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38E" w:rsidRDefault="0060738E" w:rsidP="002635A7">
      <w:pPr>
        <w:spacing w:after="0" w:line="240" w:lineRule="auto"/>
        <w:jc w:val="center"/>
        <w:rPr>
          <w:rFonts w:ascii="Times New Roman" w:eastAsia="Calibri" w:hAnsi="Times New Roman" w:cs="Times New Roman"/>
          <w:b/>
          <w:caps/>
          <w:sz w:val="24"/>
          <w:szCs w:val="24"/>
        </w:rPr>
      </w:pPr>
    </w:p>
    <w:p w:rsidR="002635A7" w:rsidRDefault="002635A7" w:rsidP="002635A7">
      <w:pPr>
        <w:spacing w:after="0" w:line="240" w:lineRule="auto"/>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 xml:space="preserve">Отчет </w:t>
      </w:r>
    </w:p>
    <w:p w:rsidR="002635A7" w:rsidRDefault="002635A7" w:rsidP="002635A7">
      <w:pPr>
        <w:spacing w:after="0" w:line="240" w:lineRule="auto"/>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о результатах самообследования</w:t>
      </w:r>
    </w:p>
    <w:p w:rsidR="00EB4070" w:rsidRDefault="002635A7" w:rsidP="002635A7">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государственного казенного </w:t>
      </w:r>
      <w:r w:rsidR="007D4A0D">
        <w:rPr>
          <w:rFonts w:ascii="Times New Roman" w:hAnsi="Times New Roman" w:cs="Times New Roman"/>
          <w:b/>
          <w:caps/>
          <w:sz w:val="24"/>
          <w:szCs w:val="24"/>
        </w:rPr>
        <w:t>обще</w:t>
      </w:r>
      <w:r w:rsidRPr="007D4A0D">
        <w:rPr>
          <w:rFonts w:ascii="Times New Roman" w:hAnsi="Times New Roman" w:cs="Times New Roman"/>
          <w:b/>
          <w:caps/>
          <w:sz w:val="24"/>
          <w:szCs w:val="24"/>
        </w:rPr>
        <w:t xml:space="preserve">образовательного учреждения </w:t>
      </w:r>
      <w:r w:rsidR="007D4A0D">
        <w:rPr>
          <w:rFonts w:ascii="Times New Roman" w:hAnsi="Times New Roman" w:cs="Times New Roman"/>
          <w:b/>
          <w:caps/>
          <w:sz w:val="24"/>
          <w:szCs w:val="24"/>
        </w:rPr>
        <w:t xml:space="preserve">свердловской области «Красноуфимская школа, реализующая адаптированные основные </w:t>
      </w:r>
    </w:p>
    <w:p w:rsidR="002635A7" w:rsidRDefault="007D4A0D" w:rsidP="002635A7">
      <w:pPr>
        <w:spacing w:after="0" w:line="240" w:lineRule="auto"/>
        <w:jc w:val="center"/>
        <w:rPr>
          <w:rFonts w:ascii="Times New Roman" w:eastAsia="Calibri" w:hAnsi="Times New Roman" w:cs="Times New Roman"/>
          <w:b/>
          <w:caps/>
          <w:sz w:val="24"/>
          <w:szCs w:val="24"/>
        </w:rPr>
      </w:pPr>
      <w:r>
        <w:rPr>
          <w:rFonts w:ascii="Times New Roman" w:hAnsi="Times New Roman" w:cs="Times New Roman"/>
          <w:b/>
          <w:caps/>
          <w:sz w:val="24"/>
          <w:szCs w:val="24"/>
        </w:rPr>
        <w:t>общеобразовательные программы</w:t>
      </w:r>
      <w:r w:rsidR="002635A7" w:rsidRPr="007D4A0D">
        <w:rPr>
          <w:rFonts w:ascii="Times New Roman" w:hAnsi="Times New Roman" w:cs="Times New Roman"/>
          <w:b/>
          <w:caps/>
          <w:sz w:val="24"/>
          <w:szCs w:val="24"/>
        </w:rPr>
        <w:t>»</w:t>
      </w:r>
    </w:p>
    <w:p w:rsidR="0060738E" w:rsidRDefault="0060738E" w:rsidP="002635A7">
      <w:pPr>
        <w:spacing w:after="0" w:line="240" w:lineRule="auto"/>
        <w:jc w:val="center"/>
        <w:rPr>
          <w:rFonts w:ascii="Times New Roman" w:eastAsia="Calibri" w:hAnsi="Times New Roman" w:cs="Times New Roman"/>
          <w:b/>
          <w:caps/>
          <w:sz w:val="24"/>
          <w:szCs w:val="24"/>
        </w:rPr>
      </w:pPr>
    </w:p>
    <w:p w:rsidR="002635A7" w:rsidRDefault="002635A7" w:rsidP="002635A7">
      <w:pPr>
        <w:spacing w:after="0" w:line="240" w:lineRule="auto"/>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за 201</w:t>
      </w:r>
      <w:r w:rsidR="00D67E5E">
        <w:rPr>
          <w:rFonts w:ascii="Times New Roman" w:eastAsia="Calibri" w:hAnsi="Times New Roman" w:cs="Times New Roman"/>
          <w:b/>
          <w:caps/>
          <w:sz w:val="24"/>
          <w:szCs w:val="24"/>
        </w:rPr>
        <w:t>8</w:t>
      </w:r>
      <w:r w:rsidR="00470DAA">
        <w:rPr>
          <w:rFonts w:ascii="Times New Roman" w:eastAsia="Calibri" w:hAnsi="Times New Roman" w:cs="Times New Roman"/>
          <w:b/>
          <w:caps/>
          <w:sz w:val="24"/>
          <w:szCs w:val="24"/>
        </w:rPr>
        <w:t xml:space="preserve"> </w:t>
      </w:r>
      <w:r w:rsidR="00B1519B">
        <w:rPr>
          <w:rFonts w:ascii="Times New Roman" w:eastAsia="Calibri" w:hAnsi="Times New Roman" w:cs="Times New Roman"/>
          <w:b/>
          <w:caps/>
          <w:sz w:val="24"/>
          <w:szCs w:val="24"/>
        </w:rPr>
        <w:t>год</w:t>
      </w:r>
    </w:p>
    <w:tbl>
      <w:tblPr>
        <w:tblStyle w:val="a5"/>
        <w:tblpPr w:leftFromText="180" w:rightFromText="180" w:vertAnchor="text" w:horzAnchor="page" w:tblpX="447" w:tblpY="127"/>
        <w:tblW w:w="14992" w:type="dxa"/>
        <w:tblLayout w:type="fixed"/>
        <w:tblLook w:val="04A0" w:firstRow="1" w:lastRow="0" w:firstColumn="1" w:lastColumn="0" w:noHBand="0" w:noVBand="1"/>
      </w:tblPr>
      <w:tblGrid>
        <w:gridCol w:w="4644"/>
        <w:gridCol w:w="10348"/>
      </w:tblGrid>
      <w:tr w:rsidR="002635A7" w:rsidRPr="00CE554F" w:rsidTr="00B1519B">
        <w:tc>
          <w:tcPr>
            <w:tcW w:w="1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5A7" w:rsidRPr="00CE554F" w:rsidRDefault="002635A7">
            <w:pPr>
              <w:pStyle w:val="31"/>
              <w:spacing w:after="0"/>
              <w:ind w:right="-6"/>
              <w:jc w:val="center"/>
              <w:rPr>
                <w:sz w:val="26"/>
                <w:szCs w:val="26"/>
                <w:lang w:eastAsia="en-US"/>
              </w:rPr>
            </w:pPr>
            <w:r w:rsidRPr="00CE554F">
              <w:rPr>
                <w:rFonts w:eastAsia="Calibri"/>
                <w:b/>
                <w:sz w:val="26"/>
                <w:szCs w:val="26"/>
                <w:lang w:eastAsia="en-US"/>
              </w:rPr>
              <w:t>1. ОБЩАЯ ИНФОРМАЦИЯ, ОРГАНИЗАЦИОННО-ПРАВОВЫЕ УСЛОВИЯ, СИСТЕМА УПРАВЛЕНИЯ УЧРЕЖДЕНИЕМ</w:t>
            </w:r>
          </w:p>
        </w:tc>
      </w:tr>
      <w:tr w:rsidR="002635A7"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5A7" w:rsidRPr="00CE554F" w:rsidRDefault="002635A7">
            <w:pPr>
              <w:pStyle w:val="a3"/>
              <w:ind w:left="0"/>
              <w:rPr>
                <w:rFonts w:ascii="Times New Roman" w:hAnsi="Times New Roman" w:cs="Times New Roman"/>
                <w:caps/>
                <w:sz w:val="26"/>
                <w:szCs w:val="26"/>
              </w:rPr>
            </w:pPr>
            <w:r w:rsidRPr="00CE554F">
              <w:rPr>
                <w:rFonts w:ascii="Times New Roman" w:hAnsi="Times New Roman" w:cs="Times New Roman"/>
                <w:sz w:val="26"/>
                <w:szCs w:val="26"/>
              </w:rPr>
              <w:t>Полное наименование образовательного учреждения</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294F" w:rsidRDefault="00085B73" w:rsidP="00040019">
            <w:pPr>
              <w:pStyle w:val="31"/>
              <w:spacing w:after="0"/>
              <w:ind w:right="-6"/>
              <w:rPr>
                <w:sz w:val="26"/>
                <w:szCs w:val="26"/>
                <w:lang w:eastAsia="en-US"/>
              </w:rPr>
            </w:pPr>
            <w:r>
              <w:rPr>
                <w:sz w:val="26"/>
                <w:szCs w:val="26"/>
                <w:lang w:eastAsia="en-US"/>
              </w:rPr>
              <w:t>Г</w:t>
            </w:r>
            <w:r w:rsidR="002635A7" w:rsidRPr="00CE554F">
              <w:rPr>
                <w:sz w:val="26"/>
                <w:szCs w:val="26"/>
                <w:lang w:eastAsia="en-US"/>
              </w:rPr>
              <w:t xml:space="preserve">осударственное казенное общеобразовательное учреждение </w:t>
            </w:r>
            <w:r w:rsidR="00040019" w:rsidRPr="00CE554F">
              <w:rPr>
                <w:sz w:val="26"/>
                <w:szCs w:val="26"/>
                <w:lang w:eastAsia="en-US"/>
              </w:rPr>
              <w:t>Свердловской области</w:t>
            </w:r>
            <w:r w:rsidR="002635A7" w:rsidRPr="00CE554F">
              <w:rPr>
                <w:sz w:val="26"/>
                <w:szCs w:val="26"/>
                <w:lang w:eastAsia="en-US"/>
              </w:rPr>
              <w:t xml:space="preserve"> «Красноуфимская школа</w:t>
            </w:r>
            <w:r w:rsidR="00040019" w:rsidRPr="00CE554F">
              <w:rPr>
                <w:sz w:val="26"/>
                <w:szCs w:val="26"/>
                <w:lang w:eastAsia="en-US"/>
              </w:rPr>
              <w:t>, реализующая адаптированные основные общеобразовательные программы</w:t>
            </w:r>
            <w:r w:rsidR="002635A7" w:rsidRPr="00CE554F">
              <w:rPr>
                <w:sz w:val="26"/>
                <w:szCs w:val="26"/>
                <w:lang w:eastAsia="en-US"/>
              </w:rPr>
              <w:t>»</w:t>
            </w:r>
          </w:p>
          <w:p w:rsidR="0078294F" w:rsidRDefault="00B22469" w:rsidP="00040019">
            <w:pPr>
              <w:pStyle w:val="31"/>
              <w:spacing w:after="0"/>
              <w:ind w:right="-6"/>
              <w:rPr>
                <w:sz w:val="26"/>
                <w:szCs w:val="26"/>
                <w:lang w:eastAsia="en-US"/>
              </w:rPr>
            </w:pPr>
            <w:r>
              <w:rPr>
                <w:sz w:val="26"/>
                <w:szCs w:val="26"/>
                <w:lang w:eastAsia="en-US"/>
              </w:rPr>
              <w:t>телефон 8 (343) 94-7-56-96</w:t>
            </w:r>
          </w:p>
          <w:p w:rsidR="0078294F" w:rsidRDefault="00B22469" w:rsidP="00040019">
            <w:pPr>
              <w:pStyle w:val="31"/>
              <w:spacing w:after="0"/>
              <w:ind w:right="-6"/>
              <w:rPr>
                <w:sz w:val="26"/>
                <w:szCs w:val="26"/>
                <w:lang w:eastAsia="en-US"/>
              </w:rPr>
            </w:pPr>
            <w:r>
              <w:rPr>
                <w:sz w:val="26"/>
                <w:szCs w:val="26"/>
                <w:lang w:val="en-US" w:eastAsia="en-US"/>
              </w:rPr>
              <w:t>email</w:t>
            </w:r>
            <w:r w:rsidRPr="00B22469">
              <w:rPr>
                <w:sz w:val="26"/>
                <w:szCs w:val="26"/>
                <w:lang w:eastAsia="en-US"/>
              </w:rPr>
              <w:t xml:space="preserve"> </w:t>
            </w:r>
            <w:hyperlink r:id="rId8" w:history="1">
              <w:r w:rsidRPr="003E5075">
                <w:rPr>
                  <w:rStyle w:val="a8"/>
                  <w:sz w:val="26"/>
                  <w:szCs w:val="26"/>
                  <w:lang w:val="en-US" w:eastAsia="en-US"/>
                </w:rPr>
                <w:t>skosh</w:t>
              </w:r>
              <w:r w:rsidRPr="00B22469">
                <w:rPr>
                  <w:rStyle w:val="a8"/>
                  <w:sz w:val="26"/>
                  <w:szCs w:val="26"/>
                  <w:lang w:eastAsia="en-US"/>
                </w:rPr>
                <w:t>07@</w:t>
              </w:r>
              <w:r w:rsidRPr="003E5075">
                <w:rPr>
                  <w:rStyle w:val="a8"/>
                  <w:sz w:val="26"/>
                  <w:szCs w:val="26"/>
                  <w:lang w:val="en-US" w:eastAsia="en-US"/>
                </w:rPr>
                <w:t>mail</w:t>
              </w:r>
              <w:r w:rsidRPr="00B22469">
                <w:rPr>
                  <w:rStyle w:val="a8"/>
                  <w:sz w:val="26"/>
                  <w:szCs w:val="26"/>
                  <w:lang w:eastAsia="en-US"/>
                </w:rPr>
                <w:t>.</w:t>
              </w:r>
              <w:proofErr w:type="spellStart"/>
              <w:r w:rsidRPr="003E5075">
                <w:rPr>
                  <w:rStyle w:val="a8"/>
                  <w:sz w:val="26"/>
                  <w:szCs w:val="26"/>
                  <w:lang w:val="en-US" w:eastAsia="en-US"/>
                </w:rPr>
                <w:t>ru</w:t>
              </w:r>
              <w:proofErr w:type="spellEnd"/>
            </w:hyperlink>
            <w:r w:rsidRPr="00B22469">
              <w:rPr>
                <w:sz w:val="26"/>
                <w:szCs w:val="26"/>
                <w:lang w:eastAsia="en-US"/>
              </w:rPr>
              <w:t xml:space="preserve"> </w:t>
            </w:r>
          </w:p>
          <w:p w:rsidR="0078294F" w:rsidRPr="00B22469" w:rsidRDefault="00B22469" w:rsidP="00040019">
            <w:pPr>
              <w:pStyle w:val="31"/>
              <w:spacing w:after="0"/>
              <w:ind w:right="-6"/>
              <w:rPr>
                <w:sz w:val="26"/>
                <w:szCs w:val="26"/>
                <w:lang w:eastAsia="en-US"/>
              </w:rPr>
            </w:pPr>
            <w:r>
              <w:rPr>
                <w:sz w:val="26"/>
                <w:szCs w:val="26"/>
                <w:lang w:eastAsia="en-US"/>
              </w:rPr>
              <w:t xml:space="preserve">официальный сайт </w:t>
            </w:r>
            <w:r>
              <w:t xml:space="preserve"> </w:t>
            </w:r>
            <w:hyperlink r:id="rId9" w:history="1">
              <w:r w:rsidR="0078294F" w:rsidRPr="003E5075">
                <w:rPr>
                  <w:rStyle w:val="a8"/>
                  <w:sz w:val="26"/>
                  <w:szCs w:val="26"/>
                  <w:lang w:eastAsia="en-US"/>
                </w:rPr>
                <w:t>https://kruf.uralschool.ru</w:t>
              </w:r>
            </w:hyperlink>
            <w:r w:rsidR="0078294F">
              <w:rPr>
                <w:sz w:val="26"/>
                <w:szCs w:val="26"/>
                <w:lang w:eastAsia="en-US"/>
              </w:rPr>
              <w:t xml:space="preserve"> </w:t>
            </w:r>
          </w:p>
        </w:tc>
      </w:tr>
      <w:tr w:rsidR="002635A7"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5A7" w:rsidRPr="00CE554F" w:rsidRDefault="002635A7">
            <w:pPr>
              <w:pStyle w:val="a3"/>
              <w:ind w:left="0"/>
              <w:rPr>
                <w:rFonts w:ascii="Times New Roman" w:hAnsi="Times New Roman" w:cs="Times New Roman"/>
                <w:caps/>
                <w:sz w:val="26"/>
                <w:szCs w:val="26"/>
              </w:rPr>
            </w:pPr>
            <w:r w:rsidRPr="00CE554F">
              <w:rPr>
                <w:rFonts w:ascii="Times New Roman" w:hAnsi="Times New Roman" w:cs="Times New Roman"/>
                <w:sz w:val="26"/>
                <w:szCs w:val="26"/>
              </w:rPr>
              <w:t>Сокращенное наименование образовательного учреждения</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5A7" w:rsidRPr="00CE554F" w:rsidRDefault="00040019" w:rsidP="00040019">
            <w:pPr>
              <w:pStyle w:val="31"/>
              <w:spacing w:after="0"/>
              <w:ind w:right="-6"/>
              <w:rPr>
                <w:sz w:val="26"/>
                <w:szCs w:val="26"/>
                <w:lang w:eastAsia="en-US"/>
              </w:rPr>
            </w:pPr>
            <w:r w:rsidRPr="00CE554F">
              <w:rPr>
                <w:sz w:val="26"/>
                <w:szCs w:val="26"/>
                <w:lang w:eastAsia="en-US"/>
              </w:rPr>
              <w:t>ГКОУ СО «</w:t>
            </w:r>
            <w:r w:rsidR="002635A7" w:rsidRPr="00CE554F">
              <w:rPr>
                <w:sz w:val="26"/>
                <w:szCs w:val="26"/>
                <w:lang w:eastAsia="en-US"/>
              </w:rPr>
              <w:t xml:space="preserve">Красноуфимская </w:t>
            </w:r>
            <w:r w:rsidRPr="00CE554F">
              <w:rPr>
                <w:sz w:val="26"/>
                <w:szCs w:val="26"/>
                <w:lang w:eastAsia="en-US"/>
              </w:rPr>
              <w:t>школа»</w:t>
            </w:r>
          </w:p>
        </w:tc>
      </w:tr>
      <w:tr w:rsidR="00B22469"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2469" w:rsidRPr="00CE554F" w:rsidRDefault="00B22469">
            <w:pPr>
              <w:pStyle w:val="a3"/>
              <w:ind w:left="0"/>
              <w:rPr>
                <w:rFonts w:ascii="Times New Roman" w:hAnsi="Times New Roman" w:cs="Times New Roman"/>
                <w:sz w:val="26"/>
                <w:szCs w:val="26"/>
              </w:rPr>
            </w:pPr>
            <w:r>
              <w:rPr>
                <w:rFonts w:ascii="Times New Roman" w:hAnsi="Times New Roman" w:cs="Times New Roman"/>
                <w:sz w:val="26"/>
                <w:szCs w:val="26"/>
              </w:rPr>
              <w:t>Директор</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2469" w:rsidRPr="00CE554F" w:rsidRDefault="00AF2BAE" w:rsidP="00040019">
            <w:pPr>
              <w:pStyle w:val="31"/>
              <w:spacing w:after="0"/>
              <w:ind w:right="-6"/>
              <w:rPr>
                <w:sz w:val="26"/>
                <w:szCs w:val="26"/>
                <w:lang w:eastAsia="en-US"/>
              </w:rPr>
            </w:pPr>
            <w:hyperlink r:id="rId10" w:history="1">
              <w:r w:rsidR="00B22469" w:rsidRPr="009936D8">
                <w:rPr>
                  <w:rStyle w:val="a8"/>
                  <w:sz w:val="26"/>
                  <w:szCs w:val="26"/>
                  <w:lang w:eastAsia="en-US"/>
                </w:rPr>
                <w:t>Янченко Оксана Александровна</w:t>
              </w:r>
            </w:hyperlink>
          </w:p>
        </w:tc>
      </w:tr>
      <w:tr w:rsidR="002635A7"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5A7" w:rsidRPr="00CE554F" w:rsidRDefault="002635A7">
            <w:pPr>
              <w:pStyle w:val="a3"/>
              <w:ind w:left="0"/>
              <w:rPr>
                <w:rFonts w:ascii="Times New Roman" w:hAnsi="Times New Roman" w:cs="Times New Roman"/>
                <w:caps/>
                <w:sz w:val="26"/>
                <w:szCs w:val="26"/>
              </w:rPr>
            </w:pPr>
            <w:r w:rsidRPr="00CE554F">
              <w:rPr>
                <w:rFonts w:ascii="Times New Roman" w:hAnsi="Times New Roman" w:cs="Times New Roman"/>
                <w:sz w:val="26"/>
                <w:szCs w:val="26"/>
              </w:rPr>
              <w:t>Год основания</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5A7" w:rsidRPr="00CE554F" w:rsidRDefault="002635A7">
            <w:pPr>
              <w:jc w:val="both"/>
              <w:rPr>
                <w:rFonts w:ascii="Times New Roman" w:hAnsi="Times New Roman" w:cs="Times New Roman"/>
                <w:sz w:val="26"/>
                <w:szCs w:val="26"/>
              </w:rPr>
            </w:pPr>
            <w:r w:rsidRPr="00CE554F">
              <w:rPr>
                <w:rFonts w:ascii="Times New Roman" w:hAnsi="Times New Roman" w:cs="Times New Roman"/>
                <w:sz w:val="26"/>
                <w:szCs w:val="26"/>
              </w:rPr>
              <w:t>1956 год</w:t>
            </w:r>
          </w:p>
        </w:tc>
      </w:tr>
      <w:tr w:rsidR="00EB4070"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pStyle w:val="a3"/>
              <w:ind w:left="0"/>
              <w:rPr>
                <w:rFonts w:ascii="Times New Roman" w:hAnsi="Times New Roman" w:cs="Times New Roman"/>
                <w:sz w:val="26"/>
                <w:szCs w:val="26"/>
              </w:rPr>
            </w:pPr>
            <w:r w:rsidRPr="00CE554F">
              <w:rPr>
                <w:rFonts w:ascii="Times New Roman" w:hAnsi="Times New Roman" w:cs="Times New Roman"/>
                <w:sz w:val="26"/>
                <w:szCs w:val="26"/>
              </w:rPr>
              <w:t>Тип</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jc w:val="both"/>
              <w:rPr>
                <w:rFonts w:ascii="Times New Roman" w:hAnsi="Times New Roman" w:cs="Times New Roman"/>
                <w:sz w:val="26"/>
                <w:szCs w:val="26"/>
              </w:rPr>
            </w:pPr>
            <w:r w:rsidRPr="00CE554F">
              <w:rPr>
                <w:rFonts w:ascii="Times New Roman" w:hAnsi="Times New Roman" w:cs="Times New Roman"/>
                <w:sz w:val="26"/>
                <w:szCs w:val="26"/>
              </w:rPr>
              <w:t xml:space="preserve">Общеобразовательная организация </w:t>
            </w:r>
          </w:p>
        </w:tc>
      </w:tr>
      <w:tr w:rsidR="00EB4070"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pStyle w:val="a3"/>
              <w:ind w:left="0"/>
              <w:rPr>
                <w:rFonts w:ascii="Times New Roman" w:hAnsi="Times New Roman" w:cs="Times New Roman"/>
                <w:sz w:val="26"/>
                <w:szCs w:val="26"/>
              </w:rPr>
            </w:pPr>
            <w:r w:rsidRPr="00CE554F">
              <w:rPr>
                <w:rFonts w:ascii="Times New Roman" w:hAnsi="Times New Roman" w:cs="Times New Roman"/>
                <w:sz w:val="26"/>
                <w:szCs w:val="26"/>
              </w:rPr>
              <w:t>Вид</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pStyle w:val="a3"/>
              <w:ind w:left="0"/>
              <w:rPr>
                <w:rFonts w:ascii="Times New Roman" w:hAnsi="Times New Roman" w:cs="Times New Roman"/>
                <w:sz w:val="26"/>
                <w:szCs w:val="26"/>
              </w:rPr>
            </w:pPr>
            <w:r w:rsidRPr="00CE554F">
              <w:rPr>
                <w:rFonts w:ascii="Times New Roman" w:hAnsi="Times New Roman" w:cs="Times New Roman"/>
                <w:sz w:val="26"/>
                <w:szCs w:val="26"/>
              </w:rPr>
              <w:t xml:space="preserve">Общеобразовательное учреждение </w:t>
            </w:r>
          </w:p>
        </w:tc>
      </w:tr>
      <w:tr w:rsidR="00EB4070"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rPr>
                <w:rFonts w:ascii="Times New Roman" w:hAnsi="Times New Roman" w:cs="Times New Roman"/>
                <w:caps/>
                <w:sz w:val="26"/>
                <w:szCs w:val="26"/>
              </w:rPr>
            </w:pPr>
            <w:r w:rsidRPr="00CE554F">
              <w:rPr>
                <w:rFonts w:ascii="Times New Roman" w:hAnsi="Times New Roman" w:cs="Times New Roman"/>
                <w:sz w:val="26"/>
                <w:szCs w:val="26"/>
              </w:rPr>
              <w:t>Организационно-правовая форма</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rPr>
                <w:rFonts w:ascii="Times New Roman" w:hAnsi="Times New Roman" w:cs="Times New Roman"/>
                <w:color w:val="FF0000"/>
                <w:sz w:val="26"/>
                <w:szCs w:val="26"/>
              </w:rPr>
            </w:pPr>
            <w:r w:rsidRPr="00CE554F">
              <w:rPr>
                <w:rFonts w:ascii="Times New Roman" w:hAnsi="Times New Roman" w:cs="Times New Roman"/>
                <w:sz w:val="26"/>
                <w:szCs w:val="26"/>
              </w:rPr>
              <w:t>Казённое учреждение</w:t>
            </w:r>
          </w:p>
        </w:tc>
      </w:tr>
      <w:tr w:rsidR="00EB4070"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pStyle w:val="a3"/>
              <w:ind w:left="0"/>
              <w:rPr>
                <w:rFonts w:ascii="Times New Roman" w:hAnsi="Times New Roman" w:cs="Times New Roman"/>
                <w:sz w:val="26"/>
                <w:szCs w:val="26"/>
              </w:rPr>
            </w:pPr>
            <w:r w:rsidRPr="00CE554F">
              <w:rPr>
                <w:rFonts w:ascii="Times New Roman" w:hAnsi="Times New Roman" w:cs="Times New Roman"/>
                <w:sz w:val="26"/>
                <w:szCs w:val="26"/>
              </w:rPr>
              <w:t>Местонахождение</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jc w:val="both"/>
              <w:rPr>
                <w:rFonts w:ascii="Times New Roman" w:hAnsi="Times New Roman" w:cs="Times New Roman"/>
                <w:sz w:val="26"/>
                <w:szCs w:val="26"/>
              </w:rPr>
            </w:pPr>
            <w:r w:rsidRPr="00CE554F">
              <w:rPr>
                <w:rFonts w:ascii="Times New Roman" w:hAnsi="Times New Roman" w:cs="Times New Roman"/>
                <w:sz w:val="26"/>
                <w:szCs w:val="26"/>
              </w:rPr>
              <w:t>г. Красноуфимск, ул. Пролетарская,100</w:t>
            </w:r>
          </w:p>
          <w:p w:rsidR="00EB4070" w:rsidRPr="00CE554F" w:rsidRDefault="00EB4070" w:rsidP="00EB4070">
            <w:pPr>
              <w:jc w:val="both"/>
              <w:rPr>
                <w:rFonts w:ascii="Times New Roman" w:hAnsi="Times New Roman" w:cs="Times New Roman"/>
                <w:sz w:val="26"/>
                <w:szCs w:val="26"/>
              </w:rPr>
            </w:pPr>
            <w:r w:rsidRPr="00CE554F">
              <w:rPr>
                <w:rFonts w:ascii="Times New Roman" w:hAnsi="Times New Roman" w:cs="Times New Roman"/>
                <w:sz w:val="26"/>
                <w:szCs w:val="26"/>
              </w:rPr>
              <w:t>Здание распложено в центре города, до него удобно добираться на всех видах транспорта (автобусы, маршрутные такси, автомобили).</w:t>
            </w:r>
          </w:p>
        </w:tc>
      </w:tr>
      <w:tr w:rsidR="00EB4070"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shd w:val="clear" w:color="auto" w:fill="FFFFFF"/>
              <w:rPr>
                <w:rFonts w:ascii="Times New Roman" w:hAnsi="Times New Roman" w:cs="Times New Roman"/>
                <w:sz w:val="26"/>
                <w:szCs w:val="26"/>
              </w:rPr>
            </w:pPr>
            <w:r w:rsidRPr="00CE554F">
              <w:rPr>
                <w:rFonts w:ascii="Times New Roman" w:hAnsi="Times New Roman" w:cs="Times New Roman"/>
                <w:sz w:val="26"/>
                <w:szCs w:val="26"/>
              </w:rPr>
              <w:t>Режим работы</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shd w:val="clear" w:color="auto" w:fill="FFFFFF"/>
              <w:rPr>
                <w:rFonts w:ascii="Times New Roman" w:hAnsi="Times New Roman" w:cs="Times New Roman"/>
                <w:iCs/>
                <w:sz w:val="26"/>
                <w:szCs w:val="26"/>
              </w:rPr>
            </w:pPr>
            <w:r w:rsidRPr="00CE554F">
              <w:rPr>
                <w:rFonts w:ascii="Times New Roman" w:hAnsi="Times New Roman" w:cs="Times New Roman"/>
                <w:iCs/>
                <w:sz w:val="26"/>
                <w:szCs w:val="26"/>
              </w:rPr>
              <w:t>с 8.30 до 17.00. при пятидневной  рабочей неделе</w:t>
            </w:r>
          </w:p>
        </w:tc>
      </w:tr>
      <w:tr w:rsidR="00EB4070"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pStyle w:val="a3"/>
              <w:ind w:left="0"/>
              <w:rPr>
                <w:rFonts w:ascii="Times New Roman" w:hAnsi="Times New Roman" w:cs="Times New Roman"/>
                <w:sz w:val="26"/>
                <w:szCs w:val="26"/>
              </w:rPr>
            </w:pPr>
            <w:r w:rsidRPr="00CE554F">
              <w:rPr>
                <w:rFonts w:ascii="Times New Roman" w:hAnsi="Times New Roman" w:cs="Times New Roman"/>
                <w:sz w:val="26"/>
                <w:szCs w:val="26"/>
              </w:rPr>
              <w:t>Учредитель</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rPr>
                <w:rFonts w:ascii="Times New Roman" w:hAnsi="Times New Roman" w:cs="Times New Roman"/>
                <w:sz w:val="26"/>
                <w:szCs w:val="26"/>
              </w:rPr>
            </w:pPr>
            <w:r w:rsidRPr="00CE554F">
              <w:rPr>
                <w:rFonts w:ascii="Times New Roman" w:hAnsi="Times New Roman" w:cs="Times New Roman"/>
                <w:sz w:val="26"/>
                <w:szCs w:val="26"/>
              </w:rPr>
              <w:t xml:space="preserve">Функции и полномочия учредителя и собственника осуществляет Министерство общего и профессионального образования Свердловской области. </w:t>
            </w:r>
          </w:p>
        </w:tc>
      </w:tr>
      <w:tr w:rsidR="00EB4070"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pStyle w:val="a3"/>
              <w:ind w:left="0"/>
              <w:rPr>
                <w:rFonts w:ascii="Times New Roman" w:hAnsi="Times New Roman" w:cs="Times New Roman"/>
                <w:caps/>
                <w:sz w:val="26"/>
                <w:szCs w:val="26"/>
              </w:rPr>
            </w:pPr>
            <w:r w:rsidRPr="00CE554F">
              <w:rPr>
                <w:rFonts w:ascii="Times New Roman" w:hAnsi="Times New Roman" w:cs="Times New Roman"/>
                <w:sz w:val="26"/>
                <w:szCs w:val="26"/>
              </w:rPr>
              <w:t>Адрес учредителя</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suppressAutoHyphens/>
              <w:jc w:val="both"/>
              <w:rPr>
                <w:rFonts w:ascii="Times New Roman" w:hAnsi="Times New Roman" w:cs="Times New Roman"/>
                <w:sz w:val="26"/>
                <w:szCs w:val="26"/>
                <w:lang w:eastAsia="zh-CN"/>
              </w:rPr>
            </w:pPr>
            <w:r w:rsidRPr="00CE554F">
              <w:rPr>
                <w:rFonts w:ascii="Times New Roman" w:hAnsi="Times New Roman" w:cs="Times New Roman"/>
                <w:iCs/>
                <w:sz w:val="26"/>
                <w:szCs w:val="26"/>
              </w:rPr>
              <w:t>623</w:t>
            </w:r>
            <w:r w:rsidRPr="00CE554F">
              <w:rPr>
                <w:rFonts w:ascii="Times New Roman" w:hAnsi="Times New Roman" w:cs="Times New Roman"/>
                <w:sz w:val="26"/>
                <w:szCs w:val="26"/>
              </w:rPr>
              <w:t xml:space="preserve">300 </w:t>
            </w:r>
            <w:r w:rsidRPr="00CE554F">
              <w:rPr>
                <w:rFonts w:ascii="Times New Roman" w:hAnsi="Times New Roman" w:cs="Times New Roman"/>
                <w:iCs/>
                <w:sz w:val="26"/>
                <w:szCs w:val="26"/>
              </w:rPr>
              <w:t xml:space="preserve">Свердловская область, г. Екатеринбург, ул. Малышева,33. </w:t>
            </w:r>
            <w:r w:rsidR="001B6CED" w:rsidRPr="00CE554F">
              <w:rPr>
                <w:rFonts w:ascii="Times New Roman" w:hAnsi="Times New Roman" w:cs="Times New Roman"/>
                <w:iCs/>
                <w:sz w:val="26"/>
                <w:szCs w:val="26"/>
              </w:rPr>
              <w:t>Тел.8(343)312-00-04</w:t>
            </w:r>
          </w:p>
        </w:tc>
      </w:tr>
      <w:tr w:rsidR="00EB4070"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shd w:val="clear" w:color="auto" w:fill="FFFFFF"/>
              <w:tabs>
                <w:tab w:val="left" w:pos="993"/>
              </w:tabs>
              <w:rPr>
                <w:rFonts w:ascii="Times New Roman" w:eastAsia="Calibri" w:hAnsi="Times New Roman" w:cs="Times New Roman"/>
                <w:iCs/>
                <w:sz w:val="26"/>
                <w:szCs w:val="26"/>
              </w:rPr>
            </w:pPr>
            <w:r w:rsidRPr="00CE554F">
              <w:rPr>
                <w:rFonts w:ascii="Times New Roman" w:eastAsia="Calibri" w:hAnsi="Times New Roman" w:cs="Times New Roman"/>
                <w:iCs/>
                <w:sz w:val="26"/>
                <w:szCs w:val="26"/>
              </w:rPr>
              <w:t>Наличие, реквизиты</w:t>
            </w:r>
            <w:r w:rsidRPr="00CE554F">
              <w:rPr>
                <w:rFonts w:ascii="Times New Roman" w:eastAsia="Calibri" w:hAnsi="Times New Roman" w:cs="Times New Roman"/>
                <w:sz w:val="26"/>
                <w:szCs w:val="26"/>
              </w:rPr>
              <w:t xml:space="preserve"> документов</w:t>
            </w:r>
            <w:r w:rsidRPr="00CE554F">
              <w:rPr>
                <w:rFonts w:ascii="Times New Roman" w:eastAsia="Calibri" w:hAnsi="Times New Roman" w:cs="Times New Roman"/>
                <w:iCs/>
                <w:sz w:val="26"/>
                <w:szCs w:val="26"/>
              </w:rPr>
              <w:t xml:space="preserve"> о создании образовательного учреждения;</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pStyle w:val="a4"/>
              <w:rPr>
                <w:rFonts w:ascii="Times New Roman" w:hAnsi="Times New Roman" w:cs="Times New Roman"/>
                <w:sz w:val="26"/>
                <w:szCs w:val="26"/>
                <w:lang w:eastAsia="en-US"/>
              </w:rPr>
            </w:pPr>
            <w:r w:rsidRPr="00CE554F">
              <w:rPr>
                <w:rFonts w:ascii="Times New Roman" w:hAnsi="Times New Roman" w:cs="Times New Roman"/>
                <w:sz w:val="26"/>
                <w:szCs w:val="26"/>
                <w:lang w:eastAsia="en-US"/>
              </w:rPr>
              <w:t>ОУ функционирует с 1956 года</w:t>
            </w:r>
          </w:p>
        </w:tc>
      </w:tr>
      <w:tr w:rsidR="00EB4070"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tabs>
                <w:tab w:val="left" w:pos="993"/>
              </w:tabs>
              <w:rPr>
                <w:rFonts w:ascii="Times New Roman" w:eastAsia="Calibri" w:hAnsi="Times New Roman" w:cs="Times New Roman"/>
                <w:caps/>
                <w:color w:val="FF0000"/>
                <w:sz w:val="26"/>
                <w:szCs w:val="26"/>
              </w:rPr>
            </w:pPr>
            <w:r w:rsidRPr="00CE554F">
              <w:rPr>
                <w:rFonts w:ascii="Times New Roman" w:hAnsi="Times New Roman" w:cs="Times New Roman"/>
                <w:sz w:val="26"/>
                <w:szCs w:val="26"/>
              </w:rPr>
              <w:lastRenderedPageBreak/>
              <w:t>Наличие документов, подтверждающих закрепление за образовательной организацией недвижимого имущества</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pStyle w:val="a4"/>
              <w:rPr>
                <w:rFonts w:ascii="Times New Roman" w:hAnsi="Times New Roman" w:cs="Times New Roman"/>
                <w:sz w:val="26"/>
                <w:szCs w:val="26"/>
                <w:lang w:eastAsia="en-US"/>
              </w:rPr>
            </w:pPr>
            <w:r w:rsidRPr="00CE554F">
              <w:rPr>
                <w:rFonts w:ascii="Times New Roman" w:hAnsi="Times New Roman" w:cs="Times New Roman"/>
                <w:sz w:val="26"/>
                <w:szCs w:val="26"/>
                <w:lang w:eastAsia="en-US"/>
              </w:rPr>
              <w:t>Свидетельство о государственной регистрации права 66 АЕ № 543857, выдано 17.08.2012г.</w:t>
            </w:r>
          </w:p>
          <w:p w:rsidR="00EB4070" w:rsidRPr="00CE554F" w:rsidRDefault="00EB4070" w:rsidP="00EB4070">
            <w:pPr>
              <w:rPr>
                <w:rFonts w:ascii="Times New Roman" w:hAnsi="Times New Roman" w:cs="Times New Roman"/>
                <w:sz w:val="26"/>
                <w:szCs w:val="26"/>
                <w:lang w:eastAsia="ru-RU"/>
              </w:rPr>
            </w:pPr>
            <w:r w:rsidRPr="00CE554F">
              <w:rPr>
                <w:rFonts w:ascii="Times New Roman" w:hAnsi="Times New Roman" w:cs="Times New Roman"/>
                <w:sz w:val="26"/>
                <w:szCs w:val="26"/>
                <w:lang w:eastAsia="ru-RU"/>
              </w:rPr>
              <w:t>Общая площадь здания: 1965 кв. м.</w:t>
            </w:r>
          </w:p>
        </w:tc>
      </w:tr>
      <w:tr w:rsidR="00EB4070"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tabs>
                <w:tab w:val="left" w:pos="993"/>
              </w:tabs>
              <w:rPr>
                <w:rFonts w:ascii="Times New Roman" w:hAnsi="Times New Roman" w:cs="Times New Roman"/>
                <w:caps/>
                <w:sz w:val="26"/>
                <w:szCs w:val="26"/>
              </w:rPr>
            </w:pPr>
            <w:r w:rsidRPr="00CE554F">
              <w:rPr>
                <w:rFonts w:ascii="Times New Roman" w:hAnsi="Times New Roman" w:cs="Times New Roman"/>
                <w:sz w:val="26"/>
                <w:szCs w:val="26"/>
              </w:rPr>
              <w:t>Наличие документов, подтверждающих право на пользование земельным участком, на котором размещена образовательная организация (за исключением арендуемых зданий)</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pStyle w:val="a4"/>
              <w:rPr>
                <w:rFonts w:ascii="Times New Roman" w:hAnsi="Times New Roman" w:cs="Times New Roman"/>
                <w:sz w:val="26"/>
                <w:szCs w:val="26"/>
                <w:lang w:eastAsia="en-US"/>
              </w:rPr>
            </w:pPr>
            <w:r w:rsidRPr="00CE554F">
              <w:rPr>
                <w:rFonts w:ascii="Times New Roman" w:hAnsi="Times New Roman" w:cs="Times New Roman"/>
                <w:sz w:val="26"/>
                <w:szCs w:val="26"/>
                <w:lang w:eastAsia="en-US"/>
              </w:rPr>
              <w:t>Свидетельство о государственной регистрации права 66АГ № 825765, выдан 09.11.2009г.</w:t>
            </w:r>
          </w:p>
          <w:p w:rsidR="00EB4070" w:rsidRPr="00CE554F" w:rsidRDefault="00EB4070" w:rsidP="00EB4070">
            <w:pPr>
              <w:rPr>
                <w:rFonts w:ascii="Times New Roman" w:hAnsi="Times New Roman" w:cs="Times New Roman"/>
                <w:sz w:val="26"/>
                <w:szCs w:val="26"/>
                <w:lang w:eastAsia="ru-RU"/>
              </w:rPr>
            </w:pPr>
            <w:r w:rsidRPr="00CE554F">
              <w:rPr>
                <w:rFonts w:ascii="Times New Roman" w:hAnsi="Times New Roman" w:cs="Times New Roman"/>
                <w:sz w:val="26"/>
                <w:szCs w:val="26"/>
                <w:lang w:eastAsia="ru-RU"/>
              </w:rPr>
              <w:t>Общая площадь земельного участка: 3944 кв. м.</w:t>
            </w:r>
          </w:p>
        </w:tc>
      </w:tr>
      <w:tr w:rsidR="00EB4070"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tabs>
                <w:tab w:val="left" w:pos="993"/>
              </w:tabs>
              <w:rPr>
                <w:rFonts w:ascii="Times New Roman" w:eastAsia="Calibri" w:hAnsi="Times New Roman" w:cs="Times New Roman"/>
                <w:caps/>
                <w:sz w:val="26"/>
                <w:szCs w:val="26"/>
              </w:rPr>
            </w:pPr>
            <w:r w:rsidRPr="00CE554F">
              <w:rPr>
                <w:rFonts w:ascii="Times New Roman" w:eastAsia="Calibri" w:hAnsi="Times New Roman" w:cs="Times New Roman"/>
                <w:sz w:val="26"/>
                <w:szCs w:val="26"/>
              </w:rPr>
              <w:t>Наличие и реквизиты свидетельств: о внесении в единый государственный реестр юридических лиц; о постановке на учет в налоговом органе по месту нахождения ОУ</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rPr>
                <w:rFonts w:ascii="Times New Roman" w:hAnsi="Times New Roman" w:cs="Times New Roman"/>
                <w:color w:val="000000"/>
                <w:sz w:val="26"/>
                <w:szCs w:val="26"/>
              </w:rPr>
            </w:pPr>
            <w:r w:rsidRPr="00CE554F">
              <w:rPr>
                <w:rFonts w:ascii="Times New Roman" w:hAnsi="Times New Roman" w:cs="Times New Roman"/>
                <w:color w:val="000000"/>
                <w:sz w:val="26"/>
                <w:szCs w:val="26"/>
              </w:rPr>
              <w:t xml:space="preserve">1.Свидетельство о внесении записи в Единый государственный реестр от 06.09.2011 г. серия 66 </w:t>
            </w:r>
          </w:p>
          <w:p w:rsidR="00EB4070" w:rsidRPr="00CE554F" w:rsidRDefault="00EB4070" w:rsidP="00EB4070">
            <w:pPr>
              <w:rPr>
                <w:rFonts w:ascii="Times New Roman" w:hAnsi="Times New Roman" w:cs="Times New Roman"/>
                <w:color w:val="FF0000"/>
                <w:sz w:val="26"/>
                <w:szCs w:val="26"/>
                <w:u w:val="single"/>
              </w:rPr>
            </w:pPr>
            <w:r w:rsidRPr="00CE554F">
              <w:rPr>
                <w:rFonts w:ascii="Times New Roman" w:hAnsi="Times New Roman" w:cs="Times New Roman"/>
                <w:color w:val="000000"/>
                <w:sz w:val="26"/>
                <w:szCs w:val="26"/>
              </w:rPr>
              <w:t>№ 006035997</w:t>
            </w:r>
          </w:p>
          <w:p w:rsidR="00EB4070" w:rsidRPr="00CE554F" w:rsidRDefault="00EB4070" w:rsidP="00EB4070">
            <w:pPr>
              <w:pStyle w:val="a4"/>
              <w:rPr>
                <w:rFonts w:ascii="Times New Roman" w:hAnsi="Times New Roman" w:cs="Times New Roman"/>
                <w:sz w:val="26"/>
                <w:szCs w:val="26"/>
                <w:lang w:eastAsia="en-US"/>
              </w:rPr>
            </w:pPr>
            <w:r w:rsidRPr="00CE554F">
              <w:rPr>
                <w:rFonts w:ascii="Times New Roman" w:hAnsi="Times New Roman" w:cs="Times New Roman"/>
                <w:sz w:val="26"/>
                <w:szCs w:val="26"/>
                <w:lang w:eastAsia="en-US"/>
              </w:rPr>
              <w:t>2.Свидетельство о постановке на учет Российской организации в налоговом органе по месту ее нахождения серия 66 № 006035926, выдано 08.02.2000г.</w:t>
            </w:r>
          </w:p>
        </w:tc>
      </w:tr>
      <w:tr w:rsidR="00EB4070"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AF2BAE" w:rsidP="00EB4070">
            <w:pPr>
              <w:rPr>
                <w:rFonts w:ascii="Times New Roman" w:hAnsi="Times New Roman" w:cs="Times New Roman"/>
                <w:caps/>
                <w:sz w:val="26"/>
                <w:szCs w:val="26"/>
              </w:rPr>
            </w:pPr>
            <w:hyperlink r:id="rId11" w:history="1">
              <w:r w:rsidR="00EB4070" w:rsidRPr="003B6AB4">
                <w:rPr>
                  <w:rStyle w:val="a8"/>
                  <w:rFonts w:ascii="Times New Roman" w:hAnsi="Times New Roman" w:cs="Times New Roman"/>
                  <w:iCs/>
                  <w:sz w:val="26"/>
                  <w:szCs w:val="26"/>
                </w:rPr>
                <w:t>Устав ОУ</w:t>
              </w:r>
            </w:hyperlink>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jc w:val="both"/>
              <w:rPr>
                <w:rFonts w:ascii="Times New Roman" w:hAnsi="Times New Roman" w:cs="Times New Roman"/>
                <w:sz w:val="26"/>
                <w:szCs w:val="26"/>
                <w:highlight w:val="yellow"/>
              </w:rPr>
            </w:pPr>
            <w:r w:rsidRPr="00CE554F">
              <w:rPr>
                <w:rFonts w:ascii="Times New Roman" w:hAnsi="Times New Roman" w:cs="Times New Roman"/>
                <w:sz w:val="26"/>
                <w:szCs w:val="26"/>
              </w:rPr>
              <w:t>Утвержден приказом Министерства общего и профессионального образования Свердловс</w:t>
            </w:r>
            <w:r w:rsidR="00D67E5E">
              <w:rPr>
                <w:rFonts w:ascii="Times New Roman" w:hAnsi="Times New Roman" w:cs="Times New Roman"/>
                <w:sz w:val="26"/>
                <w:szCs w:val="26"/>
              </w:rPr>
              <w:t xml:space="preserve">кой области от 31 августа 2015г. </w:t>
            </w:r>
            <w:r w:rsidRPr="00CE554F">
              <w:rPr>
                <w:rFonts w:ascii="Times New Roman" w:hAnsi="Times New Roman" w:cs="Times New Roman"/>
                <w:sz w:val="26"/>
                <w:szCs w:val="26"/>
              </w:rPr>
              <w:t xml:space="preserve">№ 417-д  </w:t>
            </w:r>
          </w:p>
        </w:tc>
      </w:tr>
      <w:tr w:rsidR="00EB4070"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AF2BAE" w:rsidP="00EB4070">
            <w:pPr>
              <w:pStyle w:val="a3"/>
              <w:ind w:left="0"/>
              <w:rPr>
                <w:rFonts w:ascii="Times New Roman" w:hAnsi="Times New Roman" w:cs="Times New Roman"/>
                <w:sz w:val="26"/>
                <w:szCs w:val="26"/>
              </w:rPr>
            </w:pPr>
            <w:hyperlink r:id="rId12" w:history="1">
              <w:r w:rsidR="00EB4070" w:rsidRPr="003B6AB4">
                <w:rPr>
                  <w:rStyle w:val="a8"/>
                  <w:rFonts w:ascii="Times New Roman" w:hAnsi="Times New Roman" w:cs="Times New Roman"/>
                  <w:sz w:val="26"/>
                  <w:szCs w:val="26"/>
                </w:rPr>
                <w:t>Структура управления</w:t>
              </w:r>
            </w:hyperlink>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0236" w:rsidRPr="002D0236" w:rsidRDefault="00EB4070" w:rsidP="00EB4070">
            <w:pPr>
              <w:suppressAutoHyphens/>
              <w:jc w:val="both"/>
              <w:rPr>
                <w:rFonts w:ascii="Times New Roman" w:hAnsi="Times New Roman" w:cs="Times New Roman"/>
                <w:b/>
                <w:sz w:val="26"/>
                <w:szCs w:val="26"/>
              </w:rPr>
            </w:pPr>
            <w:r w:rsidRPr="00CE554F">
              <w:rPr>
                <w:rFonts w:ascii="Times New Roman" w:hAnsi="Times New Roman" w:cs="Times New Roman"/>
                <w:sz w:val="26"/>
                <w:szCs w:val="26"/>
                <w:lang w:eastAsia="zh-CN"/>
              </w:rPr>
              <w:t xml:space="preserve">Управление Образовательным учреждением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 от 29.12.2012 г. №273 - ФЗ и Уставом </w:t>
            </w:r>
            <w:r w:rsidR="002D0236" w:rsidRPr="002D0236">
              <w:rPr>
                <w:rStyle w:val="a9"/>
                <w:rFonts w:ascii="Times New Roman" w:hAnsi="Times New Roman" w:cs="Times New Roman"/>
                <w:b w:val="0"/>
                <w:color w:val="000000"/>
                <w:sz w:val="26"/>
                <w:szCs w:val="26"/>
                <w:shd w:val="clear" w:color="auto" w:fill="FFFFFF"/>
              </w:rPr>
              <w:t>на принципах демократии, гуманизма,</w:t>
            </w:r>
            <w:r w:rsidR="002D0236" w:rsidRPr="002D0236">
              <w:rPr>
                <w:rFonts w:ascii="Times New Roman" w:hAnsi="Times New Roman" w:cs="Times New Roman"/>
                <w:b/>
                <w:color w:val="000000"/>
                <w:sz w:val="26"/>
                <w:szCs w:val="26"/>
                <w:shd w:val="clear" w:color="auto" w:fill="FFFFFF"/>
              </w:rPr>
              <w:t> </w:t>
            </w:r>
            <w:r w:rsidR="002D0236" w:rsidRPr="002D0236">
              <w:rPr>
                <w:rStyle w:val="a9"/>
                <w:rFonts w:ascii="Times New Roman" w:hAnsi="Times New Roman" w:cs="Times New Roman"/>
                <w:b w:val="0"/>
                <w:color w:val="000000"/>
                <w:sz w:val="26"/>
                <w:szCs w:val="26"/>
                <w:shd w:val="clear" w:color="auto" w:fill="FFFFFF"/>
              </w:rPr>
              <w:t>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r w:rsidR="002D0236" w:rsidRPr="002D0236">
              <w:rPr>
                <w:rFonts w:ascii="Times New Roman" w:hAnsi="Times New Roman" w:cs="Times New Roman"/>
                <w:b/>
                <w:color w:val="000000"/>
                <w:sz w:val="26"/>
                <w:szCs w:val="26"/>
              </w:rPr>
              <w:br/>
            </w:r>
            <w:r w:rsidR="002D0236" w:rsidRPr="002D0236">
              <w:rPr>
                <w:rStyle w:val="a9"/>
                <w:rFonts w:ascii="Times New Roman" w:hAnsi="Times New Roman" w:cs="Times New Roman"/>
                <w:b w:val="0"/>
                <w:color w:val="000000"/>
                <w:sz w:val="26"/>
                <w:szCs w:val="26"/>
                <w:shd w:val="clear" w:color="auto" w:fill="FFFFFF"/>
              </w:rPr>
              <w:t>      Управление школой осуществляется на основе сочетания принципов единоначалия и коллегиальности.</w:t>
            </w:r>
          </w:p>
          <w:p w:rsidR="00EB4070" w:rsidRPr="00CE554F" w:rsidRDefault="00EB4070" w:rsidP="00EB4070">
            <w:pPr>
              <w:jc w:val="both"/>
              <w:rPr>
                <w:rFonts w:ascii="Times New Roman" w:hAnsi="Times New Roman" w:cs="Times New Roman"/>
                <w:sz w:val="26"/>
                <w:szCs w:val="26"/>
              </w:rPr>
            </w:pPr>
            <w:r w:rsidRPr="00CE554F">
              <w:rPr>
                <w:rFonts w:ascii="Times New Roman" w:hAnsi="Times New Roman" w:cs="Times New Roman"/>
                <w:sz w:val="26"/>
                <w:szCs w:val="26"/>
              </w:rPr>
              <w:t>Единоличным исполнительным органом Образовательного учреждения является директор образовательного учреждения, который осуществляет текущее руководство деятельностью образовательного учреждения, назначенный Учредителем в соответствии с действующим законодательством.</w:t>
            </w:r>
          </w:p>
          <w:p w:rsidR="00EB4070" w:rsidRPr="00CE554F" w:rsidRDefault="00EB4070" w:rsidP="00EB4070">
            <w:pPr>
              <w:jc w:val="both"/>
              <w:rPr>
                <w:rFonts w:ascii="Times New Roman" w:hAnsi="Times New Roman" w:cs="Times New Roman"/>
                <w:sz w:val="26"/>
                <w:szCs w:val="26"/>
              </w:rPr>
            </w:pPr>
            <w:r w:rsidRPr="00CE554F">
              <w:rPr>
                <w:rFonts w:ascii="Times New Roman" w:hAnsi="Times New Roman" w:cs="Times New Roman"/>
                <w:sz w:val="26"/>
                <w:szCs w:val="26"/>
              </w:rPr>
              <w:t>Согласно штатному расписанию к административно-управленческому персоналу относится заместитель директора по учебной работе, заместитель директора по воспитательной работе, главный бухгалтер, заместитель директора по АХР.</w:t>
            </w:r>
          </w:p>
          <w:p w:rsidR="00EB4070" w:rsidRPr="00CE554F" w:rsidRDefault="00EB4070" w:rsidP="00EB4070">
            <w:pPr>
              <w:jc w:val="both"/>
              <w:rPr>
                <w:rFonts w:ascii="Times New Roman" w:hAnsi="Times New Roman" w:cs="Times New Roman"/>
                <w:sz w:val="26"/>
                <w:szCs w:val="26"/>
              </w:rPr>
            </w:pPr>
            <w:r w:rsidRPr="00CE554F">
              <w:rPr>
                <w:rFonts w:ascii="Times New Roman" w:hAnsi="Times New Roman" w:cs="Times New Roman"/>
                <w:sz w:val="26"/>
                <w:szCs w:val="26"/>
              </w:rPr>
              <w:lastRenderedPageBreak/>
              <w:t>В образовательном учреждении сформированы коллегиальные органы управления:</w:t>
            </w:r>
          </w:p>
          <w:p w:rsidR="00EB4070" w:rsidRPr="00CE554F" w:rsidRDefault="00EB4070" w:rsidP="00EB4070">
            <w:pPr>
              <w:jc w:val="both"/>
              <w:rPr>
                <w:rFonts w:ascii="Times New Roman" w:hAnsi="Times New Roman" w:cs="Times New Roman"/>
                <w:sz w:val="26"/>
                <w:szCs w:val="26"/>
              </w:rPr>
            </w:pPr>
            <w:r w:rsidRPr="00CE554F">
              <w:rPr>
                <w:rFonts w:ascii="Times New Roman" w:hAnsi="Times New Roman" w:cs="Times New Roman"/>
                <w:sz w:val="26"/>
                <w:szCs w:val="26"/>
              </w:rPr>
              <w:t>- Общее собрание работников учреждения;</w:t>
            </w:r>
          </w:p>
          <w:p w:rsidR="003B6AB4" w:rsidRPr="00CE554F" w:rsidRDefault="003B6AB4" w:rsidP="003B6AB4">
            <w:pPr>
              <w:jc w:val="both"/>
              <w:rPr>
                <w:rFonts w:ascii="Times New Roman" w:hAnsi="Times New Roman" w:cs="Times New Roman"/>
                <w:sz w:val="26"/>
                <w:szCs w:val="26"/>
              </w:rPr>
            </w:pPr>
            <w:r w:rsidRPr="00CE554F">
              <w:rPr>
                <w:rFonts w:ascii="Times New Roman" w:hAnsi="Times New Roman" w:cs="Times New Roman"/>
                <w:sz w:val="26"/>
                <w:szCs w:val="26"/>
              </w:rPr>
              <w:t>- Совет казенного учреждения;</w:t>
            </w:r>
          </w:p>
          <w:p w:rsidR="00EB4070" w:rsidRPr="00CE554F" w:rsidRDefault="00EB4070" w:rsidP="00EB4070">
            <w:pPr>
              <w:jc w:val="both"/>
              <w:rPr>
                <w:rFonts w:ascii="Times New Roman" w:hAnsi="Times New Roman" w:cs="Times New Roman"/>
                <w:sz w:val="26"/>
                <w:szCs w:val="26"/>
              </w:rPr>
            </w:pPr>
            <w:r w:rsidRPr="00CE554F">
              <w:rPr>
                <w:rFonts w:ascii="Times New Roman" w:hAnsi="Times New Roman" w:cs="Times New Roman"/>
                <w:sz w:val="26"/>
                <w:szCs w:val="26"/>
              </w:rPr>
              <w:t>- Педагогический совет;</w:t>
            </w:r>
          </w:p>
          <w:p w:rsidR="00EB4070" w:rsidRPr="00CE554F" w:rsidRDefault="00EB4070" w:rsidP="00EB4070">
            <w:pPr>
              <w:jc w:val="both"/>
              <w:rPr>
                <w:rFonts w:ascii="Times New Roman" w:hAnsi="Times New Roman" w:cs="Times New Roman"/>
                <w:sz w:val="26"/>
                <w:szCs w:val="26"/>
              </w:rPr>
            </w:pPr>
            <w:r w:rsidRPr="00CE554F">
              <w:rPr>
                <w:rFonts w:ascii="Times New Roman" w:hAnsi="Times New Roman" w:cs="Times New Roman"/>
                <w:sz w:val="26"/>
                <w:szCs w:val="26"/>
              </w:rPr>
              <w:t>- Попечительский совет;</w:t>
            </w:r>
          </w:p>
          <w:p w:rsidR="0078294F" w:rsidRDefault="00EB4070" w:rsidP="0078294F">
            <w:pPr>
              <w:jc w:val="both"/>
              <w:rPr>
                <w:rFonts w:ascii="Times New Roman" w:hAnsi="Times New Roman" w:cs="Times New Roman"/>
                <w:sz w:val="26"/>
                <w:szCs w:val="26"/>
              </w:rPr>
            </w:pPr>
            <w:r w:rsidRPr="00CE554F">
              <w:rPr>
                <w:rFonts w:ascii="Times New Roman" w:hAnsi="Times New Roman" w:cs="Times New Roman"/>
                <w:sz w:val="26"/>
                <w:szCs w:val="26"/>
              </w:rPr>
              <w:t>- Комиссия по урегулированию споров между участниками образовательных отношений.</w:t>
            </w:r>
          </w:p>
          <w:p w:rsidR="000215BD" w:rsidRDefault="000215BD" w:rsidP="00044DD5">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 xml:space="preserve">      Вывод: </w:t>
            </w:r>
            <w:r w:rsidR="00044DD5">
              <w:rPr>
                <w:rFonts w:ascii="Times New Roman" w:hAnsi="Times New Roman" w:cs="Times New Roman"/>
                <w:sz w:val="26"/>
                <w:szCs w:val="26"/>
              </w:rPr>
              <w:t>Принята Программа развития на 2018-2023гг</w:t>
            </w:r>
          </w:p>
          <w:p w:rsidR="0078294F" w:rsidRPr="0078294F" w:rsidRDefault="00044DD5" w:rsidP="0078294F">
            <w:pPr>
              <w:jc w:val="both"/>
              <w:rPr>
                <w:rFonts w:ascii="Times New Roman" w:hAnsi="Times New Roman" w:cs="Times New Roman"/>
                <w:sz w:val="26"/>
                <w:szCs w:val="26"/>
              </w:rPr>
            </w:pPr>
            <w:r>
              <w:rPr>
                <w:rFonts w:ascii="Times New Roman" w:hAnsi="Times New Roman" w:cs="Times New Roman"/>
                <w:sz w:val="26"/>
                <w:szCs w:val="26"/>
              </w:rPr>
              <w:t xml:space="preserve">      </w:t>
            </w:r>
            <w:r w:rsidR="0078294F">
              <w:rPr>
                <w:rFonts w:ascii="Times New Roman" w:hAnsi="Times New Roman" w:cs="Times New Roman"/>
                <w:sz w:val="26"/>
                <w:szCs w:val="26"/>
              </w:rPr>
              <w:t>В образовательном учреждении</w:t>
            </w:r>
            <w:r w:rsidR="000215BD">
              <w:rPr>
                <w:rFonts w:ascii="Times New Roman" w:hAnsi="Times New Roman" w:cs="Times New Roman"/>
                <w:sz w:val="26"/>
                <w:szCs w:val="26"/>
              </w:rPr>
              <w:t xml:space="preserve"> также создан </w:t>
            </w:r>
            <w:r w:rsidR="003B6AB4">
              <w:rPr>
                <w:rFonts w:ascii="Times New Roman" w:hAnsi="Times New Roman" w:cs="Times New Roman"/>
                <w:sz w:val="26"/>
                <w:szCs w:val="26"/>
              </w:rPr>
              <w:t>и</w:t>
            </w:r>
            <w:r w:rsidR="0078294F">
              <w:rPr>
                <w:rFonts w:ascii="Times New Roman" w:hAnsi="Times New Roman" w:cs="Times New Roman"/>
                <w:sz w:val="26"/>
                <w:szCs w:val="26"/>
              </w:rPr>
              <w:t xml:space="preserve"> работает Методический Совет</w:t>
            </w:r>
            <w:r w:rsidR="00B15AD7">
              <w:rPr>
                <w:rFonts w:ascii="Times New Roman" w:hAnsi="Times New Roman" w:cs="Times New Roman"/>
                <w:sz w:val="26"/>
                <w:szCs w:val="26"/>
              </w:rPr>
              <w:t xml:space="preserve"> (МС)</w:t>
            </w:r>
            <w:r w:rsidR="0078294F">
              <w:rPr>
                <w:rFonts w:ascii="Times New Roman" w:hAnsi="Times New Roman" w:cs="Times New Roman"/>
                <w:sz w:val="26"/>
                <w:szCs w:val="26"/>
              </w:rPr>
              <w:t xml:space="preserve"> образовательного учреждения в который входят педагоги, имеющие </w:t>
            </w:r>
            <w:r w:rsidR="0078294F" w:rsidRPr="0078294F">
              <w:rPr>
                <w:rFonts w:ascii="Times New Roman" w:hAnsi="Times New Roman" w:cs="Times New Roman"/>
                <w:sz w:val="26"/>
                <w:szCs w:val="26"/>
              </w:rPr>
              <w:t>1</w:t>
            </w:r>
            <w:r w:rsidR="0078294F">
              <w:rPr>
                <w:rFonts w:ascii="Times New Roman" w:hAnsi="Times New Roman" w:cs="Times New Roman"/>
                <w:sz w:val="26"/>
                <w:szCs w:val="26"/>
              </w:rPr>
              <w:t>КК и ВКК</w:t>
            </w:r>
            <w:r w:rsidR="0078294F" w:rsidRPr="0078294F">
              <w:rPr>
                <w:rFonts w:ascii="Times New Roman" w:hAnsi="Times New Roman" w:cs="Times New Roman"/>
                <w:sz w:val="26"/>
                <w:szCs w:val="26"/>
              </w:rPr>
              <w:t xml:space="preserve">.  </w:t>
            </w:r>
            <w:r w:rsidR="0078294F">
              <w:rPr>
                <w:rFonts w:ascii="Times New Roman" w:hAnsi="Times New Roman" w:cs="Times New Roman"/>
                <w:sz w:val="26"/>
                <w:szCs w:val="26"/>
              </w:rPr>
              <w:t>Руководитель</w:t>
            </w:r>
            <w:r w:rsidR="00B15AD7">
              <w:rPr>
                <w:rFonts w:ascii="Times New Roman" w:hAnsi="Times New Roman" w:cs="Times New Roman"/>
                <w:sz w:val="26"/>
                <w:szCs w:val="26"/>
              </w:rPr>
              <w:t xml:space="preserve"> МС</w:t>
            </w:r>
            <w:r w:rsidR="0078294F">
              <w:rPr>
                <w:rFonts w:ascii="Times New Roman" w:hAnsi="Times New Roman" w:cs="Times New Roman"/>
                <w:sz w:val="26"/>
                <w:szCs w:val="26"/>
              </w:rPr>
              <w:t xml:space="preserve"> заместитель директора по УВР Л.А. Караваева.</w:t>
            </w:r>
            <w:r w:rsidR="0078294F" w:rsidRPr="0078294F">
              <w:rPr>
                <w:rFonts w:ascii="Times New Roman" w:hAnsi="Times New Roman" w:cs="Times New Roman"/>
                <w:sz w:val="26"/>
                <w:szCs w:val="26"/>
              </w:rPr>
              <w:t xml:space="preserve"> </w:t>
            </w:r>
            <w:r w:rsidR="0078294F" w:rsidRPr="0078294F">
              <w:rPr>
                <w:rFonts w:ascii="Times New Roman" w:hAnsi="Times New Roman" w:cs="Times New Roman"/>
                <w:color w:val="000000"/>
                <w:spacing w:val="-9"/>
                <w:sz w:val="26"/>
                <w:szCs w:val="26"/>
                <w:lang w:eastAsia="zh-CN"/>
              </w:rPr>
              <w:t xml:space="preserve">       </w:t>
            </w:r>
          </w:p>
          <w:p w:rsidR="0078294F" w:rsidRPr="0078294F" w:rsidRDefault="0078294F" w:rsidP="0078294F">
            <w:pPr>
              <w:rPr>
                <w:rFonts w:ascii="Times New Roman" w:hAnsi="Times New Roman" w:cs="Times New Roman"/>
                <w:sz w:val="26"/>
                <w:szCs w:val="26"/>
                <w:lang w:eastAsia="zh-CN"/>
              </w:rPr>
            </w:pPr>
            <w:r w:rsidRPr="0078294F">
              <w:rPr>
                <w:rFonts w:ascii="Times New Roman" w:hAnsi="Times New Roman" w:cs="Times New Roman"/>
                <w:sz w:val="26"/>
                <w:szCs w:val="26"/>
                <w:lang w:eastAsia="zh-CN"/>
              </w:rPr>
              <w:t xml:space="preserve">В </w:t>
            </w:r>
            <w:r w:rsidRPr="0078294F">
              <w:rPr>
                <w:rFonts w:ascii="Times New Roman" w:hAnsi="Times New Roman" w:cs="Times New Roman"/>
                <w:b/>
                <w:sz w:val="26"/>
                <w:szCs w:val="26"/>
                <w:lang w:eastAsia="zh-CN"/>
              </w:rPr>
              <w:t>2018</w:t>
            </w:r>
            <w:r w:rsidR="00486979">
              <w:rPr>
                <w:rFonts w:ascii="Times New Roman" w:hAnsi="Times New Roman" w:cs="Times New Roman"/>
                <w:sz w:val="26"/>
                <w:szCs w:val="26"/>
                <w:lang w:eastAsia="zh-CN"/>
              </w:rPr>
              <w:t xml:space="preserve"> учебном году на заседаниях  М</w:t>
            </w:r>
            <w:r w:rsidRPr="0078294F">
              <w:rPr>
                <w:rFonts w:ascii="Times New Roman" w:hAnsi="Times New Roman" w:cs="Times New Roman"/>
                <w:sz w:val="26"/>
                <w:szCs w:val="26"/>
                <w:lang w:eastAsia="zh-CN"/>
              </w:rPr>
              <w:t>етодического совета образовательного учреждения рассматривались вопросы:</w:t>
            </w:r>
          </w:p>
          <w:p w:rsidR="0078294F" w:rsidRPr="009A5F1E" w:rsidRDefault="0078294F" w:rsidP="00B87BEA">
            <w:pPr>
              <w:pStyle w:val="a3"/>
              <w:numPr>
                <w:ilvl w:val="0"/>
                <w:numId w:val="27"/>
              </w:numPr>
              <w:jc w:val="both"/>
              <w:rPr>
                <w:rStyle w:val="af3"/>
                <w:rFonts w:ascii="Times New Roman" w:hAnsi="Times New Roman" w:cs="Times New Roman"/>
                <w:b w:val="0"/>
                <w:bCs w:val="0"/>
                <w:sz w:val="26"/>
                <w:szCs w:val="26"/>
              </w:rPr>
            </w:pPr>
            <w:r w:rsidRPr="009A5F1E">
              <w:rPr>
                <w:rFonts w:ascii="Times New Roman" w:hAnsi="Times New Roman" w:cs="Times New Roman"/>
                <w:sz w:val="26"/>
                <w:szCs w:val="26"/>
              </w:rPr>
              <w:t>Цели и задачи методической работы по повышению эффективности и качества работы в 2018г.</w:t>
            </w:r>
          </w:p>
          <w:p w:rsidR="0078294F" w:rsidRPr="009A5F1E" w:rsidRDefault="0078294F" w:rsidP="00B87BEA">
            <w:pPr>
              <w:pStyle w:val="a3"/>
              <w:numPr>
                <w:ilvl w:val="0"/>
                <w:numId w:val="27"/>
              </w:numPr>
              <w:jc w:val="both"/>
              <w:rPr>
                <w:rStyle w:val="st1"/>
                <w:rFonts w:ascii="Times New Roman" w:hAnsi="Times New Roman" w:cs="Times New Roman"/>
                <w:sz w:val="26"/>
                <w:szCs w:val="26"/>
              </w:rPr>
            </w:pPr>
            <w:proofErr w:type="spellStart"/>
            <w:r w:rsidRPr="009A5F1E">
              <w:rPr>
                <w:rStyle w:val="af3"/>
                <w:rFonts w:ascii="Times New Roman" w:hAnsi="Times New Roman" w:cs="Times New Roman"/>
                <w:b w:val="0"/>
                <w:sz w:val="26"/>
                <w:szCs w:val="26"/>
              </w:rPr>
              <w:t>Здоровьесбережение</w:t>
            </w:r>
            <w:proofErr w:type="spellEnd"/>
            <w:r w:rsidRPr="009A5F1E">
              <w:rPr>
                <w:rStyle w:val="st1"/>
                <w:rFonts w:ascii="Times New Roman" w:hAnsi="Times New Roman" w:cs="Times New Roman"/>
                <w:sz w:val="26"/>
                <w:szCs w:val="26"/>
              </w:rPr>
              <w:t xml:space="preserve"> школьников в условиях современной образовательной среды и ФГОС УО </w:t>
            </w:r>
            <w:r w:rsidRPr="009A5F1E">
              <w:rPr>
                <w:rFonts w:ascii="Times New Roman" w:eastAsia="Times New Roman" w:hAnsi="Times New Roman" w:cs="Times New Roman"/>
                <w:bCs/>
                <w:iCs/>
                <w:color w:val="000000"/>
                <w:sz w:val="26"/>
                <w:szCs w:val="26"/>
                <w:bdr w:val="none" w:sz="0" w:space="0" w:color="auto" w:frame="1"/>
                <w:lang w:eastAsia="ru-RU"/>
              </w:rPr>
              <w:t>(интеллектуальными нарушениями)</w:t>
            </w:r>
            <w:r w:rsidRPr="009A5F1E">
              <w:rPr>
                <w:rStyle w:val="st1"/>
                <w:rFonts w:ascii="Times New Roman" w:hAnsi="Times New Roman" w:cs="Times New Roman"/>
                <w:sz w:val="26"/>
                <w:szCs w:val="26"/>
              </w:rPr>
              <w:t>: проблемы и пути решения.</w:t>
            </w:r>
          </w:p>
          <w:p w:rsidR="0078294F" w:rsidRPr="009A5F1E" w:rsidRDefault="0078294F" w:rsidP="00B87BEA">
            <w:pPr>
              <w:pStyle w:val="a3"/>
              <w:numPr>
                <w:ilvl w:val="0"/>
                <w:numId w:val="27"/>
              </w:numPr>
              <w:jc w:val="both"/>
              <w:rPr>
                <w:rFonts w:ascii="Times New Roman" w:hAnsi="Times New Roman" w:cs="Times New Roman"/>
                <w:sz w:val="26"/>
                <w:szCs w:val="26"/>
              </w:rPr>
            </w:pPr>
            <w:r w:rsidRPr="009A5F1E">
              <w:rPr>
                <w:rFonts w:ascii="Times New Roman" w:hAnsi="Times New Roman" w:cs="Times New Roman"/>
                <w:sz w:val="26"/>
                <w:szCs w:val="26"/>
              </w:rPr>
              <w:t>«Инновация, инновационный процесс, инновационная деятельность»</w:t>
            </w:r>
          </w:p>
          <w:p w:rsidR="0078294F" w:rsidRPr="009A5F1E" w:rsidRDefault="0078294F" w:rsidP="00B87BEA">
            <w:pPr>
              <w:pStyle w:val="a3"/>
              <w:numPr>
                <w:ilvl w:val="0"/>
                <w:numId w:val="27"/>
              </w:numPr>
              <w:jc w:val="both"/>
              <w:rPr>
                <w:rFonts w:ascii="Times New Roman" w:hAnsi="Times New Roman" w:cs="Times New Roman"/>
                <w:sz w:val="26"/>
                <w:szCs w:val="26"/>
              </w:rPr>
            </w:pPr>
            <w:r w:rsidRPr="009A5F1E">
              <w:rPr>
                <w:rFonts w:ascii="Times New Roman" w:hAnsi="Times New Roman" w:cs="Times New Roman"/>
                <w:sz w:val="26"/>
                <w:szCs w:val="26"/>
              </w:rPr>
              <w:t>Требования к составлению рабочих программы педагогов АООП образования обучающихся с УО  (интеллектуальными нарушениями) (вариант 1), АООП образования обучающихся с УО  (интеллектуальными нарушениями) (вариант 2).</w:t>
            </w:r>
          </w:p>
          <w:p w:rsidR="0078294F" w:rsidRPr="009A5F1E" w:rsidRDefault="0078294F" w:rsidP="00B87BEA">
            <w:pPr>
              <w:pStyle w:val="a3"/>
              <w:numPr>
                <w:ilvl w:val="0"/>
                <w:numId w:val="27"/>
              </w:numPr>
              <w:jc w:val="both"/>
              <w:rPr>
                <w:rFonts w:ascii="Times New Roman" w:hAnsi="Times New Roman" w:cs="Times New Roman"/>
                <w:sz w:val="26"/>
                <w:szCs w:val="26"/>
              </w:rPr>
            </w:pPr>
            <w:r w:rsidRPr="009A5F1E">
              <w:rPr>
                <w:rFonts w:ascii="Times New Roman" w:hAnsi="Times New Roman" w:cs="Times New Roman"/>
                <w:color w:val="000000"/>
                <w:sz w:val="26"/>
                <w:szCs w:val="26"/>
              </w:rPr>
              <w:t xml:space="preserve">Мониторинг личностных результатов как гарант соблюдения требования </w:t>
            </w:r>
            <w:r w:rsidRPr="009A5F1E">
              <w:rPr>
                <w:rStyle w:val="a9"/>
                <w:rFonts w:ascii="Times New Roman" w:hAnsi="Times New Roman" w:cs="Times New Roman"/>
                <w:b w:val="0"/>
                <w:sz w:val="26"/>
                <w:szCs w:val="26"/>
              </w:rPr>
              <w:t>ФГОС образования УО (интеллектуальными нарушениями)</w:t>
            </w:r>
          </w:p>
          <w:p w:rsidR="0078294F" w:rsidRPr="009A5F1E" w:rsidRDefault="0078294F" w:rsidP="00B87BEA">
            <w:pPr>
              <w:pStyle w:val="a3"/>
              <w:numPr>
                <w:ilvl w:val="0"/>
                <w:numId w:val="27"/>
              </w:numPr>
              <w:jc w:val="both"/>
              <w:rPr>
                <w:rFonts w:ascii="Times New Roman" w:hAnsi="Times New Roman" w:cs="Times New Roman"/>
                <w:sz w:val="26"/>
                <w:szCs w:val="26"/>
              </w:rPr>
            </w:pPr>
            <w:r w:rsidRPr="009A5F1E">
              <w:rPr>
                <w:rFonts w:ascii="Times New Roman" w:hAnsi="Times New Roman" w:cs="Times New Roman"/>
                <w:color w:val="000000"/>
                <w:sz w:val="26"/>
                <w:szCs w:val="26"/>
              </w:rPr>
              <w:t>Мониторинг предметных результатов как гарант соблюдения требования</w:t>
            </w:r>
            <w:r w:rsidRPr="009A5F1E">
              <w:rPr>
                <w:rFonts w:ascii="Times New Roman" w:hAnsi="Times New Roman" w:cs="Times New Roman"/>
                <w:color w:val="000000"/>
                <w:sz w:val="26"/>
                <w:szCs w:val="26"/>
                <w:shd w:val="clear" w:color="auto" w:fill="F7F7F6"/>
              </w:rPr>
              <w:t xml:space="preserve"> </w:t>
            </w:r>
            <w:r w:rsidRPr="009A5F1E">
              <w:rPr>
                <w:rStyle w:val="a9"/>
                <w:rFonts w:ascii="Times New Roman" w:hAnsi="Times New Roman" w:cs="Times New Roman"/>
                <w:b w:val="0"/>
                <w:sz w:val="26"/>
                <w:szCs w:val="26"/>
                <w:shd w:val="clear" w:color="auto" w:fill="FFFFFF"/>
              </w:rPr>
              <w:t>ФГОС образования УО (интеллектуальными нарушениями)</w:t>
            </w:r>
          </w:p>
          <w:p w:rsidR="0078294F" w:rsidRPr="009A5F1E" w:rsidRDefault="0078294F" w:rsidP="00B87BEA">
            <w:pPr>
              <w:pStyle w:val="a3"/>
              <w:numPr>
                <w:ilvl w:val="0"/>
                <w:numId w:val="27"/>
              </w:numPr>
              <w:jc w:val="both"/>
              <w:rPr>
                <w:rStyle w:val="a9"/>
                <w:rFonts w:ascii="Times New Roman" w:hAnsi="Times New Roman" w:cs="Times New Roman"/>
                <w:b w:val="0"/>
                <w:bCs w:val="0"/>
                <w:sz w:val="26"/>
                <w:szCs w:val="26"/>
              </w:rPr>
            </w:pPr>
            <w:r w:rsidRPr="009A5F1E">
              <w:rPr>
                <w:rFonts w:ascii="Times New Roman" w:hAnsi="Times New Roman" w:cs="Times New Roman"/>
                <w:sz w:val="26"/>
                <w:szCs w:val="26"/>
              </w:rPr>
              <w:t xml:space="preserve">УМК </w:t>
            </w:r>
            <w:r w:rsidRPr="009A5F1E">
              <w:rPr>
                <w:rFonts w:ascii="Times New Roman" w:hAnsi="Times New Roman" w:cs="Times New Roman"/>
                <w:sz w:val="26"/>
                <w:szCs w:val="26"/>
                <w:shd w:val="clear" w:color="auto" w:fill="FFFFFF"/>
              </w:rPr>
              <w:t>используемый в образовательных учреждениях при реализации </w:t>
            </w:r>
            <w:r w:rsidRPr="009A5F1E">
              <w:rPr>
                <w:rStyle w:val="a9"/>
                <w:rFonts w:ascii="Times New Roman" w:hAnsi="Times New Roman" w:cs="Times New Roman"/>
                <w:b w:val="0"/>
                <w:sz w:val="26"/>
                <w:szCs w:val="26"/>
                <w:shd w:val="clear" w:color="auto" w:fill="FFFFFF"/>
              </w:rPr>
              <w:t>ФГОС образования УО (интеллектуальными нарушениями)</w:t>
            </w:r>
          </w:p>
          <w:p w:rsidR="0078294F" w:rsidRPr="009A5F1E" w:rsidRDefault="0078294F" w:rsidP="00B87BEA">
            <w:pPr>
              <w:pStyle w:val="a3"/>
              <w:numPr>
                <w:ilvl w:val="0"/>
                <w:numId w:val="27"/>
              </w:numPr>
              <w:jc w:val="both"/>
              <w:rPr>
                <w:rFonts w:ascii="Times New Roman" w:hAnsi="Times New Roman" w:cs="Times New Roman"/>
                <w:sz w:val="26"/>
                <w:szCs w:val="26"/>
              </w:rPr>
            </w:pPr>
            <w:r w:rsidRPr="009A5F1E">
              <w:rPr>
                <w:rFonts w:ascii="Times New Roman" w:hAnsi="Times New Roman" w:cs="Times New Roman"/>
                <w:sz w:val="26"/>
                <w:szCs w:val="26"/>
              </w:rPr>
              <w:t>Технологии реализации ФГОС образования обучающихся с умственной отсталостью (интеллектуальными нарушениями).</w:t>
            </w:r>
          </w:p>
          <w:p w:rsidR="0078294F" w:rsidRPr="009A5F1E" w:rsidRDefault="0078294F" w:rsidP="00B87BEA">
            <w:pPr>
              <w:pStyle w:val="a3"/>
              <w:numPr>
                <w:ilvl w:val="0"/>
                <w:numId w:val="27"/>
              </w:numPr>
              <w:jc w:val="both"/>
              <w:rPr>
                <w:rFonts w:ascii="Times New Roman" w:hAnsi="Times New Roman" w:cs="Times New Roman"/>
                <w:sz w:val="26"/>
                <w:szCs w:val="26"/>
              </w:rPr>
            </w:pPr>
            <w:r w:rsidRPr="009A5F1E">
              <w:rPr>
                <w:rFonts w:ascii="Times New Roman" w:hAnsi="Times New Roman" w:cs="Times New Roman"/>
                <w:color w:val="000000"/>
                <w:sz w:val="26"/>
                <w:szCs w:val="26"/>
              </w:rPr>
              <w:t>Формы организации летней занятости обучающихся.</w:t>
            </w:r>
          </w:p>
          <w:p w:rsidR="00EB4070" w:rsidRDefault="00B15AD7" w:rsidP="00B15AD7">
            <w:pPr>
              <w:jc w:val="both"/>
              <w:rPr>
                <w:rFonts w:ascii="Times New Roman" w:hAnsi="Times New Roman" w:cs="Times New Roman"/>
                <w:sz w:val="26"/>
                <w:szCs w:val="26"/>
              </w:rPr>
            </w:pPr>
            <w:r>
              <w:rPr>
                <w:rFonts w:ascii="Times New Roman" w:hAnsi="Times New Roman" w:cs="Times New Roman"/>
                <w:sz w:val="26"/>
                <w:szCs w:val="26"/>
              </w:rPr>
              <w:t>Действует четыре  школьных методических объединения (ШМО):</w:t>
            </w:r>
          </w:p>
          <w:p w:rsidR="00B15AD7" w:rsidRDefault="00B15AD7" w:rsidP="00B15AD7">
            <w:pPr>
              <w:jc w:val="both"/>
              <w:rPr>
                <w:rFonts w:ascii="Times New Roman" w:hAnsi="Times New Roman" w:cs="Times New Roman"/>
                <w:sz w:val="26"/>
                <w:szCs w:val="26"/>
              </w:rPr>
            </w:pPr>
            <w:r>
              <w:rPr>
                <w:rFonts w:ascii="Times New Roman" w:hAnsi="Times New Roman" w:cs="Times New Roman"/>
                <w:sz w:val="26"/>
                <w:szCs w:val="26"/>
              </w:rPr>
              <w:t>ШМО начальных классов - руководитель Харина Е.А., учитель ВКК</w:t>
            </w:r>
          </w:p>
          <w:p w:rsidR="00B15AD7" w:rsidRDefault="00486979" w:rsidP="00B15AD7">
            <w:pPr>
              <w:jc w:val="both"/>
              <w:rPr>
                <w:rFonts w:ascii="Times New Roman" w:hAnsi="Times New Roman" w:cs="Times New Roman"/>
                <w:sz w:val="26"/>
                <w:szCs w:val="26"/>
              </w:rPr>
            </w:pPr>
            <w:r>
              <w:rPr>
                <w:rFonts w:ascii="Times New Roman" w:hAnsi="Times New Roman" w:cs="Times New Roman"/>
                <w:sz w:val="26"/>
                <w:szCs w:val="26"/>
              </w:rPr>
              <w:t>ШМО учителей предметников – р</w:t>
            </w:r>
            <w:r w:rsidR="00B15AD7">
              <w:rPr>
                <w:rFonts w:ascii="Times New Roman" w:hAnsi="Times New Roman" w:cs="Times New Roman"/>
                <w:sz w:val="26"/>
                <w:szCs w:val="26"/>
              </w:rPr>
              <w:t>уководитель Безушко Ю.Ю., учитель ВКК.</w:t>
            </w:r>
          </w:p>
          <w:p w:rsidR="00B15AD7" w:rsidRDefault="00B15AD7" w:rsidP="00B15AD7">
            <w:pPr>
              <w:jc w:val="both"/>
              <w:rPr>
                <w:rFonts w:ascii="Times New Roman" w:hAnsi="Times New Roman" w:cs="Times New Roman"/>
                <w:sz w:val="26"/>
                <w:szCs w:val="26"/>
              </w:rPr>
            </w:pPr>
            <w:r>
              <w:rPr>
                <w:rFonts w:ascii="Times New Roman" w:hAnsi="Times New Roman" w:cs="Times New Roman"/>
                <w:sz w:val="26"/>
                <w:szCs w:val="26"/>
              </w:rPr>
              <w:lastRenderedPageBreak/>
              <w:t>ШМО учителей трудового обучения, руководитель Шубина С.А. 1КК</w:t>
            </w:r>
          </w:p>
          <w:p w:rsidR="00B15AD7" w:rsidRPr="00CE554F" w:rsidRDefault="00B15AD7" w:rsidP="00B15AD7">
            <w:pPr>
              <w:jc w:val="both"/>
              <w:rPr>
                <w:rFonts w:ascii="Times New Roman" w:hAnsi="Times New Roman" w:cs="Times New Roman"/>
                <w:sz w:val="26"/>
                <w:szCs w:val="26"/>
              </w:rPr>
            </w:pPr>
            <w:r>
              <w:rPr>
                <w:rFonts w:ascii="Times New Roman" w:hAnsi="Times New Roman" w:cs="Times New Roman"/>
                <w:sz w:val="26"/>
                <w:szCs w:val="26"/>
              </w:rPr>
              <w:t>ШМО классных руководителей и воспитателей</w:t>
            </w:r>
            <w:r w:rsidR="003B6AB4">
              <w:rPr>
                <w:rFonts w:ascii="Times New Roman" w:hAnsi="Times New Roman" w:cs="Times New Roman"/>
                <w:sz w:val="26"/>
                <w:szCs w:val="26"/>
              </w:rPr>
              <w:t xml:space="preserve"> </w:t>
            </w:r>
            <w:r>
              <w:rPr>
                <w:rFonts w:ascii="Times New Roman" w:hAnsi="Times New Roman" w:cs="Times New Roman"/>
                <w:sz w:val="26"/>
                <w:szCs w:val="26"/>
              </w:rPr>
              <w:t>- руководитель Кузнецова Н.А.</w:t>
            </w:r>
          </w:p>
        </w:tc>
      </w:tr>
      <w:tr w:rsidR="00325CBF" w:rsidRPr="00CE554F" w:rsidTr="00B1519B">
        <w:tc>
          <w:tcPr>
            <w:tcW w:w="1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CBF" w:rsidRPr="00CE554F" w:rsidRDefault="00325CBF" w:rsidP="00325CBF">
            <w:pPr>
              <w:jc w:val="both"/>
              <w:rPr>
                <w:rFonts w:ascii="Times New Roman" w:eastAsia="Calibri" w:hAnsi="Times New Roman" w:cs="Times New Roman"/>
                <w:i/>
                <w:sz w:val="26"/>
                <w:szCs w:val="26"/>
              </w:rPr>
            </w:pPr>
            <w:r w:rsidRPr="00CE554F">
              <w:rPr>
                <w:rFonts w:ascii="Times New Roman" w:eastAsia="Calibri" w:hAnsi="Times New Roman" w:cs="Times New Roman"/>
                <w:b/>
                <w:i/>
                <w:sz w:val="26"/>
                <w:szCs w:val="26"/>
              </w:rPr>
              <w:lastRenderedPageBreak/>
              <w:t xml:space="preserve">1.2. Анализ соответствия условий, предусмотренных лицензией на право ведения образовательной деятельности, фактическим условиям на момент </w:t>
            </w:r>
            <w:proofErr w:type="spellStart"/>
            <w:r w:rsidRPr="00CE554F">
              <w:rPr>
                <w:rFonts w:ascii="Times New Roman" w:eastAsia="Calibri" w:hAnsi="Times New Roman" w:cs="Times New Roman"/>
                <w:b/>
                <w:i/>
                <w:sz w:val="26"/>
                <w:szCs w:val="26"/>
              </w:rPr>
              <w:t>самообследования</w:t>
            </w:r>
            <w:proofErr w:type="spellEnd"/>
          </w:p>
        </w:tc>
      </w:tr>
      <w:tr w:rsidR="00325CBF"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CBF" w:rsidRPr="00CE554F" w:rsidRDefault="00325CBF" w:rsidP="00325CBF">
            <w:pPr>
              <w:tabs>
                <w:tab w:val="left" w:pos="993"/>
              </w:tabs>
              <w:rPr>
                <w:rFonts w:ascii="Times New Roman" w:eastAsia="Calibri" w:hAnsi="Times New Roman" w:cs="Times New Roman"/>
                <w:sz w:val="26"/>
                <w:szCs w:val="26"/>
              </w:rPr>
            </w:pPr>
            <w:r w:rsidRPr="00CE554F">
              <w:rPr>
                <w:rFonts w:ascii="Times New Roman" w:eastAsia="Calibri" w:hAnsi="Times New Roman" w:cs="Times New Roman"/>
                <w:sz w:val="26"/>
                <w:szCs w:val="26"/>
              </w:rPr>
              <w:t>Лицензионные показатели:</w:t>
            </w:r>
          </w:p>
          <w:p w:rsidR="00325CBF" w:rsidRPr="00CE554F" w:rsidRDefault="00325CBF" w:rsidP="00325CBF">
            <w:pPr>
              <w:tabs>
                <w:tab w:val="left" w:pos="993"/>
              </w:tabs>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  реализуемые образовательные </w:t>
            </w:r>
            <w:r w:rsidR="00C34D52" w:rsidRPr="00CE554F">
              <w:rPr>
                <w:rFonts w:ascii="Times New Roman" w:eastAsia="Calibri" w:hAnsi="Times New Roman" w:cs="Times New Roman"/>
                <w:sz w:val="26"/>
                <w:szCs w:val="26"/>
              </w:rPr>
              <w:t xml:space="preserve">  </w:t>
            </w:r>
            <w:r w:rsidRPr="00CE554F">
              <w:rPr>
                <w:rFonts w:ascii="Times New Roman" w:eastAsia="Calibri" w:hAnsi="Times New Roman" w:cs="Times New Roman"/>
                <w:sz w:val="26"/>
                <w:szCs w:val="26"/>
              </w:rPr>
              <w:t>программы</w:t>
            </w:r>
          </w:p>
          <w:p w:rsidR="00325CBF" w:rsidRPr="00CE554F" w:rsidRDefault="00325CBF" w:rsidP="00325CBF">
            <w:pPr>
              <w:tabs>
                <w:tab w:val="left" w:pos="993"/>
              </w:tabs>
              <w:rPr>
                <w:rFonts w:ascii="Times New Roman" w:eastAsia="Calibri" w:hAnsi="Times New Roman" w:cs="Times New Roman"/>
                <w:sz w:val="26"/>
                <w:szCs w:val="26"/>
              </w:rPr>
            </w:pPr>
          </w:p>
          <w:p w:rsidR="00325CBF" w:rsidRPr="00CE554F" w:rsidRDefault="00325CBF" w:rsidP="00325CBF">
            <w:pPr>
              <w:tabs>
                <w:tab w:val="left" w:pos="993"/>
              </w:tabs>
              <w:rPr>
                <w:rFonts w:ascii="Times New Roman" w:eastAsia="Calibri" w:hAnsi="Times New Roman" w:cs="Times New Roman"/>
                <w:sz w:val="26"/>
                <w:szCs w:val="26"/>
              </w:rPr>
            </w:pPr>
          </w:p>
          <w:p w:rsidR="00325CBF" w:rsidRPr="00CE554F" w:rsidRDefault="00325CBF" w:rsidP="00325CBF">
            <w:pPr>
              <w:tabs>
                <w:tab w:val="left" w:pos="993"/>
              </w:tabs>
              <w:rPr>
                <w:rFonts w:ascii="Times New Roman" w:eastAsia="Calibri" w:hAnsi="Times New Roman" w:cs="Times New Roman"/>
                <w:sz w:val="26"/>
                <w:szCs w:val="26"/>
              </w:rPr>
            </w:pPr>
          </w:p>
          <w:p w:rsidR="00325CBF" w:rsidRPr="00CE554F" w:rsidRDefault="00325CBF" w:rsidP="00325CBF">
            <w:pPr>
              <w:tabs>
                <w:tab w:val="left" w:pos="993"/>
              </w:tabs>
              <w:rPr>
                <w:rFonts w:ascii="Times New Roman" w:eastAsia="Calibri" w:hAnsi="Times New Roman" w:cs="Times New Roman"/>
                <w:sz w:val="26"/>
                <w:szCs w:val="26"/>
              </w:rPr>
            </w:pPr>
          </w:p>
          <w:p w:rsidR="00325CBF" w:rsidRPr="00CE554F" w:rsidRDefault="00325CBF" w:rsidP="00325CBF">
            <w:pPr>
              <w:tabs>
                <w:tab w:val="left" w:pos="993"/>
              </w:tabs>
              <w:rPr>
                <w:rFonts w:ascii="Times New Roman" w:eastAsia="Calibri" w:hAnsi="Times New Roman" w:cs="Times New Roman"/>
                <w:sz w:val="26"/>
                <w:szCs w:val="26"/>
              </w:rPr>
            </w:pPr>
            <w:r w:rsidRPr="00CE554F">
              <w:rPr>
                <w:rFonts w:ascii="Times New Roman" w:eastAsia="Calibri" w:hAnsi="Times New Roman" w:cs="Times New Roman"/>
                <w:sz w:val="26"/>
                <w:szCs w:val="26"/>
              </w:rPr>
              <w:t>- нормативный срок освоения</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CBF" w:rsidRPr="00CE554F" w:rsidRDefault="00AF2BAE" w:rsidP="00325CBF">
            <w:pPr>
              <w:pStyle w:val="a4"/>
              <w:rPr>
                <w:rFonts w:ascii="Times New Roman" w:hAnsi="Times New Roman" w:cs="Times New Roman"/>
                <w:sz w:val="26"/>
                <w:szCs w:val="26"/>
                <w:lang w:eastAsia="en-US"/>
              </w:rPr>
            </w:pPr>
            <w:hyperlink r:id="rId13" w:history="1">
              <w:r w:rsidR="00325CBF" w:rsidRPr="003B6AB4">
                <w:rPr>
                  <w:rStyle w:val="a8"/>
                  <w:rFonts w:ascii="Times New Roman" w:hAnsi="Times New Roman" w:cs="Times New Roman"/>
                  <w:sz w:val="26"/>
                  <w:szCs w:val="26"/>
                  <w:lang w:eastAsia="en-US"/>
                </w:rPr>
                <w:t>Лицензия</w:t>
              </w:r>
            </w:hyperlink>
            <w:r w:rsidR="00325CBF" w:rsidRPr="00CE554F">
              <w:rPr>
                <w:rFonts w:ascii="Times New Roman" w:hAnsi="Times New Roman" w:cs="Times New Roman"/>
                <w:sz w:val="26"/>
                <w:szCs w:val="26"/>
                <w:lang w:eastAsia="en-US"/>
              </w:rPr>
              <w:t xml:space="preserve"> на право ведения образовательной деятельности № </w:t>
            </w:r>
            <w:r w:rsidR="00943D45" w:rsidRPr="00CE554F">
              <w:rPr>
                <w:rFonts w:ascii="Times New Roman" w:hAnsi="Times New Roman" w:cs="Times New Roman"/>
                <w:sz w:val="26"/>
                <w:szCs w:val="26"/>
                <w:lang w:eastAsia="en-US"/>
              </w:rPr>
              <w:t>18329 от 03 марта 2016 г</w:t>
            </w:r>
            <w:r w:rsidR="00325CBF" w:rsidRPr="00CE554F">
              <w:rPr>
                <w:rFonts w:ascii="Times New Roman" w:hAnsi="Times New Roman" w:cs="Times New Roman"/>
                <w:sz w:val="26"/>
                <w:szCs w:val="26"/>
                <w:lang w:eastAsia="en-US"/>
              </w:rPr>
              <w:t xml:space="preserve">. </w:t>
            </w:r>
          </w:p>
          <w:p w:rsidR="00325CBF" w:rsidRPr="00CE554F" w:rsidRDefault="00325CBF" w:rsidP="00325CBF">
            <w:pPr>
              <w:pStyle w:val="a4"/>
              <w:rPr>
                <w:rFonts w:ascii="Times New Roman" w:hAnsi="Times New Roman" w:cs="Times New Roman"/>
                <w:sz w:val="26"/>
                <w:szCs w:val="26"/>
                <w:lang w:eastAsia="en-US"/>
              </w:rPr>
            </w:pPr>
            <w:r w:rsidRPr="00CE554F">
              <w:rPr>
                <w:rFonts w:ascii="Times New Roman" w:hAnsi="Times New Roman" w:cs="Times New Roman"/>
                <w:sz w:val="26"/>
                <w:szCs w:val="26"/>
                <w:lang w:eastAsia="en-US"/>
              </w:rPr>
              <w:t xml:space="preserve">Срок действия лицензии – бессрочно. </w:t>
            </w:r>
          </w:p>
          <w:p w:rsidR="00325CBF" w:rsidRPr="00CE554F" w:rsidRDefault="00325CBF" w:rsidP="00325CBF">
            <w:pPr>
              <w:rPr>
                <w:rFonts w:ascii="Times New Roman" w:hAnsi="Times New Roman" w:cs="Times New Roman"/>
                <w:sz w:val="26"/>
                <w:szCs w:val="26"/>
              </w:rPr>
            </w:pPr>
            <w:r w:rsidRPr="00CE554F">
              <w:rPr>
                <w:rFonts w:ascii="Times New Roman" w:hAnsi="Times New Roman" w:cs="Times New Roman"/>
                <w:sz w:val="26"/>
                <w:szCs w:val="26"/>
              </w:rPr>
              <w:t>Приложение № 1 к лицензии на право</w:t>
            </w:r>
            <w:r w:rsidR="00A54CB0" w:rsidRPr="00CE554F">
              <w:rPr>
                <w:rFonts w:ascii="Times New Roman" w:hAnsi="Times New Roman" w:cs="Times New Roman"/>
                <w:sz w:val="26"/>
                <w:szCs w:val="26"/>
              </w:rPr>
              <w:t xml:space="preserve"> </w:t>
            </w:r>
            <w:r w:rsidRPr="00CE554F">
              <w:rPr>
                <w:rFonts w:ascii="Times New Roman" w:hAnsi="Times New Roman" w:cs="Times New Roman"/>
                <w:sz w:val="26"/>
                <w:szCs w:val="26"/>
              </w:rPr>
              <w:t>ведени</w:t>
            </w:r>
            <w:r w:rsidR="00A54CB0" w:rsidRPr="00CE554F">
              <w:rPr>
                <w:rFonts w:ascii="Times New Roman" w:hAnsi="Times New Roman" w:cs="Times New Roman"/>
                <w:sz w:val="26"/>
                <w:szCs w:val="26"/>
              </w:rPr>
              <w:t>я</w:t>
            </w:r>
            <w:r w:rsidRPr="00CE554F">
              <w:rPr>
                <w:rFonts w:ascii="Times New Roman" w:hAnsi="Times New Roman" w:cs="Times New Roman"/>
                <w:sz w:val="26"/>
                <w:szCs w:val="26"/>
              </w:rPr>
              <w:t xml:space="preserve"> образовательной деятельности по следующим образовательным программам:</w:t>
            </w:r>
          </w:p>
          <w:p w:rsidR="00325CBF" w:rsidRPr="00CE554F" w:rsidRDefault="00325CBF" w:rsidP="00943D45">
            <w:pPr>
              <w:rPr>
                <w:rFonts w:ascii="Times New Roman" w:hAnsi="Times New Roman" w:cs="Times New Roman"/>
                <w:sz w:val="26"/>
                <w:szCs w:val="26"/>
              </w:rPr>
            </w:pPr>
            <w:r w:rsidRPr="00CE554F">
              <w:rPr>
                <w:rFonts w:ascii="Times New Roman" w:hAnsi="Times New Roman" w:cs="Times New Roman"/>
                <w:sz w:val="26"/>
                <w:szCs w:val="26"/>
              </w:rPr>
              <w:t>-</w:t>
            </w:r>
            <w:r w:rsidR="00943D45" w:rsidRPr="00CE554F">
              <w:rPr>
                <w:rFonts w:ascii="Times New Roman" w:hAnsi="Times New Roman" w:cs="Times New Roman"/>
                <w:sz w:val="26"/>
                <w:szCs w:val="26"/>
              </w:rPr>
              <w:t>начальное общее образование</w:t>
            </w:r>
          </w:p>
          <w:p w:rsidR="00943D45" w:rsidRPr="00CE554F" w:rsidRDefault="00943D45" w:rsidP="00943D45">
            <w:pPr>
              <w:rPr>
                <w:rFonts w:ascii="Times New Roman" w:hAnsi="Times New Roman" w:cs="Times New Roman"/>
                <w:sz w:val="26"/>
                <w:szCs w:val="26"/>
              </w:rPr>
            </w:pPr>
            <w:r w:rsidRPr="00CE554F">
              <w:rPr>
                <w:rFonts w:ascii="Times New Roman" w:hAnsi="Times New Roman" w:cs="Times New Roman"/>
                <w:sz w:val="26"/>
                <w:szCs w:val="26"/>
              </w:rPr>
              <w:t>-основное общее образование</w:t>
            </w:r>
          </w:p>
          <w:p w:rsidR="00943D45" w:rsidRPr="00CE554F" w:rsidRDefault="00325CBF" w:rsidP="00325CBF">
            <w:pPr>
              <w:rPr>
                <w:rFonts w:ascii="Times New Roman" w:hAnsi="Times New Roman" w:cs="Times New Roman"/>
                <w:sz w:val="26"/>
                <w:szCs w:val="26"/>
              </w:rPr>
            </w:pPr>
            <w:r w:rsidRPr="00CE554F">
              <w:rPr>
                <w:rFonts w:ascii="Times New Roman" w:hAnsi="Times New Roman" w:cs="Times New Roman"/>
                <w:sz w:val="26"/>
                <w:szCs w:val="26"/>
              </w:rPr>
              <w:t xml:space="preserve"> </w:t>
            </w:r>
          </w:p>
          <w:p w:rsidR="00325CBF" w:rsidRPr="00CE554F" w:rsidRDefault="00325CBF" w:rsidP="00325CBF">
            <w:pPr>
              <w:rPr>
                <w:rFonts w:ascii="Times New Roman" w:hAnsi="Times New Roman" w:cs="Times New Roman"/>
                <w:sz w:val="26"/>
                <w:szCs w:val="26"/>
              </w:rPr>
            </w:pPr>
            <w:r w:rsidRPr="00CE554F">
              <w:rPr>
                <w:rFonts w:ascii="Times New Roman" w:hAnsi="Times New Roman" w:cs="Times New Roman"/>
                <w:sz w:val="26"/>
                <w:szCs w:val="26"/>
              </w:rPr>
              <w:t>Нормативный срок освоения 9 лет (от 7 лет до 18 лет)</w:t>
            </w:r>
          </w:p>
        </w:tc>
      </w:tr>
      <w:tr w:rsidR="00325CBF"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CBF" w:rsidRDefault="00325CBF" w:rsidP="00325CBF">
            <w:pPr>
              <w:pStyle w:val="HTML"/>
              <w:rPr>
                <w:rFonts w:ascii="Times New Roman" w:hAnsi="Times New Roman" w:cs="Times New Roman"/>
                <w:bCs/>
                <w:sz w:val="26"/>
                <w:szCs w:val="26"/>
                <w:lang w:eastAsia="zh-CN"/>
              </w:rPr>
            </w:pPr>
            <w:r w:rsidRPr="00CE554F">
              <w:rPr>
                <w:rFonts w:ascii="Times New Roman" w:hAnsi="Times New Roman" w:cs="Times New Roman"/>
                <w:bCs/>
                <w:sz w:val="26"/>
                <w:szCs w:val="26"/>
                <w:lang w:eastAsia="zh-CN"/>
              </w:rPr>
              <w:t>Основные виды деятельности</w:t>
            </w:r>
          </w:p>
          <w:p w:rsidR="00D91542" w:rsidRPr="00CE554F" w:rsidRDefault="00D91542" w:rsidP="00325CBF">
            <w:pPr>
              <w:pStyle w:val="HTML"/>
              <w:rPr>
                <w:rFonts w:ascii="Times New Roman" w:hAnsi="Times New Roman" w:cs="Times New Roman"/>
                <w:caps/>
                <w:color w:val="FF0000"/>
                <w:sz w:val="26"/>
                <w:szCs w:val="26"/>
                <w:lang w:eastAsia="en-US"/>
              </w:rPr>
            </w:pPr>
            <w:r>
              <w:rPr>
                <w:rFonts w:ascii="Times New Roman" w:hAnsi="Times New Roman" w:cs="Times New Roman"/>
                <w:bCs/>
                <w:sz w:val="26"/>
                <w:szCs w:val="26"/>
                <w:lang w:eastAsia="zh-CN"/>
              </w:rPr>
              <w:t>(выписка из Устава образовательного учреждения)</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542" w:rsidRPr="00D91542" w:rsidRDefault="00D91542" w:rsidP="00D91542">
            <w:pPr>
              <w:autoSpaceDE w:val="0"/>
              <w:autoSpaceDN w:val="0"/>
              <w:adjustRightInd w:val="0"/>
              <w:rPr>
                <w:rFonts w:ascii="Times New Roman" w:hAnsi="Times New Roman" w:cs="Times New Roman"/>
                <w:bCs/>
                <w:color w:val="000000"/>
                <w:sz w:val="27"/>
                <w:szCs w:val="27"/>
              </w:rPr>
            </w:pPr>
            <w:r w:rsidRPr="00D91542">
              <w:rPr>
                <w:rFonts w:ascii="Times New Roman" w:hAnsi="Times New Roman" w:cs="Times New Roman"/>
                <w:bCs/>
                <w:color w:val="000000"/>
                <w:sz w:val="27"/>
                <w:szCs w:val="27"/>
              </w:rPr>
              <w:t>Основные виды деятельности, которые казенное учреждение</w:t>
            </w:r>
            <w:r>
              <w:rPr>
                <w:rFonts w:ascii="Times New Roman" w:hAnsi="Times New Roman" w:cs="Times New Roman"/>
                <w:bCs/>
                <w:color w:val="000000"/>
                <w:sz w:val="27"/>
                <w:szCs w:val="27"/>
              </w:rPr>
              <w:t xml:space="preserve"> </w:t>
            </w:r>
            <w:r w:rsidRPr="00D91542">
              <w:rPr>
                <w:rFonts w:ascii="Times New Roman" w:hAnsi="Times New Roman" w:cs="Times New Roman"/>
                <w:bCs/>
                <w:color w:val="000000"/>
                <w:sz w:val="27"/>
                <w:szCs w:val="27"/>
              </w:rPr>
              <w:t>вправе осуществлять в соответствии с целями, для достижения которых оно создано:</w:t>
            </w:r>
          </w:p>
          <w:p w:rsidR="00D91542" w:rsidRDefault="00D91542" w:rsidP="00D91542">
            <w:pPr>
              <w:autoSpaceDE w:val="0"/>
              <w:autoSpaceDN w:val="0"/>
              <w:adjustRightInd w:val="0"/>
              <w:rPr>
                <w:rFonts w:ascii="Times New Roman" w:hAnsi="Times New Roman" w:cs="Times New Roman"/>
                <w:bCs/>
                <w:color w:val="000000"/>
                <w:sz w:val="27"/>
                <w:szCs w:val="27"/>
              </w:rPr>
            </w:pPr>
            <w:r w:rsidRPr="00D91542">
              <w:rPr>
                <w:rFonts w:ascii="Times New Roman" w:hAnsi="Times New Roman" w:cs="Times New Roman"/>
                <w:bCs/>
                <w:color w:val="000000"/>
                <w:sz w:val="27"/>
                <w:szCs w:val="27"/>
              </w:rPr>
              <w:t>1) реализация адаптированных основных общеобразовательных программ</w:t>
            </w:r>
            <w:r w:rsidR="00044DD5">
              <w:rPr>
                <w:rFonts w:ascii="Times New Roman" w:hAnsi="Times New Roman" w:cs="Times New Roman"/>
                <w:bCs/>
                <w:color w:val="000000"/>
                <w:sz w:val="27"/>
                <w:szCs w:val="27"/>
              </w:rPr>
              <w:t>;</w:t>
            </w:r>
            <w:r w:rsidRPr="00D91542">
              <w:rPr>
                <w:rFonts w:ascii="Times New Roman" w:hAnsi="Times New Roman" w:cs="Times New Roman"/>
                <w:bCs/>
                <w:color w:val="000000"/>
                <w:sz w:val="27"/>
                <w:szCs w:val="27"/>
              </w:rPr>
              <w:t xml:space="preserve"> </w:t>
            </w:r>
          </w:p>
          <w:p w:rsidR="00D91542" w:rsidRPr="00044DD5" w:rsidRDefault="00D91542" w:rsidP="00D91542">
            <w:pPr>
              <w:autoSpaceDE w:val="0"/>
              <w:autoSpaceDN w:val="0"/>
              <w:adjustRightInd w:val="0"/>
              <w:rPr>
                <w:rFonts w:ascii="Times New Roman" w:hAnsi="Times New Roman" w:cs="Times New Roman"/>
                <w:bCs/>
                <w:color w:val="000000"/>
                <w:sz w:val="27"/>
                <w:szCs w:val="27"/>
              </w:rPr>
            </w:pPr>
            <w:r w:rsidRPr="00044DD5">
              <w:rPr>
                <w:rFonts w:ascii="Times New Roman" w:hAnsi="Times New Roman" w:cs="Times New Roman"/>
                <w:bCs/>
                <w:color w:val="000000"/>
                <w:sz w:val="27"/>
                <w:szCs w:val="27"/>
              </w:rPr>
              <w:t>2) реализация дополнительных общеобразовательных программ для детей, в том числе адаптированных;</w:t>
            </w:r>
          </w:p>
          <w:p w:rsidR="00D91542" w:rsidRPr="00044DD5" w:rsidRDefault="00D91542" w:rsidP="00D91542">
            <w:pPr>
              <w:autoSpaceDE w:val="0"/>
              <w:autoSpaceDN w:val="0"/>
              <w:adjustRightInd w:val="0"/>
              <w:rPr>
                <w:rFonts w:ascii="Times New Roman" w:hAnsi="Times New Roman" w:cs="Times New Roman"/>
                <w:bCs/>
                <w:color w:val="000000"/>
                <w:sz w:val="27"/>
                <w:szCs w:val="27"/>
              </w:rPr>
            </w:pPr>
            <w:r w:rsidRPr="00044DD5">
              <w:rPr>
                <w:rFonts w:ascii="Times New Roman" w:hAnsi="Times New Roman" w:cs="Times New Roman"/>
                <w:bCs/>
                <w:color w:val="000000"/>
                <w:sz w:val="27"/>
                <w:szCs w:val="27"/>
              </w:rPr>
              <w:t>3) организация питания, медицинского и психолого-педагогического сопровождения обучающихся;</w:t>
            </w:r>
          </w:p>
          <w:p w:rsidR="00D91542" w:rsidRPr="00044DD5" w:rsidRDefault="00D91542" w:rsidP="00D91542">
            <w:pPr>
              <w:autoSpaceDE w:val="0"/>
              <w:autoSpaceDN w:val="0"/>
              <w:adjustRightInd w:val="0"/>
              <w:rPr>
                <w:rFonts w:ascii="Times New Roman" w:hAnsi="Times New Roman" w:cs="Times New Roman"/>
                <w:bCs/>
                <w:color w:val="000000"/>
                <w:sz w:val="27"/>
                <w:szCs w:val="27"/>
              </w:rPr>
            </w:pPr>
            <w:r w:rsidRPr="00044DD5">
              <w:rPr>
                <w:rFonts w:ascii="Times New Roman" w:hAnsi="Times New Roman" w:cs="Times New Roman"/>
                <w:bCs/>
                <w:color w:val="000000"/>
                <w:sz w:val="27"/>
                <w:szCs w:val="27"/>
              </w:rPr>
              <w:t>4) оказание психолого-педагогической, медицинской и социальной помощи</w:t>
            </w:r>
          </w:p>
          <w:p w:rsidR="00D91542" w:rsidRPr="00044DD5" w:rsidRDefault="00D91542" w:rsidP="00D91542">
            <w:pPr>
              <w:autoSpaceDE w:val="0"/>
              <w:autoSpaceDN w:val="0"/>
              <w:adjustRightInd w:val="0"/>
              <w:rPr>
                <w:rFonts w:ascii="Times New Roman" w:hAnsi="Times New Roman" w:cs="Times New Roman"/>
                <w:bCs/>
                <w:color w:val="000000"/>
                <w:sz w:val="27"/>
                <w:szCs w:val="27"/>
              </w:rPr>
            </w:pPr>
            <w:r w:rsidRPr="00044DD5">
              <w:rPr>
                <w:rFonts w:ascii="Times New Roman" w:hAnsi="Times New Roman" w:cs="Times New Roman"/>
                <w:bCs/>
                <w:color w:val="000000"/>
                <w:sz w:val="27"/>
                <w:szCs w:val="27"/>
              </w:rPr>
              <w:t xml:space="preserve">обучающимся, испытывающим трудности в освоении </w:t>
            </w:r>
            <w:proofErr w:type="gramStart"/>
            <w:r w:rsidRPr="00044DD5">
              <w:rPr>
                <w:rFonts w:ascii="Times New Roman" w:hAnsi="Times New Roman" w:cs="Times New Roman"/>
                <w:bCs/>
                <w:color w:val="000000"/>
                <w:sz w:val="27"/>
                <w:szCs w:val="27"/>
              </w:rPr>
              <w:t>основных  общеобразовательных</w:t>
            </w:r>
            <w:proofErr w:type="gramEnd"/>
            <w:r w:rsidRPr="00044DD5">
              <w:rPr>
                <w:rFonts w:ascii="Times New Roman" w:hAnsi="Times New Roman" w:cs="Times New Roman"/>
                <w:bCs/>
                <w:color w:val="000000"/>
                <w:sz w:val="27"/>
                <w:szCs w:val="27"/>
              </w:rPr>
              <w:t xml:space="preserve"> программ, развитии и социальной адаптации, проведение </w:t>
            </w:r>
            <w:r w:rsidR="00044DD5">
              <w:rPr>
                <w:rFonts w:ascii="Times New Roman" w:hAnsi="Times New Roman" w:cs="Times New Roman"/>
                <w:bCs/>
                <w:color w:val="000000"/>
                <w:sz w:val="27"/>
                <w:szCs w:val="27"/>
              </w:rPr>
              <w:t xml:space="preserve">комплекса </w:t>
            </w:r>
            <w:r w:rsidRPr="00044DD5">
              <w:rPr>
                <w:rFonts w:ascii="Times New Roman" w:hAnsi="Times New Roman" w:cs="Times New Roman"/>
                <w:bCs/>
                <w:color w:val="000000"/>
                <w:sz w:val="27"/>
                <w:szCs w:val="27"/>
              </w:rPr>
              <w:t>реабилитационных и других медицинских мероприятий;</w:t>
            </w:r>
          </w:p>
          <w:p w:rsidR="00D91542" w:rsidRPr="00D91542" w:rsidRDefault="00044DD5" w:rsidP="00D91542">
            <w:pPr>
              <w:autoSpaceDE w:val="0"/>
              <w:autoSpaceDN w:val="0"/>
              <w:adjustRightInd w:val="0"/>
              <w:rPr>
                <w:rFonts w:ascii="Times New Roman" w:hAnsi="Times New Roman" w:cs="Times New Roman"/>
                <w:bCs/>
                <w:color w:val="000000"/>
                <w:sz w:val="27"/>
                <w:szCs w:val="27"/>
              </w:rPr>
            </w:pPr>
            <w:r>
              <w:rPr>
                <w:rFonts w:ascii="Times New Roman" w:hAnsi="Times New Roman" w:cs="Times New Roman"/>
                <w:bCs/>
                <w:color w:val="000000"/>
                <w:sz w:val="27"/>
                <w:szCs w:val="27"/>
              </w:rPr>
              <w:t>5</w:t>
            </w:r>
            <w:r w:rsidR="00D91542" w:rsidRPr="00D91542">
              <w:rPr>
                <w:rFonts w:ascii="Times New Roman" w:hAnsi="Times New Roman" w:cs="Times New Roman"/>
                <w:bCs/>
                <w:color w:val="000000"/>
                <w:sz w:val="27"/>
                <w:szCs w:val="27"/>
              </w:rPr>
              <w:t>) содержание и воспитание детей, находящихся в трудной жизненной</w:t>
            </w:r>
            <w:r w:rsidR="00D91542">
              <w:rPr>
                <w:rFonts w:ascii="Times New Roman" w:hAnsi="Times New Roman" w:cs="Times New Roman"/>
                <w:bCs/>
                <w:color w:val="000000"/>
                <w:sz w:val="27"/>
                <w:szCs w:val="27"/>
              </w:rPr>
              <w:t xml:space="preserve"> </w:t>
            </w:r>
            <w:r w:rsidR="00D91542" w:rsidRPr="00D91542">
              <w:rPr>
                <w:rFonts w:ascii="Times New Roman" w:hAnsi="Times New Roman" w:cs="Times New Roman"/>
                <w:bCs/>
                <w:color w:val="000000"/>
                <w:sz w:val="27"/>
                <w:szCs w:val="27"/>
              </w:rPr>
              <w:t>ситуации, в том числе детей-сирот и детей, оставшихся без попечения родителей;</w:t>
            </w:r>
          </w:p>
          <w:p w:rsidR="00325CBF" w:rsidRPr="00D91542" w:rsidRDefault="00044DD5" w:rsidP="00D91542">
            <w:pPr>
              <w:autoSpaceDE w:val="0"/>
              <w:autoSpaceDN w:val="0"/>
              <w:adjustRightInd w:val="0"/>
              <w:rPr>
                <w:rFonts w:ascii="Times New Roman" w:hAnsi="Times New Roman" w:cs="Times New Roman"/>
                <w:bCs/>
                <w:color w:val="000000"/>
                <w:sz w:val="27"/>
                <w:szCs w:val="27"/>
              </w:rPr>
            </w:pPr>
            <w:r>
              <w:rPr>
                <w:rFonts w:ascii="Times New Roman" w:hAnsi="Times New Roman" w:cs="Times New Roman"/>
                <w:bCs/>
                <w:color w:val="000000"/>
                <w:sz w:val="27"/>
                <w:szCs w:val="27"/>
              </w:rPr>
              <w:t>6</w:t>
            </w:r>
            <w:r w:rsidR="00D91542" w:rsidRPr="00D91542">
              <w:rPr>
                <w:rFonts w:ascii="Times New Roman" w:hAnsi="Times New Roman" w:cs="Times New Roman"/>
                <w:bCs/>
                <w:color w:val="000000"/>
                <w:sz w:val="27"/>
                <w:szCs w:val="27"/>
              </w:rPr>
              <w:t>) оказание услуг по организации летнего отдыха обучающихся.</w:t>
            </w:r>
          </w:p>
        </w:tc>
      </w:tr>
      <w:tr w:rsidR="00325CBF"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CBF" w:rsidRPr="00CE554F" w:rsidRDefault="00325CBF" w:rsidP="00845AE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6"/>
                <w:szCs w:val="26"/>
              </w:rPr>
            </w:pPr>
            <w:r w:rsidRPr="00CE554F">
              <w:rPr>
                <w:rFonts w:ascii="Times New Roman" w:hAnsi="Times New Roman" w:cs="Times New Roman"/>
                <w:sz w:val="26"/>
                <w:szCs w:val="26"/>
              </w:rPr>
              <w:t xml:space="preserve">Приоритетные задачи </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542" w:rsidRPr="00AB4ABF" w:rsidRDefault="00044DD5" w:rsidP="00B87BEA">
            <w:pPr>
              <w:numPr>
                <w:ilvl w:val="0"/>
                <w:numId w:val="24"/>
              </w:numPr>
              <w:shd w:val="clear" w:color="auto" w:fill="FFFFFF"/>
              <w:spacing w:line="330" w:lineRule="atLeast"/>
              <w:ind w:left="0"/>
              <w:rPr>
                <w:rFonts w:ascii="Tahoma" w:hAnsi="Tahoma" w:cs="Tahoma"/>
                <w:color w:val="555555"/>
                <w:sz w:val="26"/>
                <w:szCs w:val="26"/>
              </w:rPr>
            </w:pPr>
            <w:r>
              <w:rPr>
                <w:rFonts w:ascii="Times New Roman" w:hAnsi="Times New Roman" w:cs="Times New Roman"/>
                <w:sz w:val="26"/>
                <w:szCs w:val="26"/>
                <w:lang w:eastAsia="zh-CN"/>
              </w:rPr>
              <w:t>1)</w:t>
            </w:r>
            <w:r w:rsidR="00DF5E3C">
              <w:rPr>
                <w:rFonts w:ascii="Times New Roman" w:hAnsi="Times New Roman" w:cs="Times New Roman"/>
                <w:sz w:val="26"/>
                <w:szCs w:val="26"/>
                <w:lang w:eastAsia="zh-CN"/>
              </w:rPr>
              <w:t xml:space="preserve">     </w:t>
            </w:r>
            <w:r w:rsidR="00D91542" w:rsidRPr="00AB4ABF">
              <w:rPr>
                <w:rFonts w:ascii="Times New Roman" w:hAnsi="Times New Roman" w:cs="Times New Roman"/>
                <w:sz w:val="26"/>
                <w:szCs w:val="26"/>
                <w:lang w:eastAsia="zh-CN"/>
              </w:rPr>
              <w:t>Реализация</w:t>
            </w:r>
            <w:r w:rsidR="00374BDC">
              <w:rPr>
                <w:rFonts w:ascii="Times New Roman" w:hAnsi="Times New Roman" w:cs="Times New Roman"/>
                <w:sz w:val="26"/>
                <w:szCs w:val="26"/>
                <w:lang w:eastAsia="zh-CN"/>
              </w:rPr>
              <w:t xml:space="preserve"> АООП.</w:t>
            </w:r>
          </w:p>
          <w:p w:rsidR="00D91542" w:rsidRPr="00CE554F" w:rsidRDefault="00044DD5" w:rsidP="00D9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2)</w:t>
            </w:r>
            <w:r w:rsidR="00DF5E3C">
              <w:rPr>
                <w:rFonts w:ascii="Times New Roman" w:hAnsi="Times New Roman" w:cs="Times New Roman"/>
                <w:sz w:val="26"/>
                <w:szCs w:val="26"/>
              </w:rPr>
              <w:t xml:space="preserve">     </w:t>
            </w:r>
            <w:r w:rsidR="00D91542" w:rsidRPr="00CE554F">
              <w:rPr>
                <w:rFonts w:ascii="Times New Roman" w:hAnsi="Times New Roman" w:cs="Times New Roman"/>
                <w:sz w:val="26"/>
                <w:szCs w:val="26"/>
              </w:rPr>
              <w:t>Реализация дополнительных образовательных программ внеурочной деятельности по направлениям:</w:t>
            </w:r>
          </w:p>
          <w:p w:rsidR="00D91542" w:rsidRPr="00CE554F" w:rsidRDefault="00D91542" w:rsidP="00D9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6"/>
                <w:szCs w:val="26"/>
                <w:lang w:eastAsia="ru-RU"/>
              </w:rPr>
            </w:pPr>
            <w:r w:rsidRPr="00CE554F">
              <w:rPr>
                <w:rFonts w:ascii="Times New Roman" w:hAnsi="Times New Roman" w:cs="Times New Roman"/>
                <w:sz w:val="26"/>
                <w:szCs w:val="26"/>
                <w:lang w:eastAsia="ru-RU"/>
              </w:rPr>
              <w:t>-общекультурное;</w:t>
            </w:r>
          </w:p>
          <w:p w:rsidR="00D91542" w:rsidRPr="00CE554F" w:rsidRDefault="00D91542" w:rsidP="00D9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6"/>
                <w:szCs w:val="26"/>
                <w:lang w:eastAsia="ru-RU"/>
              </w:rPr>
            </w:pPr>
            <w:r w:rsidRPr="00CE554F">
              <w:rPr>
                <w:rFonts w:ascii="Times New Roman" w:hAnsi="Times New Roman" w:cs="Times New Roman"/>
                <w:sz w:val="26"/>
                <w:szCs w:val="26"/>
                <w:lang w:eastAsia="ru-RU"/>
              </w:rPr>
              <w:t>-спортивно</w:t>
            </w:r>
            <w:r w:rsidR="00234899">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w:t>
            </w:r>
            <w:r w:rsidRPr="00CE554F">
              <w:rPr>
                <w:rFonts w:ascii="Times New Roman" w:hAnsi="Times New Roman" w:cs="Times New Roman"/>
                <w:sz w:val="26"/>
                <w:szCs w:val="26"/>
                <w:lang w:eastAsia="ru-RU"/>
              </w:rPr>
              <w:t xml:space="preserve"> оздоровительное; </w:t>
            </w:r>
          </w:p>
          <w:p w:rsidR="00D91542" w:rsidRPr="00CE554F" w:rsidRDefault="00D91542" w:rsidP="00D9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6"/>
                <w:szCs w:val="26"/>
                <w:lang w:eastAsia="ru-RU"/>
              </w:rPr>
            </w:pPr>
            <w:r w:rsidRPr="00CE554F">
              <w:rPr>
                <w:rFonts w:ascii="Times New Roman" w:hAnsi="Times New Roman" w:cs="Times New Roman"/>
                <w:sz w:val="26"/>
                <w:szCs w:val="26"/>
                <w:lang w:eastAsia="ru-RU"/>
              </w:rPr>
              <w:lastRenderedPageBreak/>
              <w:t>-духовно-нравственное;</w:t>
            </w:r>
          </w:p>
          <w:p w:rsidR="00D91542" w:rsidRPr="00CE554F" w:rsidRDefault="00D91542" w:rsidP="00D9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6"/>
                <w:szCs w:val="26"/>
                <w:lang w:eastAsia="ru-RU"/>
              </w:rPr>
            </w:pPr>
            <w:r w:rsidRPr="00CE554F">
              <w:rPr>
                <w:rFonts w:ascii="Times New Roman" w:hAnsi="Times New Roman" w:cs="Times New Roman"/>
                <w:sz w:val="26"/>
                <w:szCs w:val="26"/>
                <w:lang w:eastAsia="ru-RU"/>
              </w:rPr>
              <w:t>- социальное.</w:t>
            </w:r>
          </w:p>
          <w:p w:rsidR="00D91542" w:rsidRPr="00CE554F" w:rsidRDefault="00D91542" w:rsidP="00234899">
            <w:pPr>
              <w:tabs>
                <w:tab w:val="left" w:pos="0"/>
                <w:tab w:val="left" w:pos="426"/>
                <w:tab w:val="left" w:pos="1665"/>
              </w:tabs>
              <w:suppressAutoHyphens/>
              <w:jc w:val="both"/>
              <w:rPr>
                <w:rFonts w:ascii="Times New Roman" w:hAnsi="Times New Roman" w:cs="Times New Roman"/>
                <w:sz w:val="26"/>
                <w:szCs w:val="26"/>
                <w:lang w:eastAsia="zh-CN"/>
              </w:rPr>
            </w:pPr>
            <w:r w:rsidRPr="00CE554F">
              <w:rPr>
                <w:rFonts w:ascii="Times New Roman" w:hAnsi="Times New Roman" w:cs="Times New Roman"/>
                <w:sz w:val="26"/>
                <w:szCs w:val="26"/>
                <w:lang w:eastAsia="zh-CN"/>
              </w:rPr>
              <w:t>3</w:t>
            </w:r>
            <w:r>
              <w:rPr>
                <w:rFonts w:ascii="Times New Roman" w:hAnsi="Times New Roman" w:cs="Times New Roman"/>
                <w:sz w:val="26"/>
                <w:szCs w:val="26"/>
                <w:lang w:eastAsia="zh-CN"/>
              </w:rPr>
              <w:t>)</w:t>
            </w:r>
            <w:r w:rsidR="00DF5E3C">
              <w:rPr>
                <w:rFonts w:ascii="Times New Roman" w:hAnsi="Times New Roman" w:cs="Times New Roman"/>
                <w:sz w:val="26"/>
                <w:szCs w:val="26"/>
                <w:lang w:eastAsia="zh-CN"/>
              </w:rPr>
              <w:t xml:space="preserve">   </w:t>
            </w:r>
            <w:r w:rsidRPr="00CE554F">
              <w:rPr>
                <w:rFonts w:ascii="Times New Roman" w:hAnsi="Times New Roman" w:cs="Times New Roman"/>
                <w:sz w:val="26"/>
                <w:szCs w:val="26"/>
                <w:lang w:eastAsia="zh-CN"/>
              </w:rPr>
              <w:t>Организация питания, медицинского и психоло</w:t>
            </w:r>
            <w:r w:rsidR="005F41AA">
              <w:rPr>
                <w:rFonts w:ascii="Times New Roman" w:hAnsi="Times New Roman" w:cs="Times New Roman"/>
                <w:sz w:val="26"/>
                <w:szCs w:val="26"/>
                <w:lang w:eastAsia="zh-CN"/>
              </w:rPr>
              <w:t>го-педагогического сопровождения</w:t>
            </w:r>
            <w:r w:rsidRPr="00CE554F">
              <w:rPr>
                <w:rFonts w:ascii="Times New Roman" w:hAnsi="Times New Roman" w:cs="Times New Roman"/>
                <w:sz w:val="26"/>
                <w:szCs w:val="26"/>
                <w:lang w:eastAsia="zh-CN"/>
              </w:rPr>
              <w:t xml:space="preserve"> обучающихся;</w:t>
            </w:r>
          </w:p>
          <w:p w:rsidR="00AB4ABF" w:rsidRDefault="00D91542" w:rsidP="00234899">
            <w:pPr>
              <w:spacing w:after="200"/>
              <w:contextualSpacing/>
              <w:jc w:val="both"/>
              <w:rPr>
                <w:rFonts w:ascii="Times New Roman" w:hAnsi="Times New Roman" w:cs="Times New Roman"/>
                <w:sz w:val="26"/>
                <w:szCs w:val="26"/>
              </w:rPr>
            </w:pPr>
            <w:r w:rsidRPr="00CE554F">
              <w:rPr>
                <w:rFonts w:ascii="Times New Roman" w:hAnsi="Times New Roman" w:cs="Times New Roman"/>
                <w:sz w:val="26"/>
                <w:szCs w:val="26"/>
                <w:lang w:eastAsia="zh-CN"/>
              </w:rPr>
              <w:t>4)</w:t>
            </w:r>
            <w:r w:rsidR="00DF5E3C">
              <w:rPr>
                <w:rFonts w:ascii="Times New Roman" w:hAnsi="Times New Roman" w:cs="Times New Roman"/>
                <w:sz w:val="26"/>
                <w:szCs w:val="26"/>
                <w:lang w:eastAsia="zh-CN"/>
              </w:rPr>
              <w:t xml:space="preserve">     </w:t>
            </w:r>
            <w:r w:rsidR="00AB4ABF" w:rsidRPr="00CE554F">
              <w:rPr>
                <w:rFonts w:ascii="Times New Roman" w:hAnsi="Times New Roman" w:cs="Times New Roman"/>
                <w:sz w:val="26"/>
                <w:szCs w:val="26"/>
              </w:rPr>
              <w:t xml:space="preserve">Осуществление комплексной, индивидуально </w:t>
            </w:r>
            <w:proofErr w:type="gramStart"/>
            <w:r w:rsidR="00AB4ABF" w:rsidRPr="00CE554F">
              <w:rPr>
                <w:rFonts w:ascii="Times New Roman" w:hAnsi="Times New Roman" w:cs="Times New Roman"/>
                <w:sz w:val="26"/>
                <w:szCs w:val="26"/>
              </w:rPr>
              <w:t>ориентированной  психолого</w:t>
            </w:r>
            <w:proofErr w:type="gramEnd"/>
            <w:r w:rsidR="00AB4ABF" w:rsidRPr="00CE554F">
              <w:rPr>
                <w:rFonts w:ascii="Times New Roman" w:hAnsi="Times New Roman" w:cs="Times New Roman"/>
                <w:sz w:val="26"/>
                <w:szCs w:val="26"/>
              </w:rPr>
              <w:t xml:space="preserve"> – медико – педагогической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усло</w:t>
            </w:r>
            <w:r w:rsidR="00AB4ABF">
              <w:rPr>
                <w:rFonts w:ascii="Times New Roman" w:hAnsi="Times New Roman" w:cs="Times New Roman"/>
                <w:sz w:val="26"/>
                <w:szCs w:val="26"/>
              </w:rPr>
              <w:t>виях образовательного процесса.</w:t>
            </w:r>
          </w:p>
          <w:p w:rsidR="00D91542" w:rsidRPr="00CE554F" w:rsidRDefault="00044DD5" w:rsidP="00D91542">
            <w:pPr>
              <w:tabs>
                <w:tab w:val="left" w:pos="0"/>
                <w:tab w:val="left" w:pos="426"/>
                <w:tab w:val="left" w:pos="1665"/>
              </w:tabs>
              <w:suppressAutoHyphens/>
              <w:jc w:val="both"/>
              <w:rPr>
                <w:rFonts w:ascii="Times New Roman" w:hAnsi="Times New Roman" w:cs="Times New Roman"/>
                <w:sz w:val="26"/>
                <w:szCs w:val="26"/>
                <w:lang w:eastAsia="zh-CN"/>
              </w:rPr>
            </w:pPr>
            <w:r>
              <w:rPr>
                <w:rFonts w:ascii="Times New Roman" w:hAnsi="Times New Roman" w:cs="Times New Roman"/>
                <w:sz w:val="26"/>
                <w:szCs w:val="26"/>
                <w:lang w:eastAsia="zh-CN"/>
              </w:rPr>
              <w:t>5)</w:t>
            </w:r>
            <w:r w:rsidR="00DF5E3C">
              <w:rPr>
                <w:rFonts w:ascii="Times New Roman" w:hAnsi="Times New Roman" w:cs="Times New Roman"/>
                <w:sz w:val="26"/>
                <w:szCs w:val="26"/>
                <w:lang w:eastAsia="zh-CN"/>
              </w:rPr>
              <w:t xml:space="preserve"> </w:t>
            </w:r>
            <w:r w:rsidR="00D91542" w:rsidRPr="00CE554F">
              <w:rPr>
                <w:rFonts w:ascii="Times New Roman" w:hAnsi="Times New Roman" w:cs="Times New Roman"/>
                <w:sz w:val="26"/>
                <w:szCs w:val="26"/>
                <w:lang w:eastAsia="zh-CN"/>
              </w:rPr>
              <w:t>Оказание психолого-педагогической, социальной помощи обучающимся, испытывающи</w:t>
            </w:r>
            <w:r w:rsidR="00234899">
              <w:rPr>
                <w:rFonts w:ascii="Times New Roman" w:hAnsi="Times New Roman" w:cs="Times New Roman"/>
                <w:sz w:val="26"/>
                <w:szCs w:val="26"/>
                <w:lang w:eastAsia="zh-CN"/>
              </w:rPr>
              <w:t>м</w:t>
            </w:r>
            <w:r w:rsidR="00D91542" w:rsidRPr="00CE554F">
              <w:rPr>
                <w:rFonts w:ascii="Times New Roman" w:hAnsi="Times New Roman" w:cs="Times New Roman"/>
                <w:sz w:val="26"/>
                <w:szCs w:val="26"/>
                <w:lang w:eastAsia="zh-CN"/>
              </w:rPr>
              <w:t xml:space="preserve"> трудности в освоении основных общеобразовательных программ, развитии и социальной адаптации;</w:t>
            </w:r>
          </w:p>
          <w:p w:rsidR="00234899" w:rsidRDefault="00AB4ABF" w:rsidP="00234899">
            <w:pPr>
              <w:tabs>
                <w:tab w:val="left" w:pos="0"/>
                <w:tab w:val="left" w:pos="426"/>
                <w:tab w:val="left" w:pos="1665"/>
              </w:tabs>
              <w:suppressAutoHyphens/>
              <w:jc w:val="both"/>
              <w:rPr>
                <w:rFonts w:ascii="Times New Roman" w:hAnsi="Times New Roman" w:cs="Times New Roman"/>
                <w:sz w:val="26"/>
                <w:szCs w:val="26"/>
                <w:lang w:eastAsia="zh-CN"/>
              </w:rPr>
            </w:pPr>
            <w:r>
              <w:rPr>
                <w:rFonts w:ascii="Times New Roman" w:hAnsi="Times New Roman" w:cs="Times New Roman"/>
                <w:sz w:val="26"/>
                <w:szCs w:val="26"/>
                <w:lang w:eastAsia="zh-CN"/>
              </w:rPr>
              <w:t>6</w:t>
            </w:r>
            <w:r w:rsidR="00044DD5">
              <w:rPr>
                <w:rFonts w:ascii="Times New Roman" w:hAnsi="Times New Roman" w:cs="Times New Roman"/>
                <w:sz w:val="26"/>
                <w:szCs w:val="26"/>
                <w:lang w:eastAsia="zh-CN"/>
              </w:rPr>
              <w:t xml:space="preserve">) </w:t>
            </w:r>
            <w:r w:rsidR="00DF5E3C">
              <w:rPr>
                <w:rFonts w:ascii="Times New Roman" w:hAnsi="Times New Roman" w:cs="Times New Roman"/>
                <w:sz w:val="26"/>
                <w:szCs w:val="26"/>
                <w:lang w:eastAsia="zh-CN"/>
              </w:rPr>
              <w:t xml:space="preserve">     </w:t>
            </w:r>
            <w:r w:rsidR="00D91542" w:rsidRPr="00CE554F">
              <w:rPr>
                <w:rFonts w:ascii="Times New Roman" w:hAnsi="Times New Roman" w:cs="Times New Roman"/>
                <w:sz w:val="26"/>
                <w:szCs w:val="26"/>
                <w:lang w:eastAsia="zh-CN"/>
              </w:rPr>
              <w:t xml:space="preserve">Обучение и воспитание </w:t>
            </w:r>
            <w:r w:rsidR="00D91542">
              <w:rPr>
                <w:rFonts w:ascii="Times New Roman" w:hAnsi="Times New Roman" w:cs="Times New Roman"/>
                <w:sz w:val="26"/>
                <w:szCs w:val="26"/>
                <w:lang w:eastAsia="zh-CN"/>
              </w:rPr>
              <w:t>обучающихся</w:t>
            </w:r>
            <w:r w:rsidR="00D91542" w:rsidRPr="00CE554F">
              <w:rPr>
                <w:rFonts w:ascii="Times New Roman" w:hAnsi="Times New Roman" w:cs="Times New Roman"/>
                <w:sz w:val="26"/>
                <w:szCs w:val="26"/>
                <w:lang w:eastAsia="zh-CN"/>
              </w:rPr>
              <w:t>, находящихся в трудной жизненной ситуации;</w:t>
            </w:r>
          </w:p>
          <w:p w:rsidR="00234899" w:rsidRPr="00CE554F" w:rsidRDefault="00044DD5" w:rsidP="00D91542">
            <w:pPr>
              <w:tabs>
                <w:tab w:val="left" w:pos="0"/>
                <w:tab w:val="left" w:pos="426"/>
                <w:tab w:val="left" w:pos="1665"/>
              </w:tabs>
              <w:suppressAutoHyphens/>
              <w:jc w:val="both"/>
              <w:rPr>
                <w:rFonts w:ascii="Times New Roman" w:hAnsi="Times New Roman" w:cs="Times New Roman"/>
                <w:sz w:val="26"/>
                <w:szCs w:val="26"/>
                <w:lang w:eastAsia="zh-CN"/>
              </w:rPr>
            </w:pPr>
            <w:r>
              <w:rPr>
                <w:rFonts w:ascii="Times New Roman" w:hAnsi="Times New Roman" w:cs="Times New Roman"/>
                <w:sz w:val="26"/>
                <w:szCs w:val="26"/>
                <w:lang w:eastAsia="zh-CN"/>
              </w:rPr>
              <w:t>7)</w:t>
            </w:r>
            <w:r w:rsidR="00DF5E3C">
              <w:rPr>
                <w:rFonts w:ascii="Times New Roman" w:hAnsi="Times New Roman" w:cs="Times New Roman"/>
                <w:sz w:val="26"/>
                <w:szCs w:val="26"/>
                <w:lang w:eastAsia="zh-CN"/>
              </w:rPr>
              <w:t xml:space="preserve">   </w:t>
            </w:r>
            <w:r w:rsidR="00234899" w:rsidRPr="00234899">
              <w:rPr>
                <w:rFonts w:ascii="Times New Roman" w:hAnsi="Times New Roman" w:cs="Times New Roman"/>
                <w:sz w:val="26"/>
                <w:szCs w:val="26"/>
              </w:rPr>
              <w:t>Оказание комплексной, профилактической поддержки семьям и детям, которые находятся в трудной жизненной ситуации, в социально-опасном положении.</w:t>
            </w:r>
          </w:p>
          <w:p w:rsidR="007D7A7F" w:rsidRPr="00AB4ABF" w:rsidRDefault="00234899" w:rsidP="00AB4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Pr>
                <w:rFonts w:ascii="Times New Roman" w:hAnsi="Times New Roman" w:cs="Times New Roman"/>
                <w:sz w:val="26"/>
                <w:szCs w:val="26"/>
              </w:rPr>
              <w:t>8</w:t>
            </w:r>
            <w:r w:rsidR="00044DD5">
              <w:rPr>
                <w:rFonts w:ascii="Times New Roman" w:hAnsi="Times New Roman" w:cs="Times New Roman"/>
                <w:sz w:val="26"/>
                <w:szCs w:val="26"/>
              </w:rPr>
              <w:t>)</w:t>
            </w:r>
            <w:r w:rsidR="00DF5E3C">
              <w:rPr>
                <w:rFonts w:ascii="Times New Roman" w:hAnsi="Times New Roman" w:cs="Times New Roman"/>
                <w:sz w:val="26"/>
                <w:szCs w:val="26"/>
              </w:rPr>
              <w:t xml:space="preserve">  </w:t>
            </w:r>
            <w:r w:rsidR="007D7A7F" w:rsidRPr="00AB4ABF">
              <w:rPr>
                <w:rFonts w:ascii="Times New Roman" w:hAnsi="Times New Roman" w:cs="Times New Roman"/>
                <w:sz w:val="26"/>
                <w:szCs w:val="26"/>
              </w:rPr>
              <w:t>Реализация программы духовно-нравственного развития</w:t>
            </w:r>
            <w:r w:rsidR="00AB4ABF">
              <w:rPr>
                <w:rFonts w:ascii="Times New Roman" w:hAnsi="Times New Roman" w:cs="Times New Roman"/>
                <w:sz w:val="26"/>
                <w:szCs w:val="26"/>
              </w:rPr>
              <w:t xml:space="preserve">, </w:t>
            </w:r>
            <w:r w:rsidR="00AB4ABF" w:rsidRPr="00CE554F">
              <w:rPr>
                <w:rFonts w:ascii="Times New Roman" w:hAnsi="Times New Roman" w:cs="Times New Roman"/>
                <w:sz w:val="26"/>
                <w:szCs w:val="26"/>
              </w:rPr>
              <w:t>«Здоровый ребёнок», «Дорожная азбука», «Я-гражданин и патриот», «Безопасный интернет», «Семья и школа»</w:t>
            </w:r>
            <w:r w:rsidR="00AB4ABF">
              <w:rPr>
                <w:rFonts w:ascii="Times New Roman" w:hAnsi="Times New Roman" w:cs="Times New Roman"/>
                <w:sz w:val="26"/>
                <w:szCs w:val="26"/>
              </w:rPr>
              <w:t>, «Мой выбор».;</w:t>
            </w:r>
          </w:p>
          <w:p w:rsidR="007D7A7F" w:rsidRPr="00CE554F" w:rsidRDefault="00234899" w:rsidP="00AB4ABF">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9</w:t>
            </w:r>
            <w:r w:rsidR="00044DD5">
              <w:rPr>
                <w:rFonts w:ascii="Times New Roman" w:hAnsi="Times New Roman" w:cs="Times New Roman"/>
                <w:sz w:val="26"/>
                <w:szCs w:val="26"/>
              </w:rPr>
              <w:t>)</w:t>
            </w:r>
            <w:r w:rsidR="00DF5E3C">
              <w:rPr>
                <w:rFonts w:ascii="Times New Roman" w:hAnsi="Times New Roman" w:cs="Times New Roman"/>
                <w:sz w:val="26"/>
                <w:szCs w:val="26"/>
              </w:rPr>
              <w:t xml:space="preserve">  </w:t>
            </w:r>
            <w:r w:rsidR="007D7A7F" w:rsidRPr="00CE554F">
              <w:rPr>
                <w:rFonts w:ascii="Times New Roman" w:hAnsi="Times New Roman" w:cs="Times New Roman"/>
                <w:sz w:val="26"/>
                <w:szCs w:val="26"/>
              </w:rPr>
              <w:t xml:space="preserve">Обеспечение дополнительных условий для развития интересов, склонностей, способностей обучающихся с умственной отсталостью, организации их свободного времени. </w:t>
            </w:r>
          </w:p>
          <w:p w:rsidR="00A77EF7" w:rsidRPr="00234899" w:rsidRDefault="00D9391B" w:rsidP="00B87BEA">
            <w:pPr>
              <w:pStyle w:val="a3"/>
              <w:numPr>
                <w:ilvl w:val="0"/>
                <w:numId w:val="25"/>
              </w:numPr>
              <w:ind w:left="34" w:firstLine="0"/>
              <w:jc w:val="both"/>
              <w:rPr>
                <w:rFonts w:ascii="Times New Roman" w:hAnsi="Times New Roman" w:cs="Times New Roman"/>
                <w:sz w:val="26"/>
                <w:szCs w:val="26"/>
              </w:rPr>
            </w:pPr>
            <w:r w:rsidRPr="00234899">
              <w:rPr>
                <w:rFonts w:ascii="Times New Roman" w:hAnsi="Times New Roman" w:cs="Times New Roman"/>
                <w:sz w:val="26"/>
                <w:szCs w:val="26"/>
              </w:rPr>
              <w:t xml:space="preserve">Осуществление информационной поддержки обучающихся, педагогов и родителей по  вопросам комплексного психолого – медико – педагогического  сопровождения обучающихся с умственной отсталостью (интеллектуальными нарушениями) в условиях образовательного учреждения.  </w:t>
            </w:r>
          </w:p>
          <w:p w:rsidR="007D7A7F" w:rsidRPr="00234899" w:rsidRDefault="0038517B" w:rsidP="00B87BEA">
            <w:pPr>
              <w:pStyle w:val="a3"/>
              <w:numPr>
                <w:ilvl w:val="0"/>
                <w:numId w:val="25"/>
              </w:numPr>
              <w:ind w:left="34" w:firstLine="0"/>
              <w:jc w:val="both"/>
              <w:rPr>
                <w:rFonts w:ascii="Times New Roman" w:hAnsi="Times New Roman" w:cs="Times New Roman"/>
                <w:sz w:val="26"/>
                <w:szCs w:val="26"/>
              </w:rPr>
            </w:pPr>
            <w:r w:rsidRPr="00234899">
              <w:rPr>
                <w:rFonts w:ascii="Times New Roman" w:hAnsi="Times New Roman" w:cs="Times New Roman"/>
                <w:sz w:val="26"/>
                <w:szCs w:val="26"/>
              </w:rPr>
              <w:t>Р</w:t>
            </w:r>
            <w:r w:rsidR="00A77EF7" w:rsidRPr="00234899">
              <w:rPr>
                <w:rFonts w:ascii="Times New Roman" w:hAnsi="Times New Roman" w:cs="Times New Roman"/>
                <w:sz w:val="26"/>
                <w:szCs w:val="26"/>
              </w:rPr>
              <w:t>одительско</w:t>
            </w:r>
            <w:r w:rsidRPr="00234899">
              <w:rPr>
                <w:rFonts w:ascii="Times New Roman" w:hAnsi="Times New Roman" w:cs="Times New Roman"/>
                <w:sz w:val="26"/>
                <w:szCs w:val="26"/>
              </w:rPr>
              <w:t>е</w:t>
            </w:r>
            <w:r w:rsidR="00A77EF7" w:rsidRPr="00234899">
              <w:rPr>
                <w:rFonts w:ascii="Times New Roman" w:hAnsi="Times New Roman" w:cs="Times New Roman"/>
                <w:sz w:val="26"/>
                <w:szCs w:val="26"/>
              </w:rPr>
              <w:t xml:space="preserve"> просвещения с целью вооружения родителей определённым минимумом педагогических знаний, оказать им помощь в организации педагогического самообразования, в выработке умений и навыков по воспитанию детей, привлечь их к активному взаимодействию со школой и общественностью.</w:t>
            </w:r>
          </w:p>
          <w:p w:rsidR="007D7A7F" w:rsidRPr="00CE554F" w:rsidRDefault="007D7A7F" w:rsidP="00B87BEA">
            <w:pPr>
              <w:numPr>
                <w:ilvl w:val="0"/>
                <w:numId w:val="25"/>
              </w:numPr>
              <w:spacing w:after="200"/>
              <w:ind w:left="34" w:firstLine="0"/>
              <w:contextualSpacing/>
              <w:jc w:val="both"/>
              <w:rPr>
                <w:rFonts w:ascii="Times New Roman" w:hAnsi="Times New Roman" w:cs="Times New Roman"/>
                <w:sz w:val="26"/>
                <w:szCs w:val="26"/>
              </w:rPr>
            </w:pPr>
            <w:r w:rsidRPr="00CE554F">
              <w:rPr>
                <w:rFonts w:ascii="Times New Roman" w:hAnsi="Times New Roman" w:cs="Times New Roman"/>
                <w:sz w:val="26"/>
                <w:szCs w:val="26"/>
              </w:rPr>
              <w:t xml:space="preserve">Обеспечение конструктивного взаимодействия специалистов образовательной организации и родителей (законных представителей) обучающегося в интересах ребенка и его семьи. </w:t>
            </w:r>
          </w:p>
          <w:p w:rsidR="00A77EF7" w:rsidRPr="00CE554F" w:rsidRDefault="00A77EF7" w:rsidP="00B87BEA">
            <w:pPr>
              <w:numPr>
                <w:ilvl w:val="0"/>
                <w:numId w:val="25"/>
              </w:numPr>
              <w:spacing w:after="200"/>
              <w:ind w:left="34" w:firstLine="0"/>
              <w:contextualSpacing/>
              <w:jc w:val="both"/>
              <w:rPr>
                <w:rFonts w:ascii="Times New Roman" w:hAnsi="Times New Roman" w:cs="Times New Roman"/>
                <w:sz w:val="26"/>
                <w:szCs w:val="26"/>
              </w:rPr>
            </w:pPr>
            <w:r w:rsidRPr="00CE554F">
              <w:rPr>
                <w:rStyle w:val="25"/>
                <w:sz w:val="26"/>
                <w:szCs w:val="26"/>
              </w:rPr>
              <w:t>Создание условий для повышения эффективности образовательно</w:t>
            </w:r>
            <w:r w:rsidR="007D7A7F" w:rsidRPr="00CE554F">
              <w:rPr>
                <w:rStyle w:val="25"/>
                <w:sz w:val="26"/>
                <w:szCs w:val="26"/>
              </w:rPr>
              <w:t>го процесса.</w:t>
            </w:r>
          </w:p>
          <w:p w:rsidR="00A77EF7" w:rsidRPr="00CE554F" w:rsidRDefault="005C3BCA" w:rsidP="00B87BEA">
            <w:pPr>
              <w:numPr>
                <w:ilvl w:val="0"/>
                <w:numId w:val="25"/>
              </w:numPr>
              <w:spacing w:after="200"/>
              <w:ind w:left="34" w:firstLine="0"/>
              <w:contextualSpacing/>
              <w:jc w:val="both"/>
              <w:rPr>
                <w:rFonts w:ascii="Times New Roman" w:hAnsi="Times New Roman" w:cs="Times New Roman"/>
                <w:sz w:val="26"/>
                <w:szCs w:val="26"/>
              </w:rPr>
            </w:pPr>
            <w:r w:rsidRPr="00CE554F">
              <w:rPr>
                <w:rFonts w:ascii="Times New Roman" w:hAnsi="Times New Roman" w:cs="Times New Roman"/>
                <w:sz w:val="26"/>
                <w:szCs w:val="26"/>
              </w:rPr>
              <w:lastRenderedPageBreak/>
              <w:t xml:space="preserve">Создание условий для личностного роста всех участников образовательного процесса. </w:t>
            </w:r>
          </w:p>
          <w:p w:rsidR="00D9391B" w:rsidRPr="00CE554F" w:rsidRDefault="005C3BCA" w:rsidP="00B87BEA">
            <w:pPr>
              <w:numPr>
                <w:ilvl w:val="0"/>
                <w:numId w:val="25"/>
              </w:numPr>
              <w:spacing w:after="200"/>
              <w:ind w:left="34" w:firstLine="0"/>
              <w:contextualSpacing/>
              <w:jc w:val="both"/>
              <w:rPr>
                <w:rFonts w:ascii="Times New Roman" w:hAnsi="Times New Roman" w:cs="Times New Roman"/>
                <w:sz w:val="26"/>
                <w:szCs w:val="26"/>
              </w:rPr>
            </w:pPr>
            <w:r w:rsidRPr="00CE554F">
              <w:rPr>
                <w:rFonts w:ascii="Times New Roman" w:hAnsi="Times New Roman" w:cs="Times New Roman"/>
                <w:sz w:val="26"/>
                <w:szCs w:val="26"/>
              </w:rPr>
              <w:t xml:space="preserve">Построение </w:t>
            </w:r>
            <w:r w:rsidR="00A77EF7" w:rsidRPr="00CE554F">
              <w:rPr>
                <w:rFonts w:ascii="Times New Roman" w:hAnsi="Times New Roman" w:cs="Times New Roman"/>
                <w:sz w:val="26"/>
                <w:szCs w:val="26"/>
              </w:rPr>
              <w:t>здоровьесберегающей среды</w:t>
            </w:r>
            <w:r w:rsidRPr="00CE554F">
              <w:rPr>
                <w:rFonts w:ascii="Times New Roman" w:hAnsi="Times New Roman" w:cs="Times New Roman"/>
                <w:sz w:val="26"/>
                <w:szCs w:val="26"/>
              </w:rPr>
              <w:t xml:space="preserve"> в образовательном учреждении</w:t>
            </w:r>
          </w:p>
          <w:p w:rsidR="00AE4BCE" w:rsidRPr="00CE554F" w:rsidRDefault="005C3BCA" w:rsidP="00B87BEA">
            <w:pPr>
              <w:numPr>
                <w:ilvl w:val="0"/>
                <w:numId w:val="25"/>
              </w:numPr>
              <w:spacing w:after="200"/>
              <w:ind w:left="34" w:firstLine="0"/>
              <w:contextualSpacing/>
              <w:jc w:val="both"/>
              <w:rPr>
                <w:rFonts w:ascii="Times New Roman" w:hAnsi="Times New Roman" w:cs="Times New Roman"/>
                <w:sz w:val="26"/>
                <w:szCs w:val="26"/>
              </w:rPr>
            </w:pPr>
            <w:r w:rsidRPr="00CE554F">
              <w:rPr>
                <w:rFonts w:ascii="Times New Roman" w:hAnsi="Times New Roman" w:cs="Times New Roman"/>
                <w:sz w:val="26"/>
                <w:szCs w:val="26"/>
              </w:rPr>
              <w:t>Построение открытого информационного пространства образовательного учреждения</w:t>
            </w:r>
            <w:r w:rsidR="00AE4BCE" w:rsidRPr="00CE554F">
              <w:rPr>
                <w:rFonts w:ascii="Times New Roman" w:hAnsi="Times New Roman" w:cs="Times New Roman"/>
                <w:sz w:val="26"/>
                <w:szCs w:val="26"/>
              </w:rPr>
              <w:t>.</w:t>
            </w:r>
          </w:p>
          <w:p w:rsidR="005C3BCA" w:rsidRPr="00CE554F" w:rsidRDefault="00AE4BCE" w:rsidP="00B87BEA">
            <w:pPr>
              <w:numPr>
                <w:ilvl w:val="0"/>
                <w:numId w:val="25"/>
              </w:numPr>
              <w:spacing w:after="200"/>
              <w:ind w:left="34" w:firstLine="0"/>
              <w:contextualSpacing/>
              <w:jc w:val="both"/>
              <w:rPr>
                <w:rFonts w:ascii="Times New Roman" w:hAnsi="Times New Roman" w:cs="Times New Roman"/>
                <w:sz w:val="26"/>
                <w:szCs w:val="26"/>
              </w:rPr>
            </w:pPr>
            <w:r w:rsidRPr="00CE554F">
              <w:rPr>
                <w:rFonts w:ascii="Times New Roman" w:hAnsi="Times New Roman" w:cs="Times New Roman"/>
                <w:sz w:val="26"/>
                <w:szCs w:val="26"/>
              </w:rPr>
              <w:t>Совершенс</w:t>
            </w:r>
            <w:r w:rsidR="005C3BCA" w:rsidRPr="00CE554F">
              <w:rPr>
                <w:rFonts w:ascii="Times New Roman" w:hAnsi="Times New Roman" w:cs="Times New Roman"/>
                <w:sz w:val="26"/>
                <w:szCs w:val="26"/>
              </w:rPr>
              <w:t>твование нормативной базы, обеспечивающей развитие инновационных процессов.</w:t>
            </w:r>
          </w:p>
          <w:p w:rsidR="005C3BCA" w:rsidRPr="00CE554F" w:rsidRDefault="005C3BCA" w:rsidP="00B87BEA">
            <w:pPr>
              <w:numPr>
                <w:ilvl w:val="0"/>
                <w:numId w:val="25"/>
              </w:numPr>
              <w:spacing w:after="200"/>
              <w:ind w:left="34" w:firstLine="0"/>
              <w:contextualSpacing/>
              <w:jc w:val="both"/>
              <w:rPr>
                <w:rFonts w:ascii="Times New Roman" w:hAnsi="Times New Roman" w:cs="Times New Roman"/>
                <w:sz w:val="26"/>
                <w:szCs w:val="26"/>
              </w:rPr>
            </w:pPr>
            <w:r w:rsidRPr="00CE554F">
              <w:rPr>
                <w:rFonts w:ascii="Times New Roman" w:hAnsi="Times New Roman" w:cs="Times New Roman"/>
                <w:sz w:val="26"/>
                <w:szCs w:val="26"/>
              </w:rPr>
              <w:t>Вовлечение обучающихся в социально-значимую и культурно-досуговую деятельность.</w:t>
            </w:r>
          </w:p>
          <w:p w:rsidR="00234899" w:rsidRDefault="00DF5E3C" w:rsidP="00B87BEA">
            <w:pPr>
              <w:numPr>
                <w:ilvl w:val="0"/>
                <w:numId w:val="25"/>
              </w:numPr>
              <w:spacing w:after="200"/>
              <w:ind w:left="34" w:firstLine="0"/>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5C3BCA" w:rsidRPr="00CE554F">
              <w:rPr>
                <w:rFonts w:ascii="Times New Roman" w:hAnsi="Times New Roman" w:cs="Times New Roman"/>
                <w:sz w:val="26"/>
                <w:szCs w:val="26"/>
              </w:rPr>
              <w:t xml:space="preserve">Расширение </w:t>
            </w:r>
            <w:r w:rsidR="006F3C6B" w:rsidRPr="00CE554F">
              <w:rPr>
                <w:rFonts w:ascii="Times New Roman" w:hAnsi="Times New Roman" w:cs="Times New Roman"/>
                <w:sz w:val="26"/>
                <w:szCs w:val="26"/>
              </w:rPr>
              <w:t>социально-значимых связей.</w:t>
            </w:r>
          </w:p>
          <w:p w:rsidR="00AB4ABF" w:rsidRPr="00234899" w:rsidRDefault="00DF5E3C" w:rsidP="00B87BEA">
            <w:pPr>
              <w:numPr>
                <w:ilvl w:val="0"/>
                <w:numId w:val="25"/>
              </w:numPr>
              <w:spacing w:after="200" w:line="276" w:lineRule="auto"/>
              <w:ind w:left="34" w:firstLine="0"/>
              <w:contextualSpacing/>
              <w:jc w:val="both"/>
              <w:rPr>
                <w:rFonts w:ascii="Times New Roman" w:hAnsi="Times New Roman" w:cs="Times New Roman"/>
                <w:sz w:val="26"/>
                <w:szCs w:val="26"/>
              </w:rPr>
            </w:pPr>
            <w:r>
              <w:rPr>
                <w:rFonts w:ascii="Times New Roman" w:hAnsi="Times New Roman" w:cs="Times New Roman"/>
                <w:bCs/>
                <w:iCs/>
                <w:sz w:val="26"/>
                <w:szCs w:val="26"/>
              </w:rPr>
              <w:t xml:space="preserve"> </w:t>
            </w:r>
            <w:r w:rsidR="00AB4ABF" w:rsidRPr="00234899">
              <w:rPr>
                <w:rFonts w:ascii="Times New Roman" w:hAnsi="Times New Roman" w:cs="Times New Roman"/>
                <w:bCs/>
                <w:iCs/>
                <w:sz w:val="26"/>
                <w:szCs w:val="26"/>
              </w:rPr>
              <w:t>Развитие материально-технической базы:</w:t>
            </w:r>
          </w:p>
          <w:p w:rsidR="00AB4ABF" w:rsidRPr="00CE554F" w:rsidRDefault="00AB4ABF" w:rsidP="00AB4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 обновление ученической мебели, мебели в столовой;</w:t>
            </w:r>
          </w:p>
          <w:p w:rsidR="00AB4ABF" w:rsidRPr="00CE554F" w:rsidRDefault="00AB4ABF" w:rsidP="00AB4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hAnsi="Times New Roman" w:cs="Times New Roman"/>
                <w:sz w:val="26"/>
                <w:szCs w:val="26"/>
              </w:rPr>
              <w:t xml:space="preserve">- дооборудование </w:t>
            </w:r>
            <w:r w:rsidRPr="00CE554F">
              <w:rPr>
                <w:rFonts w:ascii="Times New Roman" w:eastAsia="Calibri" w:hAnsi="Times New Roman" w:cs="Times New Roman"/>
                <w:sz w:val="26"/>
                <w:szCs w:val="26"/>
              </w:rPr>
              <w:t>доступной среды для детей с ОВЗ и детей-инвалидов;</w:t>
            </w:r>
          </w:p>
          <w:p w:rsidR="00A77EF7" w:rsidRPr="00234899" w:rsidRDefault="00AB4ABF" w:rsidP="00234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eastAsia="Calibri" w:hAnsi="Times New Roman" w:cs="Times New Roman"/>
                <w:sz w:val="26"/>
                <w:szCs w:val="26"/>
              </w:rPr>
              <w:t>-оборудование рабочих мест учителя компьютерной техникой, учебных кабинетов мультимедийными досками.</w:t>
            </w:r>
          </w:p>
        </w:tc>
      </w:tr>
      <w:tr w:rsidR="00325CBF"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CBF" w:rsidRPr="00CE554F" w:rsidRDefault="00845AE0"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sz w:val="26"/>
                <w:szCs w:val="26"/>
              </w:rPr>
              <w:lastRenderedPageBreak/>
              <w:t>Информация о контингенте обучающихся</w:t>
            </w:r>
          </w:p>
          <w:p w:rsidR="00325CBF" w:rsidRPr="00CE554F" w:rsidRDefault="00325CBF" w:rsidP="00325C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6"/>
                <w:szCs w:val="26"/>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047" w:rsidRDefault="00097047"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Pr>
                <w:rFonts w:ascii="Times New Roman" w:hAnsi="Times New Roman" w:cs="Times New Roman"/>
                <w:sz w:val="26"/>
                <w:szCs w:val="26"/>
              </w:rPr>
              <w:t xml:space="preserve">В </w:t>
            </w:r>
            <w:r w:rsidR="0020402C">
              <w:rPr>
                <w:rFonts w:ascii="Times New Roman" w:hAnsi="Times New Roman" w:cs="Times New Roman"/>
                <w:sz w:val="26"/>
                <w:szCs w:val="26"/>
              </w:rPr>
              <w:t>ГКОУ СО «Красноуфимская школа»</w:t>
            </w:r>
            <w:r>
              <w:rPr>
                <w:rFonts w:ascii="Times New Roman" w:hAnsi="Times New Roman" w:cs="Times New Roman"/>
                <w:sz w:val="26"/>
                <w:szCs w:val="26"/>
              </w:rPr>
              <w:t xml:space="preserve"> обучаются только </w:t>
            </w:r>
            <w:r w:rsidR="0020402C">
              <w:rPr>
                <w:rFonts w:ascii="Times New Roman" w:hAnsi="Times New Roman" w:cs="Times New Roman"/>
                <w:sz w:val="26"/>
                <w:szCs w:val="26"/>
              </w:rPr>
              <w:t xml:space="preserve">школьники </w:t>
            </w:r>
            <w:r>
              <w:rPr>
                <w:rFonts w:ascii="Times New Roman" w:hAnsi="Times New Roman" w:cs="Times New Roman"/>
                <w:sz w:val="26"/>
                <w:szCs w:val="26"/>
              </w:rPr>
              <w:t xml:space="preserve"> с ОВЗ.</w:t>
            </w:r>
          </w:p>
          <w:p w:rsidR="00097047" w:rsidRDefault="00097047"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p>
          <w:p w:rsidR="00097047" w:rsidRDefault="0020402C"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Pr>
                <w:rFonts w:ascii="Times New Roman" w:hAnsi="Times New Roman" w:cs="Times New Roman"/>
                <w:sz w:val="26"/>
                <w:szCs w:val="26"/>
              </w:rPr>
              <w:t xml:space="preserve">          Н</w:t>
            </w:r>
            <w:r w:rsidR="00D7287E" w:rsidRPr="00CE554F">
              <w:rPr>
                <w:rFonts w:ascii="Times New Roman" w:hAnsi="Times New Roman" w:cs="Times New Roman"/>
                <w:sz w:val="26"/>
                <w:szCs w:val="26"/>
              </w:rPr>
              <w:t>а начало 201</w:t>
            </w:r>
            <w:r w:rsidR="00234899">
              <w:rPr>
                <w:rFonts w:ascii="Times New Roman" w:hAnsi="Times New Roman" w:cs="Times New Roman"/>
                <w:sz w:val="26"/>
                <w:szCs w:val="26"/>
              </w:rPr>
              <w:t>8</w:t>
            </w:r>
            <w:r w:rsidR="00D7287E" w:rsidRPr="00CE554F">
              <w:rPr>
                <w:rFonts w:ascii="Times New Roman" w:hAnsi="Times New Roman" w:cs="Times New Roman"/>
                <w:sz w:val="26"/>
                <w:szCs w:val="26"/>
              </w:rPr>
              <w:t xml:space="preserve"> </w:t>
            </w:r>
            <w:proofErr w:type="gramStart"/>
            <w:r w:rsidR="00D7287E" w:rsidRPr="00CE554F">
              <w:rPr>
                <w:rFonts w:ascii="Times New Roman" w:hAnsi="Times New Roman" w:cs="Times New Roman"/>
                <w:sz w:val="26"/>
                <w:szCs w:val="26"/>
              </w:rPr>
              <w:t xml:space="preserve">года </w:t>
            </w:r>
            <w:r w:rsidR="00325CBF" w:rsidRPr="00CE554F">
              <w:rPr>
                <w:rFonts w:ascii="Times New Roman" w:hAnsi="Times New Roman" w:cs="Times New Roman"/>
                <w:sz w:val="26"/>
                <w:szCs w:val="26"/>
              </w:rPr>
              <w:t xml:space="preserve"> -</w:t>
            </w:r>
            <w:proofErr w:type="gramEnd"/>
            <w:r w:rsidR="00325CBF" w:rsidRPr="00CE554F">
              <w:rPr>
                <w:rFonts w:ascii="Times New Roman" w:hAnsi="Times New Roman" w:cs="Times New Roman"/>
                <w:sz w:val="26"/>
                <w:szCs w:val="26"/>
              </w:rPr>
              <w:t xml:space="preserve">  1</w:t>
            </w:r>
            <w:r w:rsidR="006F3C6B" w:rsidRPr="00CE554F">
              <w:rPr>
                <w:rFonts w:ascii="Times New Roman" w:hAnsi="Times New Roman" w:cs="Times New Roman"/>
                <w:sz w:val="26"/>
                <w:szCs w:val="26"/>
              </w:rPr>
              <w:t>0</w:t>
            </w:r>
            <w:r w:rsidR="00234899">
              <w:rPr>
                <w:rFonts w:ascii="Times New Roman" w:hAnsi="Times New Roman" w:cs="Times New Roman"/>
                <w:sz w:val="26"/>
                <w:szCs w:val="26"/>
              </w:rPr>
              <w:t xml:space="preserve">5 </w:t>
            </w:r>
            <w:r w:rsidR="00B67C7B" w:rsidRPr="00CE554F">
              <w:rPr>
                <w:rFonts w:ascii="Times New Roman" w:hAnsi="Times New Roman" w:cs="Times New Roman"/>
                <w:sz w:val="26"/>
                <w:szCs w:val="26"/>
              </w:rPr>
              <w:t>обучающихся</w:t>
            </w:r>
            <w:r w:rsidR="00D7287E" w:rsidRPr="00CE554F">
              <w:rPr>
                <w:rFonts w:ascii="Times New Roman" w:hAnsi="Times New Roman" w:cs="Times New Roman"/>
                <w:sz w:val="26"/>
                <w:szCs w:val="26"/>
              </w:rPr>
              <w:t xml:space="preserve">, </w:t>
            </w:r>
            <w:r w:rsidR="00802CF2" w:rsidRPr="00CE554F">
              <w:rPr>
                <w:rFonts w:ascii="Times New Roman" w:hAnsi="Times New Roman" w:cs="Times New Roman"/>
                <w:sz w:val="26"/>
                <w:szCs w:val="26"/>
              </w:rPr>
              <w:t>на конец года 1</w:t>
            </w:r>
            <w:r w:rsidR="006F3C6B" w:rsidRPr="00CE554F">
              <w:rPr>
                <w:rFonts w:ascii="Times New Roman" w:hAnsi="Times New Roman" w:cs="Times New Roman"/>
                <w:sz w:val="26"/>
                <w:szCs w:val="26"/>
              </w:rPr>
              <w:t>0</w:t>
            </w:r>
            <w:r w:rsidR="00234899">
              <w:rPr>
                <w:rFonts w:ascii="Times New Roman" w:hAnsi="Times New Roman" w:cs="Times New Roman"/>
                <w:sz w:val="26"/>
                <w:szCs w:val="26"/>
              </w:rPr>
              <w:t>6</w:t>
            </w:r>
            <w:r w:rsidR="00802CF2" w:rsidRPr="00CE554F">
              <w:rPr>
                <w:rFonts w:ascii="Times New Roman" w:hAnsi="Times New Roman" w:cs="Times New Roman"/>
                <w:sz w:val="26"/>
                <w:szCs w:val="26"/>
              </w:rPr>
              <w:t xml:space="preserve">, </w:t>
            </w:r>
            <w:r w:rsidR="0006021B" w:rsidRPr="00CE554F">
              <w:rPr>
                <w:rFonts w:ascii="Times New Roman" w:hAnsi="Times New Roman" w:cs="Times New Roman"/>
                <w:sz w:val="26"/>
                <w:szCs w:val="26"/>
              </w:rPr>
              <w:t>из них 2</w:t>
            </w:r>
            <w:r w:rsidR="007E4648">
              <w:rPr>
                <w:rFonts w:ascii="Times New Roman" w:hAnsi="Times New Roman" w:cs="Times New Roman"/>
                <w:sz w:val="26"/>
                <w:szCs w:val="26"/>
              </w:rPr>
              <w:t>4</w:t>
            </w:r>
            <w:r w:rsidR="002A2CD6" w:rsidRPr="00CE554F">
              <w:rPr>
                <w:rFonts w:ascii="Times New Roman" w:hAnsi="Times New Roman" w:cs="Times New Roman"/>
                <w:sz w:val="26"/>
                <w:szCs w:val="26"/>
              </w:rPr>
              <w:t xml:space="preserve"> обучались на дому по индивидуальной программе</w:t>
            </w:r>
            <w:r w:rsidR="00397F0C" w:rsidRPr="00CE554F">
              <w:rPr>
                <w:rFonts w:ascii="Times New Roman" w:hAnsi="Times New Roman" w:cs="Times New Roman"/>
                <w:sz w:val="26"/>
                <w:szCs w:val="26"/>
              </w:rPr>
              <w:t>.</w:t>
            </w:r>
            <w:r w:rsidR="007E4648">
              <w:rPr>
                <w:rFonts w:ascii="Times New Roman" w:hAnsi="Times New Roman" w:cs="Times New Roman"/>
                <w:sz w:val="26"/>
                <w:szCs w:val="26"/>
              </w:rPr>
              <w:t xml:space="preserve"> </w:t>
            </w:r>
            <w:r w:rsidR="00B871D7" w:rsidRPr="007E4648">
              <w:rPr>
                <w:rFonts w:ascii="Times New Roman" w:hAnsi="Times New Roman" w:cs="Times New Roman"/>
                <w:sz w:val="26"/>
                <w:szCs w:val="26"/>
              </w:rPr>
              <w:t>4</w:t>
            </w:r>
            <w:r w:rsidR="00B871D7">
              <w:rPr>
                <w:rFonts w:ascii="Times New Roman" w:hAnsi="Times New Roman" w:cs="Times New Roman"/>
                <w:sz w:val="26"/>
                <w:szCs w:val="26"/>
              </w:rPr>
              <w:t xml:space="preserve">9 </w:t>
            </w:r>
            <w:r w:rsidR="00B871D7" w:rsidRPr="00CE554F">
              <w:rPr>
                <w:rFonts w:ascii="Times New Roman" w:hAnsi="Times New Roman" w:cs="Times New Roman"/>
                <w:sz w:val="26"/>
                <w:szCs w:val="26"/>
              </w:rPr>
              <w:t>обучающихся, и</w:t>
            </w:r>
            <w:r w:rsidR="005F41AA">
              <w:rPr>
                <w:rFonts w:ascii="Times New Roman" w:hAnsi="Times New Roman" w:cs="Times New Roman"/>
                <w:sz w:val="26"/>
                <w:szCs w:val="26"/>
              </w:rPr>
              <w:t xml:space="preserve">меющих статус ребенок – инвалид, </w:t>
            </w:r>
            <w:r w:rsidR="00B871D7">
              <w:rPr>
                <w:rFonts w:ascii="Times New Roman" w:hAnsi="Times New Roman" w:cs="Times New Roman"/>
                <w:sz w:val="26"/>
                <w:szCs w:val="26"/>
              </w:rPr>
              <w:t>11-опекаемых.</w:t>
            </w:r>
            <w:r w:rsidR="00B871D7" w:rsidRPr="00CE554F">
              <w:rPr>
                <w:rFonts w:ascii="Times New Roman" w:hAnsi="Times New Roman" w:cs="Times New Roman"/>
                <w:sz w:val="26"/>
                <w:szCs w:val="26"/>
              </w:rPr>
              <w:t xml:space="preserve"> </w:t>
            </w:r>
            <w:r w:rsidR="007E4648">
              <w:rPr>
                <w:rFonts w:ascii="Times New Roman" w:hAnsi="Times New Roman" w:cs="Times New Roman"/>
                <w:sz w:val="26"/>
                <w:szCs w:val="26"/>
              </w:rPr>
              <w:t>В образовательном учреждении 82 человека. Из них:</w:t>
            </w:r>
            <w:r w:rsidR="00397F0C" w:rsidRPr="00CE554F">
              <w:rPr>
                <w:rFonts w:ascii="Times New Roman" w:hAnsi="Times New Roman" w:cs="Times New Roman"/>
                <w:sz w:val="26"/>
                <w:szCs w:val="26"/>
              </w:rPr>
              <w:t xml:space="preserve"> </w:t>
            </w:r>
            <w:r w:rsidR="005F41AA">
              <w:rPr>
                <w:rFonts w:ascii="Times New Roman" w:hAnsi="Times New Roman" w:cs="Times New Roman"/>
                <w:sz w:val="26"/>
                <w:szCs w:val="26"/>
              </w:rPr>
              <w:t xml:space="preserve">в </w:t>
            </w:r>
            <w:r w:rsidR="00397F0C" w:rsidRPr="00CE554F">
              <w:rPr>
                <w:rFonts w:ascii="Times New Roman" w:hAnsi="Times New Roman" w:cs="Times New Roman"/>
                <w:sz w:val="26"/>
                <w:szCs w:val="26"/>
              </w:rPr>
              <w:t xml:space="preserve">начальном звене </w:t>
            </w:r>
            <w:r w:rsidR="007E4648">
              <w:rPr>
                <w:rFonts w:ascii="Times New Roman" w:hAnsi="Times New Roman" w:cs="Times New Roman"/>
                <w:sz w:val="26"/>
                <w:szCs w:val="26"/>
              </w:rPr>
              <w:t>24,</w:t>
            </w:r>
            <w:r w:rsidR="00397F0C" w:rsidRPr="00CE554F">
              <w:rPr>
                <w:rFonts w:ascii="Times New Roman" w:hAnsi="Times New Roman" w:cs="Times New Roman"/>
                <w:sz w:val="26"/>
                <w:szCs w:val="26"/>
              </w:rPr>
              <w:t xml:space="preserve"> в 5-9 классах </w:t>
            </w:r>
            <w:r w:rsidR="007E4648">
              <w:rPr>
                <w:rFonts w:ascii="Times New Roman" w:hAnsi="Times New Roman" w:cs="Times New Roman"/>
                <w:sz w:val="26"/>
                <w:szCs w:val="26"/>
              </w:rPr>
              <w:t xml:space="preserve">58. </w:t>
            </w:r>
            <w:r w:rsidR="00EC3793">
              <w:rPr>
                <w:rFonts w:ascii="Times New Roman" w:hAnsi="Times New Roman" w:cs="Times New Roman"/>
                <w:sz w:val="26"/>
                <w:szCs w:val="26"/>
              </w:rPr>
              <w:t xml:space="preserve">По гендерной принадлежности </w:t>
            </w:r>
            <w:r w:rsidR="00DF5E3C">
              <w:rPr>
                <w:rFonts w:ascii="Times New Roman" w:hAnsi="Times New Roman" w:cs="Times New Roman"/>
                <w:sz w:val="26"/>
                <w:szCs w:val="26"/>
              </w:rPr>
              <w:t>-</w:t>
            </w:r>
            <w:r w:rsidR="00EC3793">
              <w:rPr>
                <w:rFonts w:ascii="Times New Roman" w:hAnsi="Times New Roman" w:cs="Times New Roman"/>
                <w:sz w:val="26"/>
                <w:szCs w:val="26"/>
              </w:rPr>
              <w:t>5</w:t>
            </w:r>
            <w:r w:rsidR="007E4648">
              <w:rPr>
                <w:rFonts w:ascii="Times New Roman" w:hAnsi="Times New Roman" w:cs="Times New Roman"/>
                <w:sz w:val="26"/>
                <w:szCs w:val="26"/>
              </w:rPr>
              <w:t>2</w:t>
            </w:r>
            <w:r w:rsidR="00EC3793">
              <w:rPr>
                <w:rFonts w:ascii="Times New Roman" w:hAnsi="Times New Roman" w:cs="Times New Roman"/>
                <w:sz w:val="26"/>
                <w:szCs w:val="26"/>
              </w:rPr>
              <w:t xml:space="preserve"> мальчика и 5</w:t>
            </w:r>
            <w:r w:rsidR="007E4648">
              <w:rPr>
                <w:rFonts w:ascii="Times New Roman" w:hAnsi="Times New Roman" w:cs="Times New Roman"/>
                <w:sz w:val="26"/>
                <w:szCs w:val="26"/>
              </w:rPr>
              <w:t>4</w:t>
            </w:r>
            <w:r w:rsidR="00EC3793">
              <w:rPr>
                <w:rFonts w:ascii="Times New Roman" w:hAnsi="Times New Roman" w:cs="Times New Roman"/>
                <w:sz w:val="26"/>
                <w:szCs w:val="26"/>
              </w:rPr>
              <w:t xml:space="preserve"> девочки</w:t>
            </w:r>
            <w:r w:rsidR="00DF5E3C">
              <w:rPr>
                <w:rFonts w:ascii="Times New Roman" w:hAnsi="Times New Roman" w:cs="Times New Roman"/>
                <w:sz w:val="26"/>
                <w:szCs w:val="26"/>
              </w:rPr>
              <w:t xml:space="preserve">. </w:t>
            </w:r>
          </w:p>
          <w:p w:rsidR="00DF5E3C" w:rsidRDefault="00097047"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Pr>
                <w:rFonts w:ascii="Times New Roman" w:hAnsi="Times New Roman" w:cs="Times New Roman"/>
                <w:sz w:val="26"/>
                <w:szCs w:val="26"/>
              </w:rPr>
              <w:t>Н</w:t>
            </w:r>
            <w:r w:rsidR="006F3C6B" w:rsidRPr="00CE554F">
              <w:rPr>
                <w:rFonts w:ascii="Times New Roman" w:hAnsi="Times New Roman" w:cs="Times New Roman"/>
                <w:sz w:val="26"/>
                <w:szCs w:val="26"/>
              </w:rPr>
              <w:t>а начало</w:t>
            </w:r>
            <w:r>
              <w:rPr>
                <w:rFonts w:ascii="Times New Roman" w:hAnsi="Times New Roman" w:cs="Times New Roman"/>
                <w:sz w:val="26"/>
                <w:szCs w:val="26"/>
              </w:rPr>
              <w:t xml:space="preserve"> </w:t>
            </w:r>
            <w:r w:rsidR="001D1A62">
              <w:rPr>
                <w:rFonts w:ascii="Times New Roman" w:hAnsi="Times New Roman" w:cs="Times New Roman"/>
                <w:sz w:val="26"/>
                <w:szCs w:val="26"/>
              </w:rPr>
              <w:t>2018</w:t>
            </w:r>
            <w:r w:rsidR="006F3C6B" w:rsidRPr="00CE554F">
              <w:rPr>
                <w:rFonts w:ascii="Times New Roman" w:hAnsi="Times New Roman" w:cs="Times New Roman"/>
                <w:sz w:val="26"/>
                <w:szCs w:val="26"/>
              </w:rPr>
              <w:t xml:space="preserve"> года </w:t>
            </w:r>
            <w:r w:rsidRPr="00CE554F">
              <w:rPr>
                <w:rFonts w:ascii="Times New Roman" w:hAnsi="Times New Roman" w:cs="Times New Roman"/>
                <w:sz w:val="26"/>
                <w:szCs w:val="26"/>
              </w:rPr>
              <w:t xml:space="preserve"> </w:t>
            </w:r>
            <w:r>
              <w:rPr>
                <w:rFonts w:ascii="Times New Roman" w:hAnsi="Times New Roman" w:cs="Times New Roman"/>
                <w:sz w:val="26"/>
                <w:szCs w:val="26"/>
              </w:rPr>
              <w:t>с</w:t>
            </w:r>
            <w:r w:rsidRPr="00CE554F">
              <w:rPr>
                <w:rFonts w:ascii="Times New Roman" w:hAnsi="Times New Roman" w:cs="Times New Roman"/>
                <w:sz w:val="26"/>
                <w:szCs w:val="26"/>
              </w:rPr>
              <w:t>формирован</w:t>
            </w:r>
            <w:r>
              <w:rPr>
                <w:rFonts w:ascii="Times New Roman" w:hAnsi="Times New Roman" w:cs="Times New Roman"/>
                <w:sz w:val="26"/>
                <w:szCs w:val="26"/>
              </w:rPr>
              <w:t>о</w:t>
            </w:r>
            <w:r w:rsidRPr="00CE554F">
              <w:rPr>
                <w:rFonts w:ascii="Times New Roman" w:hAnsi="Times New Roman" w:cs="Times New Roman"/>
                <w:sz w:val="26"/>
                <w:szCs w:val="26"/>
              </w:rPr>
              <w:t xml:space="preserve"> </w:t>
            </w:r>
            <w:r w:rsidR="006F3C6B" w:rsidRPr="00CE554F">
              <w:rPr>
                <w:rFonts w:ascii="Times New Roman" w:hAnsi="Times New Roman" w:cs="Times New Roman"/>
                <w:sz w:val="26"/>
                <w:szCs w:val="26"/>
              </w:rPr>
              <w:t xml:space="preserve">2 группы продлённого дня, на конец года </w:t>
            </w:r>
            <w:r w:rsidR="001D1A62">
              <w:rPr>
                <w:rFonts w:ascii="Times New Roman" w:hAnsi="Times New Roman" w:cs="Times New Roman"/>
                <w:sz w:val="26"/>
                <w:szCs w:val="26"/>
              </w:rPr>
              <w:t>2</w:t>
            </w:r>
            <w:r w:rsidR="005F41AA">
              <w:rPr>
                <w:rFonts w:ascii="Times New Roman" w:hAnsi="Times New Roman" w:cs="Times New Roman"/>
                <w:sz w:val="26"/>
                <w:szCs w:val="26"/>
              </w:rPr>
              <w:t xml:space="preserve"> группы</w:t>
            </w:r>
            <w:r w:rsidR="002A2CD6" w:rsidRPr="00CE554F">
              <w:rPr>
                <w:rFonts w:ascii="Times New Roman" w:hAnsi="Times New Roman" w:cs="Times New Roman"/>
                <w:sz w:val="26"/>
                <w:szCs w:val="26"/>
              </w:rPr>
              <w:t xml:space="preserve"> продленного дня для обучающихся </w:t>
            </w:r>
            <w:r w:rsidR="001D1A62">
              <w:rPr>
                <w:rFonts w:ascii="Times New Roman" w:hAnsi="Times New Roman" w:cs="Times New Roman"/>
                <w:sz w:val="26"/>
                <w:szCs w:val="26"/>
              </w:rPr>
              <w:t>1</w:t>
            </w:r>
            <w:r w:rsidR="002A2CD6" w:rsidRPr="00CE554F">
              <w:rPr>
                <w:rFonts w:ascii="Times New Roman" w:hAnsi="Times New Roman" w:cs="Times New Roman"/>
                <w:sz w:val="26"/>
                <w:szCs w:val="26"/>
              </w:rPr>
              <w:t>-</w:t>
            </w:r>
            <w:r w:rsidR="00802CF2" w:rsidRPr="00CE554F">
              <w:rPr>
                <w:rFonts w:ascii="Times New Roman" w:hAnsi="Times New Roman" w:cs="Times New Roman"/>
                <w:sz w:val="26"/>
                <w:szCs w:val="26"/>
              </w:rPr>
              <w:t>4</w:t>
            </w:r>
            <w:r w:rsidR="002A2CD6" w:rsidRPr="00CE554F">
              <w:rPr>
                <w:rFonts w:ascii="Times New Roman" w:hAnsi="Times New Roman" w:cs="Times New Roman"/>
                <w:sz w:val="26"/>
                <w:szCs w:val="26"/>
              </w:rPr>
              <w:t xml:space="preserve"> классов.</w:t>
            </w:r>
            <w:r w:rsidR="00845AE0" w:rsidRPr="00CE554F">
              <w:rPr>
                <w:rFonts w:ascii="Times New Roman" w:hAnsi="Times New Roman" w:cs="Times New Roman"/>
                <w:sz w:val="26"/>
                <w:szCs w:val="26"/>
              </w:rPr>
              <w:t xml:space="preserve"> </w:t>
            </w:r>
            <w:r w:rsidR="007E4648">
              <w:rPr>
                <w:rFonts w:ascii="Times New Roman" w:hAnsi="Times New Roman" w:cs="Times New Roman"/>
                <w:sz w:val="26"/>
                <w:szCs w:val="26"/>
              </w:rPr>
              <w:t xml:space="preserve">Посещают ГПД 23 человека. </w:t>
            </w:r>
            <w:r w:rsidR="00DF5E3C">
              <w:rPr>
                <w:rFonts w:ascii="Times New Roman" w:hAnsi="Times New Roman" w:cs="Times New Roman"/>
                <w:sz w:val="26"/>
                <w:szCs w:val="26"/>
              </w:rPr>
              <w:t xml:space="preserve">      </w:t>
            </w:r>
          </w:p>
          <w:p w:rsidR="00D7287E" w:rsidRPr="00CE554F" w:rsidRDefault="00DF5E3C"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Pr>
                <w:rFonts w:ascii="Times New Roman" w:hAnsi="Times New Roman" w:cs="Times New Roman"/>
                <w:sz w:val="26"/>
                <w:szCs w:val="26"/>
              </w:rPr>
              <w:t xml:space="preserve">        </w:t>
            </w:r>
            <w:r w:rsidR="00845AE0" w:rsidRPr="00CE554F">
              <w:rPr>
                <w:rFonts w:ascii="Times New Roman" w:hAnsi="Times New Roman" w:cs="Times New Roman"/>
                <w:sz w:val="26"/>
                <w:szCs w:val="26"/>
              </w:rPr>
              <w:t>Наполняемость классов:</w:t>
            </w:r>
          </w:p>
          <w:p w:rsidR="00325CBF" w:rsidRDefault="002A2CD6" w:rsidP="007E4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 xml:space="preserve">1 класс </w:t>
            </w:r>
            <w:r w:rsidR="006F3C6B" w:rsidRPr="00CE554F">
              <w:rPr>
                <w:rFonts w:ascii="Times New Roman" w:hAnsi="Times New Roman" w:cs="Times New Roman"/>
                <w:sz w:val="26"/>
                <w:szCs w:val="26"/>
              </w:rPr>
              <w:t>–</w:t>
            </w:r>
            <w:r w:rsidRPr="00CE554F">
              <w:rPr>
                <w:rFonts w:ascii="Times New Roman" w:hAnsi="Times New Roman" w:cs="Times New Roman"/>
                <w:sz w:val="26"/>
                <w:szCs w:val="26"/>
              </w:rPr>
              <w:t xml:space="preserve"> </w:t>
            </w:r>
            <w:r w:rsidR="007E4648">
              <w:rPr>
                <w:rFonts w:ascii="Times New Roman" w:hAnsi="Times New Roman" w:cs="Times New Roman"/>
                <w:sz w:val="26"/>
                <w:szCs w:val="26"/>
              </w:rPr>
              <w:t>8</w:t>
            </w:r>
            <w:r w:rsidR="006F3C6B" w:rsidRPr="00CE554F">
              <w:rPr>
                <w:rFonts w:ascii="Times New Roman" w:hAnsi="Times New Roman" w:cs="Times New Roman"/>
                <w:sz w:val="26"/>
                <w:szCs w:val="26"/>
              </w:rPr>
              <w:t xml:space="preserve"> </w:t>
            </w:r>
            <w:r w:rsidRPr="00CE554F">
              <w:rPr>
                <w:rFonts w:ascii="Times New Roman" w:hAnsi="Times New Roman" w:cs="Times New Roman"/>
                <w:sz w:val="26"/>
                <w:szCs w:val="26"/>
              </w:rPr>
              <w:t>чел.</w:t>
            </w:r>
            <w:r w:rsidR="00845AE0" w:rsidRPr="00CE554F">
              <w:rPr>
                <w:rFonts w:ascii="Times New Roman" w:hAnsi="Times New Roman" w:cs="Times New Roman"/>
                <w:sz w:val="26"/>
                <w:szCs w:val="26"/>
              </w:rPr>
              <w:t>, 2 класс -</w:t>
            </w:r>
            <w:r w:rsidR="007E4648">
              <w:rPr>
                <w:rFonts w:ascii="Times New Roman" w:hAnsi="Times New Roman" w:cs="Times New Roman"/>
                <w:sz w:val="26"/>
                <w:szCs w:val="26"/>
              </w:rPr>
              <w:t>6</w:t>
            </w:r>
            <w:r w:rsidR="00845AE0" w:rsidRPr="00CE554F">
              <w:rPr>
                <w:rFonts w:ascii="Times New Roman" w:hAnsi="Times New Roman" w:cs="Times New Roman"/>
                <w:sz w:val="26"/>
                <w:szCs w:val="26"/>
              </w:rPr>
              <w:t xml:space="preserve"> чел.</w:t>
            </w:r>
            <w:proofErr w:type="gramStart"/>
            <w:r w:rsidR="00845AE0" w:rsidRPr="00CE554F">
              <w:rPr>
                <w:rFonts w:ascii="Times New Roman" w:hAnsi="Times New Roman" w:cs="Times New Roman"/>
                <w:sz w:val="26"/>
                <w:szCs w:val="26"/>
              </w:rPr>
              <w:t>,  3</w:t>
            </w:r>
            <w:proofErr w:type="gramEnd"/>
            <w:r w:rsidR="00845AE0" w:rsidRPr="00CE554F">
              <w:rPr>
                <w:rFonts w:ascii="Times New Roman" w:hAnsi="Times New Roman" w:cs="Times New Roman"/>
                <w:sz w:val="26"/>
                <w:szCs w:val="26"/>
              </w:rPr>
              <w:t xml:space="preserve"> класс </w:t>
            </w:r>
            <w:r w:rsidR="006F3C6B" w:rsidRPr="00CE554F">
              <w:rPr>
                <w:rFonts w:ascii="Times New Roman" w:hAnsi="Times New Roman" w:cs="Times New Roman"/>
                <w:sz w:val="26"/>
                <w:szCs w:val="26"/>
              </w:rPr>
              <w:t>–</w:t>
            </w:r>
            <w:r w:rsidR="00845AE0" w:rsidRPr="00CE554F">
              <w:rPr>
                <w:rFonts w:ascii="Times New Roman" w:hAnsi="Times New Roman" w:cs="Times New Roman"/>
                <w:sz w:val="26"/>
                <w:szCs w:val="26"/>
              </w:rPr>
              <w:t xml:space="preserve"> </w:t>
            </w:r>
            <w:r w:rsidR="006F3C6B" w:rsidRPr="00CE554F">
              <w:rPr>
                <w:rFonts w:ascii="Times New Roman" w:hAnsi="Times New Roman" w:cs="Times New Roman"/>
                <w:sz w:val="26"/>
                <w:szCs w:val="26"/>
              </w:rPr>
              <w:t>1</w:t>
            </w:r>
            <w:r w:rsidR="001D1A62">
              <w:rPr>
                <w:rFonts w:ascii="Times New Roman" w:hAnsi="Times New Roman" w:cs="Times New Roman"/>
                <w:sz w:val="26"/>
                <w:szCs w:val="26"/>
              </w:rPr>
              <w:t>0</w:t>
            </w:r>
            <w:r w:rsidR="006F3C6B" w:rsidRPr="00CE554F">
              <w:rPr>
                <w:rFonts w:ascii="Times New Roman" w:hAnsi="Times New Roman" w:cs="Times New Roman"/>
                <w:sz w:val="26"/>
                <w:szCs w:val="26"/>
              </w:rPr>
              <w:t xml:space="preserve"> </w:t>
            </w:r>
            <w:r w:rsidR="00040019" w:rsidRPr="00CE554F">
              <w:rPr>
                <w:rFonts w:ascii="Times New Roman" w:hAnsi="Times New Roman" w:cs="Times New Roman"/>
                <w:sz w:val="26"/>
                <w:szCs w:val="26"/>
              </w:rPr>
              <w:t xml:space="preserve">чел.,  4  </w:t>
            </w:r>
            <w:r w:rsidR="00845AE0" w:rsidRPr="00CE554F">
              <w:rPr>
                <w:rFonts w:ascii="Times New Roman" w:hAnsi="Times New Roman" w:cs="Times New Roman"/>
                <w:sz w:val="26"/>
                <w:szCs w:val="26"/>
              </w:rPr>
              <w:t xml:space="preserve"> класс - </w:t>
            </w:r>
            <w:r w:rsidR="001D1A62">
              <w:rPr>
                <w:rFonts w:ascii="Times New Roman" w:hAnsi="Times New Roman" w:cs="Times New Roman"/>
                <w:sz w:val="26"/>
                <w:szCs w:val="26"/>
              </w:rPr>
              <w:t>12</w:t>
            </w:r>
            <w:r w:rsidR="00845AE0" w:rsidRPr="00CE554F">
              <w:rPr>
                <w:rFonts w:ascii="Times New Roman" w:hAnsi="Times New Roman" w:cs="Times New Roman"/>
                <w:sz w:val="26"/>
                <w:szCs w:val="26"/>
              </w:rPr>
              <w:t xml:space="preserve"> чел., </w:t>
            </w:r>
            <w:r w:rsidR="006F3C6B" w:rsidRPr="00CE554F">
              <w:rPr>
                <w:rFonts w:ascii="Times New Roman" w:hAnsi="Times New Roman" w:cs="Times New Roman"/>
                <w:sz w:val="26"/>
                <w:szCs w:val="26"/>
              </w:rPr>
              <w:t xml:space="preserve">5 класс- </w:t>
            </w:r>
            <w:r w:rsidR="001D1A62">
              <w:rPr>
                <w:rFonts w:ascii="Times New Roman" w:hAnsi="Times New Roman" w:cs="Times New Roman"/>
                <w:sz w:val="26"/>
                <w:szCs w:val="26"/>
              </w:rPr>
              <w:t>8</w:t>
            </w:r>
            <w:r w:rsidR="006F3C6B" w:rsidRPr="00CE554F">
              <w:rPr>
                <w:rFonts w:ascii="Times New Roman" w:hAnsi="Times New Roman" w:cs="Times New Roman"/>
                <w:sz w:val="26"/>
                <w:szCs w:val="26"/>
              </w:rPr>
              <w:t xml:space="preserve"> чел., </w:t>
            </w:r>
            <w:r w:rsidR="00845AE0" w:rsidRPr="00CE554F">
              <w:rPr>
                <w:rFonts w:ascii="Times New Roman" w:hAnsi="Times New Roman" w:cs="Times New Roman"/>
                <w:sz w:val="26"/>
                <w:szCs w:val="26"/>
              </w:rPr>
              <w:t xml:space="preserve"> </w:t>
            </w:r>
            <w:r w:rsidR="006F3C6B" w:rsidRPr="00CE554F">
              <w:rPr>
                <w:rFonts w:ascii="Times New Roman" w:hAnsi="Times New Roman" w:cs="Times New Roman"/>
                <w:sz w:val="26"/>
                <w:szCs w:val="26"/>
              </w:rPr>
              <w:t>6</w:t>
            </w:r>
            <w:r w:rsidR="001D1A62">
              <w:rPr>
                <w:rFonts w:ascii="Times New Roman" w:hAnsi="Times New Roman" w:cs="Times New Roman"/>
                <w:sz w:val="26"/>
                <w:szCs w:val="26"/>
              </w:rPr>
              <w:t xml:space="preserve"> </w:t>
            </w:r>
            <w:r w:rsidR="00845AE0" w:rsidRPr="00CE554F">
              <w:rPr>
                <w:rFonts w:ascii="Times New Roman" w:hAnsi="Times New Roman" w:cs="Times New Roman"/>
                <w:sz w:val="26"/>
                <w:szCs w:val="26"/>
              </w:rPr>
              <w:t>класс – 1</w:t>
            </w:r>
            <w:r w:rsidR="001D1A62">
              <w:rPr>
                <w:rFonts w:ascii="Times New Roman" w:hAnsi="Times New Roman" w:cs="Times New Roman"/>
                <w:sz w:val="26"/>
                <w:szCs w:val="26"/>
              </w:rPr>
              <w:t>1чел.,</w:t>
            </w:r>
            <w:r w:rsidR="00845AE0" w:rsidRPr="00CE554F">
              <w:rPr>
                <w:rFonts w:ascii="Times New Roman" w:hAnsi="Times New Roman" w:cs="Times New Roman"/>
                <w:sz w:val="26"/>
                <w:szCs w:val="26"/>
              </w:rPr>
              <w:t xml:space="preserve"> </w:t>
            </w:r>
            <w:r w:rsidR="001D1A62">
              <w:rPr>
                <w:rFonts w:ascii="Times New Roman" w:hAnsi="Times New Roman" w:cs="Times New Roman"/>
                <w:sz w:val="26"/>
                <w:szCs w:val="26"/>
              </w:rPr>
              <w:t>7</w:t>
            </w:r>
            <w:r w:rsidR="00845AE0" w:rsidRPr="00CE554F">
              <w:rPr>
                <w:rFonts w:ascii="Times New Roman" w:hAnsi="Times New Roman" w:cs="Times New Roman"/>
                <w:sz w:val="26"/>
                <w:szCs w:val="26"/>
              </w:rPr>
              <w:t xml:space="preserve"> класс -</w:t>
            </w:r>
            <w:r w:rsidR="001D1A62">
              <w:rPr>
                <w:rFonts w:ascii="Times New Roman" w:hAnsi="Times New Roman" w:cs="Times New Roman"/>
                <w:sz w:val="26"/>
                <w:szCs w:val="26"/>
              </w:rPr>
              <w:t>1</w:t>
            </w:r>
            <w:r w:rsidR="00636DC5" w:rsidRPr="00CE554F">
              <w:rPr>
                <w:rFonts w:ascii="Times New Roman" w:hAnsi="Times New Roman" w:cs="Times New Roman"/>
                <w:sz w:val="26"/>
                <w:szCs w:val="26"/>
              </w:rPr>
              <w:t>2</w:t>
            </w:r>
            <w:r w:rsidR="00845AE0" w:rsidRPr="00CE554F">
              <w:rPr>
                <w:rFonts w:ascii="Times New Roman" w:hAnsi="Times New Roman" w:cs="Times New Roman"/>
                <w:sz w:val="26"/>
                <w:szCs w:val="26"/>
              </w:rPr>
              <w:t xml:space="preserve"> чел., </w:t>
            </w:r>
            <w:r w:rsidR="001D1A62">
              <w:rPr>
                <w:rFonts w:ascii="Times New Roman" w:hAnsi="Times New Roman" w:cs="Times New Roman"/>
                <w:sz w:val="26"/>
                <w:szCs w:val="26"/>
              </w:rPr>
              <w:t>8</w:t>
            </w:r>
            <w:r w:rsidR="00845AE0" w:rsidRPr="00CE554F">
              <w:rPr>
                <w:rFonts w:ascii="Times New Roman" w:hAnsi="Times New Roman" w:cs="Times New Roman"/>
                <w:sz w:val="26"/>
                <w:szCs w:val="26"/>
              </w:rPr>
              <w:t xml:space="preserve"> «А» класс - 1</w:t>
            </w:r>
            <w:r w:rsidR="00040019" w:rsidRPr="00CE554F">
              <w:rPr>
                <w:rFonts w:ascii="Times New Roman" w:hAnsi="Times New Roman" w:cs="Times New Roman"/>
                <w:sz w:val="26"/>
                <w:szCs w:val="26"/>
              </w:rPr>
              <w:t>3</w:t>
            </w:r>
            <w:r w:rsidR="00845AE0" w:rsidRPr="00CE554F">
              <w:rPr>
                <w:rFonts w:ascii="Times New Roman" w:hAnsi="Times New Roman" w:cs="Times New Roman"/>
                <w:sz w:val="26"/>
                <w:szCs w:val="26"/>
              </w:rPr>
              <w:t xml:space="preserve"> чел., </w:t>
            </w:r>
            <w:r w:rsidR="001D1A62">
              <w:rPr>
                <w:rFonts w:ascii="Times New Roman" w:hAnsi="Times New Roman" w:cs="Times New Roman"/>
                <w:sz w:val="26"/>
                <w:szCs w:val="26"/>
              </w:rPr>
              <w:t>8</w:t>
            </w:r>
            <w:r w:rsidR="0002557D" w:rsidRPr="00CE554F">
              <w:rPr>
                <w:rFonts w:ascii="Times New Roman" w:hAnsi="Times New Roman" w:cs="Times New Roman"/>
                <w:sz w:val="26"/>
                <w:szCs w:val="26"/>
              </w:rPr>
              <w:t xml:space="preserve"> «Б» класс- </w:t>
            </w:r>
            <w:r w:rsidR="001D1A62">
              <w:rPr>
                <w:rFonts w:ascii="Times New Roman" w:hAnsi="Times New Roman" w:cs="Times New Roman"/>
                <w:sz w:val="26"/>
                <w:szCs w:val="26"/>
              </w:rPr>
              <w:t>4</w:t>
            </w:r>
            <w:r w:rsidR="0002557D" w:rsidRPr="00CE554F">
              <w:rPr>
                <w:rFonts w:ascii="Times New Roman" w:hAnsi="Times New Roman" w:cs="Times New Roman"/>
                <w:sz w:val="26"/>
                <w:szCs w:val="26"/>
              </w:rPr>
              <w:t xml:space="preserve"> чел, </w:t>
            </w:r>
            <w:r w:rsidR="001D1A62">
              <w:rPr>
                <w:rFonts w:ascii="Times New Roman" w:hAnsi="Times New Roman" w:cs="Times New Roman"/>
                <w:sz w:val="26"/>
                <w:szCs w:val="26"/>
              </w:rPr>
              <w:t>9</w:t>
            </w:r>
            <w:r w:rsidR="006F3C6B" w:rsidRPr="00CE554F">
              <w:rPr>
                <w:rFonts w:ascii="Times New Roman" w:hAnsi="Times New Roman" w:cs="Times New Roman"/>
                <w:sz w:val="26"/>
                <w:szCs w:val="26"/>
              </w:rPr>
              <w:t xml:space="preserve"> </w:t>
            </w:r>
            <w:r w:rsidR="00636DC5" w:rsidRPr="00CE554F">
              <w:rPr>
                <w:rFonts w:ascii="Times New Roman" w:hAnsi="Times New Roman" w:cs="Times New Roman"/>
                <w:sz w:val="26"/>
                <w:szCs w:val="26"/>
              </w:rPr>
              <w:t>«А»</w:t>
            </w:r>
            <w:r w:rsidR="00845AE0" w:rsidRPr="00CE554F">
              <w:rPr>
                <w:rFonts w:ascii="Times New Roman" w:hAnsi="Times New Roman" w:cs="Times New Roman"/>
                <w:sz w:val="26"/>
                <w:szCs w:val="26"/>
              </w:rPr>
              <w:t xml:space="preserve"> </w:t>
            </w:r>
            <w:r w:rsidR="0002557D" w:rsidRPr="00CE554F">
              <w:rPr>
                <w:rFonts w:ascii="Times New Roman" w:hAnsi="Times New Roman" w:cs="Times New Roman"/>
                <w:sz w:val="26"/>
                <w:szCs w:val="26"/>
              </w:rPr>
              <w:t>класс -</w:t>
            </w:r>
            <w:r w:rsidR="00636DC5" w:rsidRPr="00CE554F">
              <w:rPr>
                <w:rFonts w:ascii="Times New Roman" w:hAnsi="Times New Roman" w:cs="Times New Roman"/>
                <w:sz w:val="26"/>
                <w:szCs w:val="26"/>
              </w:rPr>
              <w:t>1</w:t>
            </w:r>
            <w:r w:rsidR="007E4648">
              <w:rPr>
                <w:rFonts w:ascii="Times New Roman" w:hAnsi="Times New Roman" w:cs="Times New Roman"/>
                <w:sz w:val="26"/>
                <w:szCs w:val="26"/>
              </w:rPr>
              <w:t>2</w:t>
            </w:r>
            <w:r w:rsidR="00845AE0" w:rsidRPr="00CE554F">
              <w:rPr>
                <w:rFonts w:ascii="Times New Roman" w:hAnsi="Times New Roman" w:cs="Times New Roman"/>
                <w:sz w:val="26"/>
                <w:szCs w:val="26"/>
              </w:rPr>
              <w:t xml:space="preserve"> чел.,  </w:t>
            </w:r>
            <w:r w:rsidR="001D1A62">
              <w:rPr>
                <w:rFonts w:ascii="Times New Roman" w:hAnsi="Times New Roman" w:cs="Times New Roman"/>
                <w:sz w:val="26"/>
                <w:szCs w:val="26"/>
              </w:rPr>
              <w:t>9</w:t>
            </w:r>
            <w:r w:rsidR="00845AE0" w:rsidRPr="00CE554F">
              <w:rPr>
                <w:rFonts w:ascii="Times New Roman" w:hAnsi="Times New Roman" w:cs="Times New Roman"/>
                <w:sz w:val="26"/>
                <w:szCs w:val="26"/>
              </w:rPr>
              <w:t xml:space="preserve">  </w:t>
            </w:r>
            <w:r w:rsidR="00946B25" w:rsidRPr="00CE554F">
              <w:rPr>
                <w:rFonts w:ascii="Times New Roman" w:hAnsi="Times New Roman" w:cs="Times New Roman"/>
                <w:sz w:val="26"/>
                <w:szCs w:val="26"/>
              </w:rPr>
              <w:t>«</w:t>
            </w:r>
            <w:r w:rsidR="00636DC5" w:rsidRPr="00CE554F">
              <w:rPr>
                <w:rFonts w:ascii="Times New Roman" w:hAnsi="Times New Roman" w:cs="Times New Roman"/>
                <w:sz w:val="26"/>
                <w:szCs w:val="26"/>
              </w:rPr>
              <w:t>Б</w:t>
            </w:r>
            <w:r w:rsidR="00946B25" w:rsidRPr="00CE554F">
              <w:rPr>
                <w:rFonts w:ascii="Times New Roman" w:hAnsi="Times New Roman" w:cs="Times New Roman"/>
                <w:sz w:val="26"/>
                <w:szCs w:val="26"/>
              </w:rPr>
              <w:t xml:space="preserve">» </w:t>
            </w:r>
            <w:r w:rsidR="00845AE0" w:rsidRPr="00CE554F">
              <w:rPr>
                <w:rFonts w:ascii="Times New Roman" w:hAnsi="Times New Roman" w:cs="Times New Roman"/>
                <w:sz w:val="26"/>
                <w:szCs w:val="26"/>
              </w:rPr>
              <w:t>класс – 1</w:t>
            </w:r>
            <w:r w:rsidR="001D1A62">
              <w:rPr>
                <w:rFonts w:ascii="Times New Roman" w:hAnsi="Times New Roman" w:cs="Times New Roman"/>
                <w:sz w:val="26"/>
                <w:szCs w:val="26"/>
              </w:rPr>
              <w:t>0</w:t>
            </w:r>
            <w:r w:rsidR="00845AE0" w:rsidRPr="00CE554F">
              <w:rPr>
                <w:rFonts w:ascii="Times New Roman" w:hAnsi="Times New Roman" w:cs="Times New Roman"/>
                <w:sz w:val="26"/>
                <w:szCs w:val="26"/>
              </w:rPr>
              <w:t xml:space="preserve"> чел.</w:t>
            </w:r>
          </w:p>
          <w:p w:rsidR="002318B4" w:rsidRPr="00CE554F" w:rsidRDefault="002318B4" w:rsidP="007E4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Pr>
                <w:rFonts w:ascii="Times New Roman" w:hAnsi="Times New Roman" w:cs="Times New Roman"/>
                <w:noProof/>
                <w:sz w:val="26"/>
                <w:szCs w:val="26"/>
                <w:lang w:eastAsia="ru-RU"/>
              </w:rPr>
              <w:lastRenderedPageBreak/>
              <w:drawing>
                <wp:inline distT="0" distB="0" distL="0" distR="0" wp14:anchorId="4669463A" wp14:editId="4FB7E859">
                  <wp:extent cx="5953125" cy="1771650"/>
                  <wp:effectExtent l="0" t="0" r="9525"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325CBF"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CBF" w:rsidRPr="00CE554F" w:rsidRDefault="00325CBF" w:rsidP="002A2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aps/>
                <w:sz w:val="26"/>
                <w:szCs w:val="26"/>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CBF" w:rsidRPr="00CE554F" w:rsidRDefault="00325CBF" w:rsidP="0006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i/>
                <w:sz w:val="26"/>
                <w:szCs w:val="26"/>
              </w:rPr>
            </w:pPr>
          </w:p>
        </w:tc>
      </w:tr>
      <w:tr w:rsidR="00325CBF" w:rsidRPr="00CE554F" w:rsidTr="00B1519B">
        <w:tc>
          <w:tcPr>
            <w:tcW w:w="1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CBF" w:rsidRPr="00CE554F" w:rsidRDefault="00325CBF"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6"/>
                <w:szCs w:val="26"/>
              </w:rPr>
            </w:pPr>
            <w:r w:rsidRPr="00CE554F">
              <w:rPr>
                <w:rFonts w:ascii="Times New Roman" w:eastAsia="Calibri" w:hAnsi="Times New Roman" w:cs="Times New Roman"/>
                <w:b/>
                <w:sz w:val="26"/>
                <w:szCs w:val="26"/>
              </w:rPr>
              <w:t xml:space="preserve">1.2. Структура </w:t>
            </w:r>
            <w:r w:rsidRPr="00CE554F">
              <w:rPr>
                <w:rFonts w:ascii="Times New Roman" w:eastAsia="Calibri" w:hAnsi="Times New Roman" w:cs="Times New Roman"/>
                <w:b/>
                <w:iCs/>
                <w:color w:val="000000"/>
                <w:sz w:val="26"/>
                <w:szCs w:val="26"/>
              </w:rPr>
              <w:t xml:space="preserve">образовательного учреждения </w:t>
            </w:r>
            <w:r w:rsidRPr="00CE554F">
              <w:rPr>
                <w:rFonts w:ascii="Times New Roman" w:eastAsia="Calibri" w:hAnsi="Times New Roman" w:cs="Times New Roman"/>
                <w:b/>
                <w:sz w:val="26"/>
                <w:szCs w:val="26"/>
              </w:rPr>
              <w:t>и система его управления</w:t>
            </w:r>
          </w:p>
          <w:p w:rsidR="00325CBF" w:rsidRPr="00CE554F" w:rsidRDefault="00325CBF"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i/>
                <w:sz w:val="26"/>
                <w:szCs w:val="26"/>
              </w:rPr>
            </w:pPr>
            <w:r w:rsidRPr="00CE554F">
              <w:rPr>
                <w:rFonts w:ascii="Times New Roman" w:eastAsia="Calibri" w:hAnsi="Times New Roman" w:cs="Times New Roman"/>
                <w:b/>
                <w:i/>
                <w:sz w:val="26"/>
                <w:szCs w:val="26"/>
              </w:rPr>
              <w:t xml:space="preserve">1.2.1. Соответствие организации управления образовательным учреждением уставным требованиям. </w:t>
            </w:r>
          </w:p>
        </w:tc>
      </w:tr>
      <w:tr w:rsidR="00325CBF" w:rsidRPr="00CE554F" w:rsidTr="00B1519B">
        <w:tc>
          <w:tcPr>
            <w:tcW w:w="1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CBF" w:rsidRPr="00CE554F" w:rsidRDefault="00325CBF"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i/>
                <w:iCs/>
                <w:color w:val="000000"/>
                <w:spacing w:val="-1"/>
                <w:sz w:val="26"/>
                <w:szCs w:val="26"/>
              </w:rPr>
            </w:pPr>
            <w:r w:rsidRPr="00CE554F">
              <w:rPr>
                <w:rFonts w:ascii="Times New Roman" w:eastAsia="Calibri" w:hAnsi="Times New Roman" w:cs="Times New Roman"/>
                <w:b/>
                <w:i/>
                <w:sz w:val="26"/>
                <w:szCs w:val="26"/>
              </w:rPr>
              <w:t xml:space="preserve">- Организационная структура </w:t>
            </w:r>
          </w:p>
        </w:tc>
      </w:tr>
      <w:tr w:rsidR="00325CBF"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3793" w:rsidRDefault="00D96CC1" w:rsidP="00EC3793">
            <w:pPr>
              <w:tabs>
                <w:tab w:val="num" w:pos="1440"/>
              </w:tabs>
              <w:contextualSpacing/>
              <w:jc w:val="center"/>
              <w:rPr>
                <w:rFonts w:ascii="Times New Roman" w:hAnsi="Times New Roman" w:cs="Times New Roman"/>
                <w:sz w:val="26"/>
                <w:szCs w:val="26"/>
              </w:rPr>
            </w:pPr>
            <w:r w:rsidRPr="00CE554F">
              <w:rPr>
                <w:rFonts w:ascii="Times New Roman" w:hAnsi="Times New Roman" w:cs="Times New Roman"/>
                <w:sz w:val="26"/>
                <w:szCs w:val="26"/>
              </w:rPr>
              <w:t>Директор</w:t>
            </w:r>
          </w:p>
          <w:p w:rsidR="00D96CC1" w:rsidRPr="00CE554F" w:rsidRDefault="00D96CC1" w:rsidP="00D96CC1">
            <w:pPr>
              <w:tabs>
                <w:tab w:val="num" w:pos="1440"/>
              </w:tabs>
              <w:contextualSpacing/>
              <w:rPr>
                <w:rFonts w:ascii="Times New Roman" w:hAnsi="Times New Roman" w:cs="Times New Roman"/>
                <w:sz w:val="26"/>
                <w:szCs w:val="26"/>
              </w:rPr>
            </w:pPr>
            <w:r w:rsidRPr="00CE554F">
              <w:rPr>
                <w:rFonts w:ascii="Times New Roman" w:hAnsi="Times New Roman" w:cs="Times New Roman"/>
                <w:sz w:val="26"/>
                <w:szCs w:val="26"/>
              </w:rPr>
              <w:t xml:space="preserve">Янченко Оксана Александровна </w:t>
            </w:r>
          </w:p>
          <w:p w:rsidR="00D96CC1" w:rsidRPr="00CE554F" w:rsidRDefault="00D96CC1" w:rsidP="00D9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highlight w:val="yellow"/>
              </w:rPr>
            </w:pPr>
            <w:r w:rsidRPr="00CE554F">
              <w:rPr>
                <w:rFonts w:ascii="Times New Roman" w:hAnsi="Times New Roman" w:cs="Times New Roman"/>
                <w:sz w:val="26"/>
                <w:szCs w:val="26"/>
              </w:rPr>
              <w:t>контактный телефон: 8(343)94-7-56-96</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3793" w:rsidRPr="00DF5E3C" w:rsidRDefault="00DF5E3C" w:rsidP="00DF5E3C">
            <w:pPr>
              <w:jc w:val="both"/>
              <w:rPr>
                <w:rFonts w:ascii="Times New Roman" w:hAnsi="Times New Roman" w:cs="Times New Roman"/>
                <w:sz w:val="26"/>
                <w:szCs w:val="26"/>
                <w:lang w:eastAsia="zh-CN"/>
              </w:rPr>
            </w:pPr>
            <w:r>
              <w:rPr>
                <w:lang w:eastAsia="zh-CN"/>
              </w:rPr>
              <w:t xml:space="preserve">         </w:t>
            </w:r>
            <w:r w:rsidR="00EC3793" w:rsidRPr="00DF5E3C">
              <w:rPr>
                <w:rFonts w:ascii="Times New Roman" w:hAnsi="Times New Roman" w:cs="Times New Roman"/>
                <w:sz w:val="26"/>
                <w:szCs w:val="26"/>
                <w:lang w:eastAsia="zh-CN"/>
              </w:rPr>
              <w:t xml:space="preserve">В своей деятельности руководитель ОУ руководствуется  Федеральным законом от 29.12.2012 № 273-ФЗ «Об образовании в Российской Федерации», законом Свердловской области от 15.07.2013 г № 78-ОЗ «Об образовании в Свердловской области», нормативными правовыми актами, Уставом ОУ, Коллективным договором, локальными нормативными актами и трудовым договором. </w:t>
            </w:r>
          </w:p>
          <w:p w:rsidR="00EC3793" w:rsidRPr="00CE554F" w:rsidRDefault="00DF5E3C" w:rsidP="00EC3793">
            <w:pPr>
              <w:widowControl w:val="0"/>
              <w:shd w:val="clear" w:color="auto" w:fill="FFFFFF"/>
              <w:tabs>
                <w:tab w:val="left" w:pos="284"/>
              </w:tabs>
              <w:suppressAutoHyphens/>
              <w:autoSpaceDE w:val="0"/>
              <w:ind w:right="1"/>
              <w:jc w:val="both"/>
              <w:rPr>
                <w:rFonts w:ascii="Times New Roman" w:hAnsi="Times New Roman" w:cs="Times New Roman"/>
                <w:b/>
                <w:color w:val="000000"/>
                <w:spacing w:val="-9"/>
                <w:sz w:val="26"/>
                <w:szCs w:val="26"/>
                <w:lang w:eastAsia="zh-CN"/>
              </w:rPr>
            </w:pPr>
            <w:r>
              <w:rPr>
                <w:rFonts w:ascii="Times New Roman" w:hAnsi="Times New Roman" w:cs="Times New Roman"/>
                <w:b/>
                <w:color w:val="000000"/>
                <w:spacing w:val="-9"/>
                <w:sz w:val="26"/>
                <w:szCs w:val="26"/>
                <w:lang w:eastAsia="zh-CN"/>
              </w:rPr>
              <w:t xml:space="preserve">     </w:t>
            </w:r>
            <w:r w:rsidR="00EC3793">
              <w:rPr>
                <w:rFonts w:ascii="Times New Roman" w:hAnsi="Times New Roman" w:cs="Times New Roman"/>
                <w:b/>
                <w:color w:val="000000"/>
                <w:spacing w:val="-9"/>
                <w:sz w:val="26"/>
                <w:szCs w:val="26"/>
                <w:lang w:eastAsia="zh-CN"/>
              </w:rPr>
              <w:t xml:space="preserve">В </w:t>
            </w:r>
            <w:r w:rsidR="00EC3793" w:rsidRPr="00CE554F">
              <w:rPr>
                <w:rFonts w:ascii="Times New Roman" w:hAnsi="Times New Roman" w:cs="Times New Roman"/>
                <w:b/>
                <w:color w:val="000000"/>
                <w:spacing w:val="-9"/>
                <w:sz w:val="26"/>
                <w:szCs w:val="26"/>
                <w:lang w:eastAsia="zh-CN"/>
              </w:rPr>
              <w:t>2018 учебном году на совещаниях рассматривались вопросы:</w:t>
            </w:r>
          </w:p>
          <w:p w:rsidR="00EC3793" w:rsidRDefault="00EC3793" w:rsidP="00EC3793">
            <w:pPr>
              <w:jc w:val="both"/>
              <w:rPr>
                <w:rFonts w:ascii="Times New Roman" w:hAnsi="Times New Roman" w:cs="Times New Roman"/>
                <w:sz w:val="26"/>
                <w:szCs w:val="26"/>
              </w:rPr>
            </w:pPr>
            <w:r w:rsidRPr="00CE554F">
              <w:rPr>
                <w:rFonts w:ascii="Times New Roman" w:hAnsi="Times New Roman" w:cs="Times New Roman"/>
                <w:sz w:val="26"/>
                <w:szCs w:val="26"/>
              </w:rPr>
              <w:t>1.</w:t>
            </w:r>
            <w:r w:rsidRPr="003B2D45">
              <w:rPr>
                <w:rFonts w:ascii="Times New Roman" w:hAnsi="Times New Roman" w:cs="Times New Roman"/>
                <w:sz w:val="26"/>
                <w:szCs w:val="26"/>
              </w:rPr>
              <w:t xml:space="preserve"> </w:t>
            </w:r>
            <w:r w:rsidR="00DF5E3C">
              <w:rPr>
                <w:rFonts w:ascii="Times New Roman" w:hAnsi="Times New Roman" w:cs="Times New Roman"/>
                <w:sz w:val="26"/>
                <w:szCs w:val="26"/>
              </w:rPr>
              <w:t xml:space="preserve"> </w:t>
            </w:r>
            <w:r w:rsidRPr="00CE554F">
              <w:rPr>
                <w:rFonts w:ascii="Times New Roman" w:hAnsi="Times New Roman" w:cs="Times New Roman"/>
                <w:sz w:val="26"/>
                <w:szCs w:val="26"/>
              </w:rPr>
              <w:t>Доводились  до сведения педагогов приказы, постановления, информационные письма   Министерства РФ,   Министерства общего и профессионального образования, приказы по ОУ,  результаты экспертизы условий организации обучения и воспитания обучающихся.</w:t>
            </w:r>
          </w:p>
          <w:p w:rsidR="00EC3793" w:rsidRPr="00CE554F" w:rsidRDefault="00EC3793" w:rsidP="00EC3793">
            <w:pPr>
              <w:jc w:val="both"/>
              <w:rPr>
                <w:rFonts w:ascii="Times New Roman" w:hAnsi="Times New Roman" w:cs="Times New Roman"/>
                <w:sz w:val="26"/>
                <w:szCs w:val="26"/>
              </w:rPr>
            </w:pPr>
            <w:r>
              <w:rPr>
                <w:rFonts w:ascii="Times New Roman" w:hAnsi="Times New Roman" w:cs="Times New Roman"/>
                <w:sz w:val="26"/>
                <w:szCs w:val="26"/>
              </w:rPr>
              <w:t>2.</w:t>
            </w:r>
            <w:r w:rsidR="00DF5E3C">
              <w:rPr>
                <w:rFonts w:ascii="Times New Roman" w:hAnsi="Times New Roman" w:cs="Times New Roman"/>
                <w:sz w:val="26"/>
                <w:szCs w:val="26"/>
              </w:rPr>
              <w:t xml:space="preserve">  </w:t>
            </w:r>
            <w:r w:rsidRPr="00CE554F">
              <w:rPr>
                <w:rFonts w:ascii="Times New Roman" w:hAnsi="Times New Roman" w:cs="Times New Roman"/>
                <w:sz w:val="26"/>
                <w:szCs w:val="26"/>
              </w:rPr>
              <w:t>Установление МРОТ с января и мая 2018 года.</w:t>
            </w:r>
          </w:p>
          <w:p w:rsidR="00EC3793" w:rsidRPr="00CE554F" w:rsidRDefault="00EC3793" w:rsidP="00EC3793">
            <w:pPr>
              <w:jc w:val="both"/>
              <w:rPr>
                <w:rFonts w:ascii="Times New Roman" w:hAnsi="Times New Roman" w:cs="Times New Roman"/>
                <w:sz w:val="26"/>
                <w:szCs w:val="26"/>
              </w:rPr>
            </w:pPr>
            <w:r>
              <w:rPr>
                <w:rFonts w:ascii="Times New Roman" w:hAnsi="Times New Roman" w:cs="Times New Roman"/>
                <w:sz w:val="26"/>
                <w:szCs w:val="26"/>
              </w:rPr>
              <w:t>3.</w:t>
            </w:r>
            <w:r w:rsidRPr="00CE554F">
              <w:rPr>
                <w:rFonts w:ascii="Times New Roman" w:hAnsi="Times New Roman" w:cs="Times New Roman"/>
                <w:sz w:val="26"/>
                <w:szCs w:val="26"/>
              </w:rPr>
              <w:t xml:space="preserve"> </w:t>
            </w:r>
            <w:r w:rsidR="00DF5E3C">
              <w:rPr>
                <w:rFonts w:ascii="Times New Roman" w:hAnsi="Times New Roman" w:cs="Times New Roman"/>
                <w:sz w:val="26"/>
                <w:szCs w:val="26"/>
              </w:rPr>
              <w:t xml:space="preserve"> </w:t>
            </w:r>
            <w:r w:rsidRPr="00CE554F">
              <w:rPr>
                <w:rFonts w:ascii="Times New Roman" w:hAnsi="Times New Roman" w:cs="Times New Roman"/>
                <w:sz w:val="26"/>
                <w:szCs w:val="26"/>
              </w:rPr>
              <w:t>Обработка персональных данных сотрудников, обучающихся, родителей.</w:t>
            </w:r>
          </w:p>
          <w:p w:rsidR="00EC3793" w:rsidRPr="00CE554F" w:rsidRDefault="00EC3793" w:rsidP="00EC3793">
            <w:pPr>
              <w:jc w:val="both"/>
              <w:rPr>
                <w:rFonts w:ascii="Times New Roman" w:hAnsi="Times New Roman" w:cs="Times New Roman"/>
                <w:sz w:val="26"/>
                <w:szCs w:val="26"/>
              </w:rPr>
            </w:pPr>
            <w:r>
              <w:rPr>
                <w:rFonts w:ascii="Times New Roman" w:hAnsi="Times New Roman" w:cs="Times New Roman"/>
                <w:sz w:val="26"/>
                <w:szCs w:val="26"/>
              </w:rPr>
              <w:t xml:space="preserve">4. </w:t>
            </w:r>
            <w:r w:rsidR="00DF5E3C">
              <w:rPr>
                <w:rFonts w:ascii="Times New Roman" w:hAnsi="Times New Roman" w:cs="Times New Roman"/>
                <w:sz w:val="26"/>
                <w:szCs w:val="26"/>
              </w:rPr>
              <w:t xml:space="preserve"> </w:t>
            </w:r>
            <w:r w:rsidRPr="00CE554F">
              <w:rPr>
                <w:rFonts w:ascii="Times New Roman" w:hAnsi="Times New Roman" w:cs="Times New Roman"/>
                <w:sz w:val="26"/>
                <w:szCs w:val="26"/>
              </w:rPr>
              <w:t>План мероприятий для ветеранов труда (к 100 летию ветеранского движения)</w:t>
            </w:r>
          </w:p>
          <w:p w:rsidR="00EC3793" w:rsidRPr="00CE554F" w:rsidRDefault="00EC3793" w:rsidP="00EC3793">
            <w:pPr>
              <w:jc w:val="both"/>
              <w:rPr>
                <w:rFonts w:ascii="Times New Roman" w:hAnsi="Times New Roman" w:cs="Times New Roman"/>
                <w:sz w:val="26"/>
                <w:szCs w:val="26"/>
              </w:rPr>
            </w:pPr>
            <w:r>
              <w:rPr>
                <w:rFonts w:ascii="Times New Roman" w:hAnsi="Times New Roman" w:cs="Times New Roman"/>
                <w:sz w:val="26"/>
                <w:szCs w:val="26"/>
              </w:rPr>
              <w:t xml:space="preserve">5. </w:t>
            </w:r>
            <w:r w:rsidR="00DF5E3C">
              <w:rPr>
                <w:rFonts w:ascii="Times New Roman" w:hAnsi="Times New Roman" w:cs="Times New Roman"/>
                <w:sz w:val="26"/>
                <w:szCs w:val="26"/>
              </w:rPr>
              <w:t xml:space="preserve"> </w:t>
            </w:r>
            <w:r w:rsidRPr="00CE554F">
              <w:rPr>
                <w:rFonts w:ascii="Times New Roman" w:hAnsi="Times New Roman" w:cs="Times New Roman"/>
                <w:sz w:val="26"/>
                <w:szCs w:val="26"/>
              </w:rPr>
              <w:t>Дисциплина и внешний вид обучающихся ОУ.</w:t>
            </w:r>
          </w:p>
          <w:p w:rsidR="00EC3793" w:rsidRPr="00CE554F" w:rsidRDefault="00EC3793" w:rsidP="00EC3793">
            <w:pPr>
              <w:jc w:val="both"/>
              <w:rPr>
                <w:rFonts w:ascii="Times New Roman" w:hAnsi="Times New Roman" w:cs="Times New Roman"/>
                <w:sz w:val="26"/>
                <w:szCs w:val="26"/>
              </w:rPr>
            </w:pPr>
            <w:r>
              <w:rPr>
                <w:rFonts w:ascii="Times New Roman" w:hAnsi="Times New Roman" w:cs="Times New Roman"/>
                <w:sz w:val="26"/>
                <w:szCs w:val="26"/>
              </w:rPr>
              <w:t xml:space="preserve">6. </w:t>
            </w:r>
            <w:r w:rsidR="00DF5E3C">
              <w:rPr>
                <w:rFonts w:ascii="Times New Roman" w:hAnsi="Times New Roman" w:cs="Times New Roman"/>
                <w:sz w:val="26"/>
                <w:szCs w:val="26"/>
              </w:rPr>
              <w:t xml:space="preserve"> </w:t>
            </w:r>
            <w:r w:rsidRPr="00CE554F">
              <w:rPr>
                <w:rFonts w:ascii="Times New Roman" w:hAnsi="Times New Roman" w:cs="Times New Roman"/>
                <w:sz w:val="26"/>
                <w:szCs w:val="26"/>
              </w:rPr>
              <w:t>Травматизм обучающихся.</w:t>
            </w:r>
          </w:p>
          <w:p w:rsidR="00EC3793" w:rsidRDefault="00EC3793" w:rsidP="00EC3793">
            <w:pPr>
              <w:jc w:val="both"/>
              <w:rPr>
                <w:rFonts w:ascii="Times New Roman" w:hAnsi="Times New Roman" w:cs="Times New Roman"/>
                <w:sz w:val="26"/>
                <w:szCs w:val="26"/>
              </w:rPr>
            </w:pPr>
            <w:r>
              <w:rPr>
                <w:rFonts w:ascii="Times New Roman" w:hAnsi="Times New Roman" w:cs="Times New Roman"/>
                <w:sz w:val="26"/>
                <w:szCs w:val="26"/>
              </w:rPr>
              <w:t xml:space="preserve">7. </w:t>
            </w:r>
            <w:r w:rsidR="00DF5E3C">
              <w:rPr>
                <w:rFonts w:ascii="Times New Roman" w:hAnsi="Times New Roman" w:cs="Times New Roman"/>
                <w:sz w:val="26"/>
                <w:szCs w:val="26"/>
              </w:rPr>
              <w:t xml:space="preserve"> </w:t>
            </w:r>
            <w:r w:rsidRPr="00CE554F">
              <w:rPr>
                <w:rFonts w:ascii="Times New Roman" w:hAnsi="Times New Roman" w:cs="Times New Roman"/>
                <w:sz w:val="26"/>
                <w:szCs w:val="26"/>
              </w:rPr>
              <w:t>Повышение оклада педагогическим работникам на 4%.</w:t>
            </w:r>
          </w:p>
          <w:p w:rsidR="00EC3793" w:rsidRDefault="00EC3793" w:rsidP="00EC3793">
            <w:pPr>
              <w:jc w:val="both"/>
              <w:rPr>
                <w:rFonts w:ascii="Times New Roman" w:hAnsi="Times New Roman" w:cs="Times New Roman"/>
                <w:sz w:val="26"/>
                <w:szCs w:val="26"/>
              </w:rPr>
            </w:pPr>
            <w:r>
              <w:rPr>
                <w:rFonts w:ascii="Times New Roman" w:hAnsi="Times New Roman" w:cs="Times New Roman"/>
                <w:sz w:val="26"/>
                <w:szCs w:val="26"/>
              </w:rPr>
              <w:t xml:space="preserve">8.  </w:t>
            </w:r>
            <w:r w:rsidRPr="00CE554F">
              <w:rPr>
                <w:rFonts w:ascii="Times New Roman" w:hAnsi="Times New Roman" w:cs="Times New Roman"/>
                <w:sz w:val="26"/>
                <w:szCs w:val="26"/>
              </w:rPr>
              <w:t>Предварительная учебная нагрузка на 2018-2019 учебный год.</w:t>
            </w:r>
          </w:p>
          <w:p w:rsidR="00EC3793" w:rsidRPr="00CE554F" w:rsidRDefault="00EC3793" w:rsidP="00EC3793">
            <w:pPr>
              <w:jc w:val="both"/>
              <w:rPr>
                <w:rFonts w:ascii="Times New Roman" w:hAnsi="Times New Roman" w:cs="Times New Roman"/>
                <w:sz w:val="26"/>
                <w:szCs w:val="26"/>
              </w:rPr>
            </w:pPr>
            <w:r>
              <w:rPr>
                <w:rFonts w:ascii="Times New Roman" w:hAnsi="Times New Roman" w:cs="Times New Roman"/>
                <w:sz w:val="26"/>
                <w:szCs w:val="26"/>
              </w:rPr>
              <w:t>9.</w:t>
            </w:r>
            <w:r w:rsidRPr="003B2D45">
              <w:rPr>
                <w:rFonts w:ascii="Times New Roman" w:hAnsi="Times New Roman" w:cs="Times New Roman"/>
                <w:sz w:val="26"/>
                <w:szCs w:val="26"/>
              </w:rPr>
              <w:t xml:space="preserve"> </w:t>
            </w:r>
            <w:r w:rsidR="00DF5E3C">
              <w:rPr>
                <w:rFonts w:ascii="Times New Roman" w:hAnsi="Times New Roman" w:cs="Times New Roman"/>
                <w:sz w:val="26"/>
                <w:szCs w:val="26"/>
              </w:rPr>
              <w:t xml:space="preserve"> </w:t>
            </w:r>
            <w:r w:rsidRPr="00CE554F">
              <w:rPr>
                <w:rFonts w:ascii="Times New Roman" w:hAnsi="Times New Roman" w:cs="Times New Roman"/>
                <w:sz w:val="26"/>
                <w:szCs w:val="26"/>
              </w:rPr>
              <w:t>Специальная оценка условий труда в ОУ.</w:t>
            </w:r>
          </w:p>
          <w:p w:rsidR="00EC3793" w:rsidRPr="003B2D45" w:rsidRDefault="00EC3793" w:rsidP="00EC3793">
            <w:pPr>
              <w:jc w:val="both"/>
              <w:rPr>
                <w:rFonts w:ascii="Times New Roman" w:hAnsi="Times New Roman" w:cs="Times New Roman"/>
                <w:sz w:val="26"/>
                <w:szCs w:val="26"/>
              </w:rPr>
            </w:pPr>
            <w:r>
              <w:rPr>
                <w:rFonts w:ascii="Times New Roman" w:hAnsi="Times New Roman" w:cs="Times New Roman"/>
                <w:sz w:val="26"/>
                <w:szCs w:val="26"/>
              </w:rPr>
              <w:t>10.</w:t>
            </w:r>
            <w:r w:rsidRPr="003B2D45">
              <w:rPr>
                <w:rFonts w:ascii="Times New Roman" w:hAnsi="Times New Roman" w:cs="Times New Roman"/>
                <w:sz w:val="26"/>
                <w:szCs w:val="26"/>
              </w:rPr>
              <w:t xml:space="preserve"> Проведение ОМО на базе ОУ (планирование)</w:t>
            </w:r>
          </w:p>
          <w:p w:rsidR="00EC3793" w:rsidRDefault="00EC3793" w:rsidP="00EC3793">
            <w:pPr>
              <w:jc w:val="both"/>
              <w:rPr>
                <w:rFonts w:ascii="Times New Roman" w:hAnsi="Times New Roman" w:cs="Times New Roman"/>
                <w:sz w:val="26"/>
                <w:szCs w:val="26"/>
              </w:rPr>
            </w:pPr>
            <w:r>
              <w:rPr>
                <w:rFonts w:ascii="Times New Roman" w:hAnsi="Times New Roman" w:cs="Times New Roman"/>
                <w:sz w:val="26"/>
                <w:szCs w:val="26"/>
              </w:rPr>
              <w:t>11.</w:t>
            </w:r>
            <w:r w:rsidRPr="003B2D45">
              <w:rPr>
                <w:rFonts w:ascii="Times New Roman" w:hAnsi="Times New Roman" w:cs="Times New Roman"/>
                <w:sz w:val="26"/>
                <w:szCs w:val="26"/>
              </w:rPr>
              <w:t xml:space="preserve"> </w:t>
            </w:r>
            <w:r w:rsidRPr="00CE554F">
              <w:rPr>
                <w:rFonts w:ascii="Times New Roman" w:hAnsi="Times New Roman" w:cs="Times New Roman"/>
                <w:sz w:val="26"/>
                <w:szCs w:val="26"/>
              </w:rPr>
              <w:t>Правила внутреннего трудового распорядка.</w:t>
            </w:r>
          </w:p>
          <w:p w:rsidR="00EC3793" w:rsidRDefault="00EC3793" w:rsidP="00EC3793">
            <w:pPr>
              <w:jc w:val="both"/>
              <w:rPr>
                <w:rFonts w:ascii="Times New Roman" w:hAnsi="Times New Roman" w:cs="Times New Roman"/>
                <w:sz w:val="26"/>
                <w:szCs w:val="26"/>
              </w:rPr>
            </w:pPr>
            <w:r>
              <w:rPr>
                <w:rFonts w:ascii="Times New Roman" w:hAnsi="Times New Roman" w:cs="Times New Roman"/>
                <w:sz w:val="26"/>
                <w:szCs w:val="26"/>
              </w:rPr>
              <w:lastRenderedPageBreak/>
              <w:t>12. Организация перемен в ОУ</w:t>
            </w:r>
          </w:p>
          <w:p w:rsidR="00EC3793" w:rsidRDefault="00EC3793" w:rsidP="00EC3793">
            <w:pPr>
              <w:jc w:val="both"/>
              <w:rPr>
                <w:rFonts w:ascii="Times New Roman" w:hAnsi="Times New Roman" w:cs="Times New Roman"/>
                <w:sz w:val="26"/>
                <w:szCs w:val="26"/>
              </w:rPr>
            </w:pPr>
            <w:r>
              <w:rPr>
                <w:rFonts w:ascii="Times New Roman" w:hAnsi="Times New Roman" w:cs="Times New Roman"/>
                <w:sz w:val="26"/>
                <w:szCs w:val="26"/>
              </w:rPr>
              <w:t xml:space="preserve">13. </w:t>
            </w:r>
            <w:r w:rsidRPr="00CE554F">
              <w:rPr>
                <w:rFonts w:ascii="Times New Roman" w:hAnsi="Times New Roman" w:cs="Times New Roman"/>
                <w:sz w:val="26"/>
                <w:szCs w:val="26"/>
              </w:rPr>
              <w:t>Профсоюзный конкурс «Грани таланта»</w:t>
            </w:r>
          </w:p>
          <w:p w:rsidR="00EC3793" w:rsidRDefault="00EC3793" w:rsidP="00EC3793">
            <w:pPr>
              <w:jc w:val="both"/>
              <w:rPr>
                <w:rFonts w:ascii="Times New Roman" w:hAnsi="Times New Roman" w:cs="Times New Roman"/>
                <w:sz w:val="26"/>
                <w:szCs w:val="26"/>
              </w:rPr>
            </w:pPr>
            <w:r>
              <w:rPr>
                <w:rFonts w:ascii="Times New Roman" w:hAnsi="Times New Roman" w:cs="Times New Roman"/>
                <w:sz w:val="26"/>
                <w:szCs w:val="26"/>
              </w:rPr>
              <w:t>14.</w:t>
            </w:r>
            <w:r w:rsidRPr="003B2D45">
              <w:rPr>
                <w:rFonts w:ascii="Times New Roman" w:hAnsi="Times New Roman" w:cs="Times New Roman"/>
                <w:sz w:val="26"/>
                <w:szCs w:val="26"/>
              </w:rPr>
              <w:t xml:space="preserve"> </w:t>
            </w:r>
            <w:r>
              <w:rPr>
                <w:rFonts w:ascii="Times New Roman" w:hAnsi="Times New Roman" w:cs="Times New Roman"/>
                <w:sz w:val="26"/>
                <w:szCs w:val="26"/>
              </w:rPr>
              <w:t>Школьные и классные уголки.</w:t>
            </w:r>
          </w:p>
          <w:p w:rsidR="00EC3793" w:rsidRDefault="00EC3793" w:rsidP="00EC3793">
            <w:pPr>
              <w:jc w:val="both"/>
              <w:rPr>
                <w:rFonts w:ascii="Times New Roman" w:hAnsi="Times New Roman" w:cs="Times New Roman"/>
                <w:sz w:val="26"/>
                <w:szCs w:val="26"/>
              </w:rPr>
            </w:pPr>
            <w:r>
              <w:rPr>
                <w:rFonts w:ascii="Times New Roman" w:hAnsi="Times New Roman" w:cs="Times New Roman"/>
                <w:sz w:val="26"/>
                <w:szCs w:val="26"/>
              </w:rPr>
              <w:t>15.</w:t>
            </w:r>
            <w:r w:rsidRPr="003B2D45">
              <w:rPr>
                <w:rFonts w:ascii="Times New Roman" w:hAnsi="Times New Roman" w:cs="Times New Roman"/>
                <w:sz w:val="26"/>
                <w:szCs w:val="26"/>
              </w:rPr>
              <w:t xml:space="preserve"> </w:t>
            </w:r>
            <w:r>
              <w:rPr>
                <w:rFonts w:ascii="Times New Roman" w:hAnsi="Times New Roman" w:cs="Times New Roman"/>
                <w:sz w:val="26"/>
                <w:szCs w:val="26"/>
              </w:rPr>
              <w:t>Эффективность работы ШМО</w:t>
            </w:r>
          </w:p>
          <w:p w:rsidR="00EC3793" w:rsidRDefault="00EC3793" w:rsidP="00EC3793">
            <w:pPr>
              <w:jc w:val="both"/>
              <w:rPr>
                <w:rFonts w:ascii="Times New Roman" w:hAnsi="Times New Roman" w:cs="Times New Roman"/>
                <w:sz w:val="26"/>
                <w:szCs w:val="26"/>
              </w:rPr>
            </w:pPr>
            <w:r>
              <w:rPr>
                <w:rFonts w:ascii="Times New Roman" w:hAnsi="Times New Roman" w:cs="Times New Roman"/>
                <w:sz w:val="26"/>
                <w:szCs w:val="26"/>
              </w:rPr>
              <w:t>16</w:t>
            </w:r>
            <w:r w:rsidR="00DF5E3C">
              <w:rPr>
                <w:rFonts w:ascii="Times New Roman" w:hAnsi="Times New Roman" w:cs="Times New Roman"/>
                <w:sz w:val="26"/>
                <w:szCs w:val="26"/>
              </w:rPr>
              <w:t xml:space="preserve">. </w:t>
            </w:r>
            <w:r w:rsidRPr="00CE554F">
              <w:rPr>
                <w:rFonts w:ascii="Times New Roman" w:hAnsi="Times New Roman" w:cs="Times New Roman"/>
                <w:sz w:val="26"/>
                <w:szCs w:val="26"/>
              </w:rPr>
              <w:t>Дополнения в должностные инструкции сотрудников</w:t>
            </w:r>
          </w:p>
          <w:p w:rsidR="00EC3793" w:rsidRDefault="00EC3793" w:rsidP="00EC3793">
            <w:pPr>
              <w:jc w:val="both"/>
              <w:rPr>
                <w:rFonts w:ascii="Times New Roman" w:hAnsi="Times New Roman" w:cs="Times New Roman"/>
                <w:sz w:val="26"/>
                <w:szCs w:val="26"/>
              </w:rPr>
            </w:pPr>
            <w:r>
              <w:rPr>
                <w:rFonts w:ascii="Times New Roman" w:hAnsi="Times New Roman" w:cs="Times New Roman"/>
                <w:sz w:val="26"/>
                <w:szCs w:val="26"/>
              </w:rPr>
              <w:t>17</w:t>
            </w:r>
            <w:r w:rsidRPr="00CE554F">
              <w:rPr>
                <w:rFonts w:ascii="Times New Roman" w:hAnsi="Times New Roman" w:cs="Times New Roman"/>
                <w:sz w:val="26"/>
                <w:szCs w:val="26"/>
              </w:rPr>
              <w:t>. Независимая оценка качества образования.</w:t>
            </w:r>
          </w:p>
          <w:p w:rsidR="00EC3793" w:rsidRPr="00CE554F" w:rsidRDefault="00EC3793" w:rsidP="00EC3793">
            <w:pPr>
              <w:jc w:val="both"/>
              <w:rPr>
                <w:rFonts w:ascii="Times New Roman" w:hAnsi="Times New Roman" w:cs="Times New Roman"/>
                <w:sz w:val="26"/>
                <w:szCs w:val="26"/>
              </w:rPr>
            </w:pPr>
            <w:r>
              <w:rPr>
                <w:rFonts w:ascii="Times New Roman" w:hAnsi="Times New Roman" w:cs="Times New Roman"/>
                <w:sz w:val="26"/>
                <w:szCs w:val="26"/>
              </w:rPr>
              <w:t>18</w:t>
            </w:r>
            <w:r w:rsidR="00DF5E3C">
              <w:rPr>
                <w:rFonts w:ascii="Times New Roman" w:hAnsi="Times New Roman" w:cs="Times New Roman"/>
                <w:sz w:val="26"/>
                <w:szCs w:val="26"/>
              </w:rPr>
              <w:t>.</w:t>
            </w:r>
            <w:r w:rsidRPr="003B2D45">
              <w:rPr>
                <w:rFonts w:ascii="Times New Roman" w:hAnsi="Times New Roman" w:cs="Times New Roman"/>
                <w:sz w:val="26"/>
                <w:szCs w:val="26"/>
              </w:rPr>
              <w:t xml:space="preserve"> </w:t>
            </w:r>
            <w:r w:rsidRPr="00CE554F">
              <w:rPr>
                <w:rFonts w:ascii="Times New Roman" w:hAnsi="Times New Roman" w:cs="Times New Roman"/>
                <w:sz w:val="26"/>
                <w:szCs w:val="26"/>
              </w:rPr>
              <w:t>Планы работы на 201</w:t>
            </w:r>
            <w:r>
              <w:rPr>
                <w:rFonts w:ascii="Times New Roman" w:hAnsi="Times New Roman" w:cs="Times New Roman"/>
                <w:sz w:val="26"/>
                <w:szCs w:val="26"/>
              </w:rPr>
              <w:t>8-2019</w:t>
            </w:r>
            <w:r w:rsidRPr="00CE554F">
              <w:rPr>
                <w:rFonts w:ascii="Times New Roman" w:hAnsi="Times New Roman" w:cs="Times New Roman"/>
                <w:sz w:val="26"/>
                <w:szCs w:val="26"/>
              </w:rPr>
              <w:t xml:space="preserve"> учебный год.</w:t>
            </w:r>
          </w:p>
          <w:p w:rsidR="00EC3793" w:rsidRPr="00CE554F" w:rsidRDefault="00EC3793" w:rsidP="00EC3793">
            <w:pPr>
              <w:jc w:val="both"/>
              <w:rPr>
                <w:rFonts w:ascii="Times New Roman" w:hAnsi="Times New Roman" w:cs="Times New Roman"/>
                <w:sz w:val="26"/>
                <w:szCs w:val="26"/>
              </w:rPr>
            </w:pPr>
            <w:r>
              <w:rPr>
                <w:rFonts w:ascii="Times New Roman" w:hAnsi="Times New Roman" w:cs="Times New Roman"/>
                <w:sz w:val="26"/>
                <w:szCs w:val="26"/>
              </w:rPr>
              <w:t>19</w:t>
            </w:r>
            <w:r w:rsidR="00DF5E3C">
              <w:rPr>
                <w:rFonts w:ascii="Times New Roman" w:hAnsi="Times New Roman" w:cs="Times New Roman"/>
                <w:sz w:val="26"/>
                <w:szCs w:val="26"/>
              </w:rPr>
              <w:t>.</w:t>
            </w:r>
            <w:r w:rsidRPr="00CE554F">
              <w:rPr>
                <w:rFonts w:ascii="Times New Roman" w:hAnsi="Times New Roman" w:cs="Times New Roman"/>
                <w:sz w:val="26"/>
                <w:szCs w:val="26"/>
              </w:rPr>
              <w:t>Готовности школы к новому учебному году (готовность учебных кабинетов и мастерских, столовой, библиотеки.)  Готовность школы к отопительному сезону. Соблюдение охранительного режима в ГПД. Соблюдение светового режима.</w:t>
            </w:r>
          </w:p>
          <w:p w:rsidR="00EC3793" w:rsidRPr="00CE554F" w:rsidRDefault="00EC3793" w:rsidP="00EC3793">
            <w:pPr>
              <w:jc w:val="both"/>
              <w:rPr>
                <w:rFonts w:ascii="Times New Roman" w:hAnsi="Times New Roman" w:cs="Times New Roman"/>
                <w:sz w:val="26"/>
                <w:szCs w:val="26"/>
              </w:rPr>
            </w:pPr>
            <w:r>
              <w:rPr>
                <w:rFonts w:ascii="Times New Roman" w:hAnsi="Times New Roman" w:cs="Times New Roman"/>
                <w:sz w:val="26"/>
                <w:szCs w:val="26"/>
              </w:rPr>
              <w:t>20</w:t>
            </w:r>
            <w:r w:rsidR="00DF5E3C">
              <w:rPr>
                <w:rFonts w:ascii="Times New Roman" w:hAnsi="Times New Roman" w:cs="Times New Roman"/>
                <w:sz w:val="26"/>
                <w:szCs w:val="26"/>
              </w:rPr>
              <w:t xml:space="preserve">. </w:t>
            </w:r>
            <w:r w:rsidRPr="003B2D45">
              <w:rPr>
                <w:rFonts w:ascii="Times New Roman" w:hAnsi="Times New Roman" w:cs="Times New Roman"/>
                <w:sz w:val="26"/>
                <w:szCs w:val="26"/>
              </w:rPr>
              <w:t xml:space="preserve"> </w:t>
            </w:r>
            <w:r w:rsidRPr="00CE554F">
              <w:rPr>
                <w:rFonts w:ascii="Times New Roman" w:hAnsi="Times New Roman" w:cs="Times New Roman"/>
                <w:sz w:val="26"/>
                <w:szCs w:val="26"/>
              </w:rPr>
              <w:t>Итоги комплектования ОУ.</w:t>
            </w:r>
          </w:p>
          <w:p w:rsidR="00EC3793" w:rsidRPr="00CE554F" w:rsidRDefault="00EC3793" w:rsidP="00EC3793">
            <w:pPr>
              <w:jc w:val="both"/>
              <w:rPr>
                <w:rFonts w:ascii="Times New Roman" w:hAnsi="Times New Roman" w:cs="Times New Roman"/>
                <w:sz w:val="26"/>
                <w:szCs w:val="26"/>
              </w:rPr>
            </w:pPr>
            <w:r>
              <w:rPr>
                <w:rFonts w:ascii="Times New Roman" w:hAnsi="Times New Roman" w:cs="Times New Roman"/>
                <w:sz w:val="26"/>
                <w:szCs w:val="26"/>
              </w:rPr>
              <w:t xml:space="preserve">21. </w:t>
            </w:r>
            <w:r w:rsidR="00DF5E3C">
              <w:rPr>
                <w:rFonts w:ascii="Times New Roman" w:hAnsi="Times New Roman" w:cs="Times New Roman"/>
                <w:sz w:val="26"/>
                <w:szCs w:val="26"/>
              </w:rPr>
              <w:t xml:space="preserve"> </w:t>
            </w:r>
            <w:r>
              <w:rPr>
                <w:rFonts w:ascii="Times New Roman" w:hAnsi="Times New Roman" w:cs="Times New Roman"/>
                <w:sz w:val="26"/>
                <w:szCs w:val="26"/>
              </w:rPr>
              <w:t>Тарификация на 2018-2019 учебный год</w:t>
            </w:r>
          </w:p>
          <w:p w:rsidR="00EC3793" w:rsidRDefault="00EC3793" w:rsidP="00EC3793">
            <w:pPr>
              <w:jc w:val="both"/>
              <w:rPr>
                <w:rFonts w:ascii="Times New Roman" w:hAnsi="Times New Roman" w:cs="Times New Roman"/>
                <w:sz w:val="26"/>
                <w:szCs w:val="26"/>
              </w:rPr>
            </w:pPr>
            <w:r>
              <w:rPr>
                <w:rFonts w:ascii="Times New Roman" w:hAnsi="Times New Roman" w:cs="Times New Roman"/>
                <w:sz w:val="26"/>
                <w:szCs w:val="26"/>
              </w:rPr>
              <w:t xml:space="preserve">22. </w:t>
            </w:r>
            <w:r w:rsidR="00DF5E3C">
              <w:rPr>
                <w:rFonts w:ascii="Times New Roman" w:hAnsi="Times New Roman" w:cs="Times New Roman"/>
                <w:sz w:val="26"/>
                <w:szCs w:val="26"/>
              </w:rPr>
              <w:t xml:space="preserve"> </w:t>
            </w:r>
            <w:r w:rsidRPr="003B2D45">
              <w:rPr>
                <w:rFonts w:ascii="Times New Roman" w:hAnsi="Times New Roman" w:cs="Times New Roman"/>
                <w:sz w:val="26"/>
                <w:szCs w:val="26"/>
              </w:rPr>
              <w:t xml:space="preserve">Подготовка к плановой проверке </w:t>
            </w:r>
            <w:proofErr w:type="spellStart"/>
            <w:r w:rsidRPr="003B2D45">
              <w:rPr>
                <w:rFonts w:ascii="Times New Roman" w:hAnsi="Times New Roman" w:cs="Times New Roman"/>
                <w:sz w:val="26"/>
                <w:szCs w:val="26"/>
              </w:rPr>
              <w:t>Роспотребнадзора</w:t>
            </w:r>
            <w:proofErr w:type="spellEnd"/>
            <w:r w:rsidRPr="003B2D45">
              <w:rPr>
                <w:rFonts w:ascii="Times New Roman" w:hAnsi="Times New Roman" w:cs="Times New Roman"/>
                <w:sz w:val="26"/>
                <w:szCs w:val="26"/>
              </w:rPr>
              <w:t>.</w:t>
            </w:r>
          </w:p>
          <w:p w:rsidR="00EC3793" w:rsidRDefault="00EC3793" w:rsidP="00EC3793">
            <w:pPr>
              <w:jc w:val="both"/>
              <w:rPr>
                <w:rFonts w:ascii="Times New Roman" w:hAnsi="Times New Roman" w:cs="Times New Roman"/>
                <w:sz w:val="26"/>
                <w:szCs w:val="26"/>
              </w:rPr>
            </w:pPr>
            <w:r>
              <w:rPr>
                <w:rFonts w:ascii="Times New Roman" w:hAnsi="Times New Roman" w:cs="Times New Roman"/>
                <w:sz w:val="26"/>
                <w:szCs w:val="26"/>
              </w:rPr>
              <w:t xml:space="preserve">23. </w:t>
            </w:r>
            <w:r w:rsidR="00DF5E3C">
              <w:rPr>
                <w:rFonts w:ascii="Times New Roman" w:hAnsi="Times New Roman" w:cs="Times New Roman"/>
                <w:sz w:val="26"/>
                <w:szCs w:val="26"/>
              </w:rPr>
              <w:t xml:space="preserve"> </w:t>
            </w:r>
            <w:r w:rsidRPr="00CE554F">
              <w:rPr>
                <w:rFonts w:ascii="Times New Roman" w:hAnsi="Times New Roman" w:cs="Times New Roman"/>
                <w:sz w:val="26"/>
                <w:szCs w:val="26"/>
              </w:rPr>
              <w:t>Анализ открытых уроков за 1 полугодие.</w:t>
            </w:r>
          </w:p>
          <w:p w:rsidR="00EC3793" w:rsidRDefault="00EC3793" w:rsidP="00EC3793">
            <w:pPr>
              <w:jc w:val="both"/>
              <w:rPr>
                <w:rFonts w:ascii="Times New Roman" w:hAnsi="Times New Roman" w:cs="Times New Roman"/>
                <w:sz w:val="26"/>
                <w:szCs w:val="26"/>
              </w:rPr>
            </w:pPr>
            <w:r>
              <w:rPr>
                <w:rFonts w:ascii="Times New Roman" w:hAnsi="Times New Roman" w:cs="Times New Roman"/>
                <w:sz w:val="26"/>
                <w:szCs w:val="26"/>
              </w:rPr>
              <w:t xml:space="preserve">24. </w:t>
            </w:r>
            <w:r w:rsidR="00DF5E3C">
              <w:rPr>
                <w:rFonts w:ascii="Times New Roman" w:hAnsi="Times New Roman" w:cs="Times New Roman"/>
                <w:sz w:val="26"/>
                <w:szCs w:val="26"/>
              </w:rPr>
              <w:t xml:space="preserve"> </w:t>
            </w:r>
            <w:r w:rsidRPr="00CE554F">
              <w:rPr>
                <w:rFonts w:ascii="Times New Roman" w:hAnsi="Times New Roman" w:cs="Times New Roman"/>
                <w:sz w:val="26"/>
                <w:szCs w:val="26"/>
              </w:rPr>
              <w:t xml:space="preserve">Ежегодный </w:t>
            </w:r>
            <w:proofErr w:type="spellStart"/>
            <w:r w:rsidRPr="00CE554F">
              <w:rPr>
                <w:rFonts w:ascii="Times New Roman" w:hAnsi="Times New Roman" w:cs="Times New Roman"/>
                <w:sz w:val="26"/>
                <w:szCs w:val="26"/>
              </w:rPr>
              <w:t>профосмотр</w:t>
            </w:r>
            <w:proofErr w:type="spellEnd"/>
            <w:r w:rsidRPr="00CE554F">
              <w:rPr>
                <w:rFonts w:ascii="Times New Roman" w:hAnsi="Times New Roman" w:cs="Times New Roman"/>
                <w:sz w:val="26"/>
                <w:szCs w:val="26"/>
              </w:rPr>
              <w:t xml:space="preserve"> сотрудников.</w:t>
            </w:r>
            <w:r>
              <w:rPr>
                <w:rFonts w:ascii="Times New Roman" w:hAnsi="Times New Roman" w:cs="Times New Roman"/>
                <w:sz w:val="26"/>
                <w:szCs w:val="26"/>
              </w:rPr>
              <w:t xml:space="preserve"> Вакцинация.</w:t>
            </w:r>
          </w:p>
          <w:p w:rsidR="00EC3793" w:rsidRDefault="00EC3793" w:rsidP="00EC3793">
            <w:pPr>
              <w:jc w:val="both"/>
              <w:rPr>
                <w:rFonts w:ascii="Times New Roman" w:hAnsi="Times New Roman" w:cs="Times New Roman"/>
                <w:sz w:val="26"/>
                <w:szCs w:val="26"/>
              </w:rPr>
            </w:pPr>
            <w:r>
              <w:rPr>
                <w:rFonts w:ascii="Times New Roman" w:hAnsi="Times New Roman" w:cs="Times New Roman"/>
                <w:sz w:val="26"/>
                <w:szCs w:val="26"/>
              </w:rPr>
              <w:t xml:space="preserve">25. </w:t>
            </w:r>
            <w:r w:rsidR="00DF5E3C">
              <w:rPr>
                <w:rFonts w:ascii="Times New Roman" w:hAnsi="Times New Roman" w:cs="Times New Roman"/>
                <w:sz w:val="26"/>
                <w:szCs w:val="26"/>
              </w:rPr>
              <w:t xml:space="preserve"> </w:t>
            </w:r>
            <w:r w:rsidRPr="003B2D45">
              <w:rPr>
                <w:rFonts w:ascii="Times New Roman" w:hAnsi="Times New Roman" w:cs="Times New Roman"/>
                <w:sz w:val="26"/>
                <w:szCs w:val="26"/>
              </w:rPr>
              <w:t>Составление графика отпусков сотрудников.</w:t>
            </w:r>
          </w:p>
          <w:p w:rsidR="00EC3793" w:rsidRDefault="00EC3793" w:rsidP="00EC3793">
            <w:pPr>
              <w:jc w:val="both"/>
              <w:rPr>
                <w:rFonts w:ascii="Times New Roman" w:hAnsi="Times New Roman" w:cs="Times New Roman"/>
                <w:sz w:val="26"/>
                <w:szCs w:val="26"/>
              </w:rPr>
            </w:pPr>
            <w:r>
              <w:rPr>
                <w:rFonts w:ascii="Times New Roman" w:hAnsi="Times New Roman" w:cs="Times New Roman"/>
                <w:sz w:val="26"/>
                <w:szCs w:val="26"/>
              </w:rPr>
              <w:t>26.</w:t>
            </w:r>
            <w:r w:rsidR="00DF5E3C">
              <w:rPr>
                <w:rFonts w:ascii="Times New Roman" w:hAnsi="Times New Roman" w:cs="Times New Roman"/>
                <w:sz w:val="26"/>
                <w:szCs w:val="26"/>
              </w:rPr>
              <w:t xml:space="preserve">  </w:t>
            </w:r>
            <w:r w:rsidRPr="00CE554F">
              <w:rPr>
                <w:rFonts w:ascii="Times New Roman" w:hAnsi="Times New Roman" w:cs="Times New Roman"/>
                <w:sz w:val="26"/>
                <w:szCs w:val="26"/>
              </w:rPr>
              <w:t>Согласование кандидатур для посещения Губернаторской Ёлки.</w:t>
            </w:r>
          </w:p>
          <w:p w:rsidR="00EC3793" w:rsidRDefault="00EC3793" w:rsidP="00EC3793">
            <w:pPr>
              <w:jc w:val="both"/>
              <w:rPr>
                <w:rFonts w:ascii="Times New Roman" w:hAnsi="Times New Roman" w:cs="Times New Roman"/>
                <w:sz w:val="26"/>
                <w:szCs w:val="26"/>
              </w:rPr>
            </w:pPr>
            <w:r>
              <w:rPr>
                <w:rFonts w:ascii="Times New Roman" w:hAnsi="Times New Roman" w:cs="Times New Roman"/>
                <w:sz w:val="26"/>
                <w:szCs w:val="26"/>
              </w:rPr>
              <w:t>27.</w:t>
            </w:r>
            <w:r w:rsidR="00DF5E3C">
              <w:rPr>
                <w:rFonts w:ascii="Times New Roman" w:hAnsi="Times New Roman" w:cs="Times New Roman"/>
                <w:sz w:val="26"/>
                <w:szCs w:val="26"/>
              </w:rPr>
              <w:t xml:space="preserve">  </w:t>
            </w:r>
            <w:r w:rsidRPr="00CE554F">
              <w:rPr>
                <w:rFonts w:ascii="Times New Roman" w:hAnsi="Times New Roman" w:cs="Times New Roman"/>
                <w:sz w:val="26"/>
                <w:szCs w:val="26"/>
              </w:rPr>
              <w:t>Усиление пропускного режима.</w:t>
            </w:r>
          </w:p>
          <w:p w:rsidR="00EC3793" w:rsidRDefault="00EC3793" w:rsidP="00EC3793">
            <w:pPr>
              <w:jc w:val="both"/>
              <w:rPr>
                <w:rFonts w:ascii="Times New Roman" w:hAnsi="Times New Roman" w:cs="Times New Roman"/>
                <w:sz w:val="26"/>
                <w:szCs w:val="26"/>
              </w:rPr>
            </w:pPr>
            <w:r>
              <w:rPr>
                <w:rFonts w:ascii="Times New Roman" w:hAnsi="Times New Roman" w:cs="Times New Roman"/>
                <w:sz w:val="26"/>
                <w:szCs w:val="26"/>
              </w:rPr>
              <w:t xml:space="preserve">28. </w:t>
            </w:r>
            <w:r w:rsidR="00DF5E3C">
              <w:rPr>
                <w:rFonts w:ascii="Times New Roman" w:hAnsi="Times New Roman" w:cs="Times New Roman"/>
                <w:sz w:val="26"/>
                <w:szCs w:val="26"/>
              </w:rPr>
              <w:t xml:space="preserve"> </w:t>
            </w:r>
            <w:r w:rsidRPr="00CE554F">
              <w:rPr>
                <w:rFonts w:ascii="Times New Roman" w:hAnsi="Times New Roman" w:cs="Times New Roman"/>
                <w:sz w:val="26"/>
                <w:szCs w:val="26"/>
              </w:rPr>
              <w:t>Ведомственные наг</w:t>
            </w:r>
            <w:r>
              <w:rPr>
                <w:rFonts w:ascii="Times New Roman" w:hAnsi="Times New Roman" w:cs="Times New Roman"/>
                <w:sz w:val="26"/>
                <w:szCs w:val="26"/>
              </w:rPr>
              <w:t>рады.</w:t>
            </w:r>
          </w:p>
          <w:p w:rsidR="00EC3793" w:rsidRPr="00CE554F" w:rsidRDefault="00EC3793" w:rsidP="00EC3793">
            <w:pPr>
              <w:jc w:val="both"/>
              <w:rPr>
                <w:rFonts w:ascii="Times New Roman" w:hAnsi="Times New Roman" w:cs="Times New Roman"/>
                <w:sz w:val="26"/>
                <w:szCs w:val="26"/>
              </w:rPr>
            </w:pPr>
            <w:r>
              <w:rPr>
                <w:rFonts w:ascii="Times New Roman" w:hAnsi="Times New Roman" w:cs="Times New Roman"/>
                <w:sz w:val="26"/>
                <w:szCs w:val="26"/>
              </w:rPr>
              <w:t xml:space="preserve">29.  </w:t>
            </w:r>
            <w:r w:rsidRPr="00CE554F">
              <w:rPr>
                <w:rFonts w:ascii="Times New Roman" w:hAnsi="Times New Roman" w:cs="Times New Roman"/>
                <w:sz w:val="26"/>
                <w:szCs w:val="26"/>
              </w:rPr>
              <w:t>Отчетная документация сотрудников ОУ (сроки и качество).</w:t>
            </w:r>
          </w:p>
          <w:p w:rsidR="00470DAA" w:rsidRPr="00EC3793" w:rsidRDefault="00EC3793" w:rsidP="00EC3793">
            <w:pPr>
              <w:rPr>
                <w:rFonts w:ascii="Times New Roman" w:hAnsi="Times New Roman" w:cs="Times New Roman"/>
                <w:sz w:val="26"/>
                <w:szCs w:val="26"/>
              </w:rPr>
            </w:pPr>
            <w:r w:rsidRPr="00CE554F">
              <w:rPr>
                <w:rFonts w:ascii="Times New Roman" w:hAnsi="Times New Roman" w:cs="Times New Roman"/>
                <w:sz w:val="26"/>
                <w:szCs w:val="26"/>
              </w:rPr>
              <w:t xml:space="preserve">Рассматриваемые вопросы фиксировались в протоколах заседаний при директоре школы. </w:t>
            </w:r>
          </w:p>
        </w:tc>
      </w:tr>
      <w:tr w:rsidR="00D871FB"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517B" w:rsidRPr="00CE554F" w:rsidRDefault="00D871FB"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sz w:val="26"/>
                <w:szCs w:val="26"/>
              </w:rPr>
              <w:lastRenderedPageBreak/>
              <w:t>Заместитель директора по учебно</w:t>
            </w:r>
            <w:r w:rsidR="005C3BCA" w:rsidRPr="00CE554F">
              <w:rPr>
                <w:rFonts w:ascii="Times New Roman" w:hAnsi="Times New Roman" w:cs="Times New Roman"/>
                <w:sz w:val="26"/>
                <w:szCs w:val="26"/>
              </w:rPr>
              <w:t>-воспитательной работе</w:t>
            </w:r>
          </w:p>
          <w:p w:rsidR="00D871FB" w:rsidRPr="00CE554F" w:rsidRDefault="00D871FB"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sz w:val="26"/>
                <w:szCs w:val="26"/>
              </w:rPr>
              <w:t xml:space="preserve"> </w:t>
            </w:r>
            <w:r w:rsidR="005C3BCA" w:rsidRPr="00CE554F">
              <w:rPr>
                <w:rFonts w:ascii="Times New Roman" w:hAnsi="Times New Roman" w:cs="Times New Roman"/>
                <w:sz w:val="26"/>
                <w:szCs w:val="26"/>
              </w:rPr>
              <w:t>Караваева Л.А.</w:t>
            </w:r>
          </w:p>
          <w:p w:rsidR="00D871FB" w:rsidRPr="00CE554F" w:rsidRDefault="00D871FB" w:rsidP="00D3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6"/>
                <w:szCs w:val="26"/>
              </w:rPr>
            </w:pPr>
            <w:r w:rsidRPr="00CE554F">
              <w:rPr>
                <w:rFonts w:ascii="Times New Roman" w:hAnsi="Times New Roman" w:cs="Times New Roman"/>
                <w:bCs/>
                <w:spacing w:val="-3"/>
                <w:sz w:val="26"/>
                <w:szCs w:val="26"/>
              </w:rPr>
              <w:t>контактный  телефон</w:t>
            </w:r>
            <w:r w:rsidRPr="00D36209">
              <w:rPr>
                <w:rFonts w:ascii="Times New Roman" w:hAnsi="Times New Roman" w:cs="Times New Roman"/>
                <w:bCs/>
                <w:spacing w:val="-3"/>
                <w:sz w:val="26"/>
                <w:szCs w:val="26"/>
              </w:rPr>
              <w:t xml:space="preserve">: </w:t>
            </w:r>
            <w:r w:rsidRPr="00D36209">
              <w:rPr>
                <w:rFonts w:ascii="Times New Roman" w:hAnsi="Times New Roman" w:cs="Times New Roman"/>
                <w:sz w:val="26"/>
                <w:szCs w:val="26"/>
              </w:rPr>
              <w:t xml:space="preserve"> 8(</w:t>
            </w:r>
            <w:r w:rsidR="005C3BCA" w:rsidRPr="00D36209">
              <w:rPr>
                <w:rFonts w:ascii="Times New Roman" w:hAnsi="Times New Roman" w:cs="Times New Roman"/>
                <w:sz w:val="26"/>
                <w:szCs w:val="26"/>
              </w:rPr>
              <w:t>9</w:t>
            </w:r>
            <w:r w:rsidR="00D36209" w:rsidRPr="00D36209">
              <w:rPr>
                <w:rFonts w:ascii="Times New Roman" w:hAnsi="Times New Roman" w:cs="Times New Roman"/>
                <w:sz w:val="26"/>
                <w:szCs w:val="26"/>
              </w:rPr>
              <w:t>9</w:t>
            </w:r>
            <w:r w:rsidR="005C3BCA" w:rsidRPr="00D36209">
              <w:rPr>
                <w:rFonts w:ascii="Times New Roman" w:hAnsi="Times New Roman" w:cs="Times New Roman"/>
                <w:sz w:val="26"/>
                <w:szCs w:val="26"/>
              </w:rPr>
              <w:t>2</w:t>
            </w:r>
            <w:r w:rsidRPr="00D36209">
              <w:rPr>
                <w:rFonts w:ascii="Times New Roman" w:hAnsi="Times New Roman" w:cs="Times New Roman"/>
                <w:sz w:val="26"/>
                <w:szCs w:val="26"/>
              </w:rPr>
              <w:t>)</w:t>
            </w:r>
            <w:r w:rsidR="00D36209" w:rsidRPr="00D36209">
              <w:rPr>
                <w:rFonts w:ascii="Times New Roman" w:hAnsi="Times New Roman" w:cs="Times New Roman"/>
                <w:sz w:val="26"/>
                <w:szCs w:val="26"/>
              </w:rPr>
              <w:t>33</w:t>
            </w:r>
            <w:r w:rsidRPr="00D36209">
              <w:rPr>
                <w:rFonts w:ascii="Times New Roman" w:hAnsi="Times New Roman" w:cs="Times New Roman"/>
                <w:sz w:val="26"/>
                <w:szCs w:val="26"/>
              </w:rPr>
              <w:t>-</w:t>
            </w:r>
            <w:r w:rsidR="005C3BCA" w:rsidRPr="00D36209">
              <w:rPr>
                <w:rFonts w:ascii="Times New Roman" w:hAnsi="Times New Roman" w:cs="Times New Roman"/>
                <w:sz w:val="26"/>
                <w:szCs w:val="26"/>
              </w:rPr>
              <w:t>5</w:t>
            </w:r>
            <w:r w:rsidRPr="00D36209">
              <w:rPr>
                <w:rFonts w:ascii="Times New Roman" w:hAnsi="Times New Roman" w:cs="Times New Roman"/>
                <w:sz w:val="26"/>
                <w:szCs w:val="26"/>
              </w:rPr>
              <w:t>-</w:t>
            </w:r>
            <w:r w:rsidR="00D36209" w:rsidRPr="00D36209">
              <w:rPr>
                <w:rFonts w:ascii="Times New Roman" w:hAnsi="Times New Roman" w:cs="Times New Roman"/>
                <w:sz w:val="26"/>
                <w:szCs w:val="26"/>
              </w:rPr>
              <w:t>31</w:t>
            </w:r>
            <w:r w:rsidRPr="00D36209">
              <w:rPr>
                <w:rFonts w:ascii="Times New Roman" w:hAnsi="Times New Roman" w:cs="Times New Roman"/>
                <w:sz w:val="26"/>
                <w:szCs w:val="26"/>
              </w:rPr>
              <w:t>-</w:t>
            </w:r>
            <w:r w:rsidR="00D36209" w:rsidRPr="00D36209">
              <w:rPr>
                <w:rFonts w:ascii="Times New Roman" w:hAnsi="Times New Roman" w:cs="Times New Roman"/>
                <w:sz w:val="26"/>
                <w:szCs w:val="26"/>
              </w:rPr>
              <w:t>27</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B95" w:rsidRPr="0078294F" w:rsidRDefault="0078294F" w:rsidP="0078294F">
            <w:pPr>
              <w:jc w:val="both"/>
              <w:rPr>
                <w:rFonts w:ascii="Times New Roman" w:hAnsi="Times New Roman" w:cs="Times New Roman"/>
                <w:sz w:val="26"/>
                <w:szCs w:val="26"/>
                <w:lang w:eastAsia="zh-CN"/>
              </w:rPr>
            </w:pPr>
            <w:r>
              <w:rPr>
                <w:rFonts w:ascii="Times New Roman" w:hAnsi="Times New Roman" w:cs="Times New Roman"/>
                <w:sz w:val="26"/>
                <w:szCs w:val="26"/>
                <w:lang w:eastAsia="zh-CN"/>
              </w:rPr>
              <w:t xml:space="preserve">        </w:t>
            </w:r>
            <w:r w:rsidR="00F13578" w:rsidRPr="0078294F">
              <w:rPr>
                <w:rFonts w:ascii="Times New Roman" w:hAnsi="Times New Roman" w:cs="Times New Roman"/>
                <w:sz w:val="26"/>
                <w:szCs w:val="26"/>
                <w:lang w:eastAsia="zh-CN"/>
              </w:rPr>
              <w:t xml:space="preserve">В своей деятельности </w:t>
            </w:r>
            <w:r w:rsidR="00EF5B95" w:rsidRPr="0078294F">
              <w:rPr>
                <w:rFonts w:ascii="Times New Roman" w:hAnsi="Times New Roman" w:cs="Times New Roman"/>
                <w:sz w:val="26"/>
                <w:szCs w:val="26"/>
                <w:lang w:eastAsia="zh-CN"/>
              </w:rPr>
              <w:t xml:space="preserve">заместитель </w:t>
            </w:r>
            <w:r w:rsidR="00F13578" w:rsidRPr="0078294F">
              <w:rPr>
                <w:rFonts w:ascii="Times New Roman" w:hAnsi="Times New Roman" w:cs="Times New Roman"/>
                <w:sz w:val="26"/>
                <w:szCs w:val="26"/>
                <w:lang w:eastAsia="zh-CN"/>
              </w:rPr>
              <w:t>руководител</w:t>
            </w:r>
            <w:r w:rsidR="00EF5B95" w:rsidRPr="0078294F">
              <w:rPr>
                <w:rFonts w:ascii="Times New Roman" w:hAnsi="Times New Roman" w:cs="Times New Roman"/>
                <w:sz w:val="26"/>
                <w:szCs w:val="26"/>
                <w:lang w:eastAsia="zh-CN"/>
              </w:rPr>
              <w:t>я</w:t>
            </w:r>
            <w:r w:rsidR="00F13578" w:rsidRPr="0078294F">
              <w:rPr>
                <w:rFonts w:ascii="Times New Roman" w:hAnsi="Times New Roman" w:cs="Times New Roman"/>
                <w:sz w:val="26"/>
                <w:szCs w:val="26"/>
                <w:lang w:eastAsia="zh-CN"/>
              </w:rPr>
              <w:t xml:space="preserve"> ОУ </w:t>
            </w:r>
            <w:r w:rsidR="00990694" w:rsidRPr="0078294F">
              <w:rPr>
                <w:rFonts w:ascii="Times New Roman" w:hAnsi="Times New Roman" w:cs="Times New Roman"/>
                <w:sz w:val="26"/>
                <w:szCs w:val="26"/>
                <w:lang w:eastAsia="zh-CN"/>
              </w:rPr>
              <w:t>по У</w:t>
            </w:r>
            <w:r w:rsidR="0038517B" w:rsidRPr="0078294F">
              <w:rPr>
                <w:rFonts w:ascii="Times New Roman" w:hAnsi="Times New Roman" w:cs="Times New Roman"/>
                <w:sz w:val="26"/>
                <w:szCs w:val="26"/>
                <w:lang w:eastAsia="zh-CN"/>
              </w:rPr>
              <w:t>В</w:t>
            </w:r>
            <w:r w:rsidR="00990694" w:rsidRPr="0078294F">
              <w:rPr>
                <w:rFonts w:ascii="Times New Roman" w:hAnsi="Times New Roman" w:cs="Times New Roman"/>
                <w:sz w:val="26"/>
                <w:szCs w:val="26"/>
                <w:lang w:eastAsia="zh-CN"/>
              </w:rPr>
              <w:t xml:space="preserve">Р </w:t>
            </w:r>
            <w:r w:rsidR="00F13578" w:rsidRPr="0078294F">
              <w:rPr>
                <w:rFonts w:ascii="Times New Roman" w:hAnsi="Times New Roman" w:cs="Times New Roman"/>
                <w:sz w:val="26"/>
                <w:szCs w:val="26"/>
                <w:lang w:eastAsia="zh-CN"/>
              </w:rPr>
              <w:t>руководствуется законом Российской Федерации от 29.12.2012 № 273-ФЗ «Об образовании в Российской Федерации», законом Свердловской области от 15.07.2013 г № 78-ОЗ «Об образовании в Свердловской области», Уставом ОУ, Коллективным договором,</w:t>
            </w:r>
            <w:r w:rsidR="000430EC" w:rsidRPr="0078294F">
              <w:rPr>
                <w:rFonts w:ascii="Times New Roman" w:hAnsi="Times New Roman" w:cs="Times New Roman"/>
                <w:sz w:val="26"/>
                <w:szCs w:val="26"/>
                <w:lang w:eastAsia="zh-CN"/>
              </w:rPr>
              <w:t xml:space="preserve"> локальными нормативными актами образовательного учреждения, </w:t>
            </w:r>
            <w:r w:rsidR="00F13578" w:rsidRPr="0078294F">
              <w:rPr>
                <w:rFonts w:ascii="Times New Roman" w:hAnsi="Times New Roman" w:cs="Times New Roman"/>
                <w:sz w:val="26"/>
                <w:szCs w:val="26"/>
                <w:lang w:eastAsia="zh-CN"/>
              </w:rPr>
              <w:t>трудовым договором</w:t>
            </w:r>
            <w:r w:rsidR="000430EC" w:rsidRPr="0078294F">
              <w:rPr>
                <w:rFonts w:ascii="Times New Roman" w:hAnsi="Times New Roman" w:cs="Times New Roman"/>
                <w:sz w:val="26"/>
                <w:szCs w:val="26"/>
                <w:lang w:eastAsia="zh-CN"/>
              </w:rPr>
              <w:t xml:space="preserve"> и прочими нормативно-правовыми актами.</w:t>
            </w:r>
          </w:p>
          <w:p w:rsidR="00E03F18" w:rsidRPr="0078294F" w:rsidRDefault="00E03F18" w:rsidP="0078294F">
            <w:pPr>
              <w:jc w:val="both"/>
              <w:rPr>
                <w:rFonts w:ascii="Times New Roman" w:hAnsi="Times New Roman" w:cs="Times New Roman"/>
                <w:sz w:val="26"/>
                <w:szCs w:val="26"/>
                <w:lang w:eastAsia="zh-CN"/>
              </w:rPr>
            </w:pPr>
            <w:r w:rsidRPr="0078294F">
              <w:rPr>
                <w:rFonts w:ascii="Times New Roman" w:hAnsi="Times New Roman" w:cs="Times New Roman"/>
                <w:sz w:val="26"/>
                <w:szCs w:val="26"/>
                <w:lang w:eastAsia="zh-CN"/>
              </w:rPr>
              <w:t>Заместитель директора по УВР</w:t>
            </w:r>
          </w:p>
          <w:p w:rsidR="00E92327" w:rsidRDefault="00E92327" w:rsidP="00B87BEA">
            <w:pPr>
              <w:pStyle w:val="a3"/>
              <w:widowControl w:val="0"/>
              <w:numPr>
                <w:ilvl w:val="0"/>
                <w:numId w:val="14"/>
              </w:numPr>
              <w:shd w:val="clear" w:color="auto" w:fill="FFFFFF"/>
              <w:tabs>
                <w:tab w:val="left" w:pos="284"/>
              </w:tabs>
              <w:suppressAutoHyphens/>
              <w:autoSpaceDE w:val="0"/>
              <w:ind w:right="1"/>
              <w:jc w:val="both"/>
              <w:rPr>
                <w:rFonts w:ascii="Times New Roman" w:hAnsi="Times New Roman" w:cs="Times New Roman"/>
                <w:sz w:val="26"/>
                <w:szCs w:val="26"/>
              </w:rPr>
            </w:pPr>
            <w:r w:rsidRPr="00E92327">
              <w:rPr>
                <w:rFonts w:ascii="Times New Roman" w:hAnsi="Times New Roman" w:cs="Times New Roman"/>
                <w:sz w:val="26"/>
                <w:szCs w:val="26"/>
              </w:rPr>
              <w:t xml:space="preserve">Осуществляет контроль </w:t>
            </w:r>
            <w:proofErr w:type="gramStart"/>
            <w:r w:rsidRPr="00E92327">
              <w:rPr>
                <w:rFonts w:ascii="Times New Roman" w:hAnsi="Times New Roman" w:cs="Times New Roman"/>
                <w:sz w:val="26"/>
                <w:szCs w:val="26"/>
              </w:rPr>
              <w:t xml:space="preserve">за </w:t>
            </w:r>
            <w:r w:rsidR="00E03F18" w:rsidRPr="00E92327">
              <w:rPr>
                <w:rFonts w:ascii="Times New Roman" w:hAnsi="Times New Roman" w:cs="Times New Roman"/>
                <w:sz w:val="26"/>
                <w:szCs w:val="26"/>
              </w:rPr>
              <w:t xml:space="preserve"> реализаци</w:t>
            </w:r>
            <w:r w:rsidRPr="00E92327">
              <w:rPr>
                <w:rFonts w:ascii="Times New Roman" w:hAnsi="Times New Roman" w:cs="Times New Roman"/>
                <w:sz w:val="26"/>
                <w:szCs w:val="26"/>
              </w:rPr>
              <w:t>ей</w:t>
            </w:r>
            <w:proofErr w:type="gramEnd"/>
            <w:r w:rsidR="00E03F18" w:rsidRPr="00E92327">
              <w:rPr>
                <w:rFonts w:ascii="Times New Roman" w:hAnsi="Times New Roman" w:cs="Times New Roman"/>
                <w:sz w:val="26"/>
                <w:szCs w:val="26"/>
              </w:rPr>
              <w:t xml:space="preserve"> </w:t>
            </w:r>
            <w:r w:rsidRPr="00E92327">
              <w:rPr>
                <w:rFonts w:ascii="Times New Roman" w:hAnsi="Times New Roman" w:cs="Times New Roman"/>
                <w:sz w:val="26"/>
                <w:szCs w:val="26"/>
              </w:rPr>
              <w:t>образовательных программ, выполнением рабочих программ по предметам учебного плана.</w:t>
            </w:r>
            <w:r w:rsidRPr="00CE554F">
              <w:rPr>
                <w:rFonts w:ascii="Times New Roman" w:hAnsi="Times New Roman" w:cs="Times New Roman"/>
                <w:sz w:val="26"/>
                <w:szCs w:val="26"/>
              </w:rPr>
              <w:t xml:space="preserve"> </w:t>
            </w:r>
          </w:p>
          <w:p w:rsidR="003155D1" w:rsidRPr="003155D1" w:rsidRDefault="003155D1" w:rsidP="003155D1">
            <w:pPr>
              <w:widowControl w:val="0"/>
              <w:shd w:val="clear" w:color="auto" w:fill="FFFFFF"/>
              <w:tabs>
                <w:tab w:val="left" w:pos="284"/>
              </w:tabs>
              <w:suppressAutoHyphens/>
              <w:autoSpaceDE w:val="0"/>
              <w:ind w:right="1"/>
              <w:jc w:val="both"/>
              <w:rPr>
                <w:rFonts w:ascii="Times New Roman" w:hAnsi="Times New Roman" w:cs="Times New Roman"/>
                <w:sz w:val="26"/>
                <w:szCs w:val="26"/>
              </w:rPr>
            </w:pPr>
            <w:r>
              <w:rPr>
                <w:rFonts w:ascii="Times New Roman" w:hAnsi="Times New Roman" w:cs="Times New Roman"/>
                <w:sz w:val="26"/>
                <w:szCs w:val="26"/>
              </w:rPr>
              <w:t>В 2018г  выполнение программ по предметам учебного плана составило 100%</w:t>
            </w:r>
          </w:p>
          <w:p w:rsidR="003155D1" w:rsidRPr="003155D1" w:rsidRDefault="00E92327" w:rsidP="00B87BEA">
            <w:pPr>
              <w:pStyle w:val="a3"/>
              <w:widowControl w:val="0"/>
              <w:numPr>
                <w:ilvl w:val="0"/>
                <w:numId w:val="14"/>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 xml:space="preserve">Организует текущее и перспективное планирование учебной, внеклассной и </w:t>
            </w:r>
            <w:r w:rsidRPr="00CE554F">
              <w:rPr>
                <w:rFonts w:ascii="Times New Roman" w:hAnsi="Times New Roman" w:cs="Times New Roman"/>
                <w:sz w:val="26"/>
                <w:szCs w:val="26"/>
              </w:rPr>
              <w:lastRenderedPageBreak/>
              <w:t>внешкольной воспитательной работы с обучающимися и ее проведение.</w:t>
            </w:r>
          </w:p>
          <w:p w:rsidR="00E92327" w:rsidRDefault="00E92327" w:rsidP="00B87BEA">
            <w:pPr>
              <w:pStyle w:val="a3"/>
              <w:widowControl w:val="0"/>
              <w:numPr>
                <w:ilvl w:val="0"/>
                <w:numId w:val="14"/>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Координирует работу педагогов, воспитателей групп продленного дня, классных руководителей, педагога-организатора, социального педагога  и других работников образовательного учреждения</w:t>
            </w:r>
            <w:r w:rsidR="003155D1">
              <w:rPr>
                <w:rFonts w:ascii="Times New Roman" w:hAnsi="Times New Roman" w:cs="Times New Roman"/>
                <w:sz w:val="26"/>
                <w:szCs w:val="26"/>
              </w:rPr>
              <w:t>.</w:t>
            </w:r>
          </w:p>
          <w:p w:rsidR="00E92327" w:rsidRDefault="00E92327" w:rsidP="00B87BEA">
            <w:pPr>
              <w:pStyle w:val="a3"/>
              <w:widowControl w:val="0"/>
              <w:numPr>
                <w:ilvl w:val="0"/>
                <w:numId w:val="14"/>
              </w:numPr>
              <w:shd w:val="clear" w:color="auto" w:fill="FFFFFF"/>
              <w:tabs>
                <w:tab w:val="left" w:pos="284"/>
              </w:tabs>
              <w:suppressAutoHyphens/>
              <w:autoSpaceDE w:val="0"/>
              <w:ind w:right="1"/>
              <w:jc w:val="both"/>
              <w:rPr>
                <w:rFonts w:ascii="Times New Roman" w:hAnsi="Times New Roman" w:cs="Times New Roman"/>
                <w:sz w:val="26"/>
                <w:szCs w:val="26"/>
              </w:rPr>
            </w:pPr>
            <w:r>
              <w:rPr>
                <w:rFonts w:ascii="Times New Roman" w:hAnsi="Times New Roman" w:cs="Times New Roman"/>
                <w:sz w:val="26"/>
                <w:szCs w:val="26"/>
              </w:rPr>
              <w:t xml:space="preserve">Координирует </w:t>
            </w:r>
            <w:r w:rsidR="009A5F1E">
              <w:rPr>
                <w:rFonts w:ascii="Times New Roman" w:hAnsi="Times New Roman" w:cs="Times New Roman"/>
                <w:sz w:val="26"/>
                <w:szCs w:val="26"/>
              </w:rPr>
              <w:t xml:space="preserve">выполнение </w:t>
            </w:r>
            <w:r>
              <w:rPr>
                <w:rFonts w:ascii="Times New Roman" w:hAnsi="Times New Roman" w:cs="Times New Roman"/>
                <w:sz w:val="26"/>
                <w:szCs w:val="26"/>
              </w:rPr>
              <w:t xml:space="preserve">  Программы развития, дополнительных программ. </w:t>
            </w:r>
          </w:p>
          <w:p w:rsidR="00E92327" w:rsidRDefault="00E92327" w:rsidP="00B87BEA">
            <w:pPr>
              <w:pStyle w:val="a3"/>
              <w:widowControl w:val="0"/>
              <w:numPr>
                <w:ilvl w:val="0"/>
                <w:numId w:val="14"/>
              </w:numPr>
              <w:shd w:val="clear" w:color="auto" w:fill="FFFFFF"/>
              <w:tabs>
                <w:tab w:val="left" w:pos="284"/>
              </w:tabs>
              <w:suppressAutoHyphens/>
              <w:autoSpaceDE w:val="0"/>
              <w:ind w:right="1"/>
              <w:jc w:val="both"/>
              <w:rPr>
                <w:rFonts w:ascii="Times New Roman" w:hAnsi="Times New Roman" w:cs="Times New Roman"/>
                <w:sz w:val="26"/>
                <w:szCs w:val="26"/>
              </w:rPr>
            </w:pPr>
            <w:r>
              <w:rPr>
                <w:rFonts w:ascii="Times New Roman" w:hAnsi="Times New Roman" w:cs="Times New Roman"/>
                <w:sz w:val="26"/>
                <w:szCs w:val="26"/>
              </w:rPr>
              <w:t>Осуществляет сетевое взаимодействие</w:t>
            </w:r>
            <w:r w:rsidR="0016097B">
              <w:rPr>
                <w:rFonts w:ascii="Times New Roman" w:hAnsi="Times New Roman" w:cs="Times New Roman"/>
                <w:sz w:val="26"/>
                <w:szCs w:val="26"/>
              </w:rPr>
              <w:t>.</w:t>
            </w:r>
          </w:p>
          <w:p w:rsidR="0016097B" w:rsidRPr="00E92327" w:rsidRDefault="0016097B" w:rsidP="00B87BEA">
            <w:pPr>
              <w:pStyle w:val="a3"/>
              <w:widowControl w:val="0"/>
              <w:numPr>
                <w:ilvl w:val="0"/>
                <w:numId w:val="14"/>
              </w:numPr>
              <w:shd w:val="clear" w:color="auto" w:fill="FFFFFF"/>
              <w:tabs>
                <w:tab w:val="left" w:pos="284"/>
              </w:tabs>
              <w:suppressAutoHyphens/>
              <w:autoSpaceDE w:val="0"/>
              <w:ind w:right="1"/>
              <w:jc w:val="both"/>
              <w:rPr>
                <w:rFonts w:ascii="Times New Roman" w:hAnsi="Times New Roman" w:cs="Times New Roman"/>
                <w:sz w:val="26"/>
                <w:szCs w:val="26"/>
              </w:rPr>
            </w:pPr>
            <w:r>
              <w:rPr>
                <w:rFonts w:ascii="Times New Roman" w:hAnsi="Times New Roman" w:cs="Times New Roman"/>
                <w:sz w:val="26"/>
                <w:szCs w:val="26"/>
              </w:rPr>
              <w:t>Ведёт мониторинг педагогического потенциала.</w:t>
            </w:r>
          </w:p>
          <w:p w:rsidR="00E92327" w:rsidRPr="00E92327" w:rsidRDefault="00E92327" w:rsidP="00E92327">
            <w:pPr>
              <w:ind w:firstLine="426"/>
              <w:rPr>
                <w:rFonts w:ascii="Times New Roman" w:hAnsi="Times New Roman" w:cs="Times New Roman"/>
                <w:sz w:val="26"/>
                <w:szCs w:val="26"/>
              </w:rPr>
            </w:pPr>
            <w:r w:rsidRPr="009A5F1E">
              <w:rPr>
                <w:rFonts w:ascii="Times New Roman" w:hAnsi="Times New Roman" w:cs="Times New Roman"/>
                <w:b/>
                <w:sz w:val="26"/>
                <w:szCs w:val="26"/>
              </w:rPr>
              <w:t>24.09.2018г</w:t>
            </w:r>
            <w:r w:rsidRPr="00E92327">
              <w:rPr>
                <w:rFonts w:ascii="Times New Roman" w:hAnsi="Times New Roman" w:cs="Times New Roman"/>
                <w:sz w:val="26"/>
                <w:szCs w:val="26"/>
              </w:rPr>
              <w:t>.  проведена анкета для педагогов образовательного учреждения «Ваше отношение к коррупции»</w:t>
            </w:r>
          </w:p>
          <w:p w:rsidR="00E92327" w:rsidRPr="0087277C" w:rsidRDefault="00E92327" w:rsidP="0087277C">
            <w:pPr>
              <w:rPr>
                <w:rFonts w:ascii="Times New Roman" w:hAnsi="Times New Roman" w:cs="Times New Roman"/>
                <w:sz w:val="26"/>
                <w:szCs w:val="26"/>
              </w:rPr>
            </w:pPr>
            <w:r w:rsidRPr="0087277C">
              <w:rPr>
                <w:rFonts w:ascii="Times New Roman" w:hAnsi="Times New Roman" w:cs="Times New Roman"/>
                <w:b/>
                <w:sz w:val="26"/>
                <w:szCs w:val="26"/>
              </w:rPr>
              <w:t>Цель:</w:t>
            </w:r>
            <w:r w:rsidRPr="0087277C">
              <w:rPr>
                <w:rFonts w:ascii="Times New Roman" w:hAnsi="Times New Roman" w:cs="Times New Roman"/>
                <w:sz w:val="26"/>
                <w:szCs w:val="26"/>
              </w:rPr>
              <w:t xml:space="preserve"> Выявить  отношение педагогического коллектива  </w:t>
            </w:r>
            <w:r w:rsidRPr="0087277C">
              <w:rPr>
                <w:rFonts w:ascii="Times New Roman" w:hAnsi="Times New Roman" w:cs="Times New Roman"/>
                <w:color w:val="212121"/>
                <w:sz w:val="26"/>
                <w:szCs w:val="26"/>
              </w:rPr>
              <w:t xml:space="preserve">к </w:t>
            </w:r>
            <w:r w:rsidRPr="0087277C">
              <w:rPr>
                <w:rFonts w:ascii="Times New Roman" w:hAnsi="Times New Roman" w:cs="Times New Roman"/>
                <w:sz w:val="26"/>
                <w:szCs w:val="26"/>
              </w:rPr>
              <w:t xml:space="preserve">проблемам коррупции. </w:t>
            </w:r>
          </w:p>
          <w:p w:rsidR="00E92327" w:rsidRPr="00E92327" w:rsidRDefault="00E92327" w:rsidP="00E92327">
            <w:pPr>
              <w:shd w:val="clear" w:color="auto" w:fill="FFFFFF"/>
              <w:tabs>
                <w:tab w:val="left" w:pos="567"/>
              </w:tabs>
              <w:jc w:val="both"/>
              <w:rPr>
                <w:rFonts w:ascii="Times New Roman" w:hAnsi="Times New Roman" w:cs="Times New Roman"/>
                <w:sz w:val="26"/>
                <w:szCs w:val="26"/>
              </w:rPr>
            </w:pPr>
            <w:r w:rsidRPr="00E92327">
              <w:rPr>
                <w:rFonts w:ascii="Times New Roman" w:hAnsi="Times New Roman" w:cs="Times New Roman"/>
                <w:sz w:val="26"/>
                <w:szCs w:val="26"/>
              </w:rPr>
              <w:tab/>
              <w:t xml:space="preserve">Педагоги образовательного учреждения  негативно относятся к коррупции на всех её уровнях. Данная проблема оценена ими как серьёзная и очень серьёзная. Педагоги считают необходимым бороться с данным социальным злом. </w:t>
            </w:r>
          </w:p>
          <w:p w:rsidR="00E92327" w:rsidRPr="00E92327" w:rsidRDefault="00E92327" w:rsidP="00E92327">
            <w:pPr>
              <w:shd w:val="clear" w:color="auto" w:fill="FFFFFF"/>
              <w:ind w:firstLine="567"/>
              <w:jc w:val="both"/>
              <w:rPr>
                <w:rFonts w:ascii="Times New Roman" w:hAnsi="Times New Roman"/>
                <w:color w:val="000000"/>
                <w:spacing w:val="-2"/>
                <w:sz w:val="26"/>
                <w:szCs w:val="26"/>
              </w:rPr>
            </w:pPr>
            <w:r w:rsidRPr="00E92327">
              <w:rPr>
                <w:rFonts w:ascii="Times New Roman" w:hAnsi="Times New Roman" w:cs="Times New Roman"/>
                <w:sz w:val="26"/>
                <w:szCs w:val="26"/>
              </w:rPr>
              <w:t xml:space="preserve">Основная информация о выявлении фактов коррупции, по мнению </w:t>
            </w:r>
            <w:proofErr w:type="gramStart"/>
            <w:r w:rsidRPr="00E92327">
              <w:rPr>
                <w:rFonts w:ascii="Times New Roman" w:hAnsi="Times New Roman" w:cs="Times New Roman"/>
                <w:sz w:val="26"/>
                <w:szCs w:val="26"/>
              </w:rPr>
              <w:t>педагогов)  идёт</w:t>
            </w:r>
            <w:proofErr w:type="gramEnd"/>
            <w:r w:rsidRPr="00E92327">
              <w:rPr>
                <w:rFonts w:ascii="Times New Roman" w:hAnsi="Times New Roman" w:cs="Times New Roman"/>
                <w:sz w:val="26"/>
                <w:szCs w:val="26"/>
              </w:rPr>
              <w:t xml:space="preserve"> из СМИ от журналистов и их журналистских расследованиях. Однако качество информации, по мнению педагогов, о коррупционных нарушениях оставляет желать лучшего. </w:t>
            </w:r>
          </w:p>
          <w:p w:rsidR="00E92327" w:rsidRPr="00E92327" w:rsidRDefault="00E92327" w:rsidP="00E92327">
            <w:pPr>
              <w:shd w:val="clear" w:color="auto" w:fill="FFFFFF"/>
              <w:tabs>
                <w:tab w:val="left" w:pos="567"/>
              </w:tabs>
              <w:jc w:val="both"/>
              <w:rPr>
                <w:rFonts w:ascii="Times New Roman" w:hAnsi="Times New Roman" w:cs="Times New Roman"/>
                <w:sz w:val="26"/>
                <w:szCs w:val="26"/>
              </w:rPr>
            </w:pPr>
            <w:r w:rsidRPr="00E92327">
              <w:rPr>
                <w:rFonts w:ascii="Times New Roman" w:hAnsi="Times New Roman" w:cs="Times New Roman"/>
                <w:sz w:val="26"/>
                <w:szCs w:val="26"/>
              </w:rPr>
              <w:tab/>
              <w:t xml:space="preserve">Наибольшее доверие педагоги оказывают Федеральному уровню власти. </w:t>
            </w:r>
            <w:r w:rsidRPr="00E92327">
              <w:rPr>
                <w:rFonts w:ascii="Times New Roman" w:hAnsi="Times New Roman"/>
                <w:color w:val="000000"/>
                <w:spacing w:val="-1"/>
                <w:sz w:val="26"/>
                <w:szCs w:val="26"/>
              </w:rPr>
              <w:t>Основными причинами  недоверия к властям считают:</w:t>
            </w:r>
            <w:r w:rsidRPr="00E92327">
              <w:rPr>
                <w:rFonts w:ascii="Times New Roman" w:hAnsi="Times New Roman"/>
                <w:sz w:val="26"/>
                <w:szCs w:val="26"/>
              </w:rPr>
              <w:t xml:space="preserve"> </w:t>
            </w:r>
            <w:r w:rsidRPr="00E92327">
              <w:rPr>
                <w:rFonts w:ascii="Times New Roman" w:hAnsi="Times New Roman"/>
                <w:color w:val="000000"/>
                <w:spacing w:val="-2"/>
                <w:sz w:val="26"/>
                <w:szCs w:val="26"/>
              </w:rPr>
              <w:t>коррупцию власти</w:t>
            </w:r>
            <w:r w:rsidRPr="00E92327">
              <w:rPr>
                <w:rFonts w:ascii="Times New Roman" w:hAnsi="Times New Roman"/>
                <w:sz w:val="26"/>
                <w:szCs w:val="26"/>
              </w:rPr>
              <w:t xml:space="preserve">, </w:t>
            </w:r>
            <w:r w:rsidRPr="00E92327">
              <w:rPr>
                <w:rFonts w:ascii="Times New Roman" w:hAnsi="Times New Roman"/>
                <w:color w:val="000000"/>
                <w:spacing w:val="-1"/>
                <w:sz w:val="26"/>
                <w:szCs w:val="26"/>
              </w:rPr>
              <w:t xml:space="preserve">неэффективность принимаемых мер и низкие моральные качества чиновников и </w:t>
            </w:r>
            <w:r w:rsidRPr="00E92327">
              <w:rPr>
                <w:rFonts w:ascii="Times New Roman" w:hAnsi="Times New Roman"/>
                <w:color w:val="000000"/>
                <w:spacing w:val="-2"/>
                <w:sz w:val="26"/>
                <w:szCs w:val="26"/>
              </w:rPr>
              <w:t xml:space="preserve">  </w:t>
            </w:r>
            <w:r w:rsidRPr="00E92327">
              <w:rPr>
                <w:rFonts w:ascii="Times New Roman" w:hAnsi="Times New Roman" w:cs="Times New Roman"/>
                <w:sz w:val="26"/>
                <w:szCs w:val="26"/>
              </w:rPr>
              <w:t>выражают надежду, что общественность совместно с органами власти могут решить данную проблему.</w:t>
            </w:r>
          </w:p>
          <w:p w:rsidR="00E92327" w:rsidRPr="00E92327" w:rsidRDefault="00E92327" w:rsidP="00E92327">
            <w:pPr>
              <w:shd w:val="clear" w:color="auto" w:fill="FFFFFF"/>
              <w:tabs>
                <w:tab w:val="left" w:pos="567"/>
              </w:tabs>
              <w:jc w:val="both"/>
              <w:rPr>
                <w:rFonts w:ascii="Times New Roman" w:hAnsi="Times New Roman"/>
                <w:color w:val="000000"/>
                <w:spacing w:val="-1"/>
                <w:sz w:val="26"/>
                <w:szCs w:val="26"/>
              </w:rPr>
            </w:pPr>
            <w:r w:rsidRPr="00E92327">
              <w:rPr>
                <w:rFonts w:ascii="Times New Roman" w:hAnsi="Times New Roman" w:cs="Times New Roman"/>
                <w:sz w:val="26"/>
                <w:szCs w:val="26"/>
              </w:rPr>
              <w:tab/>
              <w:t xml:space="preserve">Основной причиной коррупции педагоги считают </w:t>
            </w:r>
            <w:r w:rsidRPr="00E92327">
              <w:rPr>
                <w:rFonts w:ascii="Times New Roman" w:hAnsi="Times New Roman"/>
                <w:color w:val="000000"/>
                <w:spacing w:val="-3"/>
                <w:sz w:val="26"/>
                <w:szCs w:val="26"/>
              </w:rPr>
              <w:t xml:space="preserve">потерю доверия граждан к государству и как следствие правовой </w:t>
            </w:r>
            <w:r w:rsidRPr="00E92327">
              <w:rPr>
                <w:rFonts w:ascii="Times New Roman" w:hAnsi="Times New Roman"/>
                <w:color w:val="000000"/>
                <w:spacing w:val="-1"/>
                <w:sz w:val="26"/>
                <w:szCs w:val="26"/>
              </w:rPr>
              <w:t xml:space="preserve">нигилизм в обществе, что подрывает саму основу  государства, а также социальное расслоение общества и рост преступности. </w:t>
            </w:r>
          </w:p>
          <w:p w:rsidR="00E92327" w:rsidRPr="00E92327" w:rsidRDefault="00E92327" w:rsidP="00E92327">
            <w:pPr>
              <w:shd w:val="clear" w:color="auto" w:fill="FFFFFF"/>
              <w:tabs>
                <w:tab w:val="left" w:pos="567"/>
              </w:tabs>
              <w:jc w:val="both"/>
              <w:rPr>
                <w:rFonts w:ascii="Times New Roman" w:hAnsi="Times New Roman"/>
                <w:sz w:val="26"/>
                <w:szCs w:val="26"/>
              </w:rPr>
            </w:pPr>
            <w:r w:rsidRPr="00E92327">
              <w:rPr>
                <w:rFonts w:ascii="Times New Roman" w:hAnsi="Times New Roman"/>
                <w:color w:val="000000"/>
                <w:spacing w:val="-2"/>
                <w:sz w:val="26"/>
                <w:szCs w:val="26"/>
              </w:rPr>
              <w:tab/>
              <w:t xml:space="preserve">Причиной  распространения коррупции считают  </w:t>
            </w:r>
            <w:r w:rsidRPr="00E92327">
              <w:rPr>
                <w:rFonts w:ascii="Times New Roman" w:hAnsi="Times New Roman"/>
                <w:color w:val="000000"/>
                <w:spacing w:val="-1"/>
                <w:sz w:val="26"/>
                <w:szCs w:val="26"/>
              </w:rPr>
              <w:t>несовершенство законодательства, недостаток контроля</w:t>
            </w:r>
            <w:r w:rsidRPr="00E92327">
              <w:rPr>
                <w:rFonts w:ascii="Times New Roman" w:hAnsi="Times New Roman"/>
                <w:sz w:val="26"/>
                <w:szCs w:val="26"/>
              </w:rPr>
              <w:t xml:space="preserve"> и </w:t>
            </w:r>
            <w:r w:rsidRPr="00E92327">
              <w:rPr>
                <w:rFonts w:ascii="Times New Roman" w:hAnsi="Times New Roman"/>
                <w:color w:val="000000"/>
                <w:spacing w:val="2"/>
                <w:sz w:val="26"/>
                <w:szCs w:val="26"/>
              </w:rPr>
              <w:t xml:space="preserve">отсутствие    честных    людей    и    принципиальных    людей    в </w:t>
            </w:r>
            <w:r w:rsidRPr="00E92327">
              <w:rPr>
                <w:rFonts w:ascii="Times New Roman" w:hAnsi="Times New Roman"/>
                <w:color w:val="000000"/>
                <w:spacing w:val="-1"/>
                <w:sz w:val="26"/>
                <w:szCs w:val="26"/>
              </w:rPr>
              <w:t>правоохранительных и других органах власти</w:t>
            </w:r>
          </w:p>
          <w:p w:rsidR="00E92327" w:rsidRPr="00E92327" w:rsidRDefault="00E92327" w:rsidP="00E92327">
            <w:pPr>
              <w:shd w:val="clear" w:color="auto" w:fill="FFFFFF"/>
              <w:ind w:firstLine="567"/>
              <w:jc w:val="both"/>
              <w:rPr>
                <w:rStyle w:val="c0"/>
                <w:rFonts w:cstheme="minorBidi"/>
                <w:color w:val="000000"/>
                <w:spacing w:val="-2"/>
                <w:sz w:val="26"/>
                <w:szCs w:val="26"/>
              </w:rPr>
            </w:pPr>
            <w:r w:rsidRPr="00E92327">
              <w:rPr>
                <w:rFonts w:ascii="Times New Roman" w:hAnsi="Times New Roman"/>
                <w:color w:val="000000"/>
                <w:spacing w:val="-2"/>
                <w:sz w:val="26"/>
                <w:szCs w:val="26"/>
              </w:rPr>
              <w:t xml:space="preserve">Имеет ли место  взяточничества в повседневной  жизни, и заявят ли педагоги о ставших им  известных фактах взяточничества, коррупции  мнение педагогов  поделилось примерно 50/50. </w:t>
            </w:r>
          </w:p>
          <w:p w:rsidR="003155D1" w:rsidRDefault="003155D1" w:rsidP="00EC3793">
            <w:pPr>
              <w:outlineLvl w:val="1"/>
              <w:rPr>
                <w:rFonts w:ascii="Times New Roman" w:eastAsia="Times New Roman" w:hAnsi="Times New Roman"/>
                <w:bCs/>
                <w:sz w:val="26"/>
                <w:szCs w:val="26"/>
                <w:lang w:eastAsia="ru-RU"/>
              </w:rPr>
            </w:pPr>
            <w:r>
              <w:rPr>
                <w:rFonts w:ascii="Times New Roman" w:eastAsia="Times New Roman" w:hAnsi="Times New Roman"/>
                <w:b/>
                <w:bCs/>
                <w:sz w:val="26"/>
                <w:szCs w:val="26"/>
                <w:lang w:eastAsia="ru-RU"/>
              </w:rPr>
              <w:t xml:space="preserve">         </w:t>
            </w:r>
            <w:r w:rsidR="00EC3793" w:rsidRPr="00B84583">
              <w:rPr>
                <w:rFonts w:ascii="Times New Roman" w:eastAsia="Times New Roman" w:hAnsi="Times New Roman"/>
                <w:b/>
                <w:bCs/>
                <w:sz w:val="26"/>
                <w:szCs w:val="26"/>
                <w:lang w:eastAsia="ru-RU"/>
              </w:rPr>
              <w:t xml:space="preserve">15.10.18г. </w:t>
            </w:r>
            <w:r w:rsidR="00EC3793" w:rsidRPr="003155D1">
              <w:rPr>
                <w:rFonts w:ascii="Times New Roman" w:eastAsia="Times New Roman" w:hAnsi="Times New Roman"/>
                <w:bCs/>
                <w:sz w:val="26"/>
                <w:szCs w:val="26"/>
                <w:lang w:eastAsia="ru-RU"/>
              </w:rPr>
              <w:t>проведена анкета для педагогов «Удовлетворенность педагогической</w:t>
            </w:r>
          </w:p>
          <w:p w:rsidR="00EC3793" w:rsidRPr="003155D1" w:rsidRDefault="00EC3793" w:rsidP="00EC3793">
            <w:pPr>
              <w:outlineLvl w:val="1"/>
              <w:rPr>
                <w:rFonts w:ascii="Times New Roman" w:eastAsia="Times New Roman" w:hAnsi="Times New Roman"/>
                <w:bCs/>
                <w:sz w:val="26"/>
                <w:szCs w:val="26"/>
                <w:lang w:eastAsia="ru-RU"/>
              </w:rPr>
            </w:pPr>
            <w:r w:rsidRPr="003155D1">
              <w:rPr>
                <w:rFonts w:ascii="Times New Roman" w:eastAsia="Times New Roman" w:hAnsi="Times New Roman"/>
                <w:bCs/>
                <w:sz w:val="26"/>
                <w:szCs w:val="26"/>
                <w:lang w:eastAsia="ru-RU"/>
              </w:rPr>
              <w:t>деятельностью»</w:t>
            </w:r>
          </w:p>
          <w:p w:rsidR="00EC3793" w:rsidRPr="00B84583" w:rsidRDefault="00EC3793" w:rsidP="00EC3793">
            <w:pPr>
              <w:ind w:firstLine="567"/>
              <w:jc w:val="both"/>
              <w:rPr>
                <w:rFonts w:ascii="Times New Roman" w:eastAsia="Times New Roman" w:hAnsi="Times New Roman"/>
                <w:color w:val="000000"/>
                <w:sz w:val="26"/>
                <w:szCs w:val="26"/>
                <w:lang w:eastAsia="ru-RU"/>
              </w:rPr>
            </w:pPr>
            <w:r w:rsidRPr="00B84583">
              <w:rPr>
                <w:rFonts w:ascii="Times New Roman" w:eastAsia="Times New Roman" w:hAnsi="Times New Roman"/>
                <w:color w:val="000000"/>
                <w:sz w:val="26"/>
                <w:szCs w:val="26"/>
                <w:lang w:eastAsia="ru-RU"/>
              </w:rPr>
              <w:lastRenderedPageBreak/>
              <w:t xml:space="preserve">Представлен ряд вопросов, отвечая на которые необходимо учитывать соответствующий балл и затем сравнить общее число баллов с уровнями удовлетворенности </w:t>
            </w:r>
            <w:r w:rsidRPr="00B84583">
              <w:rPr>
                <w:rFonts w:ascii="Times New Roman" w:eastAsia="Times New Roman" w:hAnsi="Times New Roman"/>
                <w:bCs/>
                <w:sz w:val="26"/>
                <w:szCs w:val="26"/>
                <w:lang w:eastAsia="ru-RU"/>
              </w:rPr>
              <w:t>педагогической деятельностью. Анкетирование проходило анонимно. На вопросы отвечали 19 педагогов образовательного учреждения. Результаты анкетирования обрабатывались педагогами самостоятельно по количеству положительных ответов и каждый сам для себя сумел определить свой уровень удовлетворённости и сделать самостоятельный вывод.</w:t>
            </w:r>
          </w:p>
          <w:p w:rsidR="00EC3793" w:rsidRPr="00B84583" w:rsidRDefault="00EC3793" w:rsidP="00EC3793">
            <w:pPr>
              <w:jc w:val="both"/>
              <w:rPr>
                <w:rFonts w:ascii="Times New Roman" w:eastAsia="Times New Roman" w:hAnsi="Times New Roman"/>
                <w:color w:val="000000"/>
                <w:sz w:val="26"/>
                <w:szCs w:val="26"/>
                <w:lang w:eastAsia="ru-RU"/>
              </w:rPr>
            </w:pPr>
            <w:r w:rsidRPr="00B84583">
              <w:rPr>
                <w:rFonts w:ascii="Times New Roman" w:eastAsia="Times New Roman" w:hAnsi="Times New Roman"/>
                <w:b/>
                <w:bCs/>
                <w:color w:val="000000"/>
                <w:sz w:val="26"/>
                <w:szCs w:val="26"/>
                <w:lang w:eastAsia="ru-RU"/>
              </w:rPr>
              <w:t>Высокий уровень (8-10)</w:t>
            </w:r>
            <w:r w:rsidRPr="00B84583">
              <w:rPr>
                <w:rFonts w:ascii="Times New Roman" w:eastAsia="Times New Roman" w:hAnsi="Times New Roman"/>
                <w:color w:val="000000"/>
                <w:sz w:val="26"/>
                <w:szCs w:val="26"/>
                <w:lang w:eastAsia="ru-RU"/>
              </w:rPr>
              <w:t xml:space="preserve">. Вы безусловно получаете от своей работы </w:t>
            </w:r>
            <w:proofErr w:type="gramStart"/>
            <w:r w:rsidRPr="00B84583">
              <w:rPr>
                <w:rFonts w:ascii="Times New Roman" w:eastAsia="Times New Roman" w:hAnsi="Times New Roman"/>
                <w:color w:val="000000"/>
                <w:sz w:val="26"/>
                <w:szCs w:val="26"/>
                <w:lang w:eastAsia="ru-RU"/>
              </w:rPr>
              <w:t>учителя  большое</w:t>
            </w:r>
            <w:proofErr w:type="gramEnd"/>
            <w:r w:rsidRPr="00B84583">
              <w:rPr>
                <w:rFonts w:ascii="Times New Roman" w:eastAsia="Times New Roman" w:hAnsi="Times New Roman"/>
                <w:color w:val="000000"/>
                <w:sz w:val="26"/>
                <w:szCs w:val="26"/>
                <w:lang w:eastAsia="ru-RU"/>
              </w:rPr>
              <w:t xml:space="preserve"> удовольствие. Однако некоторые ваши личностные особенности не всегда позволяют получить максимум удовлетворения от учительской деятельности. Вот почему предлагаем вам поразмышлять по вопросу, получившему в ответе ноль. Проанализируйте вашу самооценку, это поможет более комфортно вести свою работу.</w:t>
            </w:r>
          </w:p>
          <w:p w:rsidR="00EC3793" w:rsidRPr="00B84583" w:rsidRDefault="00EC3793" w:rsidP="00EC3793">
            <w:pPr>
              <w:jc w:val="both"/>
              <w:rPr>
                <w:rFonts w:ascii="Times New Roman" w:eastAsia="Times New Roman" w:hAnsi="Times New Roman"/>
                <w:color w:val="000000"/>
                <w:sz w:val="26"/>
                <w:szCs w:val="26"/>
                <w:lang w:eastAsia="ru-RU"/>
              </w:rPr>
            </w:pPr>
            <w:r w:rsidRPr="00B84583">
              <w:rPr>
                <w:rFonts w:ascii="Times New Roman" w:eastAsia="Times New Roman" w:hAnsi="Times New Roman"/>
                <w:b/>
                <w:bCs/>
                <w:color w:val="000000"/>
                <w:sz w:val="26"/>
                <w:szCs w:val="26"/>
                <w:lang w:eastAsia="ru-RU"/>
              </w:rPr>
              <w:t>Средний уровень (5-7).</w:t>
            </w:r>
            <w:r w:rsidRPr="00B84583">
              <w:rPr>
                <w:rFonts w:ascii="Times New Roman" w:eastAsia="Times New Roman" w:hAnsi="Times New Roman"/>
                <w:color w:val="000000"/>
                <w:sz w:val="26"/>
                <w:szCs w:val="26"/>
                <w:lang w:eastAsia="ru-RU"/>
              </w:rPr>
              <w:t xml:space="preserve"> Предполагается, что тревожность, возникающая всякий раз перед началом педагогической деятельности, не позволяет вам в полной мере раскрыться как учителю. Следует уяснить для себя причины низкой самооценки и подумать над тем, как справиться с временными неудачами.</w:t>
            </w:r>
          </w:p>
          <w:p w:rsidR="00EC3793" w:rsidRPr="00B84583" w:rsidRDefault="00EC3793" w:rsidP="00EC3793">
            <w:pPr>
              <w:jc w:val="both"/>
              <w:rPr>
                <w:rFonts w:ascii="Times New Roman" w:eastAsia="Times New Roman" w:hAnsi="Times New Roman"/>
                <w:color w:val="000000"/>
                <w:sz w:val="26"/>
                <w:szCs w:val="26"/>
                <w:lang w:eastAsia="ru-RU"/>
              </w:rPr>
            </w:pPr>
            <w:r w:rsidRPr="00B84583">
              <w:rPr>
                <w:rFonts w:ascii="Times New Roman" w:eastAsia="Times New Roman" w:hAnsi="Times New Roman"/>
                <w:b/>
                <w:bCs/>
                <w:color w:val="000000"/>
                <w:sz w:val="26"/>
                <w:szCs w:val="26"/>
                <w:lang w:eastAsia="ru-RU"/>
              </w:rPr>
              <w:t>Низкий уровень (0-3)</w:t>
            </w:r>
            <w:r w:rsidRPr="00B84583">
              <w:rPr>
                <w:rFonts w:ascii="Times New Roman" w:eastAsia="Times New Roman" w:hAnsi="Times New Roman"/>
                <w:color w:val="000000"/>
                <w:sz w:val="26"/>
                <w:szCs w:val="26"/>
                <w:lang w:eastAsia="ru-RU"/>
              </w:rPr>
              <w:t>. Ваши личностные качества и черты характера в значительной мере ограничивают круг успешных действий как учителя. Проблемная карта «Программа для улучшения вашей самооценки» отражает факторы, обычно влияющие на психологическое здоровье и отношение к собственной педагогической деятельности. Проконсультируйтесь с ней по вопросам, которые получили в ответе ноль (параграфы «Критическая оценка» и «Самоусовершенствование»). Проблемная карта «Развивайте умения и навыки общения» поможет вам лучше присмотреться к себе.</w:t>
            </w:r>
          </w:p>
          <w:p w:rsidR="00B84583" w:rsidRPr="003155D1" w:rsidRDefault="003155D1" w:rsidP="00B84583">
            <w:pPr>
              <w:rPr>
                <w:rFonts w:ascii="Times New Roman" w:hAnsi="Times New Roman" w:cs="Times New Roman"/>
                <w:bCs/>
                <w:color w:val="000000"/>
                <w:sz w:val="26"/>
                <w:szCs w:val="26"/>
              </w:rPr>
            </w:pPr>
            <w:r>
              <w:rPr>
                <w:rFonts w:ascii="Times New Roman" w:hAnsi="Times New Roman" w:cs="Times New Roman"/>
                <w:b/>
                <w:bCs/>
                <w:color w:val="000000"/>
                <w:sz w:val="26"/>
                <w:szCs w:val="26"/>
              </w:rPr>
              <w:t xml:space="preserve">        </w:t>
            </w:r>
            <w:r w:rsidR="00B84583" w:rsidRPr="00B84583">
              <w:rPr>
                <w:rFonts w:ascii="Times New Roman" w:hAnsi="Times New Roman" w:cs="Times New Roman"/>
                <w:b/>
                <w:bCs/>
                <w:color w:val="000000"/>
                <w:sz w:val="26"/>
                <w:szCs w:val="26"/>
              </w:rPr>
              <w:t>17.12</w:t>
            </w:r>
            <w:r>
              <w:rPr>
                <w:rFonts w:ascii="Times New Roman" w:hAnsi="Times New Roman" w:cs="Times New Roman"/>
                <w:b/>
                <w:bCs/>
                <w:color w:val="000000"/>
                <w:sz w:val="26"/>
                <w:szCs w:val="26"/>
              </w:rPr>
              <w:t>.</w:t>
            </w:r>
            <w:r w:rsidR="00B84583" w:rsidRPr="00B84583">
              <w:rPr>
                <w:rFonts w:ascii="Times New Roman" w:hAnsi="Times New Roman" w:cs="Times New Roman"/>
                <w:b/>
                <w:bCs/>
                <w:color w:val="000000"/>
                <w:sz w:val="26"/>
                <w:szCs w:val="26"/>
              </w:rPr>
              <w:t xml:space="preserve">.2018г. </w:t>
            </w:r>
            <w:r w:rsidR="00B84583" w:rsidRPr="003155D1">
              <w:rPr>
                <w:rFonts w:ascii="Times New Roman" w:hAnsi="Times New Roman" w:cs="Times New Roman"/>
                <w:bCs/>
                <w:color w:val="000000"/>
                <w:sz w:val="26"/>
                <w:szCs w:val="26"/>
              </w:rPr>
              <w:t>проведено  анкет</w:t>
            </w:r>
            <w:r w:rsidR="009A5F1E" w:rsidRPr="003155D1">
              <w:rPr>
                <w:rFonts w:ascii="Times New Roman" w:hAnsi="Times New Roman" w:cs="Times New Roman"/>
                <w:bCs/>
                <w:color w:val="000000"/>
                <w:sz w:val="26"/>
                <w:szCs w:val="26"/>
              </w:rPr>
              <w:t xml:space="preserve">ирование  </w:t>
            </w:r>
            <w:r w:rsidR="00B84583" w:rsidRPr="003155D1">
              <w:rPr>
                <w:rFonts w:ascii="Times New Roman" w:hAnsi="Times New Roman" w:cs="Times New Roman"/>
                <w:bCs/>
                <w:color w:val="000000"/>
                <w:sz w:val="26"/>
                <w:szCs w:val="26"/>
              </w:rPr>
              <w:t>педагогов «Самоанализ успешности педагогической деятельности»</w:t>
            </w:r>
          </w:p>
          <w:p w:rsidR="00B84583" w:rsidRPr="00B84583" w:rsidRDefault="00B84583" w:rsidP="00B84583">
            <w:pPr>
              <w:rPr>
                <w:rFonts w:ascii="Times New Roman" w:hAnsi="Times New Roman" w:cs="Times New Roman"/>
                <w:b/>
                <w:bCs/>
                <w:sz w:val="26"/>
                <w:szCs w:val="26"/>
              </w:rPr>
            </w:pPr>
            <w:r w:rsidRPr="00B84583">
              <w:rPr>
                <w:rFonts w:ascii="Times New Roman" w:hAnsi="Times New Roman" w:cs="Times New Roman"/>
                <w:b/>
                <w:bCs/>
                <w:color w:val="000000"/>
                <w:sz w:val="26"/>
                <w:szCs w:val="26"/>
              </w:rPr>
              <w:t>Цель:</w:t>
            </w:r>
            <w:r w:rsidRPr="00B84583">
              <w:rPr>
                <w:rFonts w:ascii="Times New Roman" w:hAnsi="Times New Roman" w:cs="Times New Roman"/>
                <w:color w:val="444444"/>
                <w:sz w:val="26"/>
                <w:szCs w:val="26"/>
              </w:rPr>
              <w:t xml:space="preserve"> </w:t>
            </w:r>
            <w:r w:rsidRPr="00B84583">
              <w:rPr>
                <w:rFonts w:ascii="Times New Roman" w:hAnsi="Times New Roman" w:cs="Times New Roman"/>
                <w:sz w:val="26"/>
                <w:szCs w:val="26"/>
              </w:rPr>
              <w:t>Анкета по выявлению у педагогов затруднений в учебной деятельности</w:t>
            </w:r>
          </w:p>
          <w:p w:rsidR="00B84583" w:rsidRPr="00B84583" w:rsidRDefault="00B84583" w:rsidP="00B84583">
            <w:pPr>
              <w:rPr>
                <w:rFonts w:ascii="Times New Roman" w:hAnsi="Times New Roman" w:cs="Times New Roman"/>
                <w:bCs/>
                <w:color w:val="000000"/>
                <w:sz w:val="26"/>
                <w:szCs w:val="26"/>
              </w:rPr>
            </w:pPr>
            <w:r w:rsidRPr="00B84583">
              <w:rPr>
                <w:rFonts w:ascii="Times New Roman" w:hAnsi="Times New Roman" w:cs="Times New Roman"/>
                <w:b/>
                <w:bCs/>
                <w:color w:val="000000"/>
                <w:sz w:val="26"/>
                <w:szCs w:val="26"/>
              </w:rPr>
              <w:t xml:space="preserve">Задача данного анкетирования </w:t>
            </w:r>
            <w:r w:rsidRPr="00B84583">
              <w:rPr>
                <w:rFonts w:ascii="Times New Roman" w:hAnsi="Times New Roman" w:cs="Times New Roman"/>
                <w:bCs/>
                <w:color w:val="000000"/>
                <w:sz w:val="26"/>
                <w:szCs w:val="26"/>
              </w:rPr>
              <w:t>нацелить педагога на:</w:t>
            </w:r>
          </w:p>
          <w:p w:rsidR="00B84583" w:rsidRPr="00B84583" w:rsidRDefault="00B84583" w:rsidP="00B84583">
            <w:pPr>
              <w:rPr>
                <w:rFonts w:ascii="Times New Roman" w:hAnsi="Times New Roman" w:cs="Times New Roman"/>
                <w:color w:val="000000"/>
                <w:sz w:val="26"/>
                <w:szCs w:val="26"/>
                <w:shd w:val="clear" w:color="auto" w:fill="FFFFFF"/>
              </w:rPr>
            </w:pPr>
            <w:r w:rsidRPr="00B84583">
              <w:rPr>
                <w:rFonts w:ascii="Times New Roman" w:hAnsi="Times New Roman" w:cs="Times New Roman"/>
                <w:bCs/>
                <w:color w:val="000000"/>
                <w:sz w:val="26"/>
                <w:szCs w:val="26"/>
              </w:rPr>
              <w:t>- и</w:t>
            </w:r>
            <w:r w:rsidRPr="00B84583">
              <w:rPr>
                <w:rFonts w:ascii="Times New Roman" w:hAnsi="Times New Roman" w:cs="Times New Roman"/>
                <w:color w:val="000000"/>
                <w:sz w:val="26"/>
                <w:szCs w:val="26"/>
                <w:shd w:val="clear" w:color="auto" w:fill="FFFFFF"/>
              </w:rPr>
              <w:t>зучение им состояния, результатов своей профессиональной деятельности,</w:t>
            </w:r>
          </w:p>
          <w:p w:rsidR="00B84583" w:rsidRPr="00B84583" w:rsidRDefault="0087277C" w:rsidP="00B84583">
            <w:pPr>
              <w:rPr>
                <w:rFonts w:ascii="Times New Roman" w:hAnsi="Times New Roman" w:cs="Times New Roman"/>
                <w:bCs/>
                <w:color w:val="000000"/>
                <w:sz w:val="26"/>
                <w:szCs w:val="26"/>
              </w:rPr>
            </w:pPr>
            <w:r>
              <w:rPr>
                <w:rFonts w:ascii="Times New Roman" w:hAnsi="Times New Roman" w:cs="Times New Roman"/>
                <w:color w:val="000000"/>
                <w:sz w:val="26"/>
                <w:szCs w:val="26"/>
                <w:shd w:val="clear" w:color="auto" w:fill="FFFFFF"/>
              </w:rPr>
              <w:t xml:space="preserve"> -</w:t>
            </w:r>
            <w:r w:rsidR="00B84583" w:rsidRPr="00B84583">
              <w:rPr>
                <w:rFonts w:ascii="Times New Roman" w:hAnsi="Times New Roman" w:cs="Times New Roman"/>
                <w:color w:val="000000"/>
                <w:sz w:val="26"/>
                <w:szCs w:val="26"/>
                <w:shd w:val="clear" w:color="auto" w:fill="FFFFFF"/>
              </w:rPr>
              <w:t>установление причинно-следственных связей между элементами педагогических действий, - определение путей дальнейшего совершенствования профессиональной деятельности. </w:t>
            </w:r>
          </w:p>
          <w:p w:rsidR="00B84583" w:rsidRPr="00B84583" w:rsidRDefault="00B84583" w:rsidP="00B84583">
            <w:pPr>
              <w:rPr>
                <w:rFonts w:ascii="Times New Roman" w:hAnsi="Times New Roman" w:cs="Times New Roman"/>
                <w:b/>
                <w:bCs/>
                <w:color w:val="000000"/>
                <w:sz w:val="26"/>
                <w:szCs w:val="26"/>
              </w:rPr>
            </w:pPr>
            <w:r w:rsidRPr="00B84583">
              <w:rPr>
                <w:rFonts w:ascii="Times New Roman" w:hAnsi="Times New Roman" w:cs="Times New Roman"/>
                <w:b/>
                <w:bCs/>
                <w:color w:val="000000"/>
                <w:sz w:val="26"/>
                <w:szCs w:val="26"/>
              </w:rPr>
              <w:t xml:space="preserve">Сроки проведения: </w:t>
            </w:r>
          </w:p>
          <w:p w:rsidR="00B84583" w:rsidRPr="00B84583" w:rsidRDefault="00B84583" w:rsidP="00B84583">
            <w:pPr>
              <w:rPr>
                <w:rFonts w:ascii="Times New Roman" w:hAnsi="Times New Roman" w:cs="Times New Roman"/>
                <w:bCs/>
                <w:color w:val="000000"/>
                <w:sz w:val="26"/>
                <w:szCs w:val="26"/>
              </w:rPr>
            </w:pPr>
            <w:r w:rsidRPr="00B84583">
              <w:rPr>
                <w:rFonts w:ascii="Times New Roman" w:hAnsi="Times New Roman" w:cs="Times New Roman"/>
                <w:bCs/>
                <w:color w:val="000000"/>
                <w:sz w:val="26"/>
                <w:szCs w:val="26"/>
              </w:rPr>
              <w:lastRenderedPageBreak/>
              <w:t>На  вопросы анкеты  отвечало 14 человек, что составляет 58% от общего количества педагогов образовательного учреждения.</w:t>
            </w:r>
          </w:p>
          <w:tbl>
            <w:tblPr>
              <w:tblStyle w:val="a5"/>
              <w:tblW w:w="10235" w:type="dxa"/>
              <w:tblInd w:w="108" w:type="dxa"/>
              <w:tblLayout w:type="fixed"/>
              <w:tblLook w:val="04A0" w:firstRow="1" w:lastRow="0" w:firstColumn="1" w:lastColumn="0" w:noHBand="0" w:noVBand="1"/>
            </w:tblPr>
            <w:tblGrid>
              <w:gridCol w:w="709"/>
              <w:gridCol w:w="4140"/>
              <w:gridCol w:w="5386"/>
            </w:tblGrid>
            <w:tr w:rsidR="00B84583" w:rsidRPr="00BF5D95" w:rsidTr="00B84583">
              <w:trPr>
                <w:trHeight w:val="142"/>
              </w:trPr>
              <w:tc>
                <w:tcPr>
                  <w:tcW w:w="709" w:type="dxa"/>
                </w:tcPr>
                <w:p w:rsidR="00B84583" w:rsidRPr="00BF5D95" w:rsidRDefault="00B84583" w:rsidP="007C6760">
                  <w:pPr>
                    <w:framePr w:hSpace="180" w:wrap="around" w:vAnchor="text" w:hAnchor="page" w:x="447" w:y="127"/>
                    <w:spacing w:before="100" w:beforeAutospacing="1"/>
                    <w:rPr>
                      <w:rFonts w:ascii="Times New Roman" w:hAnsi="Times New Roman" w:cs="Times New Roman"/>
                      <w:b/>
                      <w:bCs/>
                      <w:color w:val="000000"/>
                      <w:sz w:val="24"/>
                      <w:szCs w:val="24"/>
                    </w:rPr>
                  </w:pPr>
                  <w:r>
                    <w:rPr>
                      <w:rFonts w:ascii="Times New Roman" w:hAnsi="Times New Roman" w:cs="Times New Roman"/>
                      <w:b/>
                      <w:bCs/>
                      <w:color w:val="000000"/>
                      <w:sz w:val="24"/>
                      <w:szCs w:val="24"/>
                    </w:rPr>
                    <w:t>№ п/п</w:t>
                  </w:r>
                </w:p>
              </w:tc>
              <w:tc>
                <w:tcPr>
                  <w:tcW w:w="4140" w:type="dxa"/>
                </w:tcPr>
                <w:p w:rsidR="00B84583" w:rsidRPr="00BF5D95" w:rsidRDefault="00B84583" w:rsidP="007C6760">
                  <w:pPr>
                    <w:framePr w:hSpace="180" w:wrap="around" w:vAnchor="text" w:hAnchor="page" w:x="447" w:y="127"/>
                    <w:spacing w:before="100" w:beforeAutospacing="1"/>
                    <w:rPr>
                      <w:rFonts w:ascii="Times New Roman" w:hAnsi="Times New Roman" w:cs="Times New Roman"/>
                      <w:b/>
                      <w:bCs/>
                      <w:color w:val="000000"/>
                      <w:sz w:val="24"/>
                      <w:szCs w:val="24"/>
                    </w:rPr>
                  </w:pPr>
                  <w:r>
                    <w:rPr>
                      <w:rFonts w:ascii="Times New Roman" w:hAnsi="Times New Roman" w:cs="Times New Roman"/>
                      <w:b/>
                      <w:bCs/>
                      <w:color w:val="000000"/>
                      <w:sz w:val="24"/>
                      <w:szCs w:val="24"/>
                    </w:rPr>
                    <w:t>Вопрос</w:t>
                  </w:r>
                </w:p>
              </w:tc>
              <w:tc>
                <w:tcPr>
                  <w:tcW w:w="5386" w:type="dxa"/>
                </w:tcPr>
                <w:p w:rsidR="00B84583" w:rsidRPr="00BF5D95" w:rsidRDefault="00B84583" w:rsidP="007C6760">
                  <w:pPr>
                    <w:framePr w:hSpace="180" w:wrap="around" w:vAnchor="text" w:hAnchor="page" w:x="447" w:y="127"/>
                    <w:spacing w:before="100" w:beforeAutospacing="1"/>
                    <w:ind w:left="-1100"/>
                    <w:rPr>
                      <w:rFonts w:ascii="Times New Roman" w:hAnsi="Times New Roman" w:cs="Times New Roman"/>
                      <w:b/>
                      <w:bCs/>
                      <w:color w:val="000000"/>
                      <w:sz w:val="24"/>
                      <w:szCs w:val="24"/>
                    </w:rPr>
                  </w:pPr>
                  <w:r>
                    <w:rPr>
                      <w:rFonts w:ascii="Times New Roman" w:hAnsi="Times New Roman" w:cs="Times New Roman"/>
                      <w:b/>
                      <w:bCs/>
                      <w:color w:val="000000"/>
                      <w:sz w:val="24"/>
                      <w:szCs w:val="24"/>
                    </w:rPr>
                    <w:t>Анализ</w:t>
                  </w:r>
                </w:p>
              </w:tc>
            </w:tr>
            <w:tr w:rsidR="00B84583" w:rsidRPr="00BF5D95" w:rsidTr="00B84583">
              <w:trPr>
                <w:trHeight w:val="142"/>
              </w:trPr>
              <w:tc>
                <w:tcPr>
                  <w:tcW w:w="709" w:type="dxa"/>
                </w:tcPr>
                <w:p w:rsidR="00B84583" w:rsidRPr="00BF5D95" w:rsidRDefault="00B84583" w:rsidP="007C6760">
                  <w:pPr>
                    <w:framePr w:hSpace="180" w:wrap="around" w:vAnchor="text" w:hAnchor="page" w:x="447" w:y="127"/>
                    <w:rPr>
                      <w:rFonts w:ascii="Times New Roman" w:hAnsi="Times New Roman" w:cs="Times New Roman"/>
                      <w:b/>
                      <w:bCs/>
                      <w:color w:val="000000"/>
                      <w:sz w:val="24"/>
                      <w:szCs w:val="24"/>
                    </w:rPr>
                  </w:pPr>
                  <w:r w:rsidRPr="00BF5D95">
                    <w:rPr>
                      <w:rFonts w:ascii="Times New Roman" w:hAnsi="Times New Roman" w:cs="Times New Roman"/>
                      <w:b/>
                      <w:bCs/>
                      <w:color w:val="000000"/>
                      <w:sz w:val="24"/>
                      <w:szCs w:val="24"/>
                    </w:rPr>
                    <w:t>1</w:t>
                  </w:r>
                </w:p>
              </w:tc>
              <w:tc>
                <w:tcPr>
                  <w:tcW w:w="4140" w:type="dxa"/>
                </w:tcPr>
                <w:p w:rsidR="00B84583" w:rsidRPr="00BF5D95" w:rsidRDefault="00B84583" w:rsidP="007C6760">
                  <w:pPr>
                    <w:framePr w:hSpace="180" w:wrap="around" w:vAnchor="text" w:hAnchor="page" w:x="447" w:y="127"/>
                    <w:rPr>
                      <w:rFonts w:ascii="Times New Roman" w:hAnsi="Times New Roman" w:cs="Times New Roman"/>
                      <w:b/>
                      <w:bCs/>
                      <w:color w:val="000000"/>
                      <w:sz w:val="24"/>
                      <w:szCs w:val="24"/>
                    </w:rPr>
                  </w:pPr>
                  <w:r w:rsidRPr="00BF5D95">
                    <w:rPr>
                      <w:rFonts w:ascii="Times New Roman" w:hAnsi="Times New Roman" w:cs="Times New Roman"/>
                      <w:color w:val="000000"/>
                      <w:sz w:val="24"/>
                      <w:szCs w:val="24"/>
                    </w:rPr>
                    <w:t>Запишите, что особенн</w:t>
                  </w:r>
                  <w:r w:rsidR="00CA56CE">
                    <w:rPr>
                      <w:rFonts w:ascii="Times New Roman" w:hAnsi="Times New Roman" w:cs="Times New Roman"/>
                      <w:color w:val="000000"/>
                      <w:sz w:val="24"/>
                      <w:szCs w:val="24"/>
                    </w:rPr>
                    <w:t>о удается вам на учебном занятии</w:t>
                  </w:r>
                </w:p>
              </w:tc>
              <w:tc>
                <w:tcPr>
                  <w:tcW w:w="5386" w:type="dxa"/>
                </w:tcPr>
                <w:p w:rsidR="00B84583" w:rsidRPr="00BF5D95" w:rsidRDefault="00B84583" w:rsidP="007C6760">
                  <w:pPr>
                    <w:framePr w:hSpace="180" w:wrap="around" w:vAnchor="text" w:hAnchor="page" w:x="447" w:y="127"/>
                    <w:rPr>
                      <w:rFonts w:ascii="Times New Roman" w:hAnsi="Times New Roman" w:cs="Times New Roman"/>
                      <w:b/>
                      <w:bCs/>
                      <w:color w:val="000000"/>
                      <w:sz w:val="24"/>
                      <w:szCs w:val="24"/>
                    </w:rPr>
                  </w:pPr>
                  <w:r w:rsidRPr="00BF5D95">
                    <w:rPr>
                      <w:rFonts w:ascii="Times New Roman" w:hAnsi="Times New Roman" w:cs="Times New Roman"/>
                      <w:b/>
                      <w:bCs/>
                      <w:color w:val="000000"/>
                      <w:sz w:val="24"/>
                      <w:szCs w:val="24"/>
                    </w:rPr>
                    <w:t>6 из 14 не поняли суть вопрос</w:t>
                  </w:r>
                </w:p>
                <w:p w:rsidR="00B84583" w:rsidRPr="00BF5D95" w:rsidRDefault="00B84583" w:rsidP="007C6760">
                  <w:pPr>
                    <w:framePr w:hSpace="180" w:wrap="around" w:vAnchor="text" w:hAnchor="page" w:x="447" w:y="127"/>
                    <w:rPr>
                      <w:rFonts w:ascii="Times New Roman" w:hAnsi="Times New Roman" w:cs="Times New Roman"/>
                      <w:bCs/>
                      <w:color w:val="000000"/>
                      <w:sz w:val="24"/>
                      <w:szCs w:val="24"/>
                    </w:rPr>
                  </w:pPr>
                  <w:r w:rsidRPr="00BF5D95">
                    <w:rPr>
                      <w:rFonts w:ascii="Times New Roman" w:hAnsi="Times New Roman" w:cs="Times New Roman"/>
                      <w:bCs/>
                      <w:color w:val="000000"/>
                      <w:sz w:val="24"/>
                      <w:szCs w:val="24"/>
                    </w:rPr>
                    <w:t>7 из 14 считают, что им особенно удаётся:</w:t>
                  </w:r>
                </w:p>
                <w:p w:rsidR="00B84583" w:rsidRPr="00BF5D95" w:rsidRDefault="00B84583" w:rsidP="007C6760">
                  <w:pPr>
                    <w:framePr w:hSpace="180" w:wrap="around" w:vAnchor="text" w:hAnchor="page" w:x="447" w:y="127"/>
                    <w:jc w:val="both"/>
                    <w:rPr>
                      <w:rFonts w:ascii="Times New Roman" w:hAnsi="Times New Roman" w:cs="Times New Roman"/>
                      <w:bCs/>
                      <w:color w:val="000000"/>
                      <w:sz w:val="24"/>
                      <w:szCs w:val="24"/>
                    </w:rPr>
                  </w:pPr>
                  <w:r w:rsidRPr="00BF5D95">
                    <w:rPr>
                      <w:rFonts w:ascii="Times New Roman" w:hAnsi="Times New Roman" w:cs="Times New Roman"/>
                      <w:bCs/>
                      <w:color w:val="000000"/>
                      <w:sz w:val="24"/>
                      <w:szCs w:val="24"/>
                    </w:rPr>
                    <w:t>Организационный момент, мотивация к учебной деятельности, объяснение нового материала, постановка цели и задач урока, организация практической деятельностью, коррекция психических функций, закрепление знаний, выполнение действий по алгоритму, закрепление, обобщение, рефлексия,</w:t>
                  </w:r>
                </w:p>
              </w:tc>
            </w:tr>
            <w:tr w:rsidR="00B84583" w:rsidRPr="00BF5D95" w:rsidTr="00B84583">
              <w:trPr>
                <w:trHeight w:val="142"/>
              </w:trPr>
              <w:tc>
                <w:tcPr>
                  <w:tcW w:w="709" w:type="dxa"/>
                </w:tcPr>
                <w:p w:rsidR="00B84583" w:rsidRPr="00BF5D95" w:rsidRDefault="00B84583" w:rsidP="007C6760">
                  <w:pPr>
                    <w:framePr w:hSpace="180" w:wrap="around" w:vAnchor="text" w:hAnchor="page" w:x="447" w:y="127"/>
                    <w:spacing w:before="100" w:beforeAutospacing="1"/>
                    <w:rPr>
                      <w:rFonts w:ascii="Times New Roman" w:hAnsi="Times New Roman" w:cs="Times New Roman"/>
                      <w:b/>
                      <w:bCs/>
                      <w:color w:val="000000"/>
                      <w:sz w:val="24"/>
                      <w:szCs w:val="24"/>
                    </w:rPr>
                  </w:pPr>
                  <w:r w:rsidRPr="00BF5D95">
                    <w:rPr>
                      <w:rFonts w:ascii="Times New Roman" w:hAnsi="Times New Roman" w:cs="Times New Roman"/>
                      <w:b/>
                      <w:bCs/>
                      <w:color w:val="000000"/>
                      <w:sz w:val="24"/>
                      <w:szCs w:val="24"/>
                    </w:rPr>
                    <w:t>2</w:t>
                  </w:r>
                </w:p>
              </w:tc>
              <w:tc>
                <w:tcPr>
                  <w:tcW w:w="4140" w:type="dxa"/>
                </w:tcPr>
                <w:p w:rsidR="00B84583" w:rsidRPr="00BF5D95" w:rsidRDefault="00B84583" w:rsidP="007C6760">
                  <w:pPr>
                    <w:framePr w:hSpace="180" w:wrap="around" w:vAnchor="text" w:hAnchor="page" w:x="447" w:y="127"/>
                    <w:spacing w:before="100" w:beforeAutospacing="1"/>
                    <w:rPr>
                      <w:rFonts w:ascii="Times New Roman" w:hAnsi="Times New Roman" w:cs="Times New Roman"/>
                      <w:color w:val="000000"/>
                      <w:sz w:val="24"/>
                      <w:szCs w:val="24"/>
                    </w:rPr>
                  </w:pPr>
                  <w:r w:rsidRPr="00BF5D95">
                    <w:rPr>
                      <w:rFonts w:ascii="Times New Roman" w:hAnsi="Times New Roman" w:cs="Times New Roman"/>
                      <w:color w:val="000000"/>
                      <w:sz w:val="24"/>
                      <w:szCs w:val="24"/>
                    </w:rPr>
                    <w:t>Какие элементы  учебного занятия недостаточно удаются вам</w:t>
                  </w:r>
                </w:p>
              </w:tc>
              <w:tc>
                <w:tcPr>
                  <w:tcW w:w="5386" w:type="dxa"/>
                </w:tcPr>
                <w:p w:rsidR="00B84583" w:rsidRPr="00BF5D95" w:rsidRDefault="00B84583" w:rsidP="007C6760">
                  <w:pPr>
                    <w:framePr w:hSpace="180" w:wrap="around" w:vAnchor="text" w:hAnchor="page" w:x="447" w:y="127"/>
                    <w:rPr>
                      <w:rFonts w:ascii="Times New Roman" w:hAnsi="Times New Roman" w:cs="Times New Roman"/>
                      <w:bCs/>
                      <w:color w:val="000000"/>
                      <w:sz w:val="24"/>
                      <w:szCs w:val="24"/>
                    </w:rPr>
                  </w:pPr>
                  <w:r w:rsidRPr="00BF5D95">
                    <w:rPr>
                      <w:rFonts w:ascii="Times New Roman" w:hAnsi="Times New Roman" w:cs="Times New Roman"/>
                      <w:b/>
                      <w:bCs/>
                      <w:color w:val="000000"/>
                      <w:sz w:val="24"/>
                      <w:szCs w:val="24"/>
                    </w:rPr>
                    <w:t>3 из 14 не поняли суть вопрос</w:t>
                  </w:r>
                  <w:r w:rsidRPr="00BF5D95">
                    <w:rPr>
                      <w:rFonts w:ascii="Times New Roman" w:hAnsi="Times New Roman" w:cs="Times New Roman"/>
                      <w:bCs/>
                      <w:color w:val="000000"/>
                      <w:sz w:val="24"/>
                      <w:szCs w:val="24"/>
                    </w:rPr>
                    <w:t xml:space="preserve"> </w:t>
                  </w:r>
                </w:p>
                <w:p w:rsidR="00B84583" w:rsidRPr="00BF5D95" w:rsidRDefault="00B84583" w:rsidP="007C6760">
                  <w:pPr>
                    <w:framePr w:hSpace="180" w:wrap="around" w:vAnchor="text" w:hAnchor="page" w:x="447" w:y="127"/>
                    <w:rPr>
                      <w:rFonts w:ascii="Times New Roman" w:hAnsi="Times New Roman" w:cs="Times New Roman"/>
                      <w:bCs/>
                      <w:color w:val="000000"/>
                      <w:sz w:val="24"/>
                      <w:szCs w:val="24"/>
                    </w:rPr>
                  </w:pPr>
                  <w:r w:rsidRPr="00BF5D95">
                    <w:rPr>
                      <w:rFonts w:ascii="Times New Roman" w:hAnsi="Times New Roman" w:cs="Times New Roman"/>
                      <w:bCs/>
                      <w:color w:val="000000"/>
                      <w:sz w:val="24"/>
                      <w:szCs w:val="24"/>
                    </w:rPr>
                    <w:t>11 педагогов из 14 считают, что недостаточно удаётся:</w:t>
                  </w:r>
                </w:p>
                <w:p w:rsidR="00B84583" w:rsidRPr="00BF5D95" w:rsidRDefault="00B84583" w:rsidP="007C6760">
                  <w:pPr>
                    <w:framePr w:hSpace="180" w:wrap="around" w:vAnchor="text" w:hAnchor="page" w:x="447" w:y="127"/>
                    <w:rPr>
                      <w:rFonts w:ascii="Times New Roman" w:hAnsi="Times New Roman" w:cs="Times New Roman"/>
                      <w:bCs/>
                      <w:color w:val="000000"/>
                      <w:sz w:val="24"/>
                      <w:szCs w:val="24"/>
                    </w:rPr>
                  </w:pPr>
                  <w:r w:rsidRPr="00BF5D95">
                    <w:rPr>
                      <w:rFonts w:ascii="Times New Roman" w:hAnsi="Times New Roman" w:cs="Times New Roman"/>
                      <w:bCs/>
                      <w:color w:val="000000"/>
                      <w:sz w:val="24"/>
                      <w:szCs w:val="24"/>
                    </w:rPr>
                    <w:t xml:space="preserve">Объяснение новых знаний, первичная проверка изученного материала, виды контроля, проведение </w:t>
                  </w:r>
                  <w:proofErr w:type="spellStart"/>
                  <w:r w:rsidRPr="00BF5D95">
                    <w:rPr>
                      <w:rFonts w:ascii="Times New Roman" w:hAnsi="Times New Roman" w:cs="Times New Roman"/>
                      <w:bCs/>
                      <w:color w:val="000000"/>
                      <w:sz w:val="24"/>
                      <w:szCs w:val="24"/>
                    </w:rPr>
                    <w:t>физминуток</w:t>
                  </w:r>
                  <w:proofErr w:type="spellEnd"/>
                  <w:r w:rsidRPr="00BF5D95">
                    <w:rPr>
                      <w:rFonts w:ascii="Times New Roman" w:hAnsi="Times New Roman" w:cs="Times New Roman"/>
                      <w:bCs/>
                      <w:color w:val="000000"/>
                      <w:sz w:val="24"/>
                      <w:szCs w:val="24"/>
                    </w:rPr>
                    <w:t>, итог урока и рефлексия, поддержание дисциплины.</w:t>
                  </w:r>
                </w:p>
              </w:tc>
            </w:tr>
            <w:tr w:rsidR="00B84583" w:rsidRPr="00BF5D95" w:rsidTr="00B84583">
              <w:trPr>
                <w:trHeight w:val="142"/>
              </w:trPr>
              <w:tc>
                <w:tcPr>
                  <w:tcW w:w="709" w:type="dxa"/>
                </w:tcPr>
                <w:p w:rsidR="00B84583" w:rsidRPr="00BF5D95" w:rsidRDefault="00B84583" w:rsidP="007C6760">
                  <w:pPr>
                    <w:framePr w:hSpace="180" w:wrap="around" w:vAnchor="text" w:hAnchor="page" w:x="447" w:y="127"/>
                    <w:spacing w:before="100" w:beforeAutospacing="1"/>
                    <w:rPr>
                      <w:rFonts w:ascii="Times New Roman" w:hAnsi="Times New Roman" w:cs="Times New Roman"/>
                      <w:b/>
                      <w:bCs/>
                      <w:color w:val="000000"/>
                      <w:sz w:val="24"/>
                      <w:szCs w:val="24"/>
                    </w:rPr>
                  </w:pPr>
                  <w:r w:rsidRPr="00BF5D95">
                    <w:rPr>
                      <w:rFonts w:ascii="Times New Roman" w:hAnsi="Times New Roman" w:cs="Times New Roman"/>
                      <w:b/>
                      <w:bCs/>
                      <w:color w:val="000000"/>
                      <w:sz w:val="24"/>
                      <w:szCs w:val="24"/>
                    </w:rPr>
                    <w:t>3</w:t>
                  </w:r>
                </w:p>
              </w:tc>
              <w:tc>
                <w:tcPr>
                  <w:tcW w:w="4140" w:type="dxa"/>
                </w:tcPr>
                <w:p w:rsidR="00B84583" w:rsidRPr="00BF5D95" w:rsidRDefault="00B84583" w:rsidP="007C6760">
                  <w:pPr>
                    <w:framePr w:hSpace="180" w:wrap="around" w:vAnchor="text" w:hAnchor="page" w:x="447" w:y="127"/>
                    <w:spacing w:before="100" w:beforeAutospacing="1"/>
                    <w:rPr>
                      <w:rFonts w:ascii="Times New Roman" w:hAnsi="Times New Roman" w:cs="Times New Roman"/>
                      <w:color w:val="000000"/>
                      <w:sz w:val="24"/>
                      <w:szCs w:val="24"/>
                    </w:rPr>
                  </w:pPr>
                  <w:r w:rsidRPr="00BF5D95">
                    <w:rPr>
                      <w:rFonts w:ascii="Times New Roman" w:hAnsi="Times New Roman" w:cs="Times New Roman"/>
                      <w:color w:val="000000"/>
                      <w:sz w:val="24"/>
                      <w:szCs w:val="24"/>
                    </w:rPr>
                    <w:t xml:space="preserve">Вы легко обеспечиваете творческую, сознательную, </w:t>
                  </w:r>
                  <w:proofErr w:type="spellStart"/>
                  <w:r w:rsidRPr="00BF5D95">
                    <w:rPr>
                      <w:rFonts w:ascii="Times New Roman" w:hAnsi="Times New Roman" w:cs="Times New Roman"/>
                      <w:color w:val="000000"/>
                      <w:sz w:val="24"/>
                      <w:szCs w:val="24"/>
                    </w:rPr>
                    <w:t>деятельностную</w:t>
                  </w:r>
                  <w:proofErr w:type="spellEnd"/>
                  <w:r w:rsidRPr="00BF5D95">
                    <w:rPr>
                      <w:rFonts w:ascii="Times New Roman" w:hAnsi="Times New Roman" w:cs="Times New Roman"/>
                      <w:color w:val="000000"/>
                      <w:sz w:val="24"/>
                      <w:szCs w:val="24"/>
                    </w:rPr>
                    <w:t xml:space="preserve"> дисциплину на учебном занятие  без применения репрессивных мер (оцените по 10-балльной шкале)</w:t>
                  </w:r>
                </w:p>
              </w:tc>
              <w:tc>
                <w:tcPr>
                  <w:tcW w:w="5386" w:type="dxa"/>
                </w:tcPr>
                <w:p w:rsidR="00B84583" w:rsidRPr="00BF5D95" w:rsidRDefault="00B84583" w:rsidP="007C6760">
                  <w:pPr>
                    <w:framePr w:hSpace="180" w:wrap="around" w:vAnchor="text" w:hAnchor="page" w:x="447" w:y="127"/>
                    <w:spacing w:before="100" w:beforeAutospacing="1"/>
                    <w:rPr>
                      <w:rFonts w:ascii="Times New Roman" w:hAnsi="Times New Roman" w:cs="Times New Roman"/>
                      <w:b/>
                      <w:bCs/>
                      <w:color w:val="000000"/>
                      <w:sz w:val="24"/>
                      <w:szCs w:val="24"/>
                    </w:rPr>
                  </w:pPr>
                  <w:r w:rsidRPr="00BF5D95">
                    <w:rPr>
                      <w:rFonts w:ascii="Times New Roman" w:hAnsi="Times New Roman" w:cs="Times New Roman"/>
                      <w:b/>
                      <w:bCs/>
                      <w:color w:val="000000"/>
                      <w:sz w:val="24"/>
                      <w:szCs w:val="24"/>
                    </w:rPr>
                    <w:t>Средний бал 8,35</w:t>
                  </w:r>
                </w:p>
              </w:tc>
            </w:tr>
            <w:tr w:rsidR="00B84583" w:rsidRPr="00BF5D95" w:rsidTr="00B84583">
              <w:trPr>
                <w:trHeight w:val="142"/>
              </w:trPr>
              <w:tc>
                <w:tcPr>
                  <w:tcW w:w="709" w:type="dxa"/>
                </w:tcPr>
                <w:p w:rsidR="00B84583" w:rsidRPr="00BF5D95" w:rsidRDefault="00B84583" w:rsidP="007C6760">
                  <w:pPr>
                    <w:framePr w:hSpace="180" w:wrap="around" w:vAnchor="text" w:hAnchor="page" w:x="447" w:y="127"/>
                    <w:spacing w:before="100" w:beforeAutospacing="1"/>
                    <w:rPr>
                      <w:rFonts w:ascii="Times New Roman" w:hAnsi="Times New Roman" w:cs="Times New Roman"/>
                      <w:b/>
                      <w:bCs/>
                      <w:color w:val="000000"/>
                      <w:sz w:val="24"/>
                      <w:szCs w:val="24"/>
                    </w:rPr>
                  </w:pPr>
                  <w:r w:rsidRPr="00BF5D95">
                    <w:rPr>
                      <w:rFonts w:ascii="Times New Roman" w:hAnsi="Times New Roman" w:cs="Times New Roman"/>
                      <w:b/>
                      <w:bCs/>
                      <w:color w:val="000000"/>
                      <w:sz w:val="24"/>
                      <w:szCs w:val="24"/>
                    </w:rPr>
                    <w:t>4</w:t>
                  </w:r>
                </w:p>
              </w:tc>
              <w:tc>
                <w:tcPr>
                  <w:tcW w:w="4140" w:type="dxa"/>
                </w:tcPr>
                <w:p w:rsidR="00B84583" w:rsidRPr="00BF5D95" w:rsidRDefault="00B84583" w:rsidP="007C6760">
                  <w:pPr>
                    <w:framePr w:hSpace="180" w:wrap="around" w:vAnchor="text" w:hAnchor="page" w:x="447" w:y="127"/>
                    <w:spacing w:before="100" w:beforeAutospacing="1"/>
                    <w:rPr>
                      <w:rFonts w:ascii="Times New Roman" w:hAnsi="Times New Roman" w:cs="Times New Roman"/>
                      <w:color w:val="000000"/>
                      <w:sz w:val="24"/>
                      <w:szCs w:val="24"/>
                    </w:rPr>
                  </w:pPr>
                  <w:r w:rsidRPr="00BF5D95">
                    <w:rPr>
                      <w:rFonts w:ascii="Times New Roman" w:hAnsi="Times New Roman" w:cs="Times New Roman"/>
                      <w:color w:val="000000"/>
                      <w:sz w:val="24"/>
                      <w:szCs w:val="24"/>
                    </w:rPr>
                    <w:t>Вы нуждаетесь в методической поддержке? Кто, на ваш взгляд, мог бы помочь вам?</w:t>
                  </w:r>
                </w:p>
              </w:tc>
              <w:tc>
                <w:tcPr>
                  <w:tcW w:w="5386" w:type="dxa"/>
                </w:tcPr>
                <w:p w:rsidR="00B84583" w:rsidRPr="00BF5D95" w:rsidRDefault="00B84583" w:rsidP="007C6760">
                  <w:pPr>
                    <w:framePr w:hSpace="180" w:wrap="around" w:vAnchor="text" w:hAnchor="page" w:x="447" w:y="127"/>
                    <w:rPr>
                      <w:rFonts w:ascii="Times New Roman" w:hAnsi="Times New Roman" w:cs="Times New Roman"/>
                      <w:color w:val="000000"/>
                      <w:sz w:val="24"/>
                      <w:szCs w:val="24"/>
                    </w:rPr>
                  </w:pPr>
                  <w:r w:rsidRPr="00BF5D95">
                    <w:rPr>
                      <w:rFonts w:ascii="Times New Roman" w:hAnsi="Times New Roman" w:cs="Times New Roman"/>
                      <w:b/>
                      <w:bCs/>
                      <w:color w:val="000000"/>
                      <w:sz w:val="24"/>
                      <w:szCs w:val="24"/>
                    </w:rPr>
                    <w:t xml:space="preserve">10 из 14 </w:t>
                  </w:r>
                  <w:r w:rsidRPr="00BF5D95">
                    <w:rPr>
                      <w:rFonts w:ascii="Times New Roman" w:hAnsi="Times New Roman" w:cs="Times New Roman"/>
                      <w:color w:val="000000"/>
                      <w:sz w:val="24"/>
                      <w:szCs w:val="24"/>
                    </w:rPr>
                    <w:t>нуждаетесь в методической поддержке</w:t>
                  </w:r>
                </w:p>
                <w:p w:rsidR="00B84583" w:rsidRPr="00BF5D95" w:rsidRDefault="00B84583" w:rsidP="007C6760">
                  <w:pPr>
                    <w:framePr w:hSpace="180" w:wrap="around" w:vAnchor="text" w:hAnchor="page" w:x="447" w:y="127"/>
                    <w:rPr>
                      <w:rFonts w:ascii="Times New Roman" w:hAnsi="Times New Roman" w:cs="Times New Roman"/>
                      <w:color w:val="000000"/>
                      <w:sz w:val="24"/>
                      <w:szCs w:val="24"/>
                    </w:rPr>
                  </w:pPr>
                  <w:r w:rsidRPr="00BF5D95">
                    <w:rPr>
                      <w:rFonts w:ascii="Times New Roman" w:hAnsi="Times New Roman" w:cs="Times New Roman"/>
                      <w:color w:val="000000"/>
                      <w:sz w:val="24"/>
                      <w:szCs w:val="24"/>
                    </w:rPr>
                    <w:t>Считают, что могут помочь:</w:t>
                  </w:r>
                </w:p>
                <w:p w:rsidR="00B84583" w:rsidRPr="00BF5D95" w:rsidRDefault="00B84583" w:rsidP="007C6760">
                  <w:pPr>
                    <w:framePr w:hSpace="180" w:wrap="around" w:vAnchor="text" w:hAnchor="page" w:x="447" w:y="127"/>
                    <w:rPr>
                      <w:rFonts w:ascii="Times New Roman" w:hAnsi="Times New Roman" w:cs="Times New Roman"/>
                      <w:b/>
                      <w:bCs/>
                      <w:color w:val="000000"/>
                      <w:sz w:val="24"/>
                      <w:szCs w:val="24"/>
                    </w:rPr>
                  </w:pPr>
                  <w:r w:rsidRPr="00BF5D95">
                    <w:rPr>
                      <w:rFonts w:ascii="Times New Roman" w:hAnsi="Times New Roman" w:cs="Times New Roman"/>
                      <w:color w:val="000000"/>
                      <w:sz w:val="24"/>
                      <w:szCs w:val="24"/>
                    </w:rPr>
                    <w:t>Администрация, педагоги с 1КК и высшей КК, коллеги, И.А. Горкунов, руководители ШМО, психолог, повышение квалификации.</w:t>
                  </w:r>
                </w:p>
              </w:tc>
            </w:tr>
            <w:tr w:rsidR="00B84583" w:rsidRPr="00BF5D95" w:rsidTr="00B84583">
              <w:trPr>
                <w:trHeight w:val="142"/>
              </w:trPr>
              <w:tc>
                <w:tcPr>
                  <w:tcW w:w="709" w:type="dxa"/>
                </w:tcPr>
                <w:p w:rsidR="00B84583" w:rsidRPr="00BF5D95" w:rsidRDefault="00B84583" w:rsidP="007C6760">
                  <w:pPr>
                    <w:framePr w:hSpace="180" w:wrap="around" w:vAnchor="text" w:hAnchor="page" w:x="447" w:y="127"/>
                    <w:spacing w:before="100" w:beforeAutospacing="1"/>
                    <w:rPr>
                      <w:rFonts w:ascii="Times New Roman" w:hAnsi="Times New Roman" w:cs="Times New Roman"/>
                      <w:b/>
                      <w:bCs/>
                      <w:color w:val="000000"/>
                      <w:sz w:val="24"/>
                      <w:szCs w:val="24"/>
                    </w:rPr>
                  </w:pPr>
                  <w:r w:rsidRPr="00BF5D95">
                    <w:rPr>
                      <w:rFonts w:ascii="Times New Roman" w:hAnsi="Times New Roman" w:cs="Times New Roman"/>
                      <w:b/>
                      <w:bCs/>
                      <w:color w:val="000000"/>
                      <w:sz w:val="24"/>
                      <w:szCs w:val="24"/>
                    </w:rPr>
                    <w:t>5</w:t>
                  </w:r>
                </w:p>
              </w:tc>
              <w:tc>
                <w:tcPr>
                  <w:tcW w:w="4140" w:type="dxa"/>
                </w:tcPr>
                <w:p w:rsidR="00B84583" w:rsidRPr="00BF5D95" w:rsidRDefault="00B84583" w:rsidP="007C6760">
                  <w:pPr>
                    <w:framePr w:hSpace="180" w:wrap="around" w:vAnchor="text" w:hAnchor="page" w:x="447" w:y="127"/>
                    <w:spacing w:before="100" w:beforeAutospacing="1"/>
                    <w:rPr>
                      <w:rFonts w:ascii="Times New Roman" w:hAnsi="Times New Roman" w:cs="Times New Roman"/>
                      <w:color w:val="000000"/>
                      <w:sz w:val="24"/>
                      <w:szCs w:val="24"/>
                    </w:rPr>
                  </w:pPr>
                  <w:r w:rsidRPr="00BF5D95">
                    <w:rPr>
                      <w:rFonts w:ascii="Times New Roman" w:hAnsi="Times New Roman" w:cs="Times New Roman"/>
                      <w:color w:val="000000"/>
                      <w:sz w:val="24"/>
                      <w:szCs w:val="24"/>
                    </w:rPr>
                    <w:t>По каким разделам учебной работы вы могли бы помочь своим коллегам?</w:t>
                  </w:r>
                </w:p>
              </w:tc>
              <w:tc>
                <w:tcPr>
                  <w:tcW w:w="5386" w:type="dxa"/>
                </w:tcPr>
                <w:p w:rsidR="00B84583" w:rsidRPr="00BF5D95" w:rsidRDefault="00B84583" w:rsidP="007C6760">
                  <w:pPr>
                    <w:framePr w:hSpace="180" w:wrap="around" w:vAnchor="text" w:hAnchor="page" w:x="447" w:y="127"/>
                    <w:spacing w:before="100" w:beforeAutospacing="1"/>
                    <w:rPr>
                      <w:rFonts w:ascii="Times New Roman" w:hAnsi="Times New Roman" w:cs="Times New Roman"/>
                      <w:bCs/>
                      <w:color w:val="000000"/>
                      <w:sz w:val="24"/>
                      <w:szCs w:val="24"/>
                    </w:rPr>
                  </w:pPr>
                  <w:r w:rsidRPr="00BF5D95">
                    <w:rPr>
                      <w:rFonts w:ascii="Times New Roman" w:hAnsi="Times New Roman" w:cs="Times New Roman"/>
                      <w:bCs/>
                      <w:color w:val="000000"/>
                      <w:sz w:val="24"/>
                      <w:szCs w:val="24"/>
                    </w:rPr>
                    <w:t xml:space="preserve">В оформлении программы, осуществление индивидуального и дифференцированного подхода,  по развитию </w:t>
                  </w:r>
                  <w:proofErr w:type="spellStart"/>
                  <w:r w:rsidRPr="00BF5D95">
                    <w:rPr>
                      <w:rFonts w:ascii="Times New Roman" w:hAnsi="Times New Roman" w:cs="Times New Roman"/>
                      <w:bCs/>
                      <w:color w:val="000000"/>
                      <w:sz w:val="24"/>
                      <w:szCs w:val="24"/>
                    </w:rPr>
                    <w:t>общетрудовых</w:t>
                  </w:r>
                  <w:proofErr w:type="spellEnd"/>
                  <w:r w:rsidRPr="00BF5D95">
                    <w:rPr>
                      <w:rFonts w:ascii="Times New Roman" w:hAnsi="Times New Roman" w:cs="Times New Roman"/>
                      <w:bCs/>
                      <w:color w:val="000000"/>
                      <w:sz w:val="24"/>
                      <w:szCs w:val="24"/>
                    </w:rPr>
                    <w:t xml:space="preserve"> умений и навыков,  подбор коррекционных упражнений, в написании рабочей программы, приёмам  </w:t>
                  </w:r>
                  <w:r w:rsidRPr="00BF5D95">
                    <w:rPr>
                      <w:rFonts w:ascii="Times New Roman" w:hAnsi="Times New Roman" w:cs="Times New Roman"/>
                      <w:bCs/>
                      <w:color w:val="000000"/>
                      <w:sz w:val="24"/>
                      <w:szCs w:val="24"/>
                    </w:rPr>
                    <w:lastRenderedPageBreak/>
                    <w:t xml:space="preserve">активизация речи,  применение активных форм обучения. </w:t>
                  </w:r>
                </w:p>
              </w:tc>
            </w:tr>
            <w:tr w:rsidR="00B84583" w:rsidRPr="00BF5D95" w:rsidTr="00B84583">
              <w:trPr>
                <w:trHeight w:val="142"/>
              </w:trPr>
              <w:tc>
                <w:tcPr>
                  <w:tcW w:w="709" w:type="dxa"/>
                </w:tcPr>
                <w:p w:rsidR="00B84583" w:rsidRPr="00BF5D95" w:rsidRDefault="00B84583" w:rsidP="007C6760">
                  <w:pPr>
                    <w:framePr w:hSpace="180" w:wrap="around" w:vAnchor="text" w:hAnchor="page" w:x="447" w:y="127"/>
                    <w:spacing w:before="100" w:beforeAutospacing="1"/>
                    <w:rPr>
                      <w:rFonts w:ascii="Times New Roman" w:hAnsi="Times New Roman" w:cs="Times New Roman"/>
                      <w:b/>
                      <w:bCs/>
                      <w:color w:val="000000"/>
                      <w:sz w:val="24"/>
                      <w:szCs w:val="24"/>
                    </w:rPr>
                  </w:pPr>
                  <w:r w:rsidRPr="00BF5D95">
                    <w:rPr>
                      <w:rFonts w:ascii="Times New Roman" w:hAnsi="Times New Roman" w:cs="Times New Roman"/>
                      <w:b/>
                      <w:bCs/>
                      <w:color w:val="000000"/>
                      <w:sz w:val="24"/>
                      <w:szCs w:val="24"/>
                    </w:rPr>
                    <w:lastRenderedPageBreak/>
                    <w:t>6</w:t>
                  </w:r>
                </w:p>
              </w:tc>
              <w:tc>
                <w:tcPr>
                  <w:tcW w:w="4140" w:type="dxa"/>
                </w:tcPr>
                <w:p w:rsidR="00B84583" w:rsidRPr="00BF5D95" w:rsidRDefault="00B84583" w:rsidP="007C6760">
                  <w:pPr>
                    <w:framePr w:hSpace="180" w:wrap="around" w:vAnchor="text" w:hAnchor="page" w:x="447" w:y="127"/>
                    <w:rPr>
                      <w:rFonts w:ascii="Times New Roman" w:hAnsi="Times New Roman" w:cs="Times New Roman"/>
                      <w:color w:val="000000"/>
                      <w:sz w:val="24"/>
                      <w:szCs w:val="24"/>
                    </w:rPr>
                  </w:pPr>
                  <w:r w:rsidRPr="00BF5D95">
                    <w:rPr>
                      <w:rFonts w:ascii="Times New Roman" w:hAnsi="Times New Roman" w:cs="Times New Roman"/>
                      <w:color w:val="000000"/>
                      <w:sz w:val="24"/>
                      <w:szCs w:val="24"/>
                    </w:rPr>
                    <w:t>Вы всегда готовы дать открытое занятие, в ходе которого вы можете показать:</w:t>
                  </w:r>
                </w:p>
                <w:p w:rsidR="00B84583" w:rsidRPr="00BF5D95" w:rsidRDefault="00B84583" w:rsidP="007C6760">
                  <w:pPr>
                    <w:framePr w:hSpace="180" w:wrap="around" w:vAnchor="text" w:hAnchor="page" w:x="447" w:y="127"/>
                    <w:rPr>
                      <w:rFonts w:ascii="Times New Roman" w:hAnsi="Times New Roman" w:cs="Times New Roman"/>
                      <w:color w:val="000000"/>
                      <w:sz w:val="24"/>
                      <w:szCs w:val="24"/>
                    </w:rPr>
                  </w:pPr>
                  <w:r w:rsidRPr="00BF5D95">
                    <w:rPr>
                      <w:rFonts w:ascii="Times New Roman" w:hAnsi="Times New Roman" w:cs="Times New Roman"/>
                      <w:color w:val="000000"/>
                      <w:sz w:val="24"/>
                      <w:szCs w:val="24"/>
                    </w:rPr>
                    <w:t>* интересные находки</w:t>
                  </w:r>
                </w:p>
                <w:p w:rsidR="00B84583" w:rsidRPr="00BF5D95" w:rsidRDefault="00B84583" w:rsidP="007C6760">
                  <w:pPr>
                    <w:framePr w:hSpace="180" w:wrap="around" w:vAnchor="text" w:hAnchor="page" w:x="447" w:y="127"/>
                    <w:rPr>
                      <w:rFonts w:ascii="Times New Roman" w:hAnsi="Times New Roman" w:cs="Times New Roman"/>
                      <w:color w:val="000000"/>
                      <w:sz w:val="24"/>
                      <w:szCs w:val="24"/>
                    </w:rPr>
                  </w:pPr>
                  <w:r w:rsidRPr="00BF5D95">
                    <w:rPr>
                      <w:rFonts w:ascii="Times New Roman" w:hAnsi="Times New Roman" w:cs="Times New Roman"/>
                      <w:color w:val="000000"/>
                      <w:sz w:val="24"/>
                      <w:szCs w:val="24"/>
                    </w:rPr>
                    <w:t xml:space="preserve">* новые методики </w:t>
                  </w:r>
                </w:p>
                <w:p w:rsidR="00B84583" w:rsidRPr="00BF5D95" w:rsidRDefault="00B84583" w:rsidP="007C6760">
                  <w:pPr>
                    <w:framePr w:hSpace="180" w:wrap="around" w:vAnchor="text" w:hAnchor="page" w:x="447" w:y="127"/>
                    <w:rPr>
                      <w:rFonts w:ascii="Times New Roman" w:hAnsi="Times New Roman" w:cs="Times New Roman"/>
                      <w:color w:val="000000"/>
                      <w:sz w:val="24"/>
                      <w:szCs w:val="24"/>
                    </w:rPr>
                  </w:pPr>
                  <w:r w:rsidRPr="00BF5D95">
                    <w:rPr>
                      <w:rFonts w:ascii="Times New Roman" w:hAnsi="Times New Roman" w:cs="Times New Roman"/>
                      <w:color w:val="000000"/>
                      <w:sz w:val="24"/>
                      <w:szCs w:val="24"/>
                    </w:rPr>
                    <w:t xml:space="preserve">* новые приемы, формы работы </w:t>
                  </w:r>
                </w:p>
              </w:tc>
              <w:tc>
                <w:tcPr>
                  <w:tcW w:w="5386" w:type="dxa"/>
                </w:tcPr>
                <w:p w:rsidR="00B84583" w:rsidRDefault="00B84583" w:rsidP="007C6760">
                  <w:pPr>
                    <w:framePr w:hSpace="180" w:wrap="around" w:vAnchor="text" w:hAnchor="page" w:x="447" w:y="127"/>
                    <w:rPr>
                      <w:rFonts w:ascii="Times New Roman" w:hAnsi="Times New Roman" w:cs="Times New Roman"/>
                      <w:bCs/>
                      <w:color w:val="000000"/>
                      <w:sz w:val="24"/>
                      <w:szCs w:val="24"/>
                    </w:rPr>
                  </w:pPr>
                  <w:r w:rsidRPr="00BF5D95">
                    <w:rPr>
                      <w:rFonts w:ascii="Times New Roman" w:hAnsi="Times New Roman" w:cs="Times New Roman"/>
                      <w:b/>
                      <w:bCs/>
                      <w:color w:val="000000"/>
                      <w:sz w:val="24"/>
                      <w:szCs w:val="24"/>
                    </w:rPr>
                    <w:t xml:space="preserve">5 педагога из 14 </w:t>
                  </w:r>
                  <w:r w:rsidRPr="00BF5D95">
                    <w:rPr>
                      <w:rFonts w:ascii="Times New Roman" w:hAnsi="Times New Roman" w:cs="Times New Roman"/>
                      <w:bCs/>
                      <w:color w:val="000000"/>
                      <w:sz w:val="24"/>
                      <w:szCs w:val="24"/>
                    </w:rPr>
                    <w:t>признались, что не всегда готовы дать открытое занятий.</w:t>
                  </w:r>
                </w:p>
                <w:p w:rsidR="00B84583" w:rsidRDefault="00B84583" w:rsidP="007C6760">
                  <w:pPr>
                    <w:framePr w:hSpace="180" w:wrap="around" w:vAnchor="text" w:hAnchor="page" w:x="447" w:y="127"/>
                    <w:rPr>
                      <w:rFonts w:ascii="Times New Roman" w:hAnsi="Times New Roman" w:cs="Times New Roman"/>
                      <w:bCs/>
                      <w:color w:val="000000"/>
                      <w:sz w:val="24"/>
                      <w:szCs w:val="24"/>
                    </w:rPr>
                  </w:pPr>
                </w:p>
                <w:p w:rsidR="00B84583" w:rsidRPr="00BF5D95" w:rsidRDefault="00B84583" w:rsidP="007C6760">
                  <w:pPr>
                    <w:framePr w:hSpace="180" w:wrap="around" w:vAnchor="text" w:hAnchor="page" w:x="447" w:y="127"/>
                    <w:rPr>
                      <w:rFonts w:ascii="Times New Roman" w:hAnsi="Times New Roman" w:cs="Times New Roman"/>
                      <w:bCs/>
                      <w:color w:val="000000"/>
                      <w:sz w:val="24"/>
                      <w:szCs w:val="24"/>
                    </w:rPr>
                  </w:pPr>
                  <w:r w:rsidRPr="00BF5D95">
                    <w:rPr>
                      <w:rFonts w:ascii="Times New Roman" w:hAnsi="Times New Roman" w:cs="Times New Roman"/>
                      <w:bCs/>
                      <w:color w:val="000000"/>
                      <w:sz w:val="24"/>
                      <w:szCs w:val="24"/>
                    </w:rPr>
                    <w:t>8</w:t>
                  </w:r>
                </w:p>
                <w:p w:rsidR="00B84583" w:rsidRPr="00BF5D95" w:rsidRDefault="00B84583" w:rsidP="007C6760">
                  <w:pPr>
                    <w:framePr w:hSpace="180" w:wrap="around" w:vAnchor="text" w:hAnchor="page" w:x="447" w:y="127"/>
                    <w:rPr>
                      <w:rFonts w:ascii="Times New Roman" w:hAnsi="Times New Roman" w:cs="Times New Roman"/>
                      <w:bCs/>
                      <w:color w:val="000000"/>
                      <w:sz w:val="24"/>
                      <w:szCs w:val="24"/>
                    </w:rPr>
                  </w:pPr>
                  <w:r w:rsidRPr="00BF5D95">
                    <w:rPr>
                      <w:rFonts w:ascii="Times New Roman" w:hAnsi="Times New Roman" w:cs="Times New Roman"/>
                      <w:bCs/>
                      <w:color w:val="000000"/>
                      <w:sz w:val="24"/>
                      <w:szCs w:val="24"/>
                    </w:rPr>
                    <w:t>6</w:t>
                  </w:r>
                </w:p>
                <w:p w:rsidR="00B84583" w:rsidRPr="00BF5D95" w:rsidRDefault="00B84583" w:rsidP="007C6760">
                  <w:pPr>
                    <w:framePr w:hSpace="180" w:wrap="around" w:vAnchor="text" w:hAnchor="page" w:x="447" w:y="127"/>
                    <w:rPr>
                      <w:rFonts w:ascii="Times New Roman" w:hAnsi="Times New Roman" w:cs="Times New Roman"/>
                      <w:bCs/>
                      <w:color w:val="000000"/>
                      <w:sz w:val="24"/>
                      <w:szCs w:val="24"/>
                    </w:rPr>
                  </w:pPr>
                  <w:r w:rsidRPr="00BF5D95">
                    <w:rPr>
                      <w:rFonts w:ascii="Times New Roman" w:hAnsi="Times New Roman" w:cs="Times New Roman"/>
                      <w:bCs/>
                      <w:color w:val="000000"/>
                      <w:sz w:val="24"/>
                      <w:szCs w:val="24"/>
                    </w:rPr>
                    <w:t>9</w:t>
                  </w:r>
                </w:p>
              </w:tc>
            </w:tr>
            <w:tr w:rsidR="00B84583" w:rsidRPr="00BF5D95" w:rsidTr="00B84583">
              <w:trPr>
                <w:trHeight w:val="142"/>
              </w:trPr>
              <w:tc>
                <w:tcPr>
                  <w:tcW w:w="709" w:type="dxa"/>
                </w:tcPr>
                <w:p w:rsidR="00B84583" w:rsidRPr="00BF5D95" w:rsidRDefault="00B84583" w:rsidP="007C6760">
                  <w:pPr>
                    <w:framePr w:hSpace="180" w:wrap="around" w:vAnchor="text" w:hAnchor="page" w:x="447" w:y="127"/>
                    <w:spacing w:before="100" w:beforeAutospacing="1"/>
                    <w:rPr>
                      <w:rFonts w:ascii="Times New Roman" w:hAnsi="Times New Roman" w:cs="Times New Roman"/>
                      <w:b/>
                      <w:bCs/>
                      <w:color w:val="000000"/>
                      <w:sz w:val="24"/>
                      <w:szCs w:val="24"/>
                    </w:rPr>
                  </w:pPr>
                  <w:r w:rsidRPr="00BF5D95">
                    <w:rPr>
                      <w:rFonts w:ascii="Times New Roman" w:hAnsi="Times New Roman" w:cs="Times New Roman"/>
                      <w:b/>
                      <w:bCs/>
                      <w:color w:val="000000"/>
                      <w:sz w:val="24"/>
                      <w:szCs w:val="24"/>
                    </w:rPr>
                    <w:t>7</w:t>
                  </w:r>
                </w:p>
              </w:tc>
              <w:tc>
                <w:tcPr>
                  <w:tcW w:w="4140" w:type="dxa"/>
                </w:tcPr>
                <w:p w:rsidR="00B84583" w:rsidRPr="00BF5D95" w:rsidRDefault="00B84583" w:rsidP="007C6760">
                  <w:pPr>
                    <w:framePr w:hSpace="180" w:wrap="around" w:vAnchor="text" w:hAnchor="page" w:x="447" w:y="127"/>
                    <w:rPr>
                      <w:rFonts w:ascii="Times New Roman" w:hAnsi="Times New Roman" w:cs="Times New Roman"/>
                      <w:color w:val="000000"/>
                      <w:sz w:val="24"/>
                      <w:szCs w:val="24"/>
                    </w:rPr>
                  </w:pPr>
                  <w:r w:rsidRPr="00BF5D95">
                    <w:rPr>
                      <w:rFonts w:ascii="Times New Roman" w:hAnsi="Times New Roman" w:cs="Times New Roman"/>
                      <w:color w:val="000000"/>
                      <w:sz w:val="24"/>
                      <w:szCs w:val="24"/>
                    </w:rPr>
                    <w:t>Сколько времени уходит у вас на подготовку к каждому учебному занятию:</w:t>
                  </w:r>
                </w:p>
                <w:p w:rsidR="00B84583" w:rsidRPr="00BF5D95" w:rsidRDefault="00B84583" w:rsidP="007C6760">
                  <w:pPr>
                    <w:framePr w:hSpace="180" w:wrap="around" w:vAnchor="text" w:hAnchor="page" w:x="447" w:y="127"/>
                    <w:rPr>
                      <w:rFonts w:ascii="Times New Roman" w:hAnsi="Times New Roman" w:cs="Times New Roman"/>
                      <w:color w:val="000000"/>
                      <w:sz w:val="24"/>
                      <w:szCs w:val="24"/>
                    </w:rPr>
                  </w:pPr>
                  <w:r w:rsidRPr="00BF5D95">
                    <w:rPr>
                      <w:rFonts w:ascii="Times New Roman" w:hAnsi="Times New Roman" w:cs="Times New Roman"/>
                      <w:color w:val="000000"/>
                      <w:sz w:val="24"/>
                      <w:szCs w:val="24"/>
                    </w:rPr>
                    <w:t>2 часа – отлично;</w:t>
                  </w:r>
                </w:p>
                <w:p w:rsidR="00B84583" w:rsidRPr="00BF5D95" w:rsidRDefault="00B84583" w:rsidP="007C6760">
                  <w:pPr>
                    <w:framePr w:hSpace="180" w:wrap="around" w:vAnchor="text" w:hAnchor="page" w:x="447" w:y="127"/>
                    <w:rPr>
                      <w:rFonts w:ascii="Times New Roman" w:hAnsi="Times New Roman" w:cs="Times New Roman"/>
                      <w:color w:val="000000"/>
                      <w:sz w:val="24"/>
                      <w:szCs w:val="24"/>
                    </w:rPr>
                  </w:pPr>
                  <w:r w:rsidRPr="00BF5D95">
                    <w:rPr>
                      <w:rFonts w:ascii="Times New Roman" w:hAnsi="Times New Roman" w:cs="Times New Roman"/>
                      <w:color w:val="000000"/>
                      <w:sz w:val="24"/>
                      <w:szCs w:val="24"/>
                    </w:rPr>
                    <w:t>1,5 часа – хорошо;</w:t>
                  </w:r>
                </w:p>
                <w:p w:rsidR="00B84583" w:rsidRPr="00BF5D95" w:rsidRDefault="00B84583" w:rsidP="007C6760">
                  <w:pPr>
                    <w:framePr w:hSpace="180" w:wrap="around" w:vAnchor="text" w:hAnchor="page" w:x="447" w:y="127"/>
                    <w:rPr>
                      <w:rFonts w:ascii="Times New Roman" w:hAnsi="Times New Roman" w:cs="Times New Roman"/>
                      <w:color w:val="000000"/>
                      <w:sz w:val="24"/>
                      <w:szCs w:val="24"/>
                    </w:rPr>
                  </w:pPr>
                  <w:r w:rsidRPr="00BF5D95">
                    <w:rPr>
                      <w:rFonts w:ascii="Times New Roman" w:hAnsi="Times New Roman" w:cs="Times New Roman"/>
                      <w:color w:val="000000"/>
                      <w:sz w:val="24"/>
                      <w:szCs w:val="24"/>
                    </w:rPr>
                    <w:t>1 час – нормально;</w:t>
                  </w:r>
                </w:p>
                <w:p w:rsidR="00B84583" w:rsidRPr="00BF5D95" w:rsidRDefault="00B84583" w:rsidP="007C6760">
                  <w:pPr>
                    <w:framePr w:hSpace="180" w:wrap="around" w:vAnchor="text" w:hAnchor="page" w:x="447" w:y="127"/>
                    <w:rPr>
                      <w:rFonts w:ascii="Times New Roman" w:hAnsi="Times New Roman" w:cs="Times New Roman"/>
                      <w:color w:val="000000"/>
                      <w:sz w:val="24"/>
                      <w:szCs w:val="24"/>
                    </w:rPr>
                  </w:pPr>
                  <w:r w:rsidRPr="00BF5D95">
                    <w:rPr>
                      <w:rFonts w:ascii="Times New Roman" w:hAnsi="Times New Roman" w:cs="Times New Roman"/>
                      <w:color w:val="000000"/>
                      <w:sz w:val="24"/>
                      <w:szCs w:val="24"/>
                    </w:rPr>
                    <w:t>0,5 часа – допустимо;</w:t>
                  </w:r>
                </w:p>
                <w:p w:rsidR="00B84583" w:rsidRPr="00BF5D95" w:rsidRDefault="00B84583" w:rsidP="007C6760">
                  <w:pPr>
                    <w:framePr w:hSpace="180" w:wrap="around" w:vAnchor="text" w:hAnchor="page" w:x="447" w:y="127"/>
                    <w:rPr>
                      <w:rFonts w:ascii="Times New Roman" w:hAnsi="Times New Roman" w:cs="Times New Roman"/>
                      <w:color w:val="000000"/>
                      <w:sz w:val="24"/>
                      <w:szCs w:val="24"/>
                    </w:rPr>
                  </w:pPr>
                  <w:r w:rsidRPr="00BF5D95">
                    <w:rPr>
                      <w:rFonts w:ascii="Times New Roman" w:hAnsi="Times New Roman" w:cs="Times New Roman"/>
                      <w:color w:val="000000"/>
                      <w:sz w:val="24"/>
                      <w:szCs w:val="24"/>
                    </w:rPr>
                    <w:t>15 минут – время, необходимое гениям для подготовки к уроку.</w:t>
                  </w:r>
                </w:p>
              </w:tc>
              <w:tc>
                <w:tcPr>
                  <w:tcW w:w="5386" w:type="dxa"/>
                </w:tcPr>
                <w:p w:rsidR="00B84583" w:rsidRPr="00BF5D95" w:rsidRDefault="00B84583" w:rsidP="007C6760">
                  <w:pPr>
                    <w:framePr w:hSpace="180" w:wrap="around" w:vAnchor="text" w:hAnchor="page" w:x="447" w:y="127"/>
                    <w:spacing w:before="100" w:beforeAutospacing="1"/>
                    <w:rPr>
                      <w:rFonts w:ascii="Times New Roman" w:hAnsi="Times New Roman" w:cs="Times New Roman"/>
                      <w:b/>
                      <w:bCs/>
                      <w:color w:val="000000"/>
                      <w:sz w:val="24"/>
                      <w:szCs w:val="24"/>
                    </w:rPr>
                  </w:pPr>
                </w:p>
                <w:p w:rsidR="00B84583" w:rsidRPr="00BF5D95" w:rsidRDefault="00B84583" w:rsidP="007C6760">
                  <w:pPr>
                    <w:framePr w:hSpace="180" w:wrap="around" w:vAnchor="text" w:hAnchor="page" w:x="447" w:y="127"/>
                    <w:rPr>
                      <w:rFonts w:ascii="Times New Roman" w:hAnsi="Times New Roman" w:cs="Times New Roman"/>
                      <w:b/>
                      <w:bCs/>
                      <w:color w:val="000000"/>
                      <w:sz w:val="24"/>
                      <w:szCs w:val="24"/>
                    </w:rPr>
                  </w:pPr>
                </w:p>
                <w:p w:rsidR="00B84583" w:rsidRDefault="00B84583" w:rsidP="007C6760">
                  <w:pPr>
                    <w:framePr w:hSpace="180" w:wrap="around" w:vAnchor="text" w:hAnchor="page" w:x="447" w:y="127"/>
                    <w:rPr>
                      <w:rFonts w:ascii="Times New Roman" w:hAnsi="Times New Roman" w:cs="Times New Roman"/>
                      <w:b/>
                      <w:bCs/>
                      <w:color w:val="000000"/>
                      <w:sz w:val="24"/>
                      <w:szCs w:val="24"/>
                    </w:rPr>
                  </w:pPr>
                </w:p>
                <w:p w:rsidR="00B84583" w:rsidRPr="00BF5D95" w:rsidRDefault="00B84583" w:rsidP="007C6760">
                  <w:pPr>
                    <w:framePr w:hSpace="180" w:wrap="around" w:vAnchor="text" w:hAnchor="page" w:x="447" w:y="127"/>
                    <w:rPr>
                      <w:rFonts w:ascii="Times New Roman" w:hAnsi="Times New Roman" w:cs="Times New Roman"/>
                      <w:bCs/>
                      <w:color w:val="000000"/>
                      <w:sz w:val="24"/>
                      <w:szCs w:val="24"/>
                    </w:rPr>
                  </w:pPr>
                  <w:r w:rsidRPr="00BF5D95">
                    <w:rPr>
                      <w:rFonts w:ascii="Times New Roman" w:hAnsi="Times New Roman" w:cs="Times New Roman"/>
                      <w:b/>
                      <w:bCs/>
                      <w:color w:val="000000"/>
                      <w:sz w:val="24"/>
                      <w:szCs w:val="24"/>
                    </w:rPr>
                    <w:t>3</w:t>
                  </w:r>
                  <w:r w:rsidR="00CA56CE">
                    <w:rPr>
                      <w:rFonts w:ascii="Times New Roman" w:hAnsi="Times New Roman" w:cs="Times New Roman"/>
                      <w:b/>
                      <w:bCs/>
                      <w:color w:val="000000"/>
                      <w:sz w:val="24"/>
                      <w:szCs w:val="24"/>
                    </w:rPr>
                    <w:t xml:space="preserve"> </w:t>
                  </w:r>
                  <w:r w:rsidRPr="00BF5D95">
                    <w:rPr>
                      <w:rFonts w:ascii="Times New Roman" w:hAnsi="Times New Roman" w:cs="Times New Roman"/>
                      <w:b/>
                      <w:bCs/>
                      <w:color w:val="000000"/>
                      <w:sz w:val="24"/>
                      <w:szCs w:val="24"/>
                    </w:rPr>
                    <w:t xml:space="preserve">из 14 </w:t>
                  </w:r>
                  <w:r w:rsidRPr="00BF5D95">
                    <w:rPr>
                      <w:rFonts w:ascii="Times New Roman" w:hAnsi="Times New Roman" w:cs="Times New Roman"/>
                      <w:bCs/>
                      <w:color w:val="000000"/>
                      <w:sz w:val="24"/>
                      <w:szCs w:val="24"/>
                    </w:rPr>
                    <w:t>тратят на подготовку 2 часа и более</w:t>
                  </w:r>
                </w:p>
                <w:p w:rsidR="00B84583" w:rsidRPr="00BF5D95" w:rsidRDefault="00B84583" w:rsidP="007C6760">
                  <w:pPr>
                    <w:framePr w:hSpace="180" w:wrap="around" w:vAnchor="text" w:hAnchor="page" w:x="447" w:y="127"/>
                    <w:rPr>
                      <w:rFonts w:ascii="Times New Roman" w:hAnsi="Times New Roman" w:cs="Times New Roman"/>
                      <w:b/>
                      <w:bCs/>
                      <w:color w:val="000000"/>
                      <w:sz w:val="24"/>
                      <w:szCs w:val="24"/>
                    </w:rPr>
                  </w:pPr>
                  <w:r w:rsidRPr="00BF5D95">
                    <w:rPr>
                      <w:rFonts w:ascii="Times New Roman" w:hAnsi="Times New Roman" w:cs="Times New Roman"/>
                      <w:b/>
                      <w:bCs/>
                      <w:color w:val="000000"/>
                      <w:sz w:val="24"/>
                      <w:szCs w:val="24"/>
                    </w:rPr>
                    <w:t>2</w:t>
                  </w:r>
                </w:p>
                <w:p w:rsidR="00B84583" w:rsidRPr="00BF5D95" w:rsidRDefault="00B84583" w:rsidP="007C6760">
                  <w:pPr>
                    <w:framePr w:hSpace="180" w:wrap="around" w:vAnchor="text" w:hAnchor="page" w:x="447" w:y="127"/>
                    <w:rPr>
                      <w:rFonts w:ascii="Times New Roman" w:hAnsi="Times New Roman" w:cs="Times New Roman"/>
                      <w:b/>
                      <w:bCs/>
                      <w:color w:val="000000"/>
                      <w:sz w:val="24"/>
                      <w:szCs w:val="24"/>
                    </w:rPr>
                  </w:pPr>
                  <w:r w:rsidRPr="00BF5D95">
                    <w:rPr>
                      <w:rFonts w:ascii="Times New Roman" w:hAnsi="Times New Roman" w:cs="Times New Roman"/>
                      <w:b/>
                      <w:bCs/>
                      <w:color w:val="000000"/>
                      <w:sz w:val="24"/>
                      <w:szCs w:val="24"/>
                    </w:rPr>
                    <w:t>6</w:t>
                  </w:r>
                </w:p>
                <w:p w:rsidR="00B84583" w:rsidRPr="00BF5D95" w:rsidRDefault="00B84583" w:rsidP="007C6760">
                  <w:pPr>
                    <w:framePr w:hSpace="180" w:wrap="around" w:vAnchor="text" w:hAnchor="page" w:x="447" w:y="127"/>
                    <w:spacing w:before="100" w:beforeAutospacing="1"/>
                    <w:rPr>
                      <w:rFonts w:ascii="Times New Roman" w:hAnsi="Times New Roman" w:cs="Times New Roman"/>
                      <w:b/>
                      <w:bCs/>
                      <w:color w:val="000000"/>
                      <w:sz w:val="24"/>
                      <w:szCs w:val="24"/>
                    </w:rPr>
                  </w:pPr>
                  <w:r w:rsidRPr="00BF5D95">
                    <w:rPr>
                      <w:rFonts w:ascii="Times New Roman" w:hAnsi="Times New Roman" w:cs="Times New Roman"/>
                      <w:b/>
                      <w:bCs/>
                      <w:color w:val="000000"/>
                      <w:sz w:val="24"/>
                      <w:szCs w:val="24"/>
                    </w:rPr>
                    <w:t xml:space="preserve">3 из 14  </w:t>
                  </w:r>
                  <w:r w:rsidRPr="00BF5D95">
                    <w:rPr>
                      <w:rFonts w:ascii="Times New Roman" w:hAnsi="Times New Roman" w:cs="Times New Roman"/>
                      <w:bCs/>
                      <w:color w:val="000000"/>
                      <w:sz w:val="24"/>
                      <w:szCs w:val="24"/>
                    </w:rPr>
                    <w:t>считают, что время, которое они тратят на подготовку к уроку зависит  от темы урока и изучаемого материала.</w:t>
                  </w:r>
                </w:p>
              </w:tc>
            </w:tr>
            <w:tr w:rsidR="00B84583" w:rsidRPr="00BF5D95" w:rsidTr="00B84583">
              <w:trPr>
                <w:trHeight w:val="142"/>
              </w:trPr>
              <w:tc>
                <w:tcPr>
                  <w:tcW w:w="709" w:type="dxa"/>
                </w:tcPr>
                <w:p w:rsidR="00B84583" w:rsidRPr="00BF5D95" w:rsidRDefault="00B84583" w:rsidP="007C6760">
                  <w:pPr>
                    <w:framePr w:hSpace="180" w:wrap="around" w:vAnchor="text" w:hAnchor="page" w:x="447" w:y="127"/>
                    <w:spacing w:before="100" w:beforeAutospacing="1"/>
                    <w:rPr>
                      <w:rFonts w:ascii="Times New Roman" w:hAnsi="Times New Roman" w:cs="Times New Roman"/>
                      <w:b/>
                      <w:bCs/>
                      <w:color w:val="000000"/>
                      <w:sz w:val="24"/>
                      <w:szCs w:val="24"/>
                    </w:rPr>
                  </w:pPr>
                  <w:r w:rsidRPr="00BF5D95">
                    <w:rPr>
                      <w:rFonts w:ascii="Times New Roman" w:hAnsi="Times New Roman" w:cs="Times New Roman"/>
                      <w:b/>
                      <w:bCs/>
                      <w:color w:val="000000"/>
                      <w:sz w:val="24"/>
                      <w:szCs w:val="24"/>
                    </w:rPr>
                    <w:t>8</w:t>
                  </w:r>
                </w:p>
              </w:tc>
              <w:tc>
                <w:tcPr>
                  <w:tcW w:w="4140" w:type="dxa"/>
                </w:tcPr>
                <w:p w:rsidR="00B84583" w:rsidRPr="00BF5D95" w:rsidRDefault="00B84583" w:rsidP="007C6760">
                  <w:pPr>
                    <w:framePr w:hSpace="180" w:wrap="around" w:vAnchor="text" w:hAnchor="page" w:x="447" w:y="127"/>
                    <w:rPr>
                      <w:rFonts w:ascii="Times New Roman" w:hAnsi="Times New Roman" w:cs="Times New Roman"/>
                      <w:color w:val="000000"/>
                      <w:sz w:val="24"/>
                      <w:szCs w:val="24"/>
                    </w:rPr>
                  </w:pPr>
                  <w:r w:rsidRPr="00BF5D95">
                    <w:rPr>
                      <w:rFonts w:ascii="Times New Roman" w:hAnsi="Times New Roman" w:cs="Times New Roman"/>
                      <w:color w:val="000000"/>
                      <w:sz w:val="24"/>
                      <w:szCs w:val="24"/>
                    </w:rPr>
                    <w:t>Опишите своё самое успешное учебное занятие</w:t>
                  </w:r>
                </w:p>
              </w:tc>
              <w:tc>
                <w:tcPr>
                  <w:tcW w:w="5386" w:type="dxa"/>
                </w:tcPr>
                <w:p w:rsidR="00B84583" w:rsidRPr="00BF5D95" w:rsidRDefault="00B84583" w:rsidP="007C6760">
                  <w:pPr>
                    <w:framePr w:hSpace="180" w:wrap="around" w:vAnchor="text" w:hAnchor="page" w:x="447" w:y="127"/>
                    <w:spacing w:before="100" w:beforeAutospacing="1"/>
                    <w:rPr>
                      <w:rFonts w:ascii="Times New Roman" w:hAnsi="Times New Roman" w:cs="Times New Roman"/>
                      <w:b/>
                      <w:bCs/>
                      <w:color w:val="000000"/>
                      <w:sz w:val="24"/>
                      <w:szCs w:val="24"/>
                    </w:rPr>
                  </w:pPr>
                  <w:r w:rsidRPr="00BF5D95">
                    <w:rPr>
                      <w:rFonts w:ascii="Times New Roman" w:hAnsi="Times New Roman" w:cs="Times New Roman"/>
                      <w:b/>
                      <w:bCs/>
                      <w:color w:val="000000"/>
                      <w:sz w:val="24"/>
                      <w:szCs w:val="24"/>
                    </w:rPr>
                    <w:t xml:space="preserve">6 из 14 </w:t>
                  </w:r>
                  <w:r w:rsidRPr="00BF5D95">
                    <w:rPr>
                      <w:rFonts w:ascii="Times New Roman" w:hAnsi="Times New Roman" w:cs="Times New Roman"/>
                      <w:bCs/>
                      <w:color w:val="000000"/>
                      <w:sz w:val="24"/>
                      <w:szCs w:val="24"/>
                    </w:rPr>
                    <w:t>затруднились ответить на вопрос, либо дали абстрактный ответ.</w:t>
                  </w:r>
                </w:p>
              </w:tc>
            </w:tr>
            <w:tr w:rsidR="00B84583" w:rsidRPr="00BF5D95" w:rsidTr="00B84583">
              <w:trPr>
                <w:trHeight w:val="142"/>
              </w:trPr>
              <w:tc>
                <w:tcPr>
                  <w:tcW w:w="709" w:type="dxa"/>
                </w:tcPr>
                <w:p w:rsidR="00B84583" w:rsidRPr="00BF5D95" w:rsidRDefault="00B84583" w:rsidP="007C6760">
                  <w:pPr>
                    <w:framePr w:hSpace="180" w:wrap="around" w:vAnchor="text" w:hAnchor="page" w:x="447" w:y="127"/>
                    <w:spacing w:before="100" w:beforeAutospacing="1"/>
                    <w:rPr>
                      <w:rFonts w:ascii="Times New Roman" w:hAnsi="Times New Roman" w:cs="Times New Roman"/>
                      <w:b/>
                      <w:bCs/>
                      <w:color w:val="000000"/>
                      <w:sz w:val="24"/>
                      <w:szCs w:val="24"/>
                    </w:rPr>
                  </w:pPr>
                </w:p>
              </w:tc>
              <w:tc>
                <w:tcPr>
                  <w:tcW w:w="4140" w:type="dxa"/>
                </w:tcPr>
                <w:p w:rsidR="00B84583" w:rsidRPr="00BF5D95" w:rsidRDefault="00B84583" w:rsidP="007C6760">
                  <w:pPr>
                    <w:framePr w:hSpace="180" w:wrap="around" w:vAnchor="text" w:hAnchor="page" w:x="447" w:y="127"/>
                    <w:rPr>
                      <w:rFonts w:ascii="Times New Roman" w:hAnsi="Times New Roman" w:cs="Times New Roman"/>
                      <w:color w:val="000000"/>
                      <w:sz w:val="24"/>
                      <w:szCs w:val="24"/>
                    </w:rPr>
                  </w:pPr>
                  <w:r w:rsidRPr="00BF5D95">
                    <w:rPr>
                      <w:rFonts w:ascii="Times New Roman" w:hAnsi="Times New Roman" w:cs="Times New Roman"/>
                      <w:color w:val="000000"/>
                      <w:sz w:val="24"/>
                      <w:szCs w:val="24"/>
                    </w:rPr>
                    <w:t>Сколько у вас на каждые 10 учебных занятий:</w:t>
                  </w:r>
                </w:p>
                <w:p w:rsidR="00B84583" w:rsidRPr="00BF5D95" w:rsidRDefault="00B84583" w:rsidP="007C6760">
                  <w:pPr>
                    <w:framePr w:hSpace="180" w:wrap="around" w:vAnchor="text" w:hAnchor="page" w:x="447" w:y="127"/>
                    <w:numPr>
                      <w:ilvl w:val="0"/>
                      <w:numId w:val="26"/>
                    </w:numPr>
                    <w:rPr>
                      <w:rFonts w:ascii="Times New Roman" w:hAnsi="Times New Roman" w:cs="Times New Roman"/>
                      <w:color w:val="000000"/>
                      <w:sz w:val="24"/>
                      <w:szCs w:val="24"/>
                      <w:lang w:val="en-US"/>
                    </w:rPr>
                  </w:pPr>
                  <w:proofErr w:type="spellStart"/>
                  <w:r w:rsidRPr="00BF5D95">
                    <w:rPr>
                      <w:rFonts w:ascii="Times New Roman" w:hAnsi="Times New Roman" w:cs="Times New Roman"/>
                      <w:color w:val="000000"/>
                      <w:sz w:val="24"/>
                      <w:szCs w:val="24"/>
                      <w:lang w:val="en-US"/>
                    </w:rPr>
                    <w:t>отличных</w:t>
                  </w:r>
                  <w:proofErr w:type="spellEnd"/>
                </w:p>
                <w:p w:rsidR="00B84583" w:rsidRPr="00BF5D95" w:rsidRDefault="00B84583" w:rsidP="007C6760">
                  <w:pPr>
                    <w:framePr w:hSpace="180" w:wrap="around" w:vAnchor="text" w:hAnchor="page" w:x="447" w:y="127"/>
                    <w:numPr>
                      <w:ilvl w:val="0"/>
                      <w:numId w:val="26"/>
                    </w:numPr>
                    <w:rPr>
                      <w:rFonts w:ascii="Times New Roman" w:hAnsi="Times New Roman" w:cs="Times New Roman"/>
                      <w:color w:val="000000"/>
                      <w:sz w:val="24"/>
                      <w:szCs w:val="24"/>
                      <w:lang w:val="en-US"/>
                    </w:rPr>
                  </w:pPr>
                  <w:proofErr w:type="spellStart"/>
                  <w:r w:rsidRPr="00BF5D95">
                    <w:rPr>
                      <w:rFonts w:ascii="Times New Roman" w:hAnsi="Times New Roman" w:cs="Times New Roman"/>
                      <w:color w:val="000000"/>
                      <w:sz w:val="24"/>
                      <w:szCs w:val="24"/>
                      <w:lang w:val="en-US"/>
                    </w:rPr>
                    <w:t>хороших</w:t>
                  </w:r>
                  <w:proofErr w:type="spellEnd"/>
                </w:p>
                <w:p w:rsidR="00B84583" w:rsidRPr="00BF5D95" w:rsidRDefault="00B84583" w:rsidP="007C6760">
                  <w:pPr>
                    <w:framePr w:hSpace="180" w:wrap="around" w:vAnchor="text" w:hAnchor="page" w:x="447" w:y="127"/>
                    <w:numPr>
                      <w:ilvl w:val="0"/>
                      <w:numId w:val="26"/>
                    </w:numPr>
                    <w:rPr>
                      <w:rFonts w:ascii="Times New Roman" w:hAnsi="Times New Roman" w:cs="Times New Roman"/>
                      <w:color w:val="000000"/>
                      <w:sz w:val="24"/>
                      <w:szCs w:val="24"/>
                      <w:lang w:val="en-US"/>
                    </w:rPr>
                  </w:pPr>
                  <w:proofErr w:type="spellStart"/>
                  <w:r w:rsidRPr="00BF5D95">
                    <w:rPr>
                      <w:rFonts w:ascii="Times New Roman" w:hAnsi="Times New Roman" w:cs="Times New Roman"/>
                      <w:color w:val="000000"/>
                      <w:sz w:val="24"/>
                      <w:szCs w:val="24"/>
                      <w:lang w:val="en-US"/>
                    </w:rPr>
                    <w:t>средних</w:t>
                  </w:r>
                  <w:proofErr w:type="spellEnd"/>
                </w:p>
                <w:p w:rsidR="00B84583" w:rsidRPr="00BF5D95" w:rsidRDefault="00B84583" w:rsidP="007C6760">
                  <w:pPr>
                    <w:framePr w:hSpace="180" w:wrap="around" w:vAnchor="text" w:hAnchor="page" w:x="447" w:y="127"/>
                    <w:numPr>
                      <w:ilvl w:val="0"/>
                      <w:numId w:val="26"/>
                    </w:numPr>
                    <w:rPr>
                      <w:rFonts w:ascii="Times New Roman" w:hAnsi="Times New Roman" w:cs="Times New Roman"/>
                      <w:color w:val="000000"/>
                      <w:sz w:val="24"/>
                      <w:szCs w:val="24"/>
                    </w:rPr>
                  </w:pPr>
                  <w:r w:rsidRPr="00BF5D95">
                    <w:rPr>
                      <w:rFonts w:ascii="Times New Roman" w:hAnsi="Times New Roman" w:cs="Times New Roman"/>
                      <w:color w:val="000000"/>
                      <w:sz w:val="24"/>
                      <w:szCs w:val="24"/>
                    </w:rPr>
                    <w:t>учебных занятий, которые вам самим не понравились</w:t>
                  </w:r>
                </w:p>
              </w:tc>
              <w:tc>
                <w:tcPr>
                  <w:tcW w:w="5386" w:type="dxa"/>
                </w:tcPr>
                <w:p w:rsidR="00B84583" w:rsidRPr="00BF5D95" w:rsidRDefault="00B84583" w:rsidP="007C6760">
                  <w:pPr>
                    <w:framePr w:hSpace="180" w:wrap="around" w:vAnchor="text" w:hAnchor="page" w:x="447" w:y="127"/>
                    <w:rPr>
                      <w:rFonts w:ascii="Times New Roman" w:hAnsi="Times New Roman" w:cs="Times New Roman"/>
                      <w:color w:val="000000"/>
                      <w:sz w:val="24"/>
                      <w:szCs w:val="24"/>
                    </w:rPr>
                  </w:pPr>
                  <w:r w:rsidRPr="00BF5D95">
                    <w:rPr>
                      <w:rFonts w:ascii="Times New Roman" w:hAnsi="Times New Roman" w:cs="Times New Roman"/>
                      <w:b/>
                      <w:bCs/>
                      <w:color w:val="000000"/>
                      <w:sz w:val="24"/>
                      <w:szCs w:val="24"/>
                    </w:rPr>
                    <w:t>Среднее количество</w:t>
                  </w:r>
                  <w:r w:rsidRPr="00BF5D95">
                    <w:rPr>
                      <w:rFonts w:ascii="Times New Roman" w:hAnsi="Times New Roman" w:cs="Times New Roman"/>
                      <w:color w:val="000000"/>
                      <w:sz w:val="24"/>
                      <w:szCs w:val="24"/>
                    </w:rPr>
                    <w:t xml:space="preserve"> учебных занятий:</w:t>
                  </w:r>
                </w:p>
                <w:p w:rsidR="00B84583" w:rsidRDefault="00B84583" w:rsidP="007C6760">
                  <w:pPr>
                    <w:framePr w:hSpace="180" w:wrap="around" w:vAnchor="text" w:hAnchor="page" w:x="447" w:y="127"/>
                    <w:rPr>
                      <w:rFonts w:ascii="Times New Roman" w:hAnsi="Times New Roman" w:cs="Times New Roman"/>
                      <w:bCs/>
                      <w:color w:val="000000"/>
                      <w:sz w:val="24"/>
                      <w:szCs w:val="24"/>
                    </w:rPr>
                  </w:pPr>
                </w:p>
                <w:p w:rsidR="00B84583" w:rsidRPr="00BF5D95" w:rsidRDefault="00B84583" w:rsidP="007C6760">
                  <w:pPr>
                    <w:framePr w:hSpace="180" w:wrap="around" w:vAnchor="text" w:hAnchor="page" w:x="447" w:y="127"/>
                    <w:rPr>
                      <w:rFonts w:ascii="Times New Roman" w:hAnsi="Times New Roman" w:cs="Times New Roman"/>
                      <w:bCs/>
                      <w:color w:val="000000"/>
                      <w:sz w:val="24"/>
                      <w:szCs w:val="24"/>
                    </w:rPr>
                  </w:pPr>
                  <w:r w:rsidRPr="00BF5D95">
                    <w:rPr>
                      <w:rFonts w:ascii="Times New Roman" w:hAnsi="Times New Roman" w:cs="Times New Roman"/>
                      <w:bCs/>
                      <w:color w:val="000000"/>
                      <w:sz w:val="24"/>
                      <w:szCs w:val="24"/>
                    </w:rPr>
                    <w:t>2</w:t>
                  </w:r>
                </w:p>
                <w:p w:rsidR="00B84583" w:rsidRPr="00BF5D95" w:rsidRDefault="00B84583" w:rsidP="007C6760">
                  <w:pPr>
                    <w:framePr w:hSpace="180" w:wrap="around" w:vAnchor="text" w:hAnchor="page" w:x="447" w:y="127"/>
                    <w:rPr>
                      <w:rFonts w:ascii="Times New Roman" w:hAnsi="Times New Roman" w:cs="Times New Roman"/>
                      <w:bCs/>
                      <w:color w:val="000000"/>
                      <w:sz w:val="24"/>
                      <w:szCs w:val="24"/>
                    </w:rPr>
                  </w:pPr>
                  <w:r w:rsidRPr="00BF5D95">
                    <w:rPr>
                      <w:rFonts w:ascii="Times New Roman" w:hAnsi="Times New Roman" w:cs="Times New Roman"/>
                      <w:bCs/>
                      <w:color w:val="000000"/>
                      <w:sz w:val="24"/>
                      <w:szCs w:val="24"/>
                    </w:rPr>
                    <w:t>5</w:t>
                  </w:r>
                </w:p>
                <w:p w:rsidR="00B84583" w:rsidRDefault="00B84583" w:rsidP="007C6760">
                  <w:pPr>
                    <w:framePr w:hSpace="180" w:wrap="around" w:vAnchor="text" w:hAnchor="page" w:x="447" w:y="127"/>
                    <w:rPr>
                      <w:rFonts w:ascii="Times New Roman" w:hAnsi="Times New Roman" w:cs="Times New Roman"/>
                      <w:bCs/>
                      <w:color w:val="000000"/>
                      <w:sz w:val="24"/>
                      <w:szCs w:val="24"/>
                    </w:rPr>
                  </w:pPr>
                  <w:r w:rsidRPr="00BF5D95">
                    <w:rPr>
                      <w:rFonts w:ascii="Times New Roman" w:hAnsi="Times New Roman" w:cs="Times New Roman"/>
                      <w:bCs/>
                      <w:color w:val="000000"/>
                      <w:sz w:val="24"/>
                      <w:szCs w:val="24"/>
                    </w:rPr>
                    <w:t>3</w:t>
                  </w:r>
                </w:p>
                <w:p w:rsidR="00B84583" w:rsidRPr="00C633E1" w:rsidRDefault="00B84583" w:rsidP="007C6760">
                  <w:pPr>
                    <w:framePr w:hSpace="180" w:wrap="around" w:vAnchor="text" w:hAnchor="page" w:x="447" w:y="127"/>
                    <w:rPr>
                      <w:rFonts w:ascii="Times New Roman" w:hAnsi="Times New Roman" w:cs="Times New Roman"/>
                      <w:bCs/>
                      <w:color w:val="000000"/>
                      <w:sz w:val="24"/>
                      <w:szCs w:val="24"/>
                    </w:rPr>
                  </w:pPr>
                  <w:r w:rsidRPr="00BF5D95">
                    <w:rPr>
                      <w:rFonts w:ascii="Times New Roman" w:hAnsi="Times New Roman" w:cs="Times New Roman"/>
                      <w:b/>
                      <w:bCs/>
                      <w:color w:val="000000"/>
                      <w:sz w:val="24"/>
                      <w:szCs w:val="24"/>
                    </w:rPr>
                    <w:t xml:space="preserve">3 педагога из 14 </w:t>
                  </w:r>
                  <w:r w:rsidRPr="00BF5D95">
                    <w:rPr>
                      <w:rFonts w:ascii="Times New Roman" w:hAnsi="Times New Roman" w:cs="Times New Roman"/>
                      <w:bCs/>
                      <w:color w:val="000000"/>
                      <w:sz w:val="24"/>
                      <w:szCs w:val="24"/>
                    </w:rPr>
                    <w:t>сознались, что у них есть такие уроки, которые им самим не понравились</w:t>
                  </w:r>
                </w:p>
              </w:tc>
            </w:tr>
            <w:tr w:rsidR="00B84583" w:rsidRPr="00BF5D95" w:rsidTr="00B84583">
              <w:trPr>
                <w:trHeight w:val="3333"/>
              </w:trPr>
              <w:tc>
                <w:tcPr>
                  <w:tcW w:w="709" w:type="dxa"/>
                </w:tcPr>
                <w:p w:rsidR="00B84583" w:rsidRPr="00BF5D95" w:rsidRDefault="00B84583" w:rsidP="007C6760">
                  <w:pPr>
                    <w:framePr w:hSpace="180" w:wrap="around" w:vAnchor="text" w:hAnchor="page" w:x="447" w:y="127"/>
                    <w:spacing w:before="100" w:beforeAutospacing="1"/>
                    <w:rPr>
                      <w:rFonts w:ascii="Times New Roman" w:hAnsi="Times New Roman" w:cs="Times New Roman"/>
                      <w:b/>
                      <w:bCs/>
                      <w:color w:val="000000"/>
                      <w:sz w:val="24"/>
                      <w:szCs w:val="24"/>
                    </w:rPr>
                  </w:pPr>
                  <w:r w:rsidRPr="00BF5D95">
                    <w:rPr>
                      <w:rFonts w:ascii="Times New Roman" w:hAnsi="Times New Roman" w:cs="Times New Roman"/>
                      <w:b/>
                      <w:bCs/>
                      <w:color w:val="000000"/>
                      <w:sz w:val="24"/>
                      <w:szCs w:val="24"/>
                    </w:rPr>
                    <w:lastRenderedPageBreak/>
                    <w:t>9</w:t>
                  </w:r>
                </w:p>
              </w:tc>
              <w:tc>
                <w:tcPr>
                  <w:tcW w:w="4140" w:type="dxa"/>
                </w:tcPr>
                <w:p w:rsidR="00B84583" w:rsidRPr="00BF5D95" w:rsidRDefault="00B84583" w:rsidP="007C6760">
                  <w:pPr>
                    <w:framePr w:hSpace="180" w:wrap="around" w:vAnchor="text" w:hAnchor="page" w:x="447" w:y="127"/>
                    <w:rPr>
                      <w:rFonts w:ascii="Times New Roman" w:hAnsi="Times New Roman" w:cs="Times New Roman"/>
                      <w:color w:val="000000"/>
                      <w:sz w:val="24"/>
                      <w:szCs w:val="24"/>
                    </w:rPr>
                  </w:pPr>
                  <w:r w:rsidRPr="00BF5D95">
                    <w:rPr>
                      <w:rFonts w:ascii="Times New Roman" w:hAnsi="Times New Roman" w:cs="Times New Roman"/>
                      <w:color w:val="000000"/>
                      <w:sz w:val="24"/>
                      <w:szCs w:val="24"/>
                    </w:rPr>
                    <w:t>Поставьте оценку (оцените по 10-балльной шкале) успешности следующим фазам и элементам вашему учебному занятию:</w:t>
                  </w:r>
                </w:p>
                <w:p w:rsidR="00B84583" w:rsidRPr="00BF5D95" w:rsidRDefault="00B84583" w:rsidP="007C6760">
                  <w:pPr>
                    <w:framePr w:hSpace="180" w:wrap="around" w:vAnchor="text" w:hAnchor="page" w:x="447" w:y="127"/>
                    <w:rPr>
                      <w:rFonts w:ascii="Times New Roman" w:hAnsi="Times New Roman" w:cs="Times New Roman"/>
                      <w:color w:val="000000"/>
                      <w:sz w:val="24"/>
                      <w:szCs w:val="24"/>
                    </w:rPr>
                  </w:pPr>
                  <w:r w:rsidRPr="00BF5D95">
                    <w:rPr>
                      <w:rFonts w:ascii="Times New Roman" w:hAnsi="Times New Roman" w:cs="Times New Roman"/>
                      <w:color w:val="000000"/>
                      <w:sz w:val="24"/>
                      <w:szCs w:val="24"/>
                    </w:rPr>
                    <w:t xml:space="preserve">* организационно-психологический момент </w:t>
                  </w:r>
                </w:p>
                <w:p w:rsidR="00B84583" w:rsidRPr="00BF5D95" w:rsidRDefault="00B84583" w:rsidP="007C6760">
                  <w:pPr>
                    <w:framePr w:hSpace="180" w:wrap="around" w:vAnchor="text" w:hAnchor="page" w:x="447" w:y="127"/>
                    <w:rPr>
                      <w:rFonts w:ascii="Times New Roman" w:hAnsi="Times New Roman" w:cs="Times New Roman"/>
                      <w:color w:val="000000"/>
                      <w:sz w:val="24"/>
                      <w:szCs w:val="24"/>
                    </w:rPr>
                  </w:pPr>
                  <w:r w:rsidRPr="00BF5D95">
                    <w:rPr>
                      <w:rFonts w:ascii="Times New Roman" w:hAnsi="Times New Roman" w:cs="Times New Roman"/>
                      <w:color w:val="000000"/>
                      <w:sz w:val="24"/>
                      <w:szCs w:val="24"/>
                    </w:rPr>
                    <w:t xml:space="preserve">* формы и успешность проведения опроса </w:t>
                  </w:r>
                </w:p>
                <w:p w:rsidR="00B84583" w:rsidRPr="00BF5D95" w:rsidRDefault="00B84583" w:rsidP="007C6760">
                  <w:pPr>
                    <w:framePr w:hSpace="180" w:wrap="around" w:vAnchor="text" w:hAnchor="page" w:x="447" w:y="127"/>
                    <w:rPr>
                      <w:rFonts w:ascii="Times New Roman" w:hAnsi="Times New Roman" w:cs="Times New Roman"/>
                      <w:color w:val="000000"/>
                      <w:sz w:val="24"/>
                      <w:szCs w:val="24"/>
                    </w:rPr>
                  </w:pPr>
                  <w:r w:rsidRPr="00BF5D95">
                    <w:rPr>
                      <w:rFonts w:ascii="Times New Roman" w:hAnsi="Times New Roman" w:cs="Times New Roman"/>
                      <w:color w:val="000000"/>
                      <w:sz w:val="24"/>
                      <w:szCs w:val="24"/>
                    </w:rPr>
                    <w:t xml:space="preserve">* корректность в оценивании работ </w:t>
                  </w:r>
                </w:p>
                <w:p w:rsidR="00B84583" w:rsidRPr="00BF5D95" w:rsidRDefault="00B84583" w:rsidP="007C6760">
                  <w:pPr>
                    <w:framePr w:hSpace="180" w:wrap="around" w:vAnchor="text" w:hAnchor="page" w:x="447" w:y="127"/>
                    <w:rPr>
                      <w:rFonts w:ascii="Times New Roman" w:hAnsi="Times New Roman" w:cs="Times New Roman"/>
                      <w:color w:val="000000"/>
                      <w:sz w:val="24"/>
                      <w:szCs w:val="24"/>
                    </w:rPr>
                  </w:pPr>
                  <w:r w:rsidRPr="00BF5D95">
                    <w:rPr>
                      <w:rFonts w:ascii="Times New Roman" w:hAnsi="Times New Roman" w:cs="Times New Roman"/>
                      <w:color w:val="000000"/>
                      <w:sz w:val="24"/>
                      <w:szCs w:val="24"/>
                    </w:rPr>
                    <w:t xml:space="preserve">* объяснение нового материала и умение активизировать познавательную и творческую деятельность обучающихся </w:t>
                  </w:r>
                </w:p>
                <w:p w:rsidR="00B84583" w:rsidRPr="00BF5D95" w:rsidRDefault="00B84583" w:rsidP="007C6760">
                  <w:pPr>
                    <w:framePr w:hSpace="180" w:wrap="around" w:vAnchor="text" w:hAnchor="page" w:x="447" w:y="127"/>
                    <w:rPr>
                      <w:rFonts w:ascii="Times New Roman" w:hAnsi="Times New Roman" w:cs="Times New Roman"/>
                      <w:color w:val="000000"/>
                      <w:sz w:val="24"/>
                      <w:szCs w:val="24"/>
                    </w:rPr>
                  </w:pPr>
                  <w:r w:rsidRPr="00BF5D95">
                    <w:rPr>
                      <w:rFonts w:ascii="Times New Roman" w:hAnsi="Times New Roman" w:cs="Times New Roman"/>
                      <w:color w:val="000000"/>
                      <w:sz w:val="24"/>
                      <w:szCs w:val="24"/>
                    </w:rPr>
                    <w:t>* обеспечение высокого качества обучения детей на каждом учебном занятие</w:t>
                  </w:r>
                </w:p>
                <w:p w:rsidR="00B84583" w:rsidRPr="00BF5D95" w:rsidRDefault="00B84583" w:rsidP="007C6760">
                  <w:pPr>
                    <w:framePr w:hSpace="180" w:wrap="around" w:vAnchor="text" w:hAnchor="page" w:x="447" w:y="127"/>
                    <w:rPr>
                      <w:rFonts w:ascii="Times New Roman" w:hAnsi="Times New Roman" w:cs="Times New Roman"/>
                      <w:color w:val="000000"/>
                      <w:sz w:val="24"/>
                      <w:szCs w:val="24"/>
                    </w:rPr>
                  </w:pPr>
                  <w:r w:rsidRPr="00BF5D95">
                    <w:rPr>
                      <w:rFonts w:ascii="Times New Roman" w:hAnsi="Times New Roman" w:cs="Times New Roman"/>
                      <w:color w:val="000000"/>
                      <w:sz w:val="24"/>
                      <w:szCs w:val="24"/>
                    </w:rPr>
                    <w:t xml:space="preserve"> * закрепление изученного материала </w:t>
                  </w:r>
                </w:p>
                <w:p w:rsidR="00B84583" w:rsidRPr="00BF5D95" w:rsidRDefault="00B84583" w:rsidP="007C6760">
                  <w:pPr>
                    <w:framePr w:hSpace="180" w:wrap="around" w:vAnchor="text" w:hAnchor="page" w:x="447" w:y="127"/>
                    <w:rPr>
                      <w:rFonts w:ascii="Times New Roman" w:hAnsi="Times New Roman" w:cs="Times New Roman"/>
                      <w:color w:val="000000"/>
                      <w:sz w:val="24"/>
                      <w:szCs w:val="24"/>
                    </w:rPr>
                  </w:pPr>
                  <w:r w:rsidRPr="00BF5D95">
                    <w:rPr>
                      <w:rFonts w:ascii="Times New Roman" w:hAnsi="Times New Roman" w:cs="Times New Roman"/>
                      <w:color w:val="000000"/>
                      <w:sz w:val="24"/>
                      <w:szCs w:val="24"/>
                    </w:rPr>
                    <w:t>* умение выдавать домашнее задание</w:t>
                  </w:r>
                </w:p>
              </w:tc>
              <w:tc>
                <w:tcPr>
                  <w:tcW w:w="5386" w:type="dxa"/>
                </w:tcPr>
                <w:p w:rsidR="00B84583" w:rsidRPr="00BF5D95" w:rsidRDefault="00B84583" w:rsidP="007C6760">
                  <w:pPr>
                    <w:framePr w:hSpace="180" w:wrap="around" w:vAnchor="text" w:hAnchor="page" w:x="447" w:y="127"/>
                    <w:rPr>
                      <w:rFonts w:ascii="Times New Roman" w:hAnsi="Times New Roman" w:cs="Times New Roman"/>
                      <w:bCs/>
                      <w:color w:val="000000"/>
                      <w:sz w:val="24"/>
                      <w:szCs w:val="24"/>
                    </w:rPr>
                  </w:pPr>
                  <w:r w:rsidRPr="00BF5D95">
                    <w:rPr>
                      <w:rFonts w:ascii="Times New Roman" w:hAnsi="Times New Roman" w:cs="Times New Roman"/>
                      <w:b/>
                      <w:bCs/>
                      <w:color w:val="000000"/>
                      <w:sz w:val="24"/>
                      <w:szCs w:val="24"/>
                    </w:rPr>
                    <w:t xml:space="preserve">Средняя оценка  успешности </w:t>
                  </w:r>
                  <w:r w:rsidRPr="00BF5D95">
                    <w:rPr>
                      <w:rFonts w:ascii="Times New Roman" w:hAnsi="Times New Roman" w:cs="Times New Roman"/>
                      <w:bCs/>
                      <w:color w:val="000000"/>
                      <w:sz w:val="24"/>
                      <w:szCs w:val="24"/>
                    </w:rPr>
                    <w:t>элементов учебного занятия</w:t>
                  </w:r>
                </w:p>
                <w:p w:rsidR="00B84583" w:rsidRPr="00BF5D95" w:rsidRDefault="00B84583" w:rsidP="007C6760">
                  <w:pPr>
                    <w:framePr w:hSpace="180" w:wrap="around" w:vAnchor="text" w:hAnchor="page" w:x="447" w:y="127"/>
                    <w:rPr>
                      <w:rFonts w:ascii="Times New Roman" w:hAnsi="Times New Roman" w:cs="Times New Roman"/>
                      <w:b/>
                      <w:bCs/>
                      <w:color w:val="000000"/>
                      <w:sz w:val="24"/>
                      <w:szCs w:val="24"/>
                    </w:rPr>
                  </w:pPr>
                </w:p>
                <w:p w:rsidR="00B84583" w:rsidRDefault="00B84583" w:rsidP="007C6760">
                  <w:pPr>
                    <w:framePr w:hSpace="180" w:wrap="around" w:vAnchor="text" w:hAnchor="page" w:x="447" w:y="127"/>
                    <w:rPr>
                      <w:rFonts w:ascii="Times New Roman" w:hAnsi="Times New Roman" w:cs="Times New Roman"/>
                      <w:b/>
                      <w:bCs/>
                      <w:color w:val="000000"/>
                      <w:sz w:val="24"/>
                      <w:szCs w:val="24"/>
                    </w:rPr>
                  </w:pPr>
                </w:p>
                <w:p w:rsidR="00B84583" w:rsidRPr="00BF5D95" w:rsidRDefault="00B84583" w:rsidP="007C6760">
                  <w:pPr>
                    <w:framePr w:hSpace="180" w:wrap="around" w:vAnchor="text" w:hAnchor="page" w:x="447" w:y="127"/>
                    <w:rPr>
                      <w:rFonts w:ascii="Times New Roman" w:hAnsi="Times New Roman" w:cs="Times New Roman"/>
                      <w:b/>
                      <w:bCs/>
                      <w:color w:val="000000"/>
                      <w:sz w:val="24"/>
                      <w:szCs w:val="24"/>
                    </w:rPr>
                  </w:pPr>
                  <w:r w:rsidRPr="00BF5D95">
                    <w:rPr>
                      <w:rFonts w:ascii="Times New Roman" w:hAnsi="Times New Roman" w:cs="Times New Roman"/>
                      <w:b/>
                      <w:bCs/>
                      <w:color w:val="000000"/>
                      <w:sz w:val="24"/>
                      <w:szCs w:val="24"/>
                    </w:rPr>
                    <w:t>8</w:t>
                  </w:r>
                </w:p>
                <w:p w:rsidR="00B84583" w:rsidRPr="00BF5D95" w:rsidRDefault="00B84583" w:rsidP="007C6760">
                  <w:pPr>
                    <w:framePr w:hSpace="180" w:wrap="around" w:vAnchor="text" w:hAnchor="page" w:x="447" w:y="127"/>
                    <w:rPr>
                      <w:rFonts w:ascii="Times New Roman" w:hAnsi="Times New Roman" w:cs="Times New Roman"/>
                      <w:b/>
                      <w:bCs/>
                      <w:color w:val="000000"/>
                      <w:sz w:val="24"/>
                      <w:szCs w:val="24"/>
                    </w:rPr>
                  </w:pPr>
                  <w:r w:rsidRPr="00BF5D95">
                    <w:rPr>
                      <w:rFonts w:ascii="Times New Roman" w:hAnsi="Times New Roman" w:cs="Times New Roman"/>
                      <w:b/>
                      <w:bCs/>
                      <w:color w:val="000000"/>
                      <w:sz w:val="24"/>
                      <w:szCs w:val="24"/>
                    </w:rPr>
                    <w:t>7</w:t>
                  </w:r>
                </w:p>
                <w:p w:rsidR="00B84583" w:rsidRPr="00BF5D95" w:rsidRDefault="00B84583" w:rsidP="007C6760">
                  <w:pPr>
                    <w:framePr w:hSpace="180" w:wrap="around" w:vAnchor="text" w:hAnchor="page" w:x="447" w:y="127"/>
                    <w:rPr>
                      <w:rFonts w:ascii="Times New Roman" w:hAnsi="Times New Roman" w:cs="Times New Roman"/>
                      <w:b/>
                      <w:bCs/>
                      <w:color w:val="000000"/>
                      <w:sz w:val="24"/>
                      <w:szCs w:val="24"/>
                    </w:rPr>
                  </w:pPr>
                  <w:r w:rsidRPr="00BF5D95">
                    <w:rPr>
                      <w:rFonts w:ascii="Times New Roman" w:hAnsi="Times New Roman" w:cs="Times New Roman"/>
                      <w:b/>
                      <w:bCs/>
                      <w:color w:val="000000"/>
                      <w:sz w:val="24"/>
                      <w:szCs w:val="24"/>
                    </w:rPr>
                    <w:t>8</w:t>
                  </w:r>
                </w:p>
                <w:p w:rsidR="00B84583" w:rsidRPr="00BF5D95" w:rsidRDefault="00B84583" w:rsidP="007C6760">
                  <w:pPr>
                    <w:framePr w:hSpace="180" w:wrap="around" w:vAnchor="text" w:hAnchor="page" w:x="447" w:y="127"/>
                    <w:rPr>
                      <w:rFonts w:ascii="Times New Roman" w:hAnsi="Times New Roman" w:cs="Times New Roman"/>
                      <w:b/>
                      <w:bCs/>
                      <w:color w:val="000000"/>
                      <w:sz w:val="24"/>
                      <w:szCs w:val="24"/>
                    </w:rPr>
                  </w:pPr>
                  <w:r w:rsidRPr="00BF5D95">
                    <w:rPr>
                      <w:rFonts w:ascii="Times New Roman" w:hAnsi="Times New Roman" w:cs="Times New Roman"/>
                      <w:b/>
                      <w:bCs/>
                      <w:color w:val="000000"/>
                      <w:sz w:val="24"/>
                      <w:szCs w:val="24"/>
                    </w:rPr>
                    <w:t>7</w:t>
                  </w:r>
                </w:p>
                <w:p w:rsidR="00B84583" w:rsidRPr="00BF5D95" w:rsidRDefault="00B84583" w:rsidP="007C6760">
                  <w:pPr>
                    <w:framePr w:hSpace="180" w:wrap="around" w:vAnchor="text" w:hAnchor="page" w:x="447" w:y="127"/>
                    <w:rPr>
                      <w:rFonts w:ascii="Times New Roman" w:hAnsi="Times New Roman" w:cs="Times New Roman"/>
                      <w:b/>
                      <w:bCs/>
                      <w:color w:val="000000"/>
                      <w:sz w:val="24"/>
                      <w:szCs w:val="24"/>
                    </w:rPr>
                  </w:pPr>
                </w:p>
                <w:p w:rsidR="00B84583" w:rsidRPr="00BF5D95" w:rsidRDefault="00B84583" w:rsidP="007C6760">
                  <w:pPr>
                    <w:framePr w:hSpace="180" w:wrap="around" w:vAnchor="text" w:hAnchor="page" w:x="447" w:y="127"/>
                    <w:rPr>
                      <w:rFonts w:ascii="Times New Roman" w:hAnsi="Times New Roman" w:cs="Times New Roman"/>
                      <w:b/>
                      <w:bCs/>
                      <w:color w:val="000000"/>
                      <w:sz w:val="24"/>
                      <w:szCs w:val="24"/>
                    </w:rPr>
                  </w:pPr>
                  <w:r w:rsidRPr="00BF5D95">
                    <w:rPr>
                      <w:rFonts w:ascii="Times New Roman" w:hAnsi="Times New Roman" w:cs="Times New Roman"/>
                      <w:b/>
                      <w:bCs/>
                      <w:color w:val="000000"/>
                      <w:sz w:val="24"/>
                      <w:szCs w:val="24"/>
                    </w:rPr>
                    <w:t>7</w:t>
                  </w:r>
                </w:p>
                <w:p w:rsidR="00B84583" w:rsidRPr="00BF5D95" w:rsidRDefault="00B84583" w:rsidP="007C6760">
                  <w:pPr>
                    <w:framePr w:hSpace="180" w:wrap="around" w:vAnchor="text" w:hAnchor="page" w:x="447" w:y="127"/>
                    <w:rPr>
                      <w:rFonts w:ascii="Times New Roman" w:hAnsi="Times New Roman" w:cs="Times New Roman"/>
                      <w:b/>
                      <w:bCs/>
                      <w:color w:val="000000"/>
                      <w:sz w:val="24"/>
                      <w:szCs w:val="24"/>
                    </w:rPr>
                  </w:pPr>
                </w:p>
                <w:p w:rsidR="00B84583" w:rsidRPr="00BF5D95" w:rsidRDefault="00B84583" w:rsidP="007C6760">
                  <w:pPr>
                    <w:framePr w:hSpace="180" w:wrap="around" w:vAnchor="text" w:hAnchor="page" w:x="447" w:y="127"/>
                    <w:rPr>
                      <w:rFonts w:ascii="Times New Roman" w:hAnsi="Times New Roman" w:cs="Times New Roman"/>
                      <w:b/>
                      <w:bCs/>
                      <w:color w:val="000000"/>
                      <w:sz w:val="24"/>
                      <w:szCs w:val="24"/>
                    </w:rPr>
                  </w:pPr>
                  <w:r w:rsidRPr="00BF5D95">
                    <w:rPr>
                      <w:rFonts w:ascii="Times New Roman" w:hAnsi="Times New Roman" w:cs="Times New Roman"/>
                      <w:b/>
                      <w:bCs/>
                      <w:color w:val="000000"/>
                      <w:sz w:val="24"/>
                      <w:szCs w:val="24"/>
                    </w:rPr>
                    <w:t>8</w:t>
                  </w:r>
                </w:p>
                <w:p w:rsidR="00B84583" w:rsidRPr="00BF5D95" w:rsidRDefault="00B84583" w:rsidP="007C6760">
                  <w:pPr>
                    <w:framePr w:hSpace="180" w:wrap="around" w:vAnchor="text" w:hAnchor="page" w:x="447" w:y="127"/>
                    <w:rPr>
                      <w:rFonts w:ascii="Times New Roman" w:hAnsi="Times New Roman" w:cs="Times New Roman"/>
                      <w:b/>
                      <w:bCs/>
                      <w:color w:val="000000"/>
                      <w:sz w:val="24"/>
                      <w:szCs w:val="24"/>
                    </w:rPr>
                  </w:pPr>
                  <w:r w:rsidRPr="00BF5D95">
                    <w:rPr>
                      <w:rFonts w:ascii="Times New Roman" w:hAnsi="Times New Roman" w:cs="Times New Roman"/>
                      <w:b/>
                      <w:bCs/>
                      <w:color w:val="000000"/>
                      <w:sz w:val="24"/>
                      <w:szCs w:val="24"/>
                    </w:rPr>
                    <w:t>7</w:t>
                  </w:r>
                </w:p>
              </w:tc>
            </w:tr>
          </w:tbl>
          <w:p w:rsidR="003155D1" w:rsidRPr="003155D1" w:rsidRDefault="003155D1" w:rsidP="003155D1">
            <w:pPr>
              <w:rPr>
                <w:rFonts w:ascii="Times New Roman" w:hAnsi="Times New Roman" w:cs="Times New Roman"/>
                <w:sz w:val="26"/>
                <w:szCs w:val="26"/>
              </w:rPr>
            </w:pPr>
            <w:r>
              <w:rPr>
                <w:rFonts w:ascii="Times New Roman" w:hAnsi="Times New Roman" w:cs="Times New Roman"/>
                <w:b/>
                <w:sz w:val="26"/>
                <w:szCs w:val="26"/>
              </w:rPr>
              <w:t xml:space="preserve">          </w:t>
            </w:r>
            <w:r w:rsidRPr="003155D1">
              <w:rPr>
                <w:rFonts w:ascii="Times New Roman" w:hAnsi="Times New Roman" w:cs="Times New Roman"/>
                <w:b/>
                <w:sz w:val="26"/>
                <w:szCs w:val="26"/>
              </w:rPr>
              <w:t>20.02.18г</w:t>
            </w:r>
            <w:r>
              <w:rPr>
                <w:rFonts w:ascii="Times New Roman" w:hAnsi="Times New Roman" w:cs="Times New Roman"/>
                <w:sz w:val="26"/>
                <w:szCs w:val="26"/>
              </w:rPr>
              <w:t xml:space="preserve"> выявлялась о</w:t>
            </w:r>
            <w:r w:rsidRPr="003155D1">
              <w:rPr>
                <w:rFonts w:ascii="Times New Roman" w:hAnsi="Times New Roman" w:cs="Times New Roman"/>
                <w:sz w:val="26"/>
                <w:szCs w:val="26"/>
              </w:rPr>
              <w:t xml:space="preserve">ценка уровня восприимчивости педагогического коллектива к новшествам инновациям, инновационным процессам и инновационной деятельности. </w:t>
            </w:r>
            <w:r w:rsidRPr="003155D1">
              <w:rPr>
                <w:rFonts w:ascii="Times New Roman" w:hAnsi="Times New Roman" w:cs="Times New Roman"/>
                <w:bCs/>
                <w:sz w:val="26"/>
                <w:szCs w:val="26"/>
              </w:rPr>
              <w:t>Мотивационная готовность педагогического коллектива  к освоению новшеств. Барьеры, препятствующие освоению инноваций</w:t>
            </w:r>
          </w:p>
          <w:p w:rsidR="003155D1" w:rsidRPr="003155D1" w:rsidRDefault="003155D1" w:rsidP="003155D1">
            <w:pPr>
              <w:rPr>
                <w:rFonts w:ascii="Times New Roman" w:hAnsi="Times New Roman" w:cs="Times New Roman"/>
                <w:b/>
                <w:bCs/>
                <w:sz w:val="26"/>
                <w:szCs w:val="26"/>
              </w:rPr>
            </w:pPr>
            <w:r w:rsidRPr="003155D1">
              <w:rPr>
                <w:rFonts w:ascii="Times New Roman" w:hAnsi="Times New Roman" w:cs="Times New Roman"/>
                <w:b/>
                <w:bCs/>
                <w:sz w:val="26"/>
                <w:szCs w:val="26"/>
              </w:rPr>
              <w:t>Оценка результатов</w:t>
            </w:r>
          </w:p>
          <w:p w:rsidR="003155D1" w:rsidRPr="003155D1" w:rsidRDefault="003155D1" w:rsidP="003155D1">
            <w:pPr>
              <w:ind w:firstLine="708"/>
              <w:jc w:val="both"/>
              <w:rPr>
                <w:rFonts w:ascii="Times New Roman" w:hAnsi="Times New Roman" w:cs="Times New Roman"/>
                <w:sz w:val="26"/>
                <w:szCs w:val="26"/>
              </w:rPr>
            </w:pPr>
            <w:r w:rsidRPr="003155D1">
              <w:rPr>
                <w:rFonts w:ascii="Times New Roman" w:hAnsi="Times New Roman" w:cs="Times New Roman"/>
                <w:sz w:val="26"/>
                <w:szCs w:val="26"/>
              </w:rPr>
              <w:t>Оценки уровня восприимчивости педагогического коллектива к новшествам инновациям, инновационным процессам и инновационной деятельности показала, что уровень восприимчивости педагогического коллектива к новшествам оптимальный. Это говорит о том, что педагоги  следят  за передовым педагогическим опытом, стремятся  внедрить его с учетом изменяющихся образовательных потребностей общества, индивидуального стиля своей  педагогической деятельности. Постоянно занимаются самообразованием. Придерживаются определенных педагогических идей, развивают  их в процессе педагогической деятельности. Открыты педагогическому сообществу</w:t>
            </w:r>
            <w:r w:rsidRPr="003155D1">
              <w:rPr>
                <w:rFonts w:ascii="Times New Roman" w:hAnsi="Times New Roman" w:cs="Times New Roman"/>
                <w:bCs/>
                <w:sz w:val="26"/>
                <w:szCs w:val="26"/>
              </w:rPr>
              <w:t xml:space="preserve">. Видят </w:t>
            </w:r>
            <w:r w:rsidRPr="003155D1">
              <w:rPr>
                <w:rFonts w:ascii="Times New Roman" w:hAnsi="Times New Roman" w:cs="Times New Roman"/>
                <w:sz w:val="26"/>
                <w:szCs w:val="26"/>
              </w:rPr>
              <w:t xml:space="preserve"> перспективу своей деятельности, прогнозируете ее. Открыты новому.</w:t>
            </w:r>
          </w:p>
          <w:p w:rsidR="003155D1" w:rsidRPr="003155D1" w:rsidRDefault="003155D1" w:rsidP="003155D1">
            <w:pPr>
              <w:ind w:firstLine="708"/>
              <w:jc w:val="both"/>
              <w:rPr>
                <w:rFonts w:ascii="Times New Roman" w:hAnsi="Times New Roman" w:cs="Times New Roman"/>
                <w:sz w:val="26"/>
                <w:szCs w:val="26"/>
              </w:rPr>
            </w:pPr>
            <w:r w:rsidRPr="003155D1">
              <w:rPr>
                <w:rFonts w:ascii="Times New Roman" w:hAnsi="Times New Roman" w:cs="Times New Roman"/>
                <w:sz w:val="26"/>
                <w:szCs w:val="26"/>
              </w:rPr>
              <w:t xml:space="preserve">Однако анкета выявила и тот факт, что у большинства педагогов преобладают мотивы не связанные с возможностью самореализации личности. Мотивы педагогов </w:t>
            </w:r>
            <w:r w:rsidRPr="003155D1">
              <w:rPr>
                <w:rFonts w:ascii="Times New Roman" w:hAnsi="Times New Roman" w:cs="Times New Roman"/>
                <w:sz w:val="26"/>
                <w:szCs w:val="26"/>
              </w:rPr>
              <w:lastRenderedPageBreak/>
              <w:t xml:space="preserve">связаны с желанием создания хорошей, эффективной  атмосферой в группе детей. Желание проверить на практике полученные знания о новшествах. Потребность в контактах с интересными, творческими людьми. Только на четвёртом месте стоит потребность в самовыражении, самосовершенствовании и пятом месте  возможность приобрести высокий уровень профессиональных притязаний, потребность в достижении высоких результатов. </w:t>
            </w:r>
          </w:p>
          <w:p w:rsidR="003155D1" w:rsidRPr="003155D1" w:rsidRDefault="003155D1" w:rsidP="003155D1">
            <w:pPr>
              <w:ind w:firstLine="708"/>
              <w:jc w:val="both"/>
              <w:rPr>
                <w:rFonts w:ascii="Times New Roman" w:hAnsi="Times New Roman" w:cs="Times New Roman"/>
                <w:bCs/>
                <w:sz w:val="26"/>
                <w:szCs w:val="26"/>
              </w:rPr>
            </w:pPr>
            <w:r w:rsidRPr="003155D1">
              <w:rPr>
                <w:rFonts w:ascii="Times New Roman" w:hAnsi="Times New Roman" w:cs="Times New Roman"/>
                <w:sz w:val="26"/>
                <w:szCs w:val="26"/>
              </w:rPr>
              <w:t>Педагогов</w:t>
            </w:r>
            <w:r w:rsidR="00CA56CE">
              <w:rPr>
                <w:rFonts w:ascii="Times New Roman" w:hAnsi="Times New Roman" w:cs="Times New Roman"/>
                <w:sz w:val="26"/>
                <w:szCs w:val="26"/>
              </w:rPr>
              <w:t>,</w:t>
            </w:r>
            <w:r w:rsidRPr="003155D1">
              <w:rPr>
                <w:rFonts w:ascii="Times New Roman" w:hAnsi="Times New Roman" w:cs="Times New Roman"/>
                <w:sz w:val="26"/>
                <w:szCs w:val="26"/>
              </w:rPr>
              <w:t xml:space="preserve"> не интересующихся инновациями и не применяющих новшеств</w:t>
            </w:r>
            <w:r w:rsidR="00CA56CE">
              <w:rPr>
                <w:rFonts w:ascii="Times New Roman" w:hAnsi="Times New Roman" w:cs="Times New Roman"/>
                <w:sz w:val="26"/>
                <w:szCs w:val="26"/>
              </w:rPr>
              <w:t>,</w:t>
            </w:r>
            <w:r w:rsidRPr="003155D1">
              <w:rPr>
                <w:rFonts w:ascii="Times New Roman" w:hAnsi="Times New Roman" w:cs="Times New Roman"/>
                <w:sz w:val="26"/>
                <w:szCs w:val="26"/>
              </w:rPr>
              <w:t xml:space="preserve"> один человек из шестнадцати опрошенных. Однако часть педагогов отметили </w:t>
            </w:r>
            <w:r w:rsidRPr="003155D1">
              <w:rPr>
                <w:rFonts w:ascii="Times New Roman" w:hAnsi="Times New Roman" w:cs="Times New Roman"/>
                <w:bCs/>
                <w:sz w:val="26"/>
                <w:szCs w:val="26"/>
              </w:rPr>
              <w:t xml:space="preserve">барьеры, препятствующие освоению инноваций. Основная причина, по мнению педагогов - </w:t>
            </w:r>
            <w:r w:rsidRPr="003155D1">
              <w:rPr>
                <w:rFonts w:ascii="Times New Roman" w:hAnsi="Times New Roman" w:cs="Times New Roman"/>
                <w:sz w:val="26"/>
                <w:szCs w:val="26"/>
              </w:rPr>
              <w:t xml:space="preserve"> чувство страха перед отрицательными результатами. На втором месте - убеждение, что эффективно учить можно и по-старому. И третье место поделили: слабая информированность в коллективе о возможных инновациях, большая нагрузка на работе. </w:t>
            </w:r>
          </w:p>
          <w:p w:rsidR="0016097B" w:rsidRPr="00CE554F" w:rsidRDefault="0016097B" w:rsidP="00B87BEA">
            <w:pPr>
              <w:pStyle w:val="a3"/>
              <w:widowControl w:val="0"/>
              <w:numPr>
                <w:ilvl w:val="0"/>
                <w:numId w:val="15"/>
              </w:numPr>
              <w:shd w:val="clear" w:color="auto" w:fill="FFFFFF"/>
              <w:tabs>
                <w:tab w:val="left" w:pos="284"/>
              </w:tabs>
              <w:suppressAutoHyphens/>
              <w:autoSpaceDE w:val="0"/>
              <w:ind w:right="1"/>
              <w:jc w:val="both"/>
              <w:rPr>
                <w:rStyle w:val="c0"/>
                <w:sz w:val="26"/>
                <w:szCs w:val="26"/>
              </w:rPr>
            </w:pPr>
            <w:r w:rsidRPr="0078294F">
              <w:rPr>
                <w:rFonts w:ascii="Times New Roman" w:hAnsi="Times New Roman" w:cs="Times New Roman"/>
                <w:sz w:val="26"/>
                <w:szCs w:val="26"/>
              </w:rPr>
              <w:t>Осуществляет</w:t>
            </w:r>
            <w:r w:rsidRPr="00CE554F">
              <w:rPr>
                <w:rStyle w:val="c0"/>
                <w:color w:val="C00000"/>
                <w:sz w:val="26"/>
                <w:szCs w:val="26"/>
              </w:rPr>
              <w:t xml:space="preserve">  </w:t>
            </w:r>
            <w:r w:rsidRPr="00CE554F">
              <w:rPr>
                <w:rStyle w:val="c0"/>
                <w:sz w:val="26"/>
                <w:szCs w:val="26"/>
              </w:rPr>
              <w:t>руководство учебно - методической работой:</w:t>
            </w:r>
          </w:p>
          <w:p w:rsidR="003155D1" w:rsidRDefault="0016097B" w:rsidP="0016097B">
            <w:pPr>
              <w:widowControl w:val="0"/>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 xml:space="preserve">          В методическом сопровождении педагогов </w:t>
            </w:r>
            <w:proofErr w:type="gramStart"/>
            <w:r w:rsidRPr="00CE554F">
              <w:rPr>
                <w:rFonts w:ascii="Times New Roman" w:hAnsi="Times New Roman" w:cs="Times New Roman"/>
                <w:sz w:val="26"/>
                <w:szCs w:val="26"/>
              </w:rPr>
              <w:t>применяются  групповые</w:t>
            </w:r>
            <w:proofErr w:type="gramEnd"/>
            <w:r w:rsidRPr="00CE554F">
              <w:rPr>
                <w:rFonts w:ascii="Times New Roman" w:hAnsi="Times New Roman" w:cs="Times New Roman"/>
                <w:sz w:val="26"/>
                <w:szCs w:val="26"/>
              </w:rPr>
              <w:t xml:space="preserve"> и индивидуальные формы  работы (педагогические советы, заседания школьных методических объединений, </w:t>
            </w:r>
            <w:proofErr w:type="spellStart"/>
            <w:r w:rsidRPr="00CE554F">
              <w:rPr>
                <w:rFonts w:ascii="Times New Roman" w:hAnsi="Times New Roman" w:cs="Times New Roman"/>
                <w:sz w:val="26"/>
                <w:szCs w:val="26"/>
              </w:rPr>
              <w:t>спецсеминары</w:t>
            </w:r>
            <w:proofErr w:type="spellEnd"/>
            <w:r w:rsidRPr="00CE554F">
              <w:rPr>
                <w:rFonts w:ascii="Times New Roman" w:hAnsi="Times New Roman" w:cs="Times New Roman"/>
                <w:sz w:val="26"/>
                <w:szCs w:val="26"/>
              </w:rPr>
              <w:t xml:space="preserve"> по изучению особенностей умственно отсталых обучающихся, технологий обучения и воспитания,  консультации по актуальным  вопросам образования, творческие </w:t>
            </w:r>
            <w:proofErr w:type="spellStart"/>
            <w:r w:rsidRPr="00CE554F">
              <w:rPr>
                <w:rFonts w:ascii="Times New Roman" w:hAnsi="Times New Roman" w:cs="Times New Roman"/>
                <w:sz w:val="26"/>
                <w:szCs w:val="26"/>
              </w:rPr>
              <w:t>микрогруппы</w:t>
            </w:r>
            <w:proofErr w:type="spellEnd"/>
            <w:r w:rsidRPr="00CE554F">
              <w:rPr>
                <w:rFonts w:ascii="Times New Roman" w:hAnsi="Times New Roman" w:cs="Times New Roman"/>
                <w:sz w:val="26"/>
                <w:szCs w:val="26"/>
              </w:rPr>
              <w:t>, деловые игры, открытые уроки, школьные конкурсы, смотры  с использованием</w:t>
            </w:r>
            <w:r w:rsidRPr="00CE554F">
              <w:rPr>
                <w:rFonts w:ascii="Times New Roman" w:eastAsia="Calibri" w:hAnsi="Times New Roman" w:cs="Times New Roman"/>
                <w:sz w:val="26"/>
                <w:szCs w:val="26"/>
              </w:rPr>
              <w:t xml:space="preserve"> современных технических средств (мультимедийный проектор</w:t>
            </w:r>
            <w:r w:rsidRPr="00CE554F">
              <w:rPr>
                <w:rFonts w:ascii="Times New Roman" w:hAnsi="Times New Roman" w:cs="Times New Roman"/>
                <w:sz w:val="26"/>
                <w:szCs w:val="26"/>
              </w:rPr>
              <w:t>, интернет).</w:t>
            </w:r>
          </w:p>
          <w:p w:rsidR="00E92327" w:rsidRPr="009A5F1E" w:rsidRDefault="00E92327" w:rsidP="00E92327">
            <w:pPr>
              <w:ind w:firstLine="708"/>
              <w:jc w:val="both"/>
              <w:rPr>
                <w:rFonts w:ascii="Times New Roman" w:hAnsi="Times New Roman" w:cs="Times New Roman"/>
                <w:sz w:val="26"/>
                <w:szCs w:val="26"/>
              </w:rPr>
            </w:pPr>
            <w:r w:rsidRPr="009A5F1E">
              <w:rPr>
                <w:rFonts w:ascii="Times New Roman" w:hAnsi="Times New Roman" w:cs="Times New Roman"/>
                <w:sz w:val="26"/>
                <w:szCs w:val="26"/>
              </w:rPr>
              <w:t xml:space="preserve">Одним из важных направлений в методической работе по повышению профессионального мастерства является представление и обмен опытом. </w:t>
            </w:r>
          </w:p>
          <w:p w:rsidR="00E92327" w:rsidRPr="009A5F1E" w:rsidRDefault="00E92327" w:rsidP="00E92327">
            <w:pPr>
              <w:ind w:firstLine="708"/>
              <w:jc w:val="both"/>
              <w:rPr>
                <w:rFonts w:ascii="Times New Roman" w:hAnsi="Times New Roman" w:cs="Times New Roman"/>
                <w:sz w:val="26"/>
                <w:szCs w:val="26"/>
              </w:rPr>
            </w:pPr>
            <w:r w:rsidRPr="009A5F1E">
              <w:rPr>
                <w:rStyle w:val="c0"/>
                <w:bCs/>
                <w:iCs/>
                <w:color w:val="000000"/>
                <w:sz w:val="26"/>
                <w:szCs w:val="26"/>
                <w:shd w:val="clear" w:color="auto" w:fill="FFFFFF"/>
              </w:rPr>
              <w:t>Единый методический день</w:t>
            </w:r>
            <w:r w:rsidRPr="009A5F1E">
              <w:rPr>
                <w:rStyle w:val="c0"/>
                <w:color w:val="000000"/>
                <w:sz w:val="26"/>
                <w:szCs w:val="26"/>
                <w:shd w:val="clear" w:color="auto" w:fill="FFFFFF"/>
              </w:rPr>
              <w:t> один  из компонентов системы повышения квалификации педагогов. Он предназначен для обеспечения творческой работы учителей, самообразования и совершенствования педагогического мастерства, а также для анализа и обобщения опыта методической работы, накопленного в коллективе педагогов.</w:t>
            </w:r>
          </w:p>
          <w:p w:rsidR="0020402C" w:rsidRPr="0020402C" w:rsidRDefault="0020402C" w:rsidP="00B87BEA">
            <w:pPr>
              <w:pStyle w:val="a3"/>
              <w:numPr>
                <w:ilvl w:val="0"/>
                <w:numId w:val="15"/>
              </w:numPr>
              <w:jc w:val="both"/>
              <w:rPr>
                <w:rFonts w:ascii="Times New Roman" w:hAnsi="Times New Roman" w:cs="Times New Roman"/>
                <w:sz w:val="26"/>
                <w:szCs w:val="26"/>
              </w:rPr>
            </w:pPr>
            <w:r w:rsidRPr="0020402C">
              <w:rPr>
                <w:rFonts w:ascii="Times New Roman" w:hAnsi="Times New Roman" w:cs="Times New Roman"/>
                <w:sz w:val="26"/>
                <w:szCs w:val="26"/>
              </w:rPr>
              <w:t>Организует методическую работу</w:t>
            </w:r>
          </w:p>
          <w:p w:rsidR="00E92327" w:rsidRPr="009A5F1E" w:rsidRDefault="003155D1" w:rsidP="00E92327">
            <w:pPr>
              <w:ind w:firstLine="708"/>
              <w:jc w:val="both"/>
              <w:rPr>
                <w:rFonts w:ascii="Times New Roman" w:hAnsi="Times New Roman" w:cs="Times New Roman"/>
                <w:sz w:val="26"/>
                <w:szCs w:val="26"/>
              </w:rPr>
            </w:pPr>
            <w:r>
              <w:rPr>
                <w:rFonts w:ascii="Times New Roman" w:hAnsi="Times New Roman" w:cs="Times New Roman"/>
                <w:b/>
                <w:sz w:val="26"/>
                <w:szCs w:val="26"/>
              </w:rPr>
              <w:t>28.11.</w:t>
            </w:r>
            <w:r w:rsidR="00E92327" w:rsidRPr="009A5F1E">
              <w:rPr>
                <w:rFonts w:ascii="Times New Roman" w:hAnsi="Times New Roman" w:cs="Times New Roman"/>
                <w:b/>
                <w:sz w:val="26"/>
                <w:szCs w:val="26"/>
              </w:rPr>
              <w:t>2018</w:t>
            </w:r>
            <w:r w:rsidR="00E92327" w:rsidRPr="009A5F1E">
              <w:rPr>
                <w:rFonts w:ascii="Times New Roman" w:hAnsi="Times New Roman" w:cs="Times New Roman"/>
                <w:sz w:val="26"/>
                <w:szCs w:val="26"/>
              </w:rPr>
              <w:t xml:space="preserve"> года в образовательном учреждении для педагогов западного управленческого округа проведён методический день по теме: «</w:t>
            </w:r>
            <w:r w:rsidR="00E92327" w:rsidRPr="009A5F1E">
              <w:rPr>
                <w:rFonts w:ascii="Times New Roman" w:hAnsi="Times New Roman" w:cs="Times New Roman"/>
                <w:b/>
                <w:bCs/>
                <w:sz w:val="26"/>
                <w:szCs w:val="26"/>
              </w:rPr>
              <w:t>Система работы образовательного учреждения по формированию личностных результатов освоения АООП»</w:t>
            </w:r>
          </w:p>
          <w:p w:rsidR="00E92327" w:rsidRPr="009A5F1E" w:rsidRDefault="00E92327" w:rsidP="00E92327">
            <w:pPr>
              <w:widowControl w:val="0"/>
              <w:ind w:firstLine="708"/>
              <w:jc w:val="both"/>
              <w:rPr>
                <w:rFonts w:ascii="Times New Roman" w:hAnsi="Times New Roman" w:cs="Times New Roman"/>
                <w:sz w:val="26"/>
                <w:szCs w:val="26"/>
              </w:rPr>
            </w:pPr>
            <w:r w:rsidRPr="009A5F1E">
              <w:rPr>
                <w:rFonts w:ascii="Times New Roman" w:hAnsi="Times New Roman" w:cs="Times New Roman"/>
                <w:b/>
                <w:bCs/>
                <w:kern w:val="24"/>
                <w:sz w:val="26"/>
                <w:szCs w:val="26"/>
              </w:rPr>
              <w:t>Задачи</w:t>
            </w:r>
            <w:r w:rsidRPr="009A5F1E">
              <w:rPr>
                <w:rFonts w:ascii="Times New Roman" w:hAnsi="Times New Roman" w:cs="Times New Roman"/>
                <w:sz w:val="26"/>
                <w:szCs w:val="26"/>
              </w:rPr>
              <w:t xml:space="preserve">: Содействие повышению уровня компетентности участников методического </w:t>
            </w:r>
            <w:r w:rsidRPr="009A5F1E">
              <w:rPr>
                <w:rFonts w:ascii="Times New Roman" w:hAnsi="Times New Roman" w:cs="Times New Roman"/>
                <w:sz w:val="26"/>
                <w:szCs w:val="26"/>
              </w:rPr>
              <w:lastRenderedPageBreak/>
              <w:t>дня в вопросах оценки достижения обучающимися личностных результатов освоения АООП образования обучающихся  с УО (интеллектуальными нарушениями). Обмен опытом по формированию личностных результатов освоения АООП. Создать проблемную ситуацию (разработка собственного инструментария).</w:t>
            </w:r>
          </w:p>
          <w:p w:rsidR="00E92327" w:rsidRPr="009A5F1E" w:rsidRDefault="00E92327" w:rsidP="00E92327">
            <w:pPr>
              <w:widowControl w:val="0"/>
              <w:rPr>
                <w:rFonts w:ascii="Times New Roman" w:hAnsi="Times New Roman" w:cs="Times New Roman"/>
                <w:sz w:val="26"/>
                <w:szCs w:val="26"/>
              </w:rPr>
            </w:pPr>
            <w:r w:rsidRPr="009A5F1E">
              <w:rPr>
                <w:rFonts w:ascii="Times New Roman" w:hAnsi="Times New Roman" w:cs="Times New Roman"/>
                <w:sz w:val="26"/>
                <w:szCs w:val="26"/>
              </w:rPr>
              <w:t> </w:t>
            </w:r>
            <w:r w:rsidRPr="009A5F1E">
              <w:rPr>
                <w:rFonts w:ascii="Times New Roman" w:hAnsi="Times New Roman" w:cs="Times New Roman"/>
                <w:sz w:val="26"/>
                <w:szCs w:val="26"/>
              </w:rPr>
              <w:tab/>
              <w:t>Единый методический день проходил в соответствии с планом. Проведение единого методического дня в школе осуществлялся в 3 этапа:</w:t>
            </w:r>
          </w:p>
          <w:p w:rsidR="00E92327" w:rsidRPr="009A5F1E" w:rsidRDefault="00E92327" w:rsidP="00E92327">
            <w:pPr>
              <w:widowControl w:val="0"/>
              <w:rPr>
                <w:rFonts w:ascii="Times New Roman" w:hAnsi="Times New Roman" w:cs="Times New Roman"/>
                <w:sz w:val="26"/>
                <w:szCs w:val="26"/>
              </w:rPr>
            </w:pPr>
            <w:r w:rsidRPr="009A5F1E">
              <w:rPr>
                <w:rFonts w:ascii="Times New Roman" w:hAnsi="Times New Roman" w:cs="Times New Roman"/>
                <w:sz w:val="26"/>
                <w:szCs w:val="26"/>
              </w:rPr>
              <w:t xml:space="preserve"> 1. Подготовительно-организационный этап включает в себя подготовку и организацию проведения единого методического дня. </w:t>
            </w:r>
          </w:p>
          <w:p w:rsidR="00E92327" w:rsidRPr="009A5F1E" w:rsidRDefault="00E92327" w:rsidP="00E92327">
            <w:pPr>
              <w:widowControl w:val="0"/>
              <w:rPr>
                <w:rFonts w:ascii="Times New Roman" w:hAnsi="Times New Roman" w:cs="Times New Roman"/>
                <w:sz w:val="26"/>
                <w:szCs w:val="26"/>
              </w:rPr>
            </w:pPr>
            <w:r w:rsidRPr="009A5F1E">
              <w:rPr>
                <w:rFonts w:ascii="Times New Roman" w:hAnsi="Times New Roman" w:cs="Times New Roman"/>
                <w:sz w:val="26"/>
                <w:szCs w:val="26"/>
              </w:rPr>
              <w:t xml:space="preserve"> 2. Собственно методический этап включает в себя проведение заранее распланированного единого методического дня, согласно разработанному сценарию.</w:t>
            </w:r>
          </w:p>
          <w:p w:rsidR="00E92327" w:rsidRPr="009A5F1E" w:rsidRDefault="00E92327" w:rsidP="00E92327">
            <w:pPr>
              <w:widowControl w:val="0"/>
              <w:rPr>
                <w:rFonts w:ascii="Times New Roman" w:hAnsi="Times New Roman" w:cs="Times New Roman"/>
                <w:sz w:val="26"/>
                <w:szCs w:val="26"/>
              </w:rPr>
            </w:pPr>
            <w:r w:rsidRPr="009A5F1E">
              <w:rPr>
                <w:rFonts w:ascii="Times New Roman" w:hAnsi="Times New Roman" w:cs="Times New Roman"/>
                <w:sz w:val="26"/>
                <w:szCs w:val="26"/>
              </w:rPr>
              <w:t xml:space="preserve"> 3. Аналитико-заключительный этап проводился в завершении открытых уроков. В программе Единого методического дня были запланированы мероприятия теоретического и практического содержания.</w:t>
            </w:r>
          </w:p>
          <w:p w:rsidR="00E92327" w:rsidRPr="009A5F1E" w:rsidRDefault="00E92327" w:rsidP="00E92327">
            <w:pPr>
              <w:widowControl w:val="0"/>
              <w:ind w:firstLine="708"/>
              <w:rPr>
                <w:rFonts w:ascii="Times New Roman" w:hAnsi="Times New Roman" w:cs="Times New Roman"/>
                <w:sz w:val="26"/>
                <w:szCs w:val="26"/>
              </w:rPr>
            </w:pPr>
            <w:r w:rsidRPr="009A5F1E">
              <w:rPr>
                <w:rFonts w:ascii="Times New Roman" w:hAnsi="Times New Roman" w:cs="Times New Roman"/>
                <w:sz w:val="26"/>
                <w:szCs w:val="26"/>
              </w:rPr>
              <w:t>В работе методического дня приняло участие 26 педагогов.</w:t>
            </w:r>
          </w:p>
          <w:p w:rsidR="00E92327" w:rsidRPr="009A5F1E" w:rsidRDefault="00E92327" w:rsidP="00E92327">
            <w:pPr>
              <w:widowControl w:val="0"/>
              <w:ind w:firstLine="708"/>
              <w:jc w:val="both"/>
              <w:rPr>
                <w:rFonts w:ascii="Times New Roman" w:hAnsi="Times New Roman" w:cs="Times New Roman"/>
                <w:sz w:val="26"/>
                <w:szCs w:val="26"/>
              </w:rPr>
            </w:pPr>
            <w:r w:rsidRPr="009A5F1E">
              <w:rPr>
                <w:rFonts w:ascii="Times New Roman" w:hAnsi="Times New Roman" w:cs="Times New Roman"/>
                <w:sz w:val="26"/>
                <w:szCs w:val="26"/>
              </w:rPr>
              <w:t>Наши гости побывали на открытых  уроках, внеклассных занятиях с применением развивающих технологий, а также занятиях внеурочной деятельности, разработанных по требованиям ФГОС. В целом, было предложено 3 учебных занятий по разным предметам в разных возрастных группах. Состоявшиеся открытые уроки анализировались и рассматривались с точки зрения предложенной темы методического дня.</w:t>
            </w:r>
            <w:r w:rsidRPr="009A5F1E">
              <w:rPr>
                <w:sz w:val="26"/>
                <w:szCs w:val="26"/>
              </w:rPr>
              <w:t xml:space="preserve"> </w:t>
            </w:r>
            <w:r w:rsidRPr="009A5F1E">
              <w:rPr>
                <w:rFonts w:ascii="Times New Roman" w:hAnsi="Times New Roman" w:cs="Times New Roman"/>
                <w:sz w:val="26"/>
                <w:szCs w:val="26"/>
              </w:rPr>
              <w:t>Обоснован правильный отбор методов, приемов и средств обучения, которые соответствуют содержанию учебного материала, способствуют повышению интереса к предмету, активизации учебной деятельности обучающихся, развитию навыков самостоятельной работы.</w:t>
            </w:r>
            <w:r w:rsidRPr="009A5F1E">
              <w:rPr>
                <w:sz w:val="26"/>
                <w:szCs w:val="26"/>
              </w:rPr>
              <w:t xml:space="preserve"> </w:t>
            </w:r>
          </w:p>
          <w:p w:rsidR="00E92327" w:rsidRPr="009A5F1E" w:rsidRDefault="00E92327" w:rsidP="00E92327">
            <w:pPr>
              <w:widowControl w:val="0"/>
              <w:ind w:firstLine="708"/>
              <w:jc w:val="both"/>
              <w:rPr>
                <w:rFonts w:ascii="Times New Roman" w:hAnsi="Times New Roman" w:cs="Times New Roman"/>
                <w:sz w:val="26"/>
                <w:szCs w:val="26"/>
              </w:rPr>
            </w:pPr>
            <w:r w:rsidRPr="009A5F1E">
              <w:rPr>
                <w:rFonts w:ascii="Times New Roman" w:hAnsi="Times New Roman" w:cs="Times New Roman"/>
                <w:sz w:val="26"/>
                <w:szCs w:val="26"/>
              </w:rPr>
              <w:t xml:space="preserve">Также был организован круглый стол, где рассмотрели требования, предъявляемые ФГОС к личностным результатам обучающихся. Педагоги образовательного учреждения представили коллегам  мониторинги отслеживания  личностных результатов по предметам. Классные руководители поделились опытом работы диагностики уровня воспитанности каждого обучающегося и классного коллектива в целом. Предложили, гостям методического дня, свой адаптированный и  апробированный  инструментарий отслеживания личностных результатов. </w:t>
            </w:r>
          </w:p>
          <w:p w:rsidR="00E92327" w:rsidRPr="009A5F1E" w:rsidRDefault="00E92327" w:rsidP="00E92327">
            <w:pPr>
              <w:widowControl w:val="0"/>
              <w:ind w:firstLine="708"/>
              <w:rPr>
                <w:sz w:val="26"/>
                <w:szCs w:val="26"/>
              </w:rPr>
            </w:pPr>
            <w:r w:rsidRPr="009A5F1E">
              <w:rPr>
                <w:rFonts w:ascii="Times New Roman" w:hAnsi="Times New Roman" w:cs="Times New Roman"/>
                <w:sz w:val="26"/>
                <w:szCs w:val="26"/>
              </w:rPr>
              <w:t xml:space="preserve">Единый методический день способствует пополнению и обогащению методического опыта педагогов, дает возможность педагогам школы к развитию </w:t>
            </w:r>
            <w:r w:rsidRPr="009A5F1E">
              <w:rPr>
                <w:rFonts w:ascii="Times New Roman" w:hAnsi="Times New Roman" w:cs="Times New Roman"/>
                <w:sz w:val="26"/>
                <w:szCs w:val="26"/>
              </w:rPr>
              <w:lastRenderedPageBreak/>
              <w:t>творческой активности не только как учителя, но и к активному саморазвитию своей личности в целом.</w:t>
            </w:r>
          </w:p>
          <w:p w:rsidR="00B84583" w:rsidRPr="0078294F" w:rsidRDefault="00E92327" w:rsidP="0078294F">
            <w:pPr>
              <w:widowControl w:val="0"/>
              <w:ind w:firstLine="708"/>
              <w:rPr>
                <w:rFonts w:ascii="Times New Roman" w:hAnsi="Times New Roman" w:cs="Times New Roman"/>
                <w:kern w:val="28"/>
                <w:sz w:val="26"/>
                <w:szCs w:val="26"/>
              </w:rPr>
            </w:pPr>
            <w:r w:rsidRPr="009A5F1E">
              <w:rPr>
                <w:rFonts w:ascii="Times New Roman" w:hAnsi="Times New Roman" w:cs="Times New Roman"/>
                <w:sz w:val="26"/>
                <w:szCs w:val="26"/>
              </w:rPr>
              <w:t>Поставленные задачи выполнены в полном объеме.</w:t>
            </w:r>
          </w:p>
          <w:p w:rsidR="00E03F18" w:rsidRPr="00CE554F" w:rsidRDefault="00E03F18" w:rsidP="00B87BEA">
            <w:pPr>
              <w:pStyle w:val="a3"/>
              <w:widowControl w:val="0"/>
              <w:numPr>
                <w:ilvl w:val="0"/>
                <w:numId w:val="14"/>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 xml:space="preserve">Организует и координирует разработку необходимой </w:t>
            </w:r>
            <w:r w:rsidR="003F3B80" w:rsidRPr="00CE554F">
              <w:rPr>
                <w:rFonts w:ascii="Times New Roman" w:hAnsi="Times New Roman" w:cs="Times New Roman"/>
                <w:sz w:val="26"/>
                <w:szCs w:val="26"/>
              </w:rPr>
              <w:t>нормативно-правовой  документации</w:t>
            </w:r>
            <w:r w:rsidR="005D4DC3" w:rsidRPr="00CE554F">
              <w:rPr>
                <w:rFonts w:ascii="Times New Roman" w:hAnsi="Times New Roman" w:cs="Times New Roman"/>
                <w:sz w:val="26"/>
                <w:szCs w:val="26"/>
              </w:rPr>
              <w:t>.</w:t>
            </w:r>
          </w:p>
          <w:p w:rsidR="00D36209" w:rsidRPr="00D36209" w:rsidRDefault="003F3B80" w:rsidP="00D36209">
            <w:pPr>
              <w:widowControl w:val="0"/>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Так в 201</w:t>
            </w:r>
            <w:r w:rsidR="005D4DC3" w:rsidRPr="00CE554F">
              <w:rPr>
                <w:rFonts w:ascii="Times New Roman" w:hAnsi="Times New Roman" w:cs="Times New Roman"/>
                <w:sz w:val="26"/>
                <w:szCs w:val="26"/>
              </w:rPr>
              <w:t>8</w:t>
            </w:r>
            <w:r w:rsidRPr="00CE554F">
              <w:rPr>
                <w:rFonts w:ascii="Times New Roman" w:hAnsi="Times New Roman" w:cs="Times New Roman"/>
                <w:sz w:val="26"/>
                <w:szCs w:val="26"/>
              </w:rPr>
              <w:t>г заместителем директора по УВР внесены изменения и дополнения в следующие локальные акт</w:t>
            </w:r>
            <w:r w:rsidR="00D36209">
              <w:rPr>
                <w:rFonts w:ascii="Times New Roman" w:hAnsi="Times New Roman" w:cs="Times New Roman"/>
                <w:sz w:val="26"/>
                <w:szCs w:val="26"/>
              </w:rPr>
              <w:t xml:space="preserve">ы образовательного учреждения: </w:t>
            </w:r>
          </w:p>
          <w:p w:rsidR="00D36209" w:rsidRPr="00D36209" w:rsidRDefault="00D36209" w:rsidP="0078294F">
            <w:pPr>
              <w:jc w:val="both"/>
              <w:rPr>
                <w:rFonts w:ascii="Times New Roman" w:hAnsi="Times New Roman" w:cs="Times New Roman"/>
                <w:sz w:val="26"/>
                <w:szCs w:val="26"/>
              </w:rPr>
            </w:pPr>
            <w:r>
              <w:rPr>
                <w:rFonts w:ascii="Times New Roman" w:hAnsi="Times New Roman" w:cs="Times New Roman"/>
                <w:sz w:val="26"/>
                <w:szCs w:val="26"/>
              </w:rPr>
              <w:t xml:space="preserve">- </w:t>
            </w:r>
            <w:r w:rsidRPr="00D36209">
              <w:rPr>
                <w:rFonts w:ascii="Times New Roman" w:hAnsi="Times New Roman" w:cs="Times New Roman"/>
                <w:sz w:val="26"/>
                <w:szCs w:val="26"/>
              </w:rPr>
              <w:t>П</w:t>
            </w:r>
            <w:r w:rsidR="0078294F">
              <w:rPr>
                <w:rFonts w:ascii="Times New Roman" w:hAnsi="Times New Roman" w:cs="Times New Roman"/>
                <w:sz w:val="26"/>
                <w:szCs w:val="26"/>
              </w:rPr>
              <w:t>оложение</w:t>
            </w:r>
            <w:r w:rsidRPr="00D36209">
              <w:rPr>
                <w:rFonts w:ascii="Times New Roman" w:hAnsi="Times New Roman" w:cs="Times New Roman"/>
                <w:sz w:val="26"/>
                <w:szCs w:val="26"/>
              </w:rPr>
              <w:t xml:space="preserve"> об индивидуальном обучении на дому;</w:t>
            </w:r>
          </w:p>
          <w:p w:rsidR="00D36209" w:rsidRPr="00D36209" w:rsidRDefault="0078294F" w:rsidP="0078294F">
            <w:pPr>
              <w:shd w:val="clear" w:color="auto" w:fill="FFFFFF"/>
              <w:jc w:val="both"/>
              <w:rPr>
                <w:rFonts w:ascii="Times New Roman" w:hAnsi="Times New Roman"/>
                <w:bCs/>
                <w:sz w:val="26"/>
                <w:szCs w:val="26"/>
              </w:rPr>
            </w:pPr>
            <w:r>
              <w:rPr>
                <w:rFonts w:ascii="Times New Roman" w:hAnsi="Times New Roman"/>
                <w:bCs/>
                <w:color w:val="000000"/>
                <w:sz w:val="26"/>
                <w:szCs w:val="26"/>
              </w:rPr>
              <w:t>-</w:t>
            </w:r>
            <w:r w:rsidR="00D36209" w:rsidRPr="00D36209">
              <w:rPr>
                <w:rFonts w:ascii="Times New Roman" w:hAnsi="Times New Roman"/>
                <w:bCs/>
                <w:color w:val="000000"/>
                <w:sz w:val="26"/>
                <w:szCs w:val="26"/>
              </w:rPr>
              <w:t>П</w:t>
            </w:r>
            <w:r>
              <w:rPr>
                <w:rFonts w:ascii="Times New Roman" w:hAnsi="Times New Roman"/>
                <w:bCs/>
                <w:color w:val="000000"/>
                <w:sz w:val="26"/>
                <w:szCs w:val="26"/>
              </w:rPr>
              <w:t>оложение</w:t>
            </w:r>
            <w:r w:rsidR="00D36209" w:rsidRPr="00D36209">
              <w:rPr>
                <w:rFonts w:ascii="Times New Roman" w:hAnsi="Times New Roman"/>
                <w:bCs/>
                <w:color w:val="000000"/>
                <w:sz w:val="26"/>
                <w:szCs w:val="26"/>
              </w:rPr>
              <w:t xml:space="preserve"> </w:t>
            </w:r>
            <w:r w:rsidR="00D36209" w:rsidRPr="00D36209">
              <w:rPr>
                <w:rFonts w:ascii="Times New Roman" w:hAnsi="Times New Roman"/>
                <w:bCs/>
                <w:sz w:val="26"/>
                <w:szCs w:val="26"/>
              </w:rPr>
              <w:t>о</w:t>
            </w:r>
            <w:r w:rsidR="00D36209" w:rsidRPr="00D36209">
              <w:rPr>
                <w:rFonts w:ascii="Times New Roman" w:hAnsi="Times New Roman"/>
                <w:bCs/>
                <w:spacing w:val="1"/>
                <w:sz w:val="26"/>
                <w:szCs w:val="26"/>
              </w:rPr>
              <w:t xml:space="preserve"> </w:t>
            </w:r>
            <w:r w:rsidR="00D36209" w:rsidRPr="00D36209">
              <w:rPr>
                <w:rFonts w:ascii="Times New Roman" w:hAnsi="Times New Roman"/>
                <w:bCs/>
                <w:spacing w:val="-2"/>
                <w:sz w:val="26"/>
                <w:szCs w:val="26"/>
              </w:rPr>
              <w:t>составлении части учебного плана</w:t>
            </w:r>
            <w:r w:rsidR="00D36209" w:rsidRPr="00D36209">
              <w:rPr>
                <w:rFonts w:ascii="Times New Roman" w:hAnsi="Times New Roman"/>
                <w:bCs/>
                <w:sz w:val="26"/>
                <w:szCs w:val="26"/>
              </w:rPr>
              <w:t>,</w:t>
            </w:r>
            <w:r w:rsidR="00D36209" w:rsidRPr="00D36209">
              <w:rPr>
                <w:rFonts w:ascii="Times New Roman" w:hAnsi="Times New Roman"/>
                <w:bCs/>
                <w:color w:val="000000"/>
                <w:sz w:val="26"/>
                <w:szCs w:val="26"/>
              </w:rPr>
              <w:t xml:space="preserve"> </w:t>
            </w:r>
            <w:r w:rsidR="00D36209" w:rsidRPr="00D36209">
              <w:rPr>
                <w:rFonts w:ascii="Times New Roman" w:hAnsi="Times New Roman"/>
                <w:bCs/>
                <w:spacing w:val="-2"/>
                <w:sz w:val="26"/>
                <w:szCs w:val="26"/>
              </w:rPr>
              <w:t>ф</w:t>
            </w:r>
            <w:r w:rsidR="00D36209" w:rsidRPr="00D36209">
              <w:rPr>
                <w:rFonts w:ascii="Times New Roman" w:hAnsi="Times New Roman"/>
                <w:bCs/>
                <w:spacing w:val="1"/>
                <w:sz w:val="26"/>
                <w:szCs w:val="26"/>
              </w:rPr>
              <w:t>о</w:t>
            </w:r>
            <w:r w:rsidR="00D36209" w:rsidRPr="00D36209">
              <w:rPr>
                <w:rFonts w:ascii="Times New Roman" w:hAnsi="Times New Roman"/>
                <w:bCs/>
                <w:sz w:val="26"/>
                <w:szCs w:val="26"/>
              </w:rPr>
              <w:t>рмиру</w:t>
            </w:r>
            <w:r w:rsidR="00D36209" w:rsidRPr="00D36209">
              <w:rPr>
                <w:rFonts w:ascii="Times New Roman" w:hAnsi="Times New Roman"/>
                <w:bCs/>
                <w:spacing w:val="-1"/>
                <w:sz w:val="26"/>
                <w:szCs w:val="26"/>
              </w:rPr>
              <w:t>е</w:t>
            </w:r>
            <w:r w:rsidR="00D36209" w:rsidRPr="00D36209">
              <w:rPr>
                <w:rFonts w:ascii="Times New Roman" w:hAnsi="Times New Roman"/>
                <w:bCs/>
                <w:sz w:val="26"/>
                <w:szCs w:val="26"/>
              </w:rPr>
              <w:t>м</w:t>
            </w:r>
            <w:r w:rsidR="00D36209" w:rsidRPr="00D36209">
              <w:rPr>
                <w:rFonts w:ascii="Times New Roman" w:hAnsi="Times New Roman"/>
                <w:bCs/>
                <w:spacing w:val="2"/>
                <w:sz w:val="26"/>
                <w:szCs w:val="26"/>
              </w:rPr>
              <w:t>о</w:t>
            </w:r>
            <w:r w:rsidR="00D36209" w:rsidRPr="00D36209">
              <w:rPr>
                <w:rFonts w:ascii="Times New Roman" w:hAnsi="Times New Roman"/>
                <w:bCs/>
                <w:sz w:val="26"/>
                <w:szCs w:val="26"/>
              </w:rPr>
              <w:t>й</w:t>
            </w:r>
            <w:r w:rsidR="00D36209" w:rsidRPr="00D36209">
              <w:rPr>
                <w:rFonts w:ascii="Times New Roman" w:hAnsi="Times New Roman"/>
                <w:bCs/>
                <w:spacing w:val="-4"/>
                <w:sz w:val="26"/>
                <w:szCs w:val="26"/>
              </w:rPr>
              <w:t xml:space="preserve"> </w:t>
            </w:r>
            <w:r w:rsidR="00D36209" w:rsidRPr="00D36209">
              <w:rPr>
                <w:rFonts w:ascii="Times New Roman" w:hAnsi="Times New Roman"/>
                <w:bCs/>
                <w:spacing w:val="1"/>
                <w:sz w:val="26"/>
                <w:szCs w:val="26"/>
              </w:rPr>
              <w:t>у</w:t>
            </w:r>
            <w:r w:rsidR="00D36209" w:rsidRPr="00D36209">
              <w:rPr>
                <w:rFonts w:ascii="Times New Roman" w:hAnsi="Times New Roman"/>
                <w:bCs/>
                <w:sz w:val="26"/>
                <w:szCs w:val="26"/>
              </w:rPr>
              <w:t>ч</w:t>
            </w:r>
            <w:r w:rsidR="00D36209" w:rsidRPr="00D36209">
              <w:rPr>
                <w:rFonts w:ascii="Times New Roman" w:hAnsi="Times New Roman"/>
                <w:bCs/>
                <w:spacing w:val="-1"/>
                <w:sz w:val="26"/>
                <w:szCs w:val="26"/>
              </w:rPr>
              <w:t>а</w:t>
            </w:r>
            <w:r w:rsidR="00D36209" w:rsidRPr="00D36209">
              <w:rPr>
                <w:rFonts w:ascii="Times New Roman" w:hAnsi="Times New Roman"/>
                <w:bCs/>
                <w:spacing w:val="-2"/>
                <w:sz w:val="26"/>
                <w:szCs w:val="26"/>
              </w:rPr>
              <w:t>с</w:t>
            </w:r>
            <w:r w:rsidR="00D36209" w:rsidRPr="00D36209">
              <w:rPr>
                <w:rFonts w:ascii="Times New Roman" w:hAnsi="Times New Roman"/>
                <w:bCs/>
                <w:spacing w:val="1"/>
                <w:sz w:val="26"/>
                <w:szCs w:val="26"/>
              </w:rPr>
              <w:t>т</w:t>
            </w:r>
            <w:r w:rsidR="00D36209" w:rsidRPr="00D36209">
              <w:rPr>
                <w:rFonts w:ascii="Times New Roman" w:hAnsi="Times New Roman"/>
                <w:bCs/>
                <w:spacing w:val="-1"/>
                <w:sz w:val="26"/>
                <w:szCs w:val="26"/>
              </w:rPr>
              <w:t>ник</w:t>
            </w:r>
            <w:r w:rsidR="00D36209" w:rsidRPr="00D36209">
              <w:rPr>
                <w:rFonts w:ascii="Times New Roman" w:hAnsi="Times New Roman"/>
                <w:bCs/>
                <w:spacing w:val="1"/>
                <w:sz w:val="26"/>
                <w:szCs w:val="26"/>
              </w:rPr>
              <w:t>а</w:t>
            </w:r>
            <w:r>
              <w:rPr>
                <w:rFonts w:ascii="Times New Roman" w:hAnsi="Times New Roman"/>
                <w:bCs/>
                <w:sz w:val="26"/>
                <w:szCs w:val="26"/>
              </w:rPr>
              <w:t xml:space="preserve">ми </w:t>
            </w:r>
            <w:r w:rsidR="00D36209" w:rsidRPr="00D36209">
              <w:rPr>
                <w:rFonts w:ascii="Times New Roman" w:hAnsi="Times New Roman"/>
                <w:bCs/>
                <w:spacing w:val="-2"/>
                <w:sz w:val="26"/>
                <w:szCs w:val="26"/>
              </w:rPr>
              <w:t>о</w:t>
            </w:r>
            <w:r w:rsidR="00D36209" w:rsidRPr="00D36209">
              <w:rPr>
                <w:rFonts w:ascii="Times New Roman" w:hAnsi="Times New Roman"/>
                <w:bCs/>
                <w:spacing w:val="1"/>
                <w:sz w:val="26"/>
                <w:szCs w:val="26"/>
              </w:rPr>
              <w:t>б</w:t>
            </w:r>
            <w:r w:rsidR="00D36209" w:rsidRPr="00D36209">
              <w:rPr>
                <w:rFonts w:ascii="Times New Roman" w:hAnsi="Times New Roman"/>
                <w:bCs/>
                <w:spacing w:val="-3"/>
                <w:sz w:val="26"/>
                <w:szCs w:val="26"/>
              </w:rPr>
              <w:t>р</w:t>
            </w:r>
            <w:r w:rsidR="00D36209" w:rsidRPr="00D36209">
              <w:rPr>
                <w:rFonts w:ascii="Times New Roman" w:hAnsi="Times New Roman"/>
                <w:bCs/>
                <w:spacing w:val="1"/>
                <w:sz w:val="26"/>
                <w:szCs w:val="26"/>
              </w:rPr>
              <w:t>а</w:t>
            </w:r>
            <w:r w:rsidR="00D36209" w:rsidRPr="00D36209">
              <w:rPr>
                <w:rFonts w:ascii="Times New Roman" w:hAnsi="Times New Roman"/>
                <w:bCs/>
                <w:spacing w:val="-3"/>
                <w:sz w:val="26"/>
                <w:szCs w:val="26"/>
              </w:rPr>
              <w:t>з</w:t>
            </w:r>
            <w:r w:rsidR="00D36209" w:rsidRPr="00D36209">
              <w:rPr>
                <w:rFonts w:ascii="Times New Roman" w:hAnsi="Times New Roman"/>
                <w:bCs/>
                <w:spacing w:val="1"/>
                <w:sz w:val="26"/>
                <w:szCs w:val="26"/>
              </w:rPr>
              <w:t>о</w:t>
            </w:r>
            <w:r w:rsidR="00D36209" w:rsidRPr="00D36209">
              <w:rPr>
                <w:rFonts w:ascii="Times New Roman" w:hAnsi="Times New Roman"/>
                <w:bCs/>
                <w:sz w:val="26"/>
                <w:szCs w:val="26"/>
              </w:rPr>
              <w:t>в</w:t>
            </w:r>
            <w:r w:rsidR="00D36209" w:rsidRPr="00D36209">
              <w:rPr>
                <w:rFonts w:ascii="Times New Roman" w:hAnsi="Times New Roman"/>
                <w:bCs/>
                <w:spacing w:val="-2"/>
                <w:sz w:val="26"/>
                <w:szCs w:val="26"/>
              </w:rPr>
              <w:t>а</w:t>
            </w:r>
            <w:r w:rsidR="00D36209" w:rsidRPr="00D36209">
              <w:rPr>
                <w:rFonts w:ascii="Times New Roman" w:hAnsi="Times New Roman"/>
                <w:bCs/>
                <w:spacing w:val="-1"/>
                <w:sz w:val="26"/>
                <w:szCs w:val="26"/>
              </w:rPr>
              <w:t>т</w:t>
            </w:r>
            <w:r w:rsidR="00D36209" w:rsidRPr="00D36209">
              <w:rPr>
                <w:rFonts w:ascii="Times New Roman" w:hAnsi="Times New Roman"/>
                <w:bCs/>
                <w:sz w:val="26"/>
                <w:szCs w:val="26"/>
              </w:rPr>
              <w:t>е</w:t>
            </w:r>
            <w:r w:rsidR="00D36209" w:rsidRPr="00D36209">
              <w:rPr>
                <w:rFonts w:ascii="Times New Roman" w:hAnsi="Times New Roman"/>
                <w:bCs/>
                <w:spacing w:val="1"/>
                <w:sz w:val="26"/>
                <w:szCs w:val="26"/>
              </w:rPr>
              <w:t>л</w:t>
            </w:r>
            <w:r w:rsidR="00D36209" w:rsidRPr="00D36209">
              <w:rPr>
                <w:rFonts w:ascii="Times New Roman" w:hAnsi="Times New Roman"/>
                <w:bCs/>
                <w:sz w:val="26"/>
                <w:szCs w:val="26"/>
              </w:rPr>
              <w:t>ьн</w:t>
            </w:r>
            <w:r w:rsidR="00D36209" w:rsidRPr="00D36209">
              <w:rPr>
                <w:rFonts w:ascii="Times New Roman" w:hAnsi="Times New Roman"/>
                <w:bCs/>
                <w:spacing w:val="-2"/>
                <w:sz w:val="26"/>
                <w:szCs w:val="26"/>
              </w:rPr>
              <w:t>ых</w:t>
            </w:r>
            <w:r w:rsidR="00D36209" w:rsidRPr="00D36209">
              <w:rPr>
                <w:rFonts w:ascii="Times New Roman" w:hAnsi="Times New Roman"/>
                <w:bCs/>
                <w:spacing w:val="1"/>
                <w:sz w:val="26"/>
                <w:szCs w:val="26"/>
              </w:rPr>
              <w:t xml:space="preserve"> </w:t>
            </w:r>
            <w:r w:rsidR="00D36209" w:rsidRPr="00D36209">
              <w:rPr>
                <w:rFonts w:ascii="Times New Roman" w:hAnsi="Times New Roman"/>
                <w:bCs/>
                <w:spacing w:val="-1"/>
                <w:sz w:val="26"/>
                <w:szCs w:val="26"/>
              </w:rPr>
              <w:t>отношений</w:t>
            </w:r>
            <w:r w:rsidR="00D36209" w:rsidRPr="00D36209">
              <w:rPr>
                <w:rFonts w:ascii="Times New Roman" w:hAnsi="Times New Roman"/>
                <w:bCs/>
                <w:sz w:val="26"/>
                <w:szCs w:val="26"/>
              </w:rPr>
              <w:t>.</w:t>
            </w:r>
          </w:p>
          <w:p w:rsidR="005D4DC3" w:rsidRPr="002813B5" w:rsidRDefault="00D36209" w:rsidP="002813B5">
            <w:pPr>
              <w:rPr>
                <w:rFonts w:ascii="Times New Roman" w:hAnsi="Times New Roman" w:cs="Times New Roman"/>
                <w:sz w:val="26"/>
                <w:szCs w:val="26"/>
              </w:rPr>
            </w:pPr>
            <w:r>
              <w:rPr>
                <w:rFonts w:ascii="Times New Roman" w:hAnsi="Times New Roman" w:cs="Times New Roman"/>
                <w:sz w:val="26"/>
                <w:szCs w:val="26"/>
              </w:rPr>
              <w:t xml:space="preserve">- </w:t>
            </w:r>
            <w:r w:rsidR="0078294F">
              <w:rPr>
                <w:rFonts w:ascii="Times New Roman" w:hAnsi="Times New Roman" w:cs="Times New Roman"/>
                <w:sz w:val="26"/>
                <w:szCs w:val="26"/>
              </w:rPr>
              <w:t>Положение</w:t>
            </w:r>
            <w:r w:rsidRPr="00D36209">
              <w:rPr>
                <w:rFonts w:ascii="Times New Roman" w:hAnsi="Times New Roman" w:cs="Times New Roman"/>
                <w:sz w:val="26"/>
                <w:szCs w:val="26"/>
              </w:rPr>
              <w:t xml:space="preserve"> о премировании работник</w:t>
            </w:r>
            <w:r w:rsidR="002813B5">
              <w:rPr>
                <w:rFonts w:ascii="Times New Roman" w:hAnsi="Times New Roman" w:cs="Times New Roman"/>
                <w:sz w:val="26"/>
                <w:szCs w:val="26"/>
              </w:rPr>
              <w:t>ов образовательного учреждения.</w:t>
            </w:r>
          </w:p>
          <w:p w:rsidR="00C81BC0" w:rsidRPr="00CE554F" w:rsidRDefault="00C81BC0" w:rsidP="00B87BEA">
            <w:pPr>
              <w:pStyle w:val="a3"/>
              <w:widowControl w:val="0"/>
              <w:numPr>
                <w:ilvl w:val="0"/>
                <w:numId w:val="23"/>
              </w:numPr>
              <w:shd w:val="clear" w:color="auto" w:fill="FFFFFF"/>
              <w:tabs>
                <w:tab w:val="left" w:pos="284"/>
              </w:tabs>
              <w:suppressAutoHyphens/>
              <w:autoSpaceDE w:val="0"/>
              <w:ind w:left="743" w:right="1" w:hanging="425"/>
              <w:jc w:val="both"/>
              <w:rPr>
                <w:rFonts w:ascii="Times New Roman" w:hAnsi="Times New Roman" w:cs="Times New Roman"/>
                <w:sz w:val="26"/>
                <w:szCs w:val="26"/>
              </w:rPr>
            </w:pPr>
            <w:r w:rsidRPr="00CE554F">
              <w:rPr>
                <w:rFonts w:ascii="Times New Roman" w:hAnsi="Times New Roman" w:cs="Times New Roman"/>
                <w:sz w:val="26"/>
                <w:szCs w:val="26"/>
              </w:rPr>
              <w:t>Осуществляет систематический административный контроль за качеством учебно-воспитательного процесса:</w:t>
            </w:r>
          </w:p>
          <w:p w:rsidR="00C81BC0" w:rsidRPr="00CE554F" w:rsidRDefault="00C81BC0" w:rsidP="00B87BEA">
            <w:pPr>
              <w:pStyle w:val="a3"/>
              <w:widowControl w:val="0"/>
              <w:numPr>
                <w:ilvl w:val="0"/>
                <w:numId w:val="7"/>
              </w:numPr>
              <w:shd w:val="clear" w:color="auto" w:fill="FFFFFF"/>
              <w:tabs>
                <w:tab w:val="left" w:pos="284"/>
              </w:tabs>
              <w:suppressAutoHyphens/>
              <w:autoSpaceDE w:val="0"/>
              <w:ind w:right="1"/>
              <w:jc w:val="both"/>
              <w:rPr>
                <w:rFonts w:ascii="Times New Roman" w:hAnsi="Times New Roman" w:cs="Times New Roman"/>
                <w:b/>
                <w:color w:val="FF0000"/>
                <w:sz w:val="26"/>
                <w:szCs w:val="26"/>
              </w:rPr>
            </w:pPr>
            <w:r w:rsidRPr="00CE554F">
              <w:rPr>
                <w:rFonts w:ascii="Times New Roman" w:hAnsi="Times New Roman" w:cs="Times New Roman"/>
                <w:sz w:val="26"/>
                <w:szCs w:val="26"/>
              </w:rPr>
              <w:t xml:space="preserve">выполнением всеобуча,         </w:t>
            </w:r>
          </w:p>
          <w:p w:rsidR="00C81BC0" w:rsidRPr="00CE554F" w:rsidRDefault="00C81BC0" w:rsidP="00B87BEA">
            <w:pPr>
              <w:pStyle w:val="a3"/>
              <w:widowControl w:val="0"/>
              <w:numPr>
                <w:ilvl w:val="0"/>
                <w:numId w:val="7"/>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 xml:space="preserve">преподаванием учебных предметов, </w:t>
            </w:r>
          </w:p>
          <w:p w:rsidR="00C81BC0" w:rsidRPr="00CE554F" w:rsidRDefault="00C81BC0" w:rsidP="00B87BEA">
            <w:pPr>
              <w:pStyle w:val="a3"/>
              <w:widowControl w:val="0"/>
              <w:numPr>
                <w:ilvl w:val="0"/>
                <w:numId w:val="7"/>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 xml:space="preserve">состоянием знаний, умений обучающихся, </w:t>
            </w:r>
            <w:r w:rsidRPr="00CE554F">
              <w:rPr>
                <w:rFonts w:ascii="Times New Roman" w:hAnsi="Times New Roman" w:cs="Times New Roman"/>
                <w:color w:val="FF0000"/>
                <w:sz w:val="26"/>
                <w:szCs w:val="26"/>
              </w:rPr>
              <w:t xml:space="preserve">       </w:t>
            </w:r>
          </w:p>
          <w:p w:rsidR="00C81BC0" w:rsidRPr="00CE554F" w:rsidRDefault="00C81BC0" w:rsidP="00B87BEA">
            <w:pPr>
              <w:pStyle w:val="a3"/>
              <w:widowControl w:val="0"/>
              <w:numPr>
                <w:ilvl w:val="0"/>
                <w:numId w:val="7"/>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 xml:space="preserve">состоянием школьной документацией, </w:t>
            </w:r>
          </w:p>
          <w:p w:rsidR="00C81BC0" w:rsidRPr="00CE554F" w:rsidRDefault="00C81BC0" w:rsidP="00B87BEA">
            <w:pPr>
              <w:pStyle w:val="a3"/>
              <w:widowControl w:val="0"/>
              <w:numPr>
                <w:ilvl w:val="0"/>
                <w:numId w:val="7"/>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 xml:space="preserve">состоянием методической работы, </w:t>
            </w:r>
          </w:p>
          <w:p w:rsidR="00C81BC0" w:rsidRPr="00CE554F" w:rsidRDefault="00C81BC0" w:rsidP="00B87BEA">
            <w:pPr>
              <w:pStyle w:val="a3"/>
              <w:widowControl w:val="0"/>
              <w:numPr>
                <w:ilvl w:val="0"/>
                <w:numId w:val="7"/>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 xml:space="preserve">внеурочной занятостью обучающихся, </w:t>
            </w:r>
          </w:p>
          <w:p w:rsidR="00C81BC0" w:rsidRPr="00CE554F" w:rsidRDefault="00C81BC0" w:rsidP="00B87BEA">
            <w:pPr>
              <w:pStyle w:val="a3"/>
              <w:widowControl w:val="0"/>
              <w:numPr>
                <w:ilvl w:val="0"/>
                <w:numId w:val="7"/>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 xml:space="preserve">организацией физкультурно-оздоровительной работы, </w:t>
            </w:r>
          </w:p>
          <w:p w:rsidR="00C81BC0" w:rsidRPr="00CE554F" w:rsidRDefault="00C81BC0" w:rsidP="00B87BEA">
            <w:pPr>
              <w:pStyle w:val="a3"/>
              <w:widowControl w:val="0"/>
              <w:numPr>
                <w:ilvl w:val="0"/>
                <w:numId w:val="7"/>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выполнением плана воспитательной работы классных руководителей и воспитателей ГПД.</w:t>
            </w:r>
          </w:p>
          <w:p w:rsidR="00C81BC0" w:rsidRPr="00CE554F" w:rsidRDefault="00C81BC0" w:rsidP="00C81BC0">
            <w:pPr>
              <w:widowControl w:val="0"/>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Итоги контроля фиксируются в аналитических справках, доводятся  до сведения педагогов.</w:t>
            </w:r>
          </w:p>
          <w:p w:rsidR="00C81BC0" w:rsidRPr="00CE554F" w:rsidRDefault="00C81BC0" w:rsidP="00B87BEA">
            <w:pPr>
              <w:pStyle w:val="a3"/>
              <w:widowControl w:val="0"/>
              <w:numPr>
                <w:ilvl w:val="0"/>
                <w:numId w:val="14"/>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Посещает учебные, внеклассные и внешкольные мероприятия, занятия кружков, анализирует их форму и содержание, доводит результаты</w:t>
            </w:r>
            <w:r w:rsidR="00DF5E3C">
              <w:rPr>
                <w:rFonts w:ascii="Times New Roman" w:hAnsi="Times New Roman" w:cs="Times New Roman"/>
                <w:sz w:val="26"/>
                <w:szCs w:val="26"/>
              </w:rPr>
              <w:t xml:space="preserve"> анализа до сведения педагогов.</w:t>
            </w:r>
          </w:p>
          <w:p w:rsidR="00C81BC0" w:rsidRPr="00C81BC0" w:rsidRDefault="00C81BC0" w:rsidP="00C81BC0">
            <w:pPr>
              <w:jc w:val="both"/>
              <w:rPr>
                <w:rFonts w:ascii="Times New Roman" w:hAnsi="Times New Roman" w:cs="Times New Roman"/>
                <w:b/>
                <w:sz w:val="26"/>
                <w:szCs w:val="26"/>
              </w:rPr>
            </w:pPr>
            <w:r w:rsidRPr="00C81BC0">
              <w:rPr>
                <w:rFonts w:ascii="Times New Roman" w:hAnsi="Times New Roman" w:cs="Times New Roman"/>
                <w:b/>
                <w:sz w:val="26"/>
                <w:szCs w:val="26"/>
              </w:rPr>
              <w:t>Количество  открытых уроков.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124"/>
            </w:tblGrid>
            <w:tr w:rsidR="00C81BC0" w:rsidRPr="00CE554F" w:rsidTr="00FF02B6">
              <w:tc>
                <w:tcPr>
                  <w:tcW w:w="2660" w:type="dxa"/>
                  <w:shd w:val="clear" w:color="auto" w:fill="auto"/>
                </w:tcPr>
                <w:p w:rsidR="00C81BC0" w:rsidRPr="00CE554F" w:rsidRDefault="00C81BC0" w:rsidP="007C6760">
                  <w:pPr>
                    <w:pStyle w:val="31"/>
                    <w:framePr w:hSpace="180" w:wrap="around" w:vAnchor="text" w:hAnchor="page" w:x="447" w:y="127"/>
                    <w:widowControl w:val="0"/>
                    <w:spacing w:after="0"/>
                    <w:jc w:val="center"/>
                    <w:rPr>
                      <w:sz w:val="26"/>
                      <w:szCs w:val="26"/>
                    </w:rPr>
                  </w:pPr>
                  <w:r w:rsidRPr="00CE554F">
                    <w:rPr>
                      <w:sz w:val="26"/>
                      <w:szCs w:val="26"/>
                    </w:rPr>
                    <w:t>Учебный год</w:t>
                  </w:r>
                </w:p>
              </w:tc>
              <w:tc>
                <w:tcPr>
                  <w:tcW w:w="6124" w:type="dxa"/>
                  <w:shd w:val="clear" w:color="auto" w:fill="auto"/>
                </w:tcPr>
                <w:p w:rsidR="00C81BC0" w:rsidRPr="00CE554F" w:rsidRDefault="00C81BC0" w:rsidP="007C6760">
                  <w:pPr>
                    <w:pStyle w:val="31"/>
                    <w:framePr w:hSpace="180" w:wrap="around" w:vAnchor="text" w:hAnchor="page" w:x="447" w:y="127"/>
                    <w:widowControl w:val="0"/>
                    <w:spacing w:after="0"/>
                    <w:jc w:val="center"/>
                    <w:rPr>
                      <w:sz w:val="26"/>
                      <w:szCs w:val="26"/>
                    </w:rPr>
                  </w:pPr>
                  <w:r w:rsidRPr="00CE554F">
                    <w:rPr>
                      <w:sz w:val="26"/>
                      <w:szCs w:val="26"/>
                    </w:rPr>
                    <w:t>Количество проведённых уроков</w:t>
                  </w:r>
                </w:p>
              </w:tc>
            </w:tr>
            <w:tr w:rsidR="00C81BC0" w:rsidRPr="00CE554F" w:rsidTr="00FF02B6">
              <w:tc>
                <w:tcPr>
                  <w:tcW w:w="2660" w:type="dxa"/>
                  <w:shd w:val="clear" w:color="auto" w:fill="auto"/>
                </w:tcPr>
                <w:p w:rsidR="00C81BC0" w:rsidRPr="00CE554F" w:rsidRDefault="00C81BC0" w:rsidP="007C6760">
                  <w:pPr>
                    <w:pStyle w:val="31"/>
                    <w:framePr w:hSpace="180" w:wrap="around" w:vAnchor="text" w:hAnchor="page" w:x="447" w:y="127"/>
                    <w:widowControl w:val="0"/>
                    <w:spacing w:after="0"/>
                    <w:jc w:val="center"/>
                    <w:rPr>
                      <w:sz w:val="26"/>
                      <w:szCs w:val="26"/>
                    </w:rPr>
                  </w:pPr>
                  <w:r w:rsidRPr="00CE554F">
                    <w:rPr>
                      <w:sz w:val="26"/>
                      <w:szCs w:val="26"/>
                    </w:rPr>
                    <w:t>2016</w:t>
                  </w:r>
                </w:p>
              </w:tc>
              <w:tc>
                <w:tcPr>
                  <w:tcW w:w="6124" w:type="dxa"/>
                  <w:shd w:val="clear" w:color="auto" w:fill="auto"/>
                </w:tcPr>
                <w:p w:rsidR="00C81BC0" w:rsidRPr="00CE554F" w:rsidRDefault="00C81BC0" w:rsidP="007C6760">
                  <w:pPr>
                    <w:pStyle w:val="31"/>
                    <w:framePr w:hSpace="180" w:wrap="around" w:vAnchor="text" w:hAnchor="page" w:x="447" w:y="127"/>
                    <w:widowControl w:val="0"/>
                    <w:spacing w:after="0"/>
                    <w:jc w:val="center"/>
                    <w:rPr>
                      <w:sz w:val="26"/>
                      <w:szCs w:val="26"/>
                    </w:rPr>
                  </w:pPr>
                  <w:r w:rsidRPr="00CE554F">
                    <w:rPr>
                      <w:sz w:val="26"/>
                      <w:szCs w:val="26"/>
                    </w:rPr>
                    <w:t>19</w:t>
                  </w:r>
                </w:p>
              </w:tc>
            </w:tr>
            <w:tr w:rsidR="00C81BC0" w:rsidRPr="00CE554F" w:rsidTr="00FF02B6">
              <w:tc>
                <w:tcPr>
                  <w:tcW w:w="2660" w:type="dxa"/>
                  <w:shd w:val="clear" w:color="auto" w:fill="auto"/>
                </w:tcPr>
                <w:p w:rsidR="00C81BC0" w:rsidRPr="00CE554F" w:rsidRDefault="00C81BC0" w:rsidP="007C6760">
                  <w:pPr>
                    <w:pStyle w:val="31"/>
                    <w:framePr w:hSpace="180" w:wrap="around" w:vAnchor="text" w:hAnchor="page" w:x="447" w:y="127"/>
                    <w:widowControl w:val="0"/>
                    <w:spacing w:after="0"/>
                    <w:jc w:val="center"/>
                    <w:rPr>
                      <w:sz w:val="26"/>
                      <w:szCs w:val="26"/>
                    </w:rPr>
                  </w:pPr>
                  <w:r w:rsidRPr="00CE554F">
                    <w:rPr>
                      <w:sz w:val="26"/>
                      <w:szCs w:val="26"/>
                    </w:rPr>
                    <w:t>2017</w:t>
                  </w:r>
                </w:p>
              </w:tc>
              <w:tc>
                <w:tcPr>
                  <w:tcW w:w="6124" w:type="dxa"/>
                  <w:shd w:val="clear" w:color="auto" w:fill="auto"/>
                </w:tcPr>
                <w:p w:rsidR="00C81BC0" w:rsidRPr="00CE554F" w:rsidRDefault="00C81BC0" w:rsidP="007C6760">
                  <w:pPr>
                    <w:pStyle w:val="31"/>
                    <w:framePr w:hSpace="180" w:wrap="around" w:vAnchor="text" w:hAnchor="page" w:x="447" w:y="127"/>
                    <w:widowControl w:val="0"/>
                    <w:spacing w:after="0"/>
                    <w:jc w:val="center"/>
                    <w:rPr>
                      <w:sz w:val="26"/>
                      <w:szCs w:val="26"/>
                    </w:rPr>
                  </w:pPr>
                  <w:r w:rsidRPr="00CE554F">
                    <w:rPr>
                      <w:sz w:val="26"/>
                      <w:szCs w:val="26"/>
                    </w:rPr>
                    <w:t>29</w:t>
                  </w:r>
                </w:p>
              </w:tc>
            </w:tr>
            <w:tr w:rsidR="00C81BC0" w:rsidRPr="00CE554F" w:rsidTr="00FF02B6">
              <w:tc>
                <w:tcPr>
                  <w:tcW w:w="2660" w:type="dxa"/>
                  <w:shd w:val="clear" w:color="auto" w:fill="auto"/>
                </w:tcPr>
                <w:p w:rsidR="00C81BC0" w:rsidRPr="00CE554F" w:rsidRDefault="00C81BC0" w:rsidP="007C6760">
                  <w:pPr>
                    <w:pStyle w:val="31"/>
                    <w:framePr w:hSpace="180" w:wrap="around" w:vAnchor="text" w:hAnchor="page" w:x="447" w:y="127"/>
                    <w:widowControl w:val="0"/>
                    <w:spacing w:after="0"/>
                    <w:jc w:val="center"/>
                    <w:rPr>
                      <w:sz w:val="26"/>
                      <w:szCs w:val="26"/>
                    </w:rPr>
                  </w:pPr>
                  <w:r>
                    <w:rPr>
                      <w:sz w:val="26"/>
                      <w:szCs w:val="26"/>
                    </w:rPr>
                    <w:t>2018</w:t>
                  </w:r>
                </w:p>
              </w:tc>
              <w:tc>
                <w:tcPr>
                  <w:tcW w:w="6124" w:type="dxa"/>
                  <w:shd w:val="clear" w:color="auto" w:fill="auto"/>
                </w:tcPr>
                <w:p w:rsidR="00C81BC0" w:rsidRPr="00CE554F" w:rsidRDefault="00C81BC0" w:rsidP="007C6760">
                  <w:pPr>
                    <w:pStyle w:val="31"/>
                    <w:framePr w:hSpace="180" w:wrap="around" w:vAnchor="text" w:hAnchor="page" w:x="447" w:y="127"/>
                    <w:widowControl w:val="0"/>
                    <w:spacing w:after="0"/>
                    <w:jc w:val="center"/>
                    <w:rPr>
                      <w:sz w:val="26"/>
                      <w:szCs w:val="26"/>
                    </w:rPr>
                  </w:pPr>
                  <w:r>
                    <w:rPr>
                      <w:sz w:val="26"/>
                      <w:szCs w:val="26"/>
                    </w:rPr>
                    <w:t>24</w:t>
                  </w:r>
                </w:p>
              </w:tc>
            </w:tr>
          </w:tbl>
          <w:p w:rsidR="00C81BC0" w:rsidRPr="008F062D" w:rsidRDefault="00C81BC0" w:rsidP="00CA56CE">
            <w:pPr>
              <w:jc w:val="both"/>
              <w:outlineLvl w:val="1"/>
              <w:rPr>
                <w:rFonts w:ascii="Times New Roman" w:eastAsia="Times New Roman" w:hAnsi="Times New Roman"/>
                <w:b/>
                <w:bCs/>
                <w:sz w:val="24"/>
                <w:szCs w:val="24"/>
                <w:lang w:eastAsia="ru-RU"/>
              </w:rPr>
            </w:pPr>
            <w:r w:rsidRPr="00CE554F">
              <w:rPr>
                <w:rFonts w:ascii="Times New Roman" w:hAnsi="Times New Roman" w:cs="Times New Roman"/>
                <w:sz w:val="26"/>
                <w:szCs w:val="26"/>
              </w:rPr>
              <w:lastRenderedPageBreak/>
              <w:t xml:space="preserve">Достаточно большое количество открытых уроков в </w:t>
            </w:r>
            <w:r w:rsidRPr="00F1524B">
              <w:rPr>
                <w:rFonts w:ascii="Times New Roman" w:hAnsi="Times New Roman" w:cs="Times New Roman"/>
                <w:sz w:val="26"/>
                <w:szCs w:val="26"/>
              </w:rPr>
              <w:t>2018</w:t>
            </w:r>
            <w:r w:rsidRPr="00CE554F">
              <w:rPr>
                <w:rFonts w:ascii="Times New Roman" w:hAnsi="Times New Roman" w:cs="Times New Roman"/>
                <w:sz w:val="26"/>
                <w:szCs w:val="26"/>
              </w:rPr>
              <w:t xml:space="preserve"> учебном году дано благодаря активности педагогического коллектива</w:t>
            </w:r>
            <w:r>
              <w:rPr>
                <w:rFonts w:ascii="Times New Roman" w:hAnsi="Times New Roman" w:cs="Times New Roman"/>
                <w:sz w:val="26"/>
                <w:szCs w:val="26"/>
              </w:rPr>
              <w:t>.</w:t>
            </w:r>
            <w:r w:rsidRPr="00CE554F">
              <w:rPr>
                <w:rFonts w:ascii="Times New Roman" w:hAnsi="Times New Roman" w:cs="Times New Roman"/>
                <w:sz w:val="26"/>
                <w:szCs w:val="26"/>
              </w:rPr>
              <w:t xml:space="preserve"> </w:t>
            </w:r>
            <w:r w:rsidR="008F062D">
              <w:rPr>
                <w:rFonts w:ascii="Times New Roman" w:eastAsia="Times New Roman" w:hAnsi="Times New Roman"/>
                <w:b/>
                <w:bCs/>
                <w:sz w:val="24"/>
                <w:szCs w:val="24"/>
                <w:lang w:eastAsia="ru-RU"/>
              </w:rPr>
              <w:t xml:space="preserve"> </w:t>
            </w:r>
            <w:r w:rsidR="008F062D">
              <w:rPr>
                <w:rFonts w:ascii="Times New Roman" w:eastAsia="Times New Roman" w:hAnsi="Times New Roman"/>
                <w:bCs/>
                <w:sz w:val="26"/>
                <w:szCs w:val="26"/>
                <w:lang w:eastAsia="ru-RU"/>
              </w:rPr>
              <w:t>П</w:t>
            </w:r>
            <w:r w:rsidRPr="008F062D">
              <w:rPr>
                <w:rFonts w:ascii="Times New Roman" w:eastAsia="Times New Roman" w:hAnsi="Times New Roman"/>
                <w:bCs/>
                <w:sz w:val="26"/>
                <w:szCs w:val="26"/>
                <w:lang w:eastAsia="ru-RU"/>
              </w:rPr>
              <w:t>е</w:t>
            </w:r>
            <w:r w:rsidRPr="005A32F4">
              <w:rPr>
                <w:rFonts w:ascii="Times New Roman" w:eastAsia="Times New Roman" w:hAnsi="Times New Roman"/>
                <w:bCs/>
                <w:sz w:val="26"/>
                <w:szCs w:val="26"/>
                <w:lang w:eastAsia="ru-RU"/>
              </w:rPr>
              <w:t>дагоги применяют как традиционные педагогические технологии, так и элементы  соврем</w:t>
            </w:r>
            <w:r w:rsidR="008F062D">
              <w:rPr>
                <w:rFonts w:ascii="Times New Roman" w:eastAsia="Times New Roman" w:hAnsi="Times New Roman"/>
                <w:bCs/>
                <w:sz w:val="26"/>
                <w:szCs w:val="26"/>
                <w:lang w:eastAsia="ru-RU"/>
              </w:rPr>
              <w:t>енных педагогических технологий, создают ситуацию успеха, п</w:t>
            </w:r>
            <w:r w:rsidRPr="005A32F4">
              <w:rPr>
                <w:rFonts w:ascii="Times New Roman" w:eastAsia="Times New Roman" w:hAnsi="Times New Roman"/>
                <w:bCs/>
                <w:sz w:val="26"/>
                <w:szCs w:val="26"/>
                <w:lang w:eastAsia="ru-RU"/>
              </w:rPr>
              <w:t>рименяют личностно</w:t>
            </w:r>
            <w:r w:rsidR="008F062D">
              <w:rPr>
                <w:rFonts w:ascii="Times New Roman" w:eastAsia="Times New Roman" w:hAnsi="Times New Roman"/>
                <w:bCs/>
                <w:sz w:val="26"/>
                <w:szCs w:val="26"/>
                <w:lang w:eastAsia="ru-RU"/>
              </w:rPr>
              <w:t xml:space="preserve"> </w:t>
            </w:r>
            <w:r w:rsidRPr="005A32F4">
              <w:rPr>
                <w:rFonts w:ascii="Times New Roman" w:eastAsia="Times New Roman" w:hAnsi="Times New Roman"/>
                <w:bCs/>
                <w:sz w:val="26"/>
                <w:szCs w:val="26"/>
                <w:lang w:eastAsia="ru-RU"/>
              </w:rPr>
              <w:t>- ориентированный подход в обучении.</w:t>
            </w:r>
            <w:r w:rsidR="008F062D">
              <w:rPr>
                <w:rFonts w:ascii="Times New Roman" w:eastAsia="Times New Roman" w:hAnsi="Times New Roman"/>
                <w:b/>
                <w:bCs/>
                <w:sz w:val="24"/>
                <w:szCs w:val="24"/>
                <w:lang w:eastAsia="ru-RU"/>
              </w:rPr>
              <w:t xml:space="preserve"> </w:t>
            </w:r>
            <w:r w:rsidRPr="008F062D">
              <w:rPr>
                <w:rFonts w:ascii="Times New Roman" w:eastAsia="Times New Roman" w:hAnsi="Times New Roman"/>
                <w:bCs/>
                <w:sz w:val="26"/>
                <w:szCs w:val="26"/>
                <w:lang w:eastAsia="ru-RU"/>
              </w:rPr>
              <w:t>На уроке</w:t>
            </w:r>
            <w:r w:rsidR="008F062D">
              <w:rPr>
                <w:rFonts w:ascii="Times New Roman" w:eastAsia="Times New Roman" w:hAnsi="Times New Roman"/>
                <w:bCs/>
                <w:sz w:val="26"/>
                <w:szCs w:val="26"/>
                <w:lang w:eastAsia="ru-RU"/>
              </w:rPr>
              <w:t xml:space="preserve"> п</w:t>
            </w:r>
            <w:r w:rsidRPr="005A32F4">
              <w:rPr>
                <w:rFonts w:ascii="Times New Roman" w:eastAsia="Times New Roman" w:hAnsi="Times New Roman"/>
                <w:bCs/>
                <w:sz w:val="26"/>
                <w:szCs w:val="26"/>
                <w:lang w:eastAsia="ru-RU"/>
              </w:rPr>
              <w:t>рослежива</w:t>
            </w:r>
            <w:r w:rsidR="008F062D">
              <w:rPr>
                <w:rFonts w:ascii="Times New Roman" w:eastAsia="Times New Roman" w:hAnsi="Times New Roman"/>
                <w:bCs/>
                <w:sz w:val="26"/>
                <w:szCs w:val="26"/>
                <w:lang w:eastAsia="ru-RU"/>
              </w:rPr>
              <w:t>ется система работы по предмету,</w:t>
            </w:r>
            <w:r w:rsidR="008F062D">
              <w:rPr>
                <w:rFonts w:ascii="Times New Roman" w:eastAsia="Times New Roman" w:hAnsi="Times New Roman"/>
                <w:b/>
                <w:bCs/>
                <w:sz w:val="24"/>
                <w:szCs w:val="24"/>
                <w:lang w:eastAsia="ru-RU"/>
              </w:rPr>
              <w:t xml:space="preserve"> </w:t>
            </w:r>
            <w:r w:rsidR="008F062D" w:rsidRPr="008F062D">
              <w:rPr>
                <w:rFonts w:ascii="Times New Roman" w:eastAsia="Times New Roman" w:hAnsi="Times New Roman"/>
                <w:bCs/>
                <w:sz w:val="26"/>
                <w:szCs w:val="26"/>
                <w:lang w:eastAsia="ru-RU"/>
              </w:rPr>
              <w:t>к</w:t>
            </w:r>
            <w:r w:rsidRPr="008F062D">
              <w:rPr>
                <w:rFonts w:ascii="Times New Roman" w:eastAsia="Times New Roman" w:hAnsi="Times New Roman"/>
                <w:bCs/>
                <w:sz w:val="26"/>
                <w:szCs w:val="26"/>
                <w:lang w:eastAsia="ru-RU"/>
              </w:rPr>
              <w:t>о</w:t>
            </w:r>
            <w:r w:rsidRPr="005A32F4">
              <w:rPr>
                <w:rFonts w:ascii="Times New Roman" w:eastAsia="Times New Roman" w:hAnsi="Times New Roman"/>
                <w:bCs/>
                <w:sz w:val="26"/>
                <w:szCs w:val="26"/>
                <w:lang w:eastAsia="ru-RU"/>
              </w:rPr>
              <w:t>р</w:t>
            </w:r>
            <w:r w:rsidR="008F062D">
              <w:rPr>
                <w:rFonts w:ascii="Times New Roman" w:eastAsia="Times New Roman" w:hAnsi="Times New Roman"/>
                <w:bCs/>
                <w:sz w:val="26"/>
                <w:szCs w:val="26"/>
                <w:lang w:eastAsia="ru-RU"/>
              </w:rPr>
              <w:t>рекционная направленность урока, п</w:t>
            </w:r>
            <w:r w:rsidRPr="005A32F4">
              <w:rPr>
                <w:rFonts w:ascii="Times New Roman" w:eastAsia="Times New Roman" w:hAnsi="Times New Roman"/>
                <w:bCs/>
                <w:sz w:val="26"/>
                <w:szCs w:val="26"/>
                <w:lang w:eastAsia="ru-RU"/>
              </w:rPr>
              <w:t>рименение р</w:t>
            </w:r>
            <w:r w:rsidR="00CA56CE">
              <w:rPr>
                <w:rFonts w:ascii="Times New Roman" w:eastAsia="Times New Roman" w:hAnsi="Times New Roman"/>
                <w:bCs/>
                <w:sz w:val="26"/>
                <w:szCs w:val="26"/>
                <w:lang w:eastAsia="ru-RU"/>
              </w:rPr>
              <w:t>азнообразных методов и приёмов,</w:t>
            </w:r>
            <w:r w:rsidR="008F062D">
              <w:rPr>
                <w:rFonts w:ascii="Times New Roman" w:eastAsia="Times New Roman" w:hAnsi="Times New Roman"/>
                <w:bCs/>
                <w:sz w:val="26"/>
                <w:szCs w:val="26"/>
                <w:lang w:eastAsia="ru-RU"/>
              </w:rPr>
              <w:t xml:space="preserve"> </w:t>
            </w:r>
            <w:r w:rsidR="00CA56CE">
              <w:rPr>
                <w:rFonts w:ascii="Times New Roman" w:eastAsia="Times New Roman" w:hAnsi="Times New Roman"/>
                <w:bCs/>
                <w:sz w:val="26"/>
                <w:szCs w:val="26"/>
                <w:lang w:eastAsia="ru-RU"/>
              </w:rPr>
              <w:t>частая</w:t>
            </w:r>
            <w:r w:rsidR="008F062D">
              <w:rPr>
                <w:rFonts w:ascii="Times New Roman" w:eastAsia="Times New Roman" w:hAnsi="Times New Roman"/>
                <w:bCs/>
                <w:sz w:val="26"/>
                <w:szCs w:val="26"/>
                <w:lang w:eastAsia="ru-RU"/>
              </w:rPr>
              <w:t xml:space="preserve"> смена деятельности, р</w:t>
            </w:r>
            <w:r w:rsidRPr="005A32F4">
              <w:rPr>
                <w:rFonts w:ascii="Times New Roman" w:eastAsia="Times New Roman" w:hAnsi="Times New Roman"/>
                <w:bCs/>
                <w:sz w:val="26"/>
                <w:szCs w:val="26"/>
                <w:lang w:eastAsia="ru-RU"/>
              </w:rPr>
              <w:t>азв</w:t>
            </w:r>
            <w:r w:rsidR="008F062D">
              <w:rPr>
                <w:rFonts w:ascii="Times New Roman" w:eastAsia="Times New Roman" w:hAnsi="Times New Roman"/>
                <w:bCs/>
                <w:sz w:val="26"/>
                <w:szCs w:val="26"/>
                <w:lang w:eastAsia="ru-RU"/>
              </w:rPr>
              <w:t>ивают познавательную активность, и</w:t>
            </w:r>
            <w:r w:rsidRPr="005A32F4">
              <w:rPr>
                <w:rFonts w:ascii="Times New Roman" w:eastAsia="Times New Roman" w:hAnsi="Times New Roman"/>
                <w:bCs/>
                <w:sz w:val="26"/>
                <w:szCs w:val="26"/>
                <w:lang w:eastAsia="ru-RU"/>
              </w:rPr>
              <w:t>д</w:t>
            </w:r>
            <w:r w:rsidR="008F062D">
              <w:rPr>
                <w:rFonts w:ascii="Times New Roman" w:eastAsia="Times New Roman" w:hAnsi="Times New Roman"/>
                <w:bCs/>
                <w:sz w:val="26"/>
                <w:szCs w:val="26"/>
                <w:lang w:eastAsia="ru-RU"/>
              </w:rPr>
              <w:t xml:space="preserve">ёт обогащение словарного запаса, несут </w:t>
            </w:r>
            <w:r w:rsidRPr="005A32F4">
              <w:rPr>
                <w:rFonts w:ascii="Times New Roman" w:eastAsia="Times New Roman" w:hAnsi="Times New Roman"/>
                <w:bCs/>
                <w:sz w:val="26"/>
                <w:szCs w:val="26"/>
                <w:lang w:eastAsia="ru-RU"/>
              </w:rPr>
              <w:t>больш</w:t>
            </w:r>
            <w:r w:rsidR="008F062D">
              <w:rPr>
                <w:rFonts w:ascii="Times New Roman" w:eastAsia="Times New Roman" w:hAnsi="Times New Roman"/>
                <w:bCs/>
                <w:sz w:val="26"/>
                <w:szCs w:val="26"/>
                <w:lang w:eastAsia="ru-RU"/>
              </w:rPr>
              <w:t xml:space="preserve">ое </w:t>
            </w:r>
            <w:r w:rsidRPr="005A32F4">
              <w:rPr>
                <w:rFonts w:ascii="Times New Roman" w:eastAsia="Times New Roman" w:hAnsi="Times New Roman"/>
                <w:bCs/>
                <w:sz w:val="26"/>
                <w:szCs w:val="26"/>
                <w:lang w:eastAsia="ru-RU"/>
              </w:rPr>
              <w:t xml:space="preserve"> воспитательн</w:t>
            </w:r>
            <w:r w:rsidR="008F062D">
              <w:rPr>
                <w:rFonts w:ascii="Times New Roman" w:eastAsia="Times New Roman" w:hAnsi="Times New Roman"/>
                <w:bCs/>
                <w:sz w:val="26"/>
                <w:szCs w:val="26"/>
                <w:lang w:eastAsia="ru-RU"/>
              </w:rPr>
              <w:t>ое</w:t>
            </w:r>
            <w:r w:rsidRPr="005A32F4">
              <w:rPr>
                <w:rFonts w:ascii="Times New Roman" w:eastAsia="Times New Roman" w:hAnsi="Times New Roman"/>
                <w:bCs/>
                <w:sz w:val="26"/>
                <w:szCs w:val="26"/>
                <w:lang w:eastAsia="ru-RU"/>
              </w:rPr>
              <w:t xml:space="preserve">  </w:t>
            </w:r>
            <w:r w:rsidR="008F062D">
              <w:rPr>
                <w:rFonts w:ascii="Times New Roman" w:eastAsia="Times New Roman" w:hAnsi="Times New Roman"/>
                <w:bCs/>
                <w:sz w:val="26"/>
                <w:szCs w:val="26"/>
                <w:lang w:eastAsia="ru-RU"/>
              </w:rPr>
              <w:t>значение</w:t>
            </w:r>
            <w:r w:rsidRPr="005A32F4">
              <w:rPr>
                <w:rFonts w:ascii="Times New Roman" w:eastAsia="Times New Roman" w:hAnsi="Times New Roman"/>
                <w:bCs/>
                <w:sz w:val="26"/>
                <w:szCs w:val="26"/>
                <w:lang w:eastAsia="ru-RU"/>
              </w:rPr>
              <w:t>.</w:t>
            </w:r>
          </w:p>
          <w:p w:rsidR="00E03F18" w:rsidRPr="00CE554F" w:rsidRDefault="00E03F18" w:rsidP="00B87BEA">
            <w:pPr>
              <w:pStyle w:val="a3"/>
              <w:widowControl w:val="0"/>
              <w:numPr>
                <w:ilvl w:val="0"/>
                <w:numId w:val="14"/>
              </w:numPr>
              <w:shd w:val="clear" w:color="auto" w:fill="FFFFFF"/>
              <w:tabs>
                <w:tab w:val="left" w:pos="284"/>
              </w:tabs>
              <w:suppressAutoHyphens/>
              <w:autoSpaceDE w:val="0"/>
              <w:ind w:left="34" w:right="1" w:firstLine="284"/>
              <w:jc w:val="both"/>
              <w:rPr>
                <w:rFonts w:ascii="Times New Roman" w:hAnsi="Times New Roman" w:cs="Times New Roman"/>
                <w:sz w:val="26"/>
                <w:szCs w:val="26"/>
              </w:rPr>
            </w:pPr>
            <w:r w:rsidRPr="00CE554F">
              <w:rPr>
                <w:rFonts w:ascii="Times New Roman" w:hAnsi="Times New Roman" w:cs="Times New Roman"/>
                <w:sz w:val="26"/>
                <w:szCs w:val="26"/>
              </w:rPr>
              <w:t xml:space="preserve">Организует просветительскую работу для родителей, принимает родителей (лиц, их заменяющих) по вопросам организации </w:t>
            </w:r>
            <w:r w:rsidR="000430EC" w:rsidRPr="00CE554F">
              <w:rPr>
                <w:rFonts w:ascii="Times New Roman" w:hAnsi="Times New Roman" w:cs="Times New Roman"/>
                <w:sz w:val="26"/>
                <w:szCs w:val="26"/>
              </w:rPr>
              <w:t>учебно-</w:t>
            </w:r>
            <w:r w:rsidRPr="00CE554F">
              <w:rPr>
                <w:rFonts w:ascii="Times New Roman" w:hAnsi="Times New Roman" w:cs="Times New Roman"/>
                <w:sz w:val="26"/>
                <w:szCs w:val="26"/>
              </w:rPr>
              <w:t>воспитат</w:t>
            </w:r>
            <w:r w:rsidR="00500864" w:rsidRPr="00CE554F">
              <w:rPr>
                <w:rFonts w:ascii="Times New Roman" w:hAnsi="Times New Roman" w:cs="Times New Roman"/>
                <w:sz w:val="26"/>
                <w:szCs w:val="26"/>
              </w:rPr>
              <w:t>ельного процесса.</w:t>
            </w:r>
          </w:p>
          <w:p w:rsidR="00FA15A1" w:rsidRPr="00CE554F" w:rsidRDefault="00FA15A1" w:rsidP="00FA15A1">
            <w:pPr>
              <w:widowControl w:val="0"/>
              <w:shd w:val="clear" w:color="auto" w:fill="FFFFFF"/>
              <w:tabs>
                <w:tab w:val="left" w:pos="567"/>
              </w:tabs>
              <w:suppressAutoHyphens/>
              <w:autoSpaceDE w:val="0"/>
              <w:jc w:val="both"/>
              <w:rPr>
                <w:rFonts w:ascii="Times New Roman" w:hAnsi="Times New Roman" w:cs="Times New Roman"/>
                <w:color w:val="000000"/>
                <w:spacing w:val="-3"/>
                <w:sz w:val="26"/>
                <w:szCs w:val="26"/>
                <w:lang w:eastAsia="zh-CN"/>
              </w:rPr>
            </w:pPr>
            <w:r w:rsidRPr="00CE554F">
              <w:rPr>
                <w:rFonts w:ascii="Times New Roman" w:hAnsi="Times New Roman" w:cs="Times New Roman"/>
                <w:color w:val="000000"/>
                <w:spacing w:val="-3"/>
                <w:sz w:val="26"/>
                <w:szCs w:val="26"/>
                <w:lang w:eastAsia="zh-CN"/>
              </w:rPr>
              <w:t xml:space="preserve">        </w:t>
            </w:r>
            <w:r w:rsidRPr="007E0E7A">
              <w:rPr>
                <w:rFonts w:ascii="Times New Roman" w:hAnsi="Times New Roman" w:cs="Times New Roman"/>
                <w:b/>
                <w:color w:val="000000"/>
                <w:spacing w:val="-3"/>
                <w:sz w:val="26"/>
                <w:szCs w:val="26"/>
                <w:lang w:eastAsia="zh-CN"/>
              </w:rPr>
              <w:t>На общешкольных родительских собраниях</w:t>
            </w:r>
            <w:r w:rsidRPr="00CE554F">
              <w:rPr>
                <w:rFonts w:ascii="Times New Roman" w:hAnsi="Times New Roman" w:cs="Times New Roman"/>
                <w:color w:val="000000"/>
                <w:spacing w:val="-3"/>
                <w:sz w:val="26"/>
                <w:szCs w:val="26"/>
                <w:lang w:eastAsia="zh-CN"/>
              </w:rPr>
              <w:t xml:space="preserve"> рассматривались вопросы:</w:t>
            </w:r>
          </w:p>
          <w:p w:rsidR="007E0E7A" w:rsidRPr="0013148A" w:rsidRDefault="000215BD" w:rsidP="00DF5E3C">
            <w:pPr>
              <w:ind w:left="459" w:hanging="425"/>
              <w:jc w:val="both"/>
              <w:rPr>
                <w:rFonts w:ascii="Times New Roman" w:hAnsi="Times New Roman" w:cs="Times New Roman"/>
                <w:sz w:val="26"/>
                <w:szCs w:val="26"/>
              </w:rPr>
            </w:pPr>
            <w:r>
              <w:rPr>
                <w:rFonts w:ascii="Times New Roman" w:hAnsi="Times New Roman" w:cs="Times New Roman"/>
                <w:color w:val="000000"/>
                <w:sz w:val="26"/>
                <w:szCs w:val="26"/>
                <w:shd w:val="clear" w:color="auto" w:fill="FFFFFF"/>
              </w:rPr>
              <w:t>-</w:t>
            </w:r>
            <w:r w:rsidR="00DF5E3C">
              <w:rPr>
                <w:rFonts w:ascii="Times New Roman" w:hAnsi="Times New Roman" w:cs="Times New Roman"/>
                <w:color w:val="000000"/>
                <w:sz w:val="26"/>
                <w:szCs w:val="26"/>
                <w:shd w:val="clear" w:color="auto" w:fill="FFFFFF"/>
              </w:rPr>
              <w:t xml:space="preserve">      </w:t>
            </w:r>
            <w:r w:rsidR="007E0E7A" w:rsidRPr="0013148A">
              <w:rPr>
                <w:rFonts w:ascii="Times New Roman" w:hAnsi="Times New Roman" w:cs="Times New Roman"/>
                <w:color w:val="000000"/>
                <w:sz w:val="26"/>
                <w:szCs w:val="26"/>
                <w:shd w:val="clear" w:color="auto" w:fill="FFFFFF"/>
              </w:rPr>
              <w:t>Анализ работы школы за 2017год и задачи школы в 2018году. </w:t>
            </w:r>
          </w:p>
          <w:p w:rsidR="005E5670" w:rsidRPr="0013148A" w:rsidRDefault="000215BD" w:rsidP="00DF5E3C">
            <w:pPr>
              <w:ind w:left="459" w:hanging="425"/>
              <w:jc w:val="both"/>
              <w:rPr>
                <w:rFonts w:ascii="Times New Roman" w:hAnsi="Times New Roman" w:cs="Times New Roman"/>
                <w:sz w:val="26"/>
                <w:szCs w:val="26"/>
              </w:rPr>
            </w:pPr>
            <w:r>
              <w:rPr>
                <w:rFonts w:ascii="Times New Roman" w:hAnsi="Times New Roman" w:cs="Times New Roman"/>
                <w:sz w:val="26"/>
                <w:szCs w:val="26"/>
              </w:rPr>
              <w:t>-</w:t>
            </w:r>
            <w:r w:rsidR="00DF5E3C">
              <w:rPr>
                <w:rFonts w:ascii="Times New Roman" w:hAnsi="Times New Roman" w:cs="Times New Roman"/>
                <w:sz w:val="26"/>
                <w:szCs w:val="26"/>
              </w:rPr>
              <w:t xml:space="preserve">      </w:t>
            </w:r>
            <w:r w:rsidR="00B832CE" w:rsidRPr="0013148A">
              <w:rPr>
                <w:rFonts w:ascii="Times New Roman" w:hAnsi="Times New Roman" w:cs="Times New Roman"/>
                <w:sz w:val="26"/>
                <w:szCs w:val="26"/>
              </w:rPr>
              <w:t>Успехи и проблемы, цели и задачи, ресурсы и направления работы  на 2018 год.</w:t>
            </w:r>
          </w:p>
          <w:p w:rsidR="005E5670" w:rsidRPr="0013148A" w:rsidRDefault="0013148A" w:rsidP="00DF5E3C">
            <w:pPr>
              <w:ind w:left="459" w:hanging="425"/>
              <w:jc w:val="both"/>
              <w:rPr>
                <w:rFonts w:ascii="Times New Roman" w:hAnsi="Times New Roman" w:cs="Times New Roman"/>
                <w:sz w:val="26"/>
                <w:szCs w:val="26"/>
              </w:rPr>
            </w:pPr>
            <w:r>
              <w:rPr>
                <w:rFonts w:ascii="Times New Roman" w:hAnsi="Times New Roman" w:cs="Times New Roman"/>
                <w:sz w:val="26"/>
                <w:szCs w:val="26"/>
              </w:rPr>
              <w:t xml:space="preserve">- </w:t>
            </w:r>
            <w:r w:rsidR="00DF5E3C">
              <w:rPr>
                <w:rFonts w:ascii="Times New Roman" w:hAnsi="Times New Roman" w:cs="Times New Roman"/>
                <w:sz w:val="26"/>
                <w:szCs w:val="26"/>
              </w:rPr>
              <w:t xml:space="preserve">     </w:t>
            </w:r>
            <w:r w:rsidR="00B832CE" w:rsidRPr="0013148A">
              <w:rPr>
                <w:rFonts w:ascii="Times New Roman" w:hAnsi="Times New Roman" w:cs="Times New Roman"/>
                <w:sz w:val="26"/>
                <w:szCs w:val="26"/>
              </w:rPr>
              <w:t>Безопасный интернет</w:t>
            </w:r>
            <w:r w:rsidR="005E5670" w:rsidRPr="0013148A">
              <w:rPr>
                <w:rFonts w:ascii="Times New Roman" w:hAnsi="Times New Roman" w:cs="Times New Roman"/>
                <w:sz w:val="26"/>
                <w:szCs w:val="26"/>
              </w:rPr>
              <w:t>.</w:t>
            </w:r>
          </w:p>
          <w:p w:rsidR="005E5670" w:rsidRPr="0013148A" w:rsidRDefault="0013148A" w:rsidP="00DF5E3C">
            <w:pPr>
              <w:ind w:left="459" w:hanging="425"/>
              <w:jc w:val="both"/>
              <w:rPr>
                <w:rFonts w:ascii="Times New Roman" w:hAnsi="Times New Roman" w:cs="Times New Roman"/>
                <w:sz w:val="26"/>
                <w:szCs w:val="26"/>
              </w:rPr>
            </w:pPr>
            <w:r>
              <w:rPr>
                <w:rFonts w:ascii="Times New Roman" w:hAnsi="Times New Roman" w:cs="Times New Roman"/>
                <w:sz w:val="26"/>
                <w:szCs w:val="26"/>
              </w:rPr>
              <w:t xml:space="preserve">- </w:t>
            </w:r>
            <w:r w:rsidR="00DF5E3C">
              <w:rPr>
                <w:rFonts w:ascii="Times New Roman" w:hAnsi="Times New Roman" w:cs="Times New Roman"/>
                <w:sz w:val="26"/>
                <w:szCs w:val="26"/>
              </w:rPr>
              <w:t xml:space="preserve">     </w:t>
            </w:r>
            <w:r w:rsidR="00B832CE" w:rsidRPr="0013148A">
              <w:rPr>
                <w:rFonts w:ascii="Times New Roman" w:hAnsi="Times New Roman" w:cs="Times New Roman"/>
                <w:sz w:val="26"/>
                <w:szCs w:val="26"/>
              </w:rPr>
              <w:t>Родительский всеобуч</w:t>
            </w:r>
            <w:r w:rsidR="005E5670" w:rsidRPr="0013148A">
              <w:rPr>
                <w:rFonts w:ascii="Times New Roman" w:hAnsi="Times New Roman" w:cs="Times New Roman"/>
                <w:color w:val="000000"/>
                <w:spacing w:val="-3"/>
                <w:sz w:val="26"/>
                <w:szCs w:val="26"/>
                <w:lang w:eastAsia="zh-CN"/>
              </w:rPr>
              <w:t>.</w:t>
            </w:r>
          </w:p>
          <w:p w:rsidR="005E5670" w:rsidRPr="0013148A" w:rsidRDefault="0013148A" w:rsidP="00DF5E3C">
            <w:pPr>
              <w:ind w:left="459" w:hanging="425"/>
              <w:jc w:val="both"/>
              <w:rPr>
                <w:rFonts w:ascii="Times New Roman" w:hAnsi="Times New Roman" w:cs="Times New Roman"/>
                <w:sz w:val="26"/>
                <w:szCs w:val="26"/>
              </w:rPr>
            </w:pPr>
            <w:r>
              <w:rPr>
                <w:rFonts w:ascii="Times New Roman" w:hAnsi="Times New Roman" w:cs="Times New Roman"/>
                <w:bCs/>
                <w:color w:val="000000"/>
                <w:sz w:val="26"/>
                <w:szCs w:val="26"/>
              </w:rPr>
              <w:t xml:space="preserve">- </w:t>
            </w:r>
            <w:r w:rsidR="00DF5E3C">
              <w:rPr>
                <w:rFonts w:ascii="Times New Roman" w:hAnsi="Times New Roman" w:cs="Times New Roman"/>
                <w:bCs/>
                <w:color w:val="000000"/>
                <w:sz w:val="26"/>
                <w:szCs w:val="26"/>
              </w:rPr>
              <w:t xml:space="preserve">     </w:t>
            </w:r>
            <w:r w:rsidR="00B832CE" w:rsidRPr="0013148A">
              <w:rPr>
                <w:rFonts w:ascii="Times New Roman" w:hAnsi="Times New Roman" w:cs="Times New Roman"/>
                <w:bCs/>
                <w:color w:val="000000"/>
                <w:sz w:val="26"/>
                <w:szCs w:val="26"/>
              </w:rPr>
              <w:t>О необходимости родительской помощи</w:t>
            </w:r>
            <w:r w:rsidR="00B832CE" w:rsidRPr="0013148A">
              <w:rPr>
                <w:rFonts w:ascii="Times New Roman" w:hAnsi="Times New Roman" w:cs="Times New Roman"/>
                <w:color w:val="000000"/>
                <w:sz w:val="26"/>
                <w:szCs w:val="26"/>
              </w:rPr>
              <w:t xml:space="preserve"> </w:t>
            </w:r>
            <w:r w:rsidR="005E5670" w:rsidRPr="0013148A">
              <w:rPr>
                <w:rFonts w:ascii="Times New Roman" w:hAnsi="Times New Roman" w:cs="Times New Roman"/>
                <w:bCs/>
                <w:color w:val="000000"/>
                <w:sz w:val="26"/>
                <w:szCs w:val="26"/>
              </w:rPr>
              <w:t>в вопросе развития речи детей</w:t>
            </w:r>
            <w:r w:rsidR="00B832CE" w:rsidRPr="0013148A">
              <w:rPr>
                <w:rFonts w:ascii="Times New Roman" w:hAnsi="Times New Roman" w:cs="Times New Roman"/>
                <w:bCs/>
                <w:color w:val="000000"/>
                <w:sz w:val="26"/>
                <w:szCs w:val="26"/>
              </w:rPr>
              <w:t>.</w:t>
            </w:r>
          </w:p>
          <w:p w:rsidR="00DF5E3C" w:rsidRDefault="000215BD" w:rsidP="00DF5E3C">
            <w:pPr>
              <w:ind w:left="459" w:hanging="425"/>
              <w:jc w:val="both"/>
              <w:rPr>
                <w:rStyle w:val="c6"/>
                <w:rFonts w:ascii="Times New Roman" w:hAnsi="Times New Roman" w:cs="Times New Roman"/>
                <w:sz w:val="26"/>
                <w:szCs w:val="26"/>
              </w:rPr>
            </w:pPr>
            <w:r>
              <w:rPr>
                <w:rStyle w:val="c6"/>
                <w:rFonts w:ascii="Times New Roman" w:hAnsi="Times New Roman" w:cs="Times New Roman"/>
                <w:sz w:val="26"/>
                <w:szCs w:val="26"/>
              </w:rPr>
              <w:t>-</w:t>
            </w:r>
            <w:r w:rsidR="00DF5E3C">
              <w:rPr>
                <w:rStyle w:val="c6"/>
                <w:rFonts w:ascii="Times New Roman" w:hAnsi="Times New Roman" w:cs="Times New Roman"/>
                <w:sz w:val="26"/>
                <w:szCs w:val="26"/>
              </w:rPr>
              <w:t xml:space="preserve">      </w:t>
            </w:r>
            <w:r w:rsidR="00B832CE" w:rsidRPr="0013148A">
              <w:rPr>
                <w:rStyle w:val="c6"/>
                <w:rFonts w:ascii="Times New Roman" w:hAnsi="Times New Roman" w:cs="Times New Roman"/>
                <w:sz w:val="26"/>
                <w:szCs w:val="26"/>
              </w:rPr>
              <w:t>Внеурочная занятость в условиях</w:t>
            </w:r>
            <w:r w:rsidR="00DF5E3C">
              <w:rPr>
                <w:rStyle w:val="c6"/>
                <w:rFonts w:ascii="Times New Roman" w:hAnsi="Times New Roman" w:cs="Times New Roman"/>
                <w:sz w:val="26"/>
                <w:szCs w:val="26"/>
              </w:rPr>
              <w:t xml:space="preserve"> реализации ФГОУ образования УО</w:t>
            </w:r>
          </w:p>
          <w:p w:rsidR="00DF5E3C" w:rsidRDefault="00B832CE" w:rsidP="00DF5E3C">
            <w:pPr>
              <w:ind w:left="459" w:hanging="425"/>
              <w:jc w:val="both"/>
              <w:rPr>
                <w:rStyle w:val="c6"/>
                <w:rFonts w:ascii="Times New Roman" w:hAnsi="Times New Roman" w:cs="Times New Roman"/>
                <w:sz w:val="26"/>
                <w:szCs w:val="26"/>
              </w:rPr>
            </w:pPr>
            <w:r w:rsidRPr="0013148A">
              <w:rPr>
                <w:rStyle w:val="c6"/>
                <w:rFonts w:ascii="Times New Roman" w:hAnsi="Times New Roman" w:cs="Times New Roman"/>
                <w:sz w:val="26"/>
                <w:szCs w:val="26"/>
              </w:rPr>
              <w:t>(интеллектуальными нарушениями как проф</w:t>
            </w:r>
            <w:r w:rsidR="00DF5E3C">
              <w:rPr>
                <w:rStyle w:val="c6"/>
                <w:rFonts w:ascii="Times New Roman" w:hAnsi="Times New Roman" w:cs="Times New Roman"/>
                <w:sz w:val="26"/>
                <w:szCs w:val="26"/>
              </w:rPr>
              <w:t>илактика асоциального поведения</w:t>
            </w:r>
          </w:p>
          <w:p w:rsidR="005E5670" w:rsidRPr="0013148A" w:rsidRDefault="00B832CE" w:rsidP="00DF5E3C">
            <w:pPr>
              <w:ind w:left="459" w:hanging="425"/>
              <w:jc w:val="both"/>
              <w:rPr>
                <w:rFonts w:ascii="Times New Roman" w:hAnsi="Times New Roman" w:cs="Times New Roman"/>
                <w:sz w:val="26"/>
                <w:szCs w:val="26"/>
              </w:rPr>
            </w:pPr>
            <w:r w:rsidRPr="0013148A">
              <w:rPr>
                <w:rStyle w:val="c6"/>
                <w:rFonts w:ascii="Times New Roman" w:hAnsi="Times New Roman" w:cs="Times New Roman"/>
                <w:sz w:val="26"/>
                <w:szCs w:val="26"/>
              </w:rPr>
              <w:t>подростков.</w:t>
            </w:r>
            <w:r w:rsidRPr="0013148A">
              <w:rPr>
                <w:rFonts w:ascii="Times New Roman" w:hAnsi="Times New Roman" w:cs="Times New Roman"/>
                <w:sz w:val="26"/>
                <w:szCs w:val="26"/>
              </w:rPr>
              <w:t xml:space="preserve"> </w:t>
            </w:r>
          </w:p>
          <w:p w:rsidR="005E5670" w:rsidRPr="0013148A" w:rsidRDefault="000215BD" w:rsidP="00DF5E3C">
            <w:pPr>
              <w:ind w:left="459" w:hanging="425"/>
              <w:jc w:val="both"/>
              <w:rPr>
                <w:rFonts w:ascii="Times New Roman" w:hAnsi="Times New Roman" w:cs="Times New Roman"/>
                <w:sz w:val="26"/>
                <w:szCs w:val="26"/>
              </w:rPr>
            </w:pPr>
            <w:r>
              <w:rPr>
                <w:rFonts w:ascii="Times New Roman" w:hAnsi="Times New Roman" w:cs="Times New Roman"/>
                <w:sz w:val="26"/>
                <w:szCs w:val="26"/>
              </w:rPr>
              <w:t>-</w:t>
            </w:r>
            <w:r w:rsidR="00DF5E3C">
              <w:rPr>
                <w:rFonts w:ascii="Times New Roman" w:hAnsi="Times New Roman" w:cs="Times New Roman"/>
                <w:sz w:val="26"/>
                <w:szCs w:val="26"/>
              </w:rPr>
              <w:t xml:space="preserve">      </w:t>
            </w:r>
            <w:r w:rsidR="00B832CE" w:rsidRPr="0013148A">
              <w:rPr>
                <w:rFonts w:ascii="Times New Roman" w:hAnsi="Times New Roman" w:cs="Times New Roman"/>
                <w:sz w:val="26"/>
                <w:szCs w:val="26"/>
              </w:rPr>
              <w:t>Коррупция и коррупционные риски.</w:t>
            </w:r>
          </w:p>
          <w:p w:rsidR="00DF5E3C" w:rsidRDefault="000215BD" w:rsidP="00DF5E3C">
            <w:pPr>
              <w:ind w:left="459" w:hanging="425"/>
              <w:jc w:val="both"/>
              <w:rPr>
                <w:rFonts w:ascii="Times New Roman" w:hAnsi="Times New Roman" w:cs="Times New Roman"/>
                <w:color w:val="000000"/>
                <w:sz w:val="26"/>
                <w:szCs w:val="26"/>
              </w:rPr>
            </w:pPr>
            <w:r>
              <w:rPr>
                <w:rFonts w:ascii="Times New Roman" w:hAnsi="Times New Roman" w:cs="Times New Roman"/>
                <w:sz w:val="26"/>
                <w:szCs w:val="26"/>
              </w:rPr>
              <w:t>-</w:t>
            </w:r>
            <w:r w:rsidR="00DF5E3C">
              <w:rPr>
                <w:rFonts w:ascii="Times New Roman" w:hAnsi="Times New Roman" w:cs="Times New Roman"/>
                <w:sz w:val="26"/>
                <w:szCs w:val="26"/>
              </w:rPr>
              <w:t xml:space="preserve">      </w:t>
            </w:r>
            <w:r w:rsidR="007E0E7A" w:rsidRPr="0013148A">
              <w:rPr>
                <w:rFonts w:ascii="Times New Roman" w:hAnsi="Times New Roman" w:cs="Times New Roman"/>
                <w:sz w:val="26"/>
                <w:szCs w:val="26"/>
              </w:rPr>
              <w:t>Профориентация школьников</w:t>
            </w:r>
            <w:r w:rsidR="007E0E7A" w:rsidRPr="0013148A">
              <w:rPr>
                <w:rFonts w:ascii="Times New Roman" w:hAnsi="Times New Roman" w:cs="Times New Roman"/>
                <w:color w:val="000000"/>
                <w:sz w:val="26"/>
                <w:szCs w:val="26"/>
              </w:rPr>
              <w:t xml:space="preserve"> Труд - право или о</w:t>
            </w:r>
            <w:r w:rsidR="00DF5E3C">
              <w:rPr>
                <w:rFonts w:ascii="Times New Roman" w:hAnsi="Times New Roman" w:cs="Times New Roman"/>
                <w:color w:val="000000"/>
                <w:sz w:val="26"/>
                <w:szCs w:val="26"/>
              </w:rPr>
              <w:t>бязанность. Воспитание трудом в</w:t>
            </w:r>
          </w:p>
          <w:p w:rsidR="005E5670" w:rsidRPr="0013148A" w:rsidRDefault="007E0E7A" w:rsidP="00DF5E3C">
            <w:pPr>
              <w:ind w:left="459" w:hanging="425"/>
              <w:jc w:val="both"/>
              <w:rPr>
                <w:rFonts w:ascii="Times New Roman" w:hAnsi="Times New Roman" w:cs="Times New Roman"/>
                <w:sz w:val="26"/>
                <w:szCs w:val="26"/>
              </w:rPr>
            </w:pPr>
            <w:r w:rsidRPr="0013148A">
              <w:rPr>
                <w:rFonts w:ascii="Times New Roman" w:hAnsi="Times New Roman" w:cs="Times New Roman"/>
                <w:color w:val="000000"/>
                <w:sz w:val="26"/>
                <w:szCs w:val="26"/>
              </w:rPr>
              <w:t xml:space="preserve">семье и школе. </w:t>
            </w:r>
            <w:r w:rsidR="005E5670" w:rsidRPr="0013148A">
              <w:rPr>
                <w:rFonts w:ascii="Times New Roman" w:hAnsi="Times New Roman" w:cs="Times New Roman"/>
                <w:bCs/>
                <w:color w:val="000000"/>
                <w:sz w:val="26"/>
                <w:szCs w:val="26"/>
              </w:rPr>
              <w:t>Ц</w:t>
            </w:r>
            <w:r w:rsidRPr="0013148A">
              <w:rPr>
                <w:rFonts w:ascii="Times New Roman" w:hAnsi="Times New Roman" w:cs="Times New Roman"/>
                <w:bCs/>
                <w:color w:val="000000"/>
                <w:sz w:val="26"/>
                <w:szCs w:val="26"/>
              </w:rPr>
              <w:t xml:space="preserve">ели и задач трудового воспитания. </w:t>
            </w:r>
          </w:p>
          <w:p w:rsidR="005E5670" w:rsidRPr="0013148A" w:rsidRDefault="000215BD" w:rsidP="00DF5E3C">
            <w:pPr>
              <w:ind w:left="459" w:hanging="425"/>
              <w:jc w:val="both"/>
              <w:rPr>
                <w:rFonts w:ascii="Times New Roman" w:hAnsi="Times New Roman" w:cs="Times New Roman"/>
                <w:sz w:val="26"/>
                <w:szCs w:val="26"/>
              </w:rPr>
            </w:pPr>
            <w:r>
              <w:rPr>
                <w:rFonts w:ascii="Times New Roman" w:hAnsi="Times New Roman" w:cs="Times New Roman"/>
                <w:bCs/>
                <w:color w:val="000000"/>
                <w:sz w:val="26"/>
                <w:szCs w:val="26"/>
              </w:rPr>
              <w:t>-</w:t>
            </w:r>
            <w:r w:rsidR="00DF5E3C">
              <w:rPr>
                <w:rFonts w:ascii="Times New Roman" w:hAnsi="Times New Roman" w:cs="Times New Roman"/>
                <w:bCs/>
                <w:color w:val="000000"/>
                <w:sz w:val="26"/>
                <w:szCs w:val="26"/>
              </w:rPr>
              <w:t xml:space="preserve">      </w:t>
            </w:r>
            <w:r w:rsidR="007E0E7A" w:rsidRPr="0013148A">
              <w:rPr>
                <w:rFonts w:ascii="Times New Roman" w:hAnsi="Times New Roman" w:cs="Times New Roman"/>
                <w:bCs/>
                <w:color w:val="000000"/>
                <w:sz w:val="26"/>
                <w:szCs w:val="26"/>
              </w:rPr>
              <w:t>Взаимодействие школы и семьи в трудовом воспитании детей.</w:t>
            </w:r>
          </w:p>
          <w:p w:rsidR="005E5670" w:rsidRPr="0013148A" w:rsidRDefault="000215BD" w:rsidP="00DF5E3C">
            <w:pPr>
              <w:ind w:left="459" w:hanging="425"/>
              <w:jc w:val="both"/>
              <w:rPr>
                <w:rFonts w:ascii="Times New Roman" w:hAnsi="Times New Roman" w:cs="Times New Roman"/>
                <w:sz w:val="26"/>
                <w:szCs w:val="26"/>
              </w:rPr>
            </w:pPr>
            <w:r>
              <w:rPr>
                <w:rFonts w:ascii="Times New Roman" w:hAnsi="Times New Roman" w:cs="Times New Roman"/>
                <w:bCs/>
                <w:color w:val="000000"/>
                <w:sz w:val="26"/>
                <w:szCs w:val="26"/>
              </w:rPr>
              <w:t>-</w:t>
            </w:r>
            <w:r w:rsidR="00DF5E3C">
              <w:rPr>
                <w:rFonts w:ascii="Times New Roman" w:hAnsi="Times New Roman" w:cs="Times New Roman"/>
                <w:bCs/>
                <w:color w:val="000000"/>
                <w:sz w:val="26"/>
                <w:szCs w:val="26"/>
              </w:rPr>
              <w:t xml:space="preserve">      </w:t>
            </w:r>
            <w:r w:rsidR="007E0E7A" w:rsidRPr="0013148A">
              <w:rPr>
                <w:rFonts w:ascii="Times New Roman" w:hAnsi="Times New Roman" w:cs="Times New Roman"/>
                <w:bCs/>
                <w:color w:val="000000"/>
                <w:sz w:val="26"/>
                <w:szCs w:val="26"/>
              </w:rPr>
              <w:t>Летняя занятость</w:t>
            </w:r>
            <w:r w:rsidR="005E5670" w:rsidRPr="0013148A">
              <w:rPr>
                <w:rFonts w:ascii="Times New Roman" w:hAnsi="Times New Roman" w:cs="Times New Roman"/>
                <w:bCs/>
                <w:color w:val="000000"/>
                <w:sz w:val="26"/>
                <w:szCs w:val="26"/>
              </w:rPr>
              <w:t>.</w:t>
            </w:r>
            <w:r w:rsidR="007E0E7A" w:rsidRPr="0013148A">
              <w:rPr>
                <w:rFonts w:ascii="Times New Roman" w:hAnsi="Times New Roman" w:cs="Times New Roman"/>
                <w:bCs/>
                <w:color w:val="000000"/>
                <w:sz w:val="26"/>
                <w:szCs w:val="26"/>
              </w:rPr>
              <w:t xml:space="preserve"> </w:t>
            </w:r>
          </w:p>
          <w:p w:rsidR="005E5670" w:rsidRPr="0013148A" w:rsidRDefault="000215BD" w:rsidP="00DF5E3C">
            <w:pPr>
              <w:ind w:left="459" w:hanging="425"/>
              <w:jc w:val="both"/>
              <w:rPr>
                <w:rFonts w:ascii="Times New Roman" w:hAnsi="Times New Roman" w:cs="Times New Roman"/>
                <w:sz w:val="26"/>
                <w:szCs w:val="26"/>
              </w:rPr>
            </w:pPr>
            <w:r>
              <w:rPr>
                <w:rFonts w:ascii="Times New Roman" w:hAnsi="Times New Roman" w:cs="Times New Roman"/>
                <w:sz w:val="26"/>
                <w:szCs w:val="26"/>
              </w:rPr>
              <w:t>-</w:t>
            </w:r>
            <w:r w:rsidR="00DF5E3C">
              <w:rPr>
                <w:rFonts w:ascii="Times New Roman" w:hAnsi="Times New Roman" w:cs="Times New Roman"/>
                <w:sz w:val="26"/>
                <w:szCs w:val="26"/>
              </w:rPr>
              <w:t xml:space="preserve">       </w:t>
            </w:r>
            <w:r w:rsidR="005E5670" w:rsidRPr="0013148A">
              <w:rPr>
                <w:rFonts w:ascii="Times New Roman" w:hAnsi="Times New Roman" w:cs="Times New Roman"/>
                <w:sz w:val="26"/>
                <w:szCs w:val="26"/>
              </w:rPr>
              <w:t>Экзамены без проблем</w:t>
            </w:r>
            <w:r w:rsidR="007E0E7A" w:rsidRPr="0013148A">
              <w:rPr>
                <w:rFonts w:ascii="Times New Roman" w:hAnsi="Times New Roman" w:cs="Times New Roman"/>
                <w:sz w:val="26"/>
                <w:szCs w:val="26"/>
              </w:rPr>
              <w:t>.</w:t>
            </w:r>
          </w:p>
          <w:p w:rsidR="005E5670" w:rsidRPr="0013148A" w:rsidRDefault="000215BD" w:rsidP="00DF5E3C">
            <w:pPr>
              <w:ind w:left="459" w:hanging="425"/>
              <w:jc w:val="both"/>
              <w:rPr>
                <w:rFonts w:ascii="Times New Roman" w:hAnsi="Times New Roman" w:cs="Times New Roman"/>
                <w:sz w:val="26"/>
                <w:szCs w:val="26"/>
              </w:rPr>
            </w:pPr>
            <w:r>
              <w:rPr>
                <w:rFonts w:ascii="Times New Roman" w:hAnsi="Times New Roman" w:cs="Times New Roman"/>
                <w:sz w:val="26"/>
                <w:szCs w:val="26"/>
              </w:rPr>
              <w:t>-</w:t>
            </w:r>
            <w:r w:rsidR="00DF5E3C">
              <w:rPr>
                <w:rFonts w:ascii="Times New Roman" w:hAnsi="Times New Roman" w:cs="Times New Roman"/>
                <w:sz w:val="26"/>
                <w:szCs w:val="26"/>
              </w:rPr>
              <w:t xml:space="preserve">       </w:t>
            </w:r>
            <w:r w:rsidR="007E0E7A" w:rsidRPr="0013148A">
              <w:rPr>
                <w:rFonts w:ascii="Times New Roman" w:hAnsi="Times New Roman" w:cs="Times New Roman"/>
                <w:sz w:val="26"/>
                <w:szCs w:val="26"/>
              </w:rPr>
              <w:t>Физическое и психическое здоровье наших дете</w:t>
            </w:r>
            <w:r w:rsidR="005E5670" w:rsidRPr="0013148A">
              <w:rPr>
                <w:rFonts w:ascii="Times New Roman" w:hAnsi="Times New Roman" w:cs="Times New Roman"/>
                <w:sz w:val="26"/>
                <w:szCs w:val="26"/>
              </w:rPr>
              <w:t>й</w:t>
            </w:r>
            <w:r w:rsidR="007E0E7A" w:rsidRPr="0013148A">
              <w:rPr>
                <w:rFonts w:ascii="Times New Roman" w:hAnsi="Times New Roman" w:cs="Times New Roman"/>
                <w:sz w:val="26"/>
                <w:szCs w:val="26"/>
              </w:rPr>
              <w:t>.</w:t>
            </w:r>
          </w:p>
          <w:p w:rsidR="005E5670" w:rsidRPr="0013148A" w:rsidRDefault="000215BD" w:rsidP="00DF5E3C">
            <w:pPr>
              <w:ind w:left="459" w:hanging="425"/>
              <w:jc w:val="both"/>
              <w:rPr>
                <w:rFonts w:ascii="Times New Roman" w:hAnsi="Times New Roman" w:cs="Times New Roman"/>
                <w:sz w:val="26"/>
                <w:szCs w:val="26"/>
              </w:rPr>
            </w:pPr>
            <w:r>
              <w:rPr>
                <w:rFonts w:ascii="Times New Roman" w:hAnsi="Times New Roman" w:cs="Times New Roman"/>
                <w:color w:val="000000"/>
                <w:sz w:val="26"/>
                <w:szCs w:val="26"/>
              </w:rPr>
              <w:t>-</w:t>
            </w:r>
            <w:r w:rsidR="00DF5E3C">
              <w:rPr>
                <w:rFonts w:ascii="Times New Roman" w:hAnsi="Times New Roman" w:cs="Times New Roman"/>
                <w:color w:val="000000"/>
                <w:sz w:val="26"/>
                <w:szCs w:val="26"/>
              </w:rPr>
              <w:t xml:space="preserve">       </w:t>
            </w:r>
            <w:r w:rsidR="007E0E7A" w:rsidRPr="0013148A">
              <w:rPr>
                <w:rFonts w:ascii="Times New Roman" w:hAnsi="Times New Roman" w:cs="Times New Roman"/>
                <w:color w:val="000000"/>
                <w:sz w:val="26"/>
                <w:szCs w:val="26"/>
              </w:rPr>
              <w:t>Стратегия действий в интересах детей. Безопасность в сети Интернет.</w:t>
            </w:r>
          </w:p>
          <w:p w:rsidR="005E5670" w:rsidRPr="0013148A" w:rsidRDefault="000215BD" w:rsidP="00DF5E3C">
            <w:pPr>
              <w:ind w:left="459" w:hanging="425"/>
              <w:jc w:val="both"/>
              <w:rPr>
                <w:rFonts w:ascii="Times New Roman" w:hAnsi="Times New Roman" w:cs="Times New Roman"/>
                <w:sz w:val="26"/>
                <w:szCs w:val="26"/>
              </w:rPr>
            </w:pPr>
            <w:r>
              <w:rPr>
                <w:rFonts w:ascii="Times New Roman" w:hAnsi="Times New Roman" w:cs="Times New Roman"/>
                <w:sz w:val="26"/>
                <w:szCs w:val="26"/>
              </w:rPr>
              <w:t>-</w:t>
            </w:r>
            <w:r w:rsidR="00DF5E3C">
              <w:rPr>
                <w:rFonts w:ascii="Times New Roman" w:hAnsi="Times New Roman" w:cs="Times New Roman"/>
                <w:sz w:val="26"/>
                <w:szCs w:val="26"/>
              </w:rPr>
              <w:t xml:space="preserve">       </w:t>
            </w:r>
            <w:r w:rsidR="007E0E7A" w:rsidRPr="0013148A">
              <w:rPr>
                <w:rFonts w:ascii="Times New Roman" w:hAnsi="Times New Roman" w:cs="Times New Roman"/>
                <w:sz w:val="26"/>
                <w:szCs w:val="26"/>
              </w:rPr>
              <w:t>Несчастные случаи. За здор</w:t>
            </w:r>
            <w:r w:rsidR="005E5670" w:rsidRPr="0013148A">
              <w:rPr>
                <w:rFonts w:ascii="Times New Roman" w:hAnsi="Times New Roman" w:cs="Times New Roman"/>
                <w:sz w:val="26"/>
                <w:szCs w:val="26"/>
              </w:rPr>
              <w:t>овье и безопасность наших детей</w:t>
            </w:r>
            <w:r w:rsidR="007E0E7A" w:rsidRPr="0013148A">
              <w:rPr>
                <w:rFonts w:ascii="Times New Roman" w:hAnsi="Times New Roman" w:cs="Times New Roman"/>
                <w:sz w:val="26"/>
                <w:szCs w:val="26"/>
              </w:rPr>
              <w:t>.</w:t>
            </w:r>
          </w:p>
          <w:p w:rsidR="00DF5E3C" w:rsidRDefault="000215BD" w:rsidP="00DF5E3C">
            <w:pPr>
              <w:ind w:left="459" w:hanging="425"/>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w:t>
            </w:r>
            <w:r w:rsidR="00DF5E3C">
              <w:rPr>
                <w:rFonts w:ascii="Times New Roman" w:hAnsi="Times New Roman" w:cs="Times New Roman"/>
                <w:color w:val="000000"/>
                <w:sz w:val="26"/>
                <w:szCs w:val="26"/>
                <w:shd w:val="clear" w:color="auto" w:fill="FFFFFF"/>
              </w:rPr>
              <w:t xml:space="preserve">        </w:t>
            </w:r>
            <w:r w:rsidR="007E0E7A" w:rsidRPr="0013148A">
              <w:rPr>
                <w:rFonts w:ascii="Times New Roman" w:hAnsi="Times New Roman" w:cs="Times New Roman"/>
                <w:color w:val="000000"/>
                <w:sz w:val="26"/>
                <w:szCs w:val="26"/>
                <w:shd w:val="clear" w:color="auto" w:fill="FFFFFF"/>
              </w:rPr>
              <w:t>О подготовке школы к началу учебного года и о</w:t>
            </w:r>
            <w:r w:rsidR="005E5670" w:rsidRPr="0013148A">
              <w:rPr>
                <w:rFonts w:ascii="Times New Roman" w:hAnsi="Times New Roman" w:cs="Times New Roman"/>
                <w:color w:val="000000"/>
                <w:sz w:val="26"/>
                <w:szCs w:val="26"/>
                <w:shd w:val="clear" w:color="auto" w:fill="FFFFFF"/>
              </w:rPr>
              <w:t>б изменениях в работе ОУ в 2018</w:t>
            </w:r>
          </w:p>
          <w:p w:rsidR="005E5670" w:rsidRPr="0013148A" w:rsidRDefault="007E0E7A" w:rsidP="00DF5E3C">
            <w:pPr>
              <w:ind w:left="459" w:hanging="425"/>
              <w:jc w:val="both"/>
              <w:rPr>
                <w:rFonts w:ascii="Times New Roman" w:hAnsi="Times New Roman" w:cs="Times New Roman"/>
                <w:sz w:val="26"/>
                <w:szCs w:val="26"/>
              </w:rPr>
            </w:pPr>
            <w:r w:rsidRPr="0013148A">
              <w:rPr>
                <w:rFonts w:ascii="Times New Roman" w:hAnsi="Times New Roman" w:cs="Times New Roman"/>
                <w:color w:val="000000"/>
                <w:sz w:val="26"/>
                <w:szCs w:val="26"/>
                <w:shd w:val="clear" w:color="auto" w:fill="FFFFFF"/>
              </w:rPr>
              <w:t>году. </w:t>
            </w:r>
          </w:p>
          <w:p w:rsidR="0013148A" w:rsidRDefault="000215BD" w:rsidP="00DF5E3C">
            <w:pPr>
              <w:ind w:left="459" w:hanging="425"/>
              <w:jc w:val="both"/>
              <w:rPr>
                <w:rFonts w:ascii="Times New Roman" w:hAnsi="Times New Roman" w:cs="Times New Roman"/>
                <w:sz w:val="26"/>
                <w:szCs w:val="26"/>
              </w:rPr>
            </w:pPr>
            <w:r>
              <w:rPr>
                <w:rFonts w:ascii="Times New Roman" w:hAnsi="Times New Roman" w:cs="Times New Roman"/>
                <w:color w:val="000000"/>
                <w:sz w:val="26"/>
                <w:szCs w:val="26"/>
                <w:shd w:val="clear" w:color="auto" w:fill="FFFFFF"/>
              </w:rPr>
              <w:t>-</w:t>
            </w:r>
            <w:r w:rsidR="00DF5E3C">
              <w:rPr>
                <w:rFonts w:ascii="Times New Roman" w:hAnsi="Times New Roman" w:cs="Times New Roman"/>
                <w:color w:val="000000"/>
                <w:sz w:val="26"/>
                <w:szCs w:val="26"/>
                <w:shd w:val="clear" w:color="auto" w:fill="FFFFFF"/>
              </w:rPr>
              <w:t xml:space="preserve">        </w:t>
            </w:r>
            <w:r w:rsidR="007E0E7A" w:rsidRPr="0013148A">
              <w:rPr>
                <w:rFonts w:ascii="Times New Roman" w:hAnsi="Times New Roman" w:cs="Times New Roman"/>
                <w:color w:val="000000"/>
                <w:sz w:val="26"/>
                <w:szCs w:val="26"/>
                <w:shd w:val="clear" w:color="auto" w:fill="FFFFFF"/>
              </w:rPr>
              <w:t>Вопросы безопасности в современном мире.</w:t>
            </w:r>
          </w:p>
          <w:p w:rsidR="005E5670" w:rsidRPr="0013148A" w:rsidRDefault="000215BD" w:rsidP="00DF5E3C">
            <w:pPr>
              <w:ind w:left="459" w:hanging="425"/>
              <w:jc w:val="both"/>
              <w:rPr>
                <w:rFonts w:ascii="Times New Roman" w:hAnsi="Times New Roman" w:cs="Times New Roman"/>
                <w:sz w:val="26"/>
                <w:szCs w:val="26"/>
              </w:rPr>
            </w:pPr>
            <w:r>
              <w:rPr>
                <w:rFonts w:ascii="Times New Roman" w:hAnsi="Times New Roman" w:cs="Times New Roman"/>
                <w:sz w:val="26"/>
                <w:szCs w:val="26"/>
              </w:rPr>
              <w:t>-</w:t>
            </w:r>
            <w:r w:rsidR="00DF5E3C">
              <w:rPr>
                <w:rFonts w:ascii="Times New Roman" w:hAnsi="Times New Roman" w:cs="Times New Roman"/>
                <w:sz w:val="26"/>
                <w:szCs w:val="26"/>
              </w:rPr>
              <w:t xml:space="preserve">        </w:t>
            </w:r>
            <w:proofErr w:type="spellStart"/>
            <w:r w:rsidR="007E0E7A" w:rsidRPr="0013148A">
              <w:rPr>
                <w:rFonts w:ascii="Times New Roman" w:hAnsi="Times New Roman" w:cs="Times New Roman"/>
                <w:color w:val="000000"/>
                <w:sz w:val="26"/>
                <w:szCs w:val="26"/>
              </w:rPr>
              <w:t>Буллинг</w:t>
            </w:r>
            <w:proofErr w:type="spellEnd"/>
            <w:r w:rsidR="007E0E7A" w:rsidRPr="0013148A">
              <w:rPr>
                <w:rFonts w:ascii="Times New Roman" w:hAnsi="Times New Roman" w:cs="Times New Roman"/>
                <w:color w:val="000000"/>
                <w:sz w:val="26"/>
                <w:szCs w:val="26"/>
              </w:rPr>
              <w:t xml:space="preserve"> в подростковой среде.</w:t>
            </w:r>
          </w:p>
          <w:p w:rsidR="00DF5E3C" w:rsidRDefault="0063747B" w:rsidP="00DF5E3C">
            <w:pPr>
              <w:ind w:left="459" w:hanging="425"/>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w:t>
            </w:r>
            <w:r w:rsidR="00DF5E3C">
              <w:rPr>
                <w:rFonts w:ascii="Times New Roman" w:hAnsi="Times New Roman" w:cs="Times New Roman"/>
                <w:sz w:val="26"/>
                <w:szCs w:val="26"/>
                <w:shd w:val="clear" w:color="auto" w:fill="FFFFFF"/>
              </w:rPr>
              <w:t xml:space="preserve">        </w:t>
            </w:r>
            <w:r w:rsidR="007E0E7A" w:rsidRPr="0013148A">
              <w:rPr>
                <w:rFonts w:ascii="Times New Roman" w:hAnsi="Times New Roman" w:cs="Times New Roman"/>
                <w:sz w:val="26"/>
                <w:szCs w:val="26"/>
                <w:shd w:val="clear" w:color="auto" w:fill="FFFFFF"/>
              </w:rPr>
              <w:t>Авторитет родителей, его источники, прочность, у</w:t>
            </w:r>
            <w:r w:rsidR="00DF5E3C">
              <w:rPr>
                <w:rFonts w:ascii="Times New Roman" w:hAnsi="Times New Roman" w:cs="Times New Roman"/>
                <w:sz w:val="26"/>
                <w:szCs w:val="26"/>
                <w:shd w:val="clear" w:color="auto" w:fill="FFFFFF"/>
              </w:rPr>
              <w:t>мение пользоваться родительской</w:t>
            </w:r>
          </w:p>
          <w:p w:rsidR="007E0E7A" w:rsidRPr="0013148A" w:rsidRDefault="007E0E7A" w:rsidP="00DF5E3C">
            <w:pPr>
              <w:ind w:left="459" w:hanging="425"/>
              <w:jc w:val="both"/>
              <w:rPr>
                <w:rFonts w:ascii="Times New Roman" w:hAnsi="Times New Roman" w:cs="Times New Roman"/>
                <w:sz w:val="26"/>
                <w:szCs w:val="26"/>
              </w:rPr>
            </w:pPr>
            <w:r w:rsidRPr="0013148A">
              <w:rPr>
                <w:rFonts w:ascii="Times New Roman" w:hAnsi="Times New Roman" w:cs="Times New Roman"/>
                <w:sz w:val="26"/>
                <w:szCs w:val="26"/>
                <w:shd w:val="clear" w:color="auto" w:fill="FFFFFF"/>
              </w:rPr>
              <w:t>властью.</w:t>
            </w:r>
          </w:p>
          <w:p w:rsidR="00DF5E3C" w:rsidRDefault="008F062D" w:rsidP="00B832CE">
            <w:pPr>
              <w:widowControl w:val="0"/>
              <w:shd w:val="clear" w:color="auto" w:fill="FFFFFF"/>
              <w:tabs>
                <w:tab w:val="left" w:pos="567"/>
              </w:tabs>
              <w:suppressAutoHyphens/>
              <w:autoSpaceDE w:val="0"/>
              <w:jc w:val="both"/>
              <w:rPr>
                <w:rFonts w:ascii="Times New Roman" w:hAnsi="Times New Roman" w:cs="Times New Roman"/>
                <w:sz w:val="26"/>
                <w:szCs w:val="26"/>
              </w:rPr>
            </w:pPr>
            <w:r>
              <w:rPr>
                <w:rFonts w:ascii="Times New Roman" w:hAnsi="Times New Roman" w:cs="Times New Roman"/>
                <w:color w:val="000000"/>
                <w:spacing w:val="-3"/>
                <w:sz w:val="26"/>
                <w:szCs w:val="26"/>
                <w:lang w:eastAsia="zh-CN"/>
              </w:rPr>
              <w:t xml:space="preserve">           </w:t>
            </w:r>
            <w:r w:rsidR="005E5670">
              <w:rPr>
                <w:rFonts w:ascii="Times New Roman" w:hAnsi="Times New Roman" w:cs="Times New Roman"/>
                <w:color w:val="000000"/>
                <w:spacing w:val="-3"/>
                <w:sz w:val="26"/>
                <w:szCs w:val="26"/>
                <w:lang w:eastAsia="zh-CN"/>
              </w:rPr>
              <w:t>Н</w:t>
            </w:r>
            <w:r w:rsidR="005E5670" w:rsidRPr="00CE554F">
              <w:rPr>
                <w:rFonts w:ascii="Times New Roman" w:hAnsi="Times New Roman" w:cs="Times New Roman"/>
                <w:color w:val="000000"/>
                <w:spacing w:val="-3"/>
                <w:sz w:val="26"/>
                <w:szCs w:val="26"/>
                <w:lang w:eastAsia="zh-CN"/>
              </w:rPr>
              <w:t xml:space="preserve">а общешкольные родительские собрания  </w:t>
            </w:r>
            <w:r w:rsidR="005E5670">
              <w:rPr>
                <w:rFonts w:ascii="Times New Roman" w:hAnsi="Times New Roman" w:cs="Times New Roman"/>
                <w:color w:val="000000"/>
                <w:spacing w:val="-3"/>
                <w:sz w:val="26"/>
                <w:szCs w:val="26"/>
                <w:lang w:eastAsia="zh-CN"/>
              </w:rPr>
              <w:t>п</w:t>
            </w:r>
            <w:r w:rsidR="005E5670" w:rsidRPr="00CE554F">
              <w:rPr>
                <w:rFonts w:ascii="Times New Roman" w:hAnsi="Times New Roman" w:cs="Times New Roman"/>
                <w:color w:val="000000"/>
                <w:spacing w:val="-3"/>
                <w:sz w:val="26"/>
                <w:szCs w:val="26"/>
                <w:lang w:eastAsia="zh-CN"/>
              </w:rPr>
              <w:t>риглашались</w:t>
            </w:r>
            <w:r w:rsidR="005E5670">
              <w:rPr>
                <w:rFonts w:ascii="Times New Roman" w:hAnsi="Times New Roman" w:cs="Times New Roman"/>
                <w:color w:val="000000"/>
                <w:spacing w:val="-3"/>
                <w:sz w:val="26"/>
                <w:szCs w:val="26"/>
                <w:lang w:eastAsia="zh-CN"/>
              </w:rPr>
              <w:t>:</w:t>
            </w:r>
            <w:r w:rsidR="005E5670" w:rsidRPr="007E0E7A">
              <w:rPr>
                <w:rFonts w:ascii="Times New Roman" w:hAnsi="Times New Roman" w:cs="Times New Roman"/>
                <w:sz w:val="26"/>
                <w:szCs w:val="26"/>
              </w:rPr>
              <w:t xml:space="preserve"> </w:t>
            </w:r>
            <w:r w:rsidR="007E0E7A" w:rsidRPr="007E0E7A">
              <w:rPr>
                <w:rFonts w:ascii="Times New Roman" w:hAnsi="Times New Roman" w:cs="Times New Roman"/>
                <w:sz w:val="26"/>
                <w:szCs w:val="26"/>
              </w:rPr>
              <w:t>специалист молодёжной биржи труда по трудоустройству несовершеннолетних достигших  14 лет</w:t>
            </w:r>
            <w:r w:rsidR="005E5670" w:rsidRPr="007E0E7A">
              <w:rPr>
                <w:rFonts w:ascii="Times New Roman" w:hAnsi="Times New Roman" w:cs="Times New Roman"/>
                <w:sz w:val="26"/>
                <w:szCs w:val="26"/>
              </w:rPr>
              <w:t xml:space="preserve"> Федяков</w:t>
            </w:r>
            <w:r w:rsidR="005E5670">
              <w:rPr>
                <w:rFonts w:ascii="Times New Roman" w:hAnsi="Times New Roman" w:cs="Times New Roman"/>
                <w:sz w:val="26"/>
                <w:szCs w:val="26"/>
              </w:rPr>
              <w:t>а</w:t>
            </w:r>
            <w:r w:rsidR="005E5670" w:rsidRPr="007E0E7A">
              <w:rPr>
                <w:rFonts w:ascii="Times New Roman" w:hAnsi="Times New Roman" w:cs="Times New Roman"/>
                <w:sz w:val="26"/>
                <w:szCs w:val="26"/>
              </w:rPr>
              <w:t xml:space="preserve"> Н.С.</w:t>
            </w:r>
            <w:r w:rsidR="005E5670">
              <w:rPr>
                <w:rFonts w:ascii="Times New Roman" w:hAnsi="Times New Roman" w:cs="Times New Roman"/>
                <w:sz w:val="26"/>
                <w:szCs w:val="26"/>
              </w:rPr>
              <w:t>,</w:t>
            </w:r>
            <w:r w:rsidR="00DF5E3C">
              <w:rPr>
                <w:rFonts w:ascii="Times New Roman" w:hAnsi="Times New Roman" w:cs="Times New Roman"/>
                <w:sz w:val="26"/>
                <w:szCs w:val="26"/>
              </w:rPr>
              <w:t xml:space="preserve"> </w:t>
            </w:r>
            <w:r w:rsidR="007E0E7A" w:rsidRPr="007E0E7A">
              <w:rPr>
                <w:rFonts w:ascii="Times New Roman" w:hAnsi="Times New Roman" w:cs="Times New Roman"/>
                <w:color w:val="000000"/>
                <w:sz w:val="26"/>
                <w:szCs w:val="26"/>
              </w:rPr>
              <w:t>инспектор ПДН МО МВД «Красноуфимский»</w:t>
            </w:r>
            <w:r w:rsidR="005E5670">
              <w:rPr>
                <w:rFonts w:ascii="Times New Roman" w:hAnsi="Times New Roman" w:cs="Times New Roman"/>
                <w:color w:val="000000"/>
                <w:sz w:val="26"/>
                <w:szCs w:val="26"/>
              </w:rPr>
              <w:t xml:space="preserve"> </w:t>
            </w:r>
            <w:r w:rsidR="005E5670" w:rsidRPr="007E0E7A">
              <w:rPr>
                <w:rFonts w:ascii="Times New Roman" w:hAnsi="Times New Roman" w:cs="Times New Roman"/>
                <w:sz w:val="26"/>
                <w:szCs w:val="26"/>
              </w:rPr>
              <w:t>Полежаева Д.С.</w:t>
            </w:r>
            <w:r w:rsidR="005E5670">
              <w:rPr>
                <w:rFonts w:ascii="Times New Roman" w:hAnsi="Times New Roman" w:cs="Times New Roman"/>
                <w:sz w:val="26"/>
                <w:szCs w:val="26"/>
              </w:rPr>
              <w:t xml:space="preserve">, </w:t>
            </w:r>
            <w:r w:rsidR="005E5670" w:rsidRPr="007E0E7A">
              <w:rPr>
                <w:rFonts w:ascii="Times New Roman" w:hAnsi="Times New Roman" w:cs="Times New Roman"/>
                <w:color w:val="000000"/>
                <w:spacing w:val="-3"/>
                <w:sz w:val="26"/>
                <w:szCs w:val="26"/>
                <w:lang w:eastAsia="zh-CN"/>
              </w:rPr>
              <w:t>инспектор ГИМС</w:t>
            </w:r>
          </w:p>
          <w:p w:rsidR="001449B8" w:rsidRPr="008F062D" w:rsidRDefault="007E0E7A" w:rsidP="008F062D">
            <w:pPr>
              <w:widowControl w:val="0"/>
              <w:shd w:val="clear" w:color="auto" w:fill="FFFFFF"/>
              <w:tabs>
                <w:tab w:val="left" w:pos="567"/>
              </w:tabs>
              <w:suppressAutoHyphens/>
              <w:autoSpaceDE w:val="0"/>
              <w:jc w:val="both"/>
              <w:rPr>
                <w:rFonts w:ascii="Times New Roman" w:hAnsi="Times New Roman" w:cs="Times New Roman"/>
                <w:sz w:val="26"/>
                <w:szCs w:val="26"/>
              </w:rPr>
            </w:pPr>
            <w:proofErr w:type="spellStart"/>
            <w:r w:rsidRPr="007E0E7A">
              <w:rPr>
                <w:rFonts w:ascii="Times New Roman" w:hAnsi="Times New Roman" w:cs="Times New Roman"/>
                <w:color w:val="000000"/>
                <w:spacing w:val="-3"/>
                <w:sz w:val="26"/>
                <w:szCs w:val="26"/>
                <w:lang w:eastAsia="zh-CN"/>
              </w:rPr>
              <w:t>Шафиков</w:t>
            </w:r>
            <w:proofErr w:type="spellEnd"/>
            <w:r w:rsidRPr="007E0E7A">
              <w:rPr>
                <w:rFonts w:ascii="Times New Roman" w:hAnsi="Times New Roman" w:cs="Times New Roman"/>
                <w:color w:val="000000"/>
                <w:spacing w:val="-3"/>
                <w:sz w:val="26"/>
                <w:szCs w:val="26"/>
                <w:lang w:eastAsia="zh-CN"/>
              </w:rPr>
              <w:t xml:space="preserve"> Р.М. </w:t>
            </w:r>
          </w:p>
          <w:p w:rsidR="005E5670" w:rsidRDefault="00E03F18" w:rsidP="00B87BEA">
            <w:pPr>
              <w:pStyle w:val="a3"/>
              <w:widowControl w:val="0"/>
              <w:numPr>
                <w:ilvl w:val="0"/>
                <w:numId w:val="14"/>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Составляет расписание</w:t>
            </w:r>
            <w:r w:rsidR="00AC1FBD" w:rsidRPr="00CE554F">
              <w:rPr>
                <w:rFonts w:ascii="Times New Roman" w:hAnsi="Times New Roman" w:cs="Times New Roman"/>
                <w:sz w:val="26"/>
                <w:szCs w:val="26"/>
              </w:rPr>
              <w:t xml:space="preserve"> уроков, </w:t>
            </w:r>
            <w:r w:rsidRPr="00CE554F">
              <w:rPr>
                <w:rFonts w:ascii="Times New Roman" w:hAnsi="Times New Roman" w:cs="Times New Roman"/>
                <w:sz w:val="26"/>
                <w:szCs w:val="26"/>
              </w:rPr>
              <w:t xml:space="preserve"> занятий и других видов воспитательной и к</w:t>
            </w:r>
            <w:r w:rsidR="005E5670">
              <w:rPr>
                <w:rFonts w:ascii="Times New Roman" w:hAnsi="Times New Roman" w:cs="Times New Roman"/>
                <w:sz w:val="26"/>
                <w:szCs w:val="26"/>
              </w:rPr>
              <w:t>ультурно-досуговой деятельности.</w:t>
            </w:r>
          </w:p>
          <w:p w:rsidR="005E5670" w:rsidRPr="005E5670" w:rsidRDefault="00E03F18" w:rsidP="00B87BEA">
            <w:pPr>
              <w:pStyle w:val="a3"/>
              <w:widowControl w:val="0"/>
              <w:numPr>
                <w:ilvl w:val="0"/>
                <w:numId w:val="14"/>
              </w:numPr>
              <w:shd w:val="clear" w:color="auto" w:fill="FFFFFF"/>
              <w:tabs>
                <w:tab w:val="left" w:pos="284"/>
              </w:tabs>
              <w:suppressAutoHyphens/>
              <w:autoSpaceDE w:val="0"/>
              <w:ind w:right="1"/>
              <w:jc w:val="both"/>
              <w:rPr>
                <w:rFonts w:ascii="Times New Roman" w:hAnsi="Times New Roman" w:cs="Times New Roman"/>
                <w:sz w:val="26"/>
                <w:szCs w:val="26"/>
              </w:rPr>
            </w:pPr>
            <w:r w:rsidRPr="005E5670">
              <w:rPr>
                <w:rFonts w:ascii="Times New Roman" w:hAnsi="Times New Roman" w:cs="Times New Roman"/>
                <w:sz w:val="26"/>
                <w:szCs w:val="26"/>
              </w:rPr>
              <w:t>Устанавливает и поддерживает связи школы с учреждениями дополнительного образования детей, другими организациями для совместной деятельн</w:t>
            </w:r>
            <w:r w:rsidR="005E5670">
              <w:rPr>
                <w:rFonts w:ascii="Times New Roman" w:hAnsi="Times New Roman" w:cs="Times New Roman"/>
                <w:sz w:val="26"/>
                <w:szCs w:val="26"/>
              </w:rPr>
              <w:t xml:space="preserve">ости по внешкольному воспитанию </w:t>
            </w:r>
            <w:r w:rsidR="005E5670" w:rsidRPr="005E5670">
              <w:rPr>
                <w:rFonts w:ascii="Times New Roman" w:hAnsi="Times New Roman" w:cs="Times New Roman"/>
                <w:sz w:val="26"/>
                <w:szCs w:val="26"/>
              </w:rPr>
              <w:t>(см. социальное партнёрство)</w:t>
            </w:r>
            <w:r w:rsidR="005E5670">
              <w:rPr>
                <w:rFonts w:ascii="Times New Roman" w:hAnsi="Times New Roman" w:cs="Times New Roman"/>
                <w:sz w:val="26"/>
                <w:szCs w:val="26"/>
              </w:rPr>
              <w:t>.</w:t>
            </w:r>
          </w:p>
          <w:p w:rsidR="00637238" w:rsidRPr="00CE554F" w:rsidRDefault="00637238" w:rsidP="00B87BEA">
            <w:pPr>
              <w:pStyle w:val="a3"/>
              <w:widowControl w:val="0"/>
              <w:numPr>
                <w:ilvl w:val="0"/>
                <w:numId w:val="14"/>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 xml:space="preserve">Организует проведение педсоветов, </w:t>
            </w:r>
            <w:proofErr w:type="spellStart"/>
            <w:r w:rsidRPr="00CE554F">
              <w:rPr>
                <w:rFonts w:ascii="Times New Roman" w:hAnsi="Times New Roman" w:cs="Times New Roman"/>
                <w:sz w:val="26"/>
                <w:szCs w:val="26"/>
              </w:rPr>
              <w:t>спецсеминаров</w:t>
            </w:r>
            <w:proofErr w:type="spellEnd"/>
            <w:r w:rsidRPr="00CE554F">
              <w:rPr>
                <w:rFonts w:ascii="Times New Roman" w:hAnsi="Times New Roman" w:cs="Times New Roman"/>
                <w:sz w:val="26"/>
                <w:szCs w:val="26"/>
              </w:rPr>
              <w:t xml:space="preserve"> и совещаний при зам. директора по УВР.</w:t>
            </w:r>
          </w:p>
          <w:p w:rsidR="00906BFD" w:rsidRPr="000215BD" w:rsidRDefault="00F13578" w:rsidP="000215BD">
            <w:pPr>
              <w:rPr>
                <w:rFonts w:ascii="Times New Roman" w:hAnsi="Times New Roman" w:cs="Times New Roman"/>
                <w:sz w:val="26"/>
                <w:szCs w:val="26"/>
              </w:rPr>
            </w:pPr>
            <w:r w:rsidRPr="000215BD">
              <w:rPr>
                <w:rFonts w:ascii="Times New Roman" w:hAnsi="Times New Roman" w:cs="Times New Roman"/>
                <w:sz w:val="26"/>
                <w:szCs w:val="26"/>
                <w:lang w:eastAsia="zh-CN"/>
              </w:rPr>
              <w:t>В 201</w:t>
            </w:r>
            <w:r w:rsidR="00A00751" w:rsidRPr="000215BD">
              <w:rPr>
                <w:rFonts w:ascii="Times New Roman" w:hAnsi="Times New Roman" w:cs="Times New Roman"/>
                <w:sz w:val="26"/>
                <w:szCs w:val="26"/>
                <w:lang w:eastAsia="zh-CN"/>
              </w:rPr>
              <w:t>8</w:t>
            </w:r>
            <w:r w:rsidR="00AE4BCE" w:rsidRPr="000215BD">
              <w:rPr>
                <w:rFonts w:ascii="Times New Roman" w:hAnsi="Times New Roman" w:cs="Times New Roman"/>
                <w:sz w:val="26"/>
                <w:szCs w:val="26"/>
                <w:lang w:eastAsia="zh-CN"/>
              </w:rPr>
              <w:t xml:space="preserve"> </w:t>
            </w:r>
            <w:r w:rsidRPr="000215BD">
              <w:rPr>
                <w:rFonts w:ascii="Times New Roman" w:hAnsi="Times New Roman" w:cs="Times New Roman"/>
                <w:sz w:val="26"/>
                <w:szCs w:val="26"/>
                <w:lang w:eastAsia="zh-CN"/>
              </w:rPr>
              <w:t xml:space="preserve">учебном году </w:t>
            </w:r>
            <w:r w:rsidRPr="000215BD">
              <w:rPr>
                <w:rFonts w:ascii="Times New Roman" w:hAnsi="Times New Roman" w:cs="Times New Roman"/>
                <w:b/>
                <w:sz w:val="26"/>
                <w:szCs w:val="26"/>
                <w:lang w:eastAsia="zh-CN"/>
              </w:rPr>
              <w:t>на совещаниях</w:t>
            </w:r>
            <w:r w:rsidRPr="000215BD">
              <w:rPr>
                <w:rFonts w:ascii="Times New Roman" w:hAnsi="Times New Roman" w:cs="Times New Roman"/>
                <w:sz w:val="26"/>
                <w:szCs w:val="26"/>
                <w:lang w:eastAsia="zh-CN"/>
              </w:rPr>
              <w:t xml:space="preserve"> </w:t>
            </w:r>
            <w:r w:rsidR="00EF5B95" w:rsidRPr="000215BD">
              <w:rPr>
                <w:rFonts w:ascii="Times New Roman" w:hAnsi="Times New Roman" w:cs="Times New Roman"/>
                <w:sz w:val="26"/>
                <w:szCs w:val="26"/>
                <w:lang w:eastAsia="zh-CN"/>
              </w:rPr>
              <w:t xml:space="preserve">при заместителе директора </w:t>
            </w:r>
            <w:r w:rsidR="00AE4BCE" w:rsidRPr="000215BD">
              <w:rPr>
                <w:rFonts w:ascii="Times New Roman" w:hAnsi="Times New Roman" w:cs="Times New Roman"/>
                <w:sz w:val="26"/>
                <w:szCs w:val="26"/>
                <w:lang w:eastAsia="zh-CN"/>
              </w:rPr>
              <w:t xml:space="preserve">по УВР </w:t>
            </w:r>
            <w:r w:rsidRPr="000215BD">
              <w:rPr>
                <w:rFonts w:ascii="Times New Roman" w:hAnsi="Times New Roman" w:cs="Times New Roman"/>
                <w:sz w:val="26"/>
                <w:szCs w:val="26"/>
                <w:lang w:eastAsia="zh-CN"/>
              </w:rPr>
              <w:t>рассматривались вопросы:</w:t>
            </w:r>
            <w:r w:rsidR="00906BFD" w:rsidRPr="000215BD">
              <w:rPr>
                <w:rFonts w:ascii="Times New Roman" w:hAnsi="Times New Roman" w:cs="Times New Roman"/>
                <w:sz w:val="26"/>
                <w:szCs w:val="26"/>
              </w:rPr>
              <w:t xml:space="preserve"> </w:t>
            </w:r>
          </w:p>
          <w:p w:rsidR="005E5670" w:rsidRPr="0013148A" w:rsidRDefault="005E5670" w:rsidP="000215BD">
            <w:r w:rsidRPr="000215BD">
              <w:rPr>
                <w:rFonts w:ascii="Times New Roman" w:hAnsi="Times New Roman" w:cs="Times New Roman"/>
                <w:sz w:val="26"/>
                <w:szCs w:val="26"/>
              </w:rPr>
              <w:t>Зависимость</w:t>
            </w:r>
            <w:r w:rsidRPr="0013148A">
              <w:t xml:space="preserve"> </w:t>
            </w:r>
            <w:r w:rsidRPr="000215BD">
              <w:rPr>
                <w:rFonts w:ascii="Times New Roman" w:hAnsi="Times New Roman" w:cs="Times New Roman"/>
                <w:sz w:val="26"/>
                <w:szCs w:val="26"/>
              </w:rPr>
              <w:t>ВПФ от степени УО.</w:t>
            </w:r>
          </w:p>
          <w:p w:rsidR="005E5670" w:rsidRPr="0013148A" w:rsidRDefault="005E5670" w:rsidP="00B87BEA">
            <w:pPr>
              <w:pStyle w:val="a6"/>
              <w:numPr>
                <w:ilvl w:val="0"/>
                <w:numId w:val="28"/>
              </w:numPr>
              <w:tabs>
                <w:tab w:val="right" w:pos="9312"/>
              </w:tabs>
              <w:spacing w:after="0" w:line="324" w:lineRule="exact"/>
              <w:jc w:val="both"/>
              <w:rPr>
                <w:rFonts w:ascii="Times New Roman" w:hAnsi="Times New Roman" w:cs="Times New Roman"/>
                <w:sz w:val="26"/>
                <w:szCs w:val="26"/>
              </w:rPr>
            </w:pPr>
            <w:r w:rsidRPr="0013148A">
              <w:rPr>
                <w:rFonts w:ascii="Times New Roman" w:hAnsi="Times New Roman" w:cs="Times New Roman"/>
                <w:sz w:val="26"/>
                <w:szCs w:val="26"/>
              </w:rPr>
              <w:t xml:space="preserve">Аттестация педагогических и руководящих работников.  </w:t>
            </w:r>
          </w:p>
          <w:p w:rsidR="005E5670" w:rsidRPr="0013148A" w:rsidRDefault="005E5670" w:rsidP="00B87BEA">
            <w:pPr>
              <w:pStyle w:val="a6"/>
              <w:numPr>
                <w:ilvl w:val="0"/>
                <w:numId w:val="28"/>
              </w:numPr>
              <w:tabs>
                <w:tab w:val="right" w:pos="9312"/>
              </w:tabs>
              <w:spacing w:after="0" w:line="324" w:lineRule="exact"/>
              <w:jc w:val="both"/>
              <w:rPr>
                <w:rFonts w:ascii="Times New Roman" w:hAnsi="Times New Roman" w:cs="Times New Roman"/>
                <w:sz w:val="26"/>
                <w:szCs w:val="26"/>
              </w:rPr>
            </w:pPr>
            <w:r w:rsidRPr="0013148A">
              <w:rPr>
                <w:rFonts w:ascii="Times New Roman" w:hAnsi="Times New Roman" w:cs="Times New Roman"/>
                <w:color w:val="000000"/>
                <w:sz w:val="26"/>
                <w:szCs w:val="26"/>
              </w:rPr>
              <w:t>ЧС при возникновении эпидемиологических заболеваниях.</w:t>
            </w:r>
          </w:p>
          <w:p w:rsidR="005E5670" w:rsidRPr="0013148A" w:rsidRDefault="005E5670" w:rsidP="00B87BEA">
            <w:pPr>
              <w:pStyle w:val="a6"/>
              <w:numPr>
                <w:ilvl w:val="0"/>
                <w:numId w:val="28"/>
              </w:numPr>
              <w:tabs>
                <w:tab w:val="right" w:pos="9312"/>
              </w:tabs>
              <w:spacing w:after="0" w:line="324" w:lineRule="exact"/>
              <w:jc w:val="both"/>
              <w:rPr>
                <w:rFonts w:ascii="Times New Roman" w:hAnsi="Times New Roman" w:cs="Times New Roman"/>
                <w:sz w:val="26"/>
                <w:szCs w:val="26"/>
              </w:rPr>
            </w:pPr>
            <w:r w:rsidRPr="0013148A">
              <w:rPr>
                <w:rFonts w:ascii="Times New Roman" w:hAnsi="Times New Roman" w:cs="Times New Roman"/>
                <w:sz w:val="26"/>
                <w:szCs w:val="26"/>
              </w:rPr>
              <w:t xml:space="preserve">СИПР и его назначения. </w:t>
            </w:r>
          </w:p>
          <w:p w:rsidR="005E5670" w:rsidRPr="0013148A" w:rsidRDefault="005E5670" w:rsidP="00B87BEA">
            <w:pPr>
              <w:pStyle w:val="a6"/>
              <w:numPr>
                <w:ilvl w:val="0"/>
                <w:numId w:val="28"/>
              </w:numPr>
              <w:tabs>
                <w:tab w:val="right" w:pos="9312"/>
              </w:tabs>
              <w:spacing w:after="0" w:line="324" w:lineRule="exact"/>
              <w:jc w:val="both"/>
              <w:rPr>
                <w:rFonts w:ascii="Times New Roman" w:hAnsi="Times New Roman" w:cs="Times New Roman"/>
                <w:sz w:val="26"/>
                <w:szCs w:val="26"/>
              </w:rPr>
            </w:pPr>
            <w:r w:rsidRPr="0013148A">
              <w:rPr>
                <w:rFonts w:ascii="Times New Roman" w:hAnsi="Times New Roman" w:cs="Times New Roman"/>
                <w:sz w:val="26"/>
                <w:szCs w:val="26"/>
              </w:rPr>
              <w:t xml:space="preserve">Результаты начального этапа и результаты второго года  внедрения ФГОС </w:t>
            </w:r>
            <w:r w:rsidR="00CA56CE">
              <w:rPr>
                <w:rFonts w:ascii="Times New Roman" w:hAnsi="Times New Roman" w:cs="Times New Roman"/>
                <w:sz w:val="26"/>
                <w:szCs w:val="26"/>
              </w:rPr>
              <w:t xml:space="preserve">образования </w:t>
            </w:r>
            <w:r w:rsidRPr="0013148A">
              <w:rPr>
                <w:rFonts w:ascii="Times New Roman" w:hAnsi="Times New Roman" w:cs="Times New Roman"/>
                <w:sz w:val="26"/>
                <w:szCs w:val="26"/>
              </w:rPr>
              <w:t>УО (интеллектуальными нарушениями).</w:t>
            </w:r>
          </w:p>
          <w:p w:rsidR="005E5670" w:rsidRPr="0013148A" w:rsidRDefault="005E5670" w:rsidP="00B87BEA">
            <w:pPr>
              <w:pStyle w:val="a6"/>
              <w:numPr>
                <w:ilvl w:val="0"/>
                <w:numId w:val="28"/>
              </w:numPr>
              <w:tabs>
                <w:tab w:val="right" w:pos="9312"/>
              </w:tabs>
              <w:spacing w:after="0" w:line="324" w:lineRule="exact"/>
              <w:jc w:val="both"/>
              <w:rPr>
                <w:rFonts w:ascii="Times New Roman" w:hAnsi="Times New Roman" w:cs="Times New Roman"/>
                <w:sz w:val="26"/>
                <w:szCs w:val="26"/>
              </w:rPr>
            </w:pPr>
            <w:r w:rsidRPr="0013148A">
              <w:rPr>
                <w:rFonts w:ascii="Times New Roman" w:hAnsi="Times New Roman" w:cs="Times New Roman"/>
                <w:sz w:val="26"/>
                <w:szCs w:val="26"/>
              </w:rPr>
              <w:t>Летняя занятость.</w:t>
            </w:r>
          </w:p>
          <w:p w:rsidR="005E5670" w:rsidRPr="0013148A" w:rsidRDefault="005E5670" w:rsidP="00B87BEA">
            <w:pPr>
              <w:pStyle w:val="a6"/>
              <w:numPr>
                <w:ilvl w:val="0"/>
                <w:numId w:val="28"/>
              </w:numPr>
              <w:tabs>
                <w:tab w:val="right" w:pos="9312"/>
              </w:tabs>
              <w:spacing w:after="0" w:line="324" w:lineRule="exact"/>
              <w:jc w:val="both"/>
              <w:rPr>
                <w:rFonts w:ascii="Times New Roman" w:hAnsi="Times New Roman" w:cs="Times New Roman"/>
                <w:sz w:val="26"/>
                <w:szCs w:val="26"/>
              </w:rPr>
            </w:pPr>
            <w:r w:rsidRPr="0013148A">
              <w:rPr>
                <w:rFonts w:ascii="Times New Roman" w:hAnsi="Times New Roman" w:cs="Times New Roman"/>
                <w:sz w:val="26"/>
                <w:szCs w:val="26"/>
              </w:rPr>
              <w:t xml:space="preserve"> Обеспечение базисного учебного плана.</w:t>
            </w:r>
          </w:p>
          <w:p w:rsidR="005E5670" w:rsidRPr="0013148A" w:rsidRDefault="005E5670" w:rsidP="00B87BEA">
            <w:pPr>
              <w:pStyle w:val="a6"/>
              <w:numPr>
                <w:ilvl w:val="0"/>
                <w:numId w:val="28"/>
              </w:numPr>
              <w:tabs>
                <w:tab w:val="right" w:pos="9312"/>
              </w:tabs>
              <w:spacing w:after="0" w:line="324" w:lineRule="exact"/>
              <w:jc w:val="both"/>
              <w:rPr>
                <w:rFonts w:ascii="Times New Roman" w:hAnsi="Times New Roman" w:cs="Times New Roman"/>
                <w:sz w:val="26"/>
                <w:szCs w:val="26"/>
              </w:rPr>
            </w:pPr>
            <w:r w:rsidRPr="0013148A">
              <w:rPr>
                <w:rFonts w:ascii="Times New Roman" w:hAnsi="Times New Roman" w:cs="Times New Roman"/>
                <w:sz w:val="26"/>
                <w:szCs w:val="26"/>
              </w:rPr>
              <w:t>Аттестация педагогических работников в текущем учебном году.</w:t>
            </w:r>
            <w:r w:rsidRPr="0013148A">
              <w:rPr>
                <w:rFonts w:ascii="Times New Roman" w:hAnsi="Times New Roman" w:cs="Times New Roman"/>
                <w:sz w:val="26"/>
                <w:szCs w:val="26"/>
                <w:shd w:val="clear" w:color="auto" w:fill="FFFFFF"/>
              </w:rPr>
              <w:t xml:space="preserve"> </w:t>
            </w:r>
          </w:p>
          <w:p w:rsidR="005E5670" w:rsidRPr="0013148A" w:rsidRDefault="005E5670" w:rsidP="00B87BEA">
            <w:pPr>
              <w:pStyle w:val="a6"/>
              <w:numPr>
                <w:ilvl w:val="0"/>
                <w:numId w:val="28"/>
              </w:numPr>
              <w:tabs>
                <w:tab w:val="right" w:pos="9312"/>
              </w:tabs>
              <w:spacing w:after="0" w:line="324" w:lineRule="exact"/>
              <w:jc w:val="both"/>
              <w:rPr>
                <w:rFonts w:ascii="Times New Roman" w:hAnsi="Times New Roman" w:cs="Times New Roman"/>
                <w:sz w:val="26"/>
                <w:szCs w:val="26"/>
              </w:rPr>
            </w:pPr>
            <w:r w:rsidRPr="0013148A">
              <w:rPr>
                <w:rFonts w:ascii="Times New Roman" w:hAnsi="Times New Roman" w:cs="Times New Roman"/>
                <w:sz w:val="26"/>
                <w:szCs w:val="26"/>
                <w:shd w:val="clear" w:color="auto" w:fill="FFFFFF"/>
              </w:rPr>
              <w:t>Школьная документация.</w:t>
            </w:r>
          </w:p>
          <w:p w:rsidR="005E5670" w:rsidRPr="0013148A" w:rsidRDefault="005E5670" w:rsidP="00B87BEA">
            <w:pPr>
              <w:pStyle w:val="a6"/>
              <w:numPr>
                <w:ilvl w:val="0"/>
                <w:numId w:val="28"/>
              </w:numPr>
              <w:tabs>
                <w:tab w:val="right" w:pos="9312"/>
              </w:tabs>
              <w:spacing w:after="0" w:line="324" w:lineRule="exact"/>
              <w:jc w:val="both"/>
              <w:rPr>
                <w:rFonts w:ascii="Times New Roman" w:hAnsi="Times New Roman" w:cs="Times New Roman"/>
                <w:sz w:val="26"/>
                <w:szCs w:val="26"/>
              </w:rPr>
            </w:pPr>
            <w:r w:rsidRPr="0013148A">
              <w:rPr>
                <w:rFonts w:ascii="Times New Roman" w:hAnsi="Times New Roman" w:cs="Times New Roman"/>
                <w:sz w:val="26"/>
                <w:szCs w:val="26"/>
                <w:shd w:val="clear" w:color="auto" w:fill="FFFFFF"/>
              </w:rPr>
              <w:t>Порядок и условия выплат стимулирующего характера</w:t>
            </w:r>
            <w:r w:rsidRPr="0013148A">
              <w:rPr>
                <w:rFonts w:ascii="Times New Roman" w:hAnsi="Times New Roman" w:cs="Times New Roman"/>
                <w:sz w:val="26"/>
                <w:szCs w:val="26"/>
              </w:rPr>
              <w:t>.</w:t>
            </w:r>
          </w:p>
          <w:p w:rsidR="005E5670" w:rsidRPr="0013148A" w:rsidRDefault="005E5670" w:rsidP="00B87BEA">
            <w:pPr>
              <w:pStyle w:val="a6"/>
              <w:numPr>
                <w:ilvl w:val="0"/>
                <w:numId w:val="28"/>
              </w:numPr>
              <w:tabs>
                <w:tab w:val="right" w:pos="9312"/>
              </w:tabs>
              <w:spacing w:after="0" w:line="324" w:lineRule="exact"/>
              <w:jc w:val="both"/>
              <w:rPr>
                <w:rFonts w:ascii="Times New Roman" w:hAnsi="Times New Roman" w:cs="Times New Roman"/>
                <w:sz w:val="26"/>
                <w:szCs w:val="26"/>
              </w:rPr>
            </w:pPr>
            <w:r w:rsidRPr="0013148A">
              <w:rPr>
                <w:rFonts w:ascii="Times New Roman" w:hAnsi="Times New Roman" w:cs="Times New Roman"/>
                <w:color w:val="000000"/>
                <w:sz w:val="26"/>
                <w:szCs w:val="26"/>
                <w:shd w:val="clear" w:color="auto" w:fill="FFFFFF"/>
              </w:rPr>
              <w:t>Обеспечение безопасных условий труда.</w:t>
            </w:r>
            <w:r w:rsidRPr="0013148A">
              <w:rPr>
                <w:rFonts w:ascii="Times New Roman" w:hAnsi="Times New Roman" w:cs="Times New Roman"/>
                <w:sz w:val="26"/>
                <w:szCs w:val="26"/>
              </w:rPr>
              <w:t xml:space="preserve"> </w:t>
            </w:r>
          </w:p>
          <w:p w:rsidR="0013148A" w:rsidRPr="0013148A" w:rsidRDefault="005E5670" w:rsidP="00B87BEA">
            <w:pPr>
              <w:pStyle w:val="a6"/>
              <w:numPr>
                <w:ilvl w:val="0"/>
                <w:numId w:val="28"/>
              </w:numPr>
              <w:tabs>
                <w:tab w:val="right" w:pos="9312"/>
              </w:tabs>
              <w:spacing w:after="0" w:line="324" w:lineRule="exact"/>
              <w:jc w:val="both"/>
              <w:rPr>
                <w:rFonts w:ascii="Times New Roman" w:hAnsi="Times New Roman" w:cs="Times New Roman"/>
                <w:sz w:val="26"/>
                <w:szCs w:val="26"/>
              </w:rPr>
            </w:pPr>
            <w:r w:rsidRPr="0013148A">
              <w:rPr>
                <w:rFonts w:ascii="Times New Roman" w:hAnsi="Times New Roman" w:cs="Times New Roman"/>
                <w:sz w:val="26"/>
                <w:szCs w:val="26"/>
              </w:rPr>
              <w:t>Единство требований</w:t>
            </w:r>
            <w:r w:rsidRPr="0013148A">
              <w:rPr>
                <w:rFonts w:ascii="Times New Roman" w:hAnsi="Times New Roman" w:cs="Times New Roman"/>
                <w:sz w:val="26"/>
                <w:szCs w:val="26"/>
                <w:shd w:val="clear" w:color="auto" w:fill="FFFFFF"/>
              </w:rPr>
              <w:t xml:space="preserve"> как залог  успешного обучения и воспитания школьника.</w:t>
            </w:r>
            <w:r w:rsidR="0013148A" w:rsidRPr="0013148A">
              <w:rPr>
                <w:rFonts w:ascii="Times New Roman" w:hAnsi="Times New Roman" w:cs="Times New Roman"/>
                <w:sz w:val="26"/>
                <w:szCs w:val="26"/>
              </w:rPr>
              <w:t xml:space="preserve"> </w:t>
            </w:r>
          </w:p>
          <w:p w:rsidR="0013148A" w:rsidRPr="0013148A" w:rsidRDefault="0013148A" w:rsidP="00B87BEA">
            <w:pPr>
              <w:pStyle w:val="a6"/>
              <w:numPr>
                <w:ilvl w:val="0"/>
                <w:numId w:val="28"/>
              </w:numPr>
              <w:tabs>
                <w:tab w:val="right" w:pos="9312"/>
              </w:tabs>
              <w:spacing w:after="0" w:line="324" w:lineRule="exact"/>
              <w:jc w:val="both"/>
              <w:rPr>
                <w:rFonts w:ascii="Times New Roman" w:hAnsi="Times New Roman" w:cs="Times New Roman"/>
                <w:sz w:val="26"/>
                <w:szCs w:val="26"/>
              </w:rPr>
            </w:pPr>
            <w:r w:rsidRPr="0013148A">
              <w:rPr>
                <w:rFonts w:ascii="Times New Roman" w:hAnsi="Times New Roman" w:cs="Times New Roman"/>
                <w:sz w:val="26"/>
                <w:szCs w:val="26"/>
              </w:rPr>
              <w:t xml:space="preserve">Цель внеурочной деятельности обучающихся с умственной отсталостью. </w:t>
            </w:r>
          </w:p>
          <w:p w:rsidR="0013148A" w:rsidRPr="0013148A" w:rsidRDefault="0013148A" w:rsidP="00B87BEA">
            <w:pPr>
              <w:pStyle w:val="a6"/>
              <w:numPr>
                <w:ilvl w:val="0"/>
                <w:numId w:val="28"/>
              </w:numPr>
              <w:tabs>
                <w:tab w:val="right" w:pos="9312"/>
              </w:tabs>
              <w:spacing w:after="0" w:line="324" w:lineRule="exact"/>
              <w:jc w:val="both"/>
              <w:rPr>
                <w:rStyle w:val="a9"/>
                <w:rFonts w:ascii="Times New Roman" w:hAnsi="Times New Roman" w:cs="Times New Roman"/>
                <w:b w:val="0"/>
                <w:bCs w:val="0"/>
                <w:sz w:val="26"/>
                <w:szCs w:val="26"/>
              </w:rPr>
            </w:pPr>
            <w:r w:rsidRPr="0013148A">
              <w:rPr>
                <w:rStyle w:val="a9"/>
                <w:rFonts w:ascii="Times New Roman" w:hAnsi="Times New Roman" w:cs="Times New Roman"/>
                <w:b w:val="0"/>
                <w:color w:val="000000"/>
                <w:sz w:val="26"/>
                <w:szCs w:val="26"/>
              </w:rPr>
              <w:t>Интеграция дополнительного образования и внеурочной деятельности как условие</w:t>
            </w:r>
          </w:p>
          <w:p w:rsidR="005E5670" w:rsidRPr="00C81BC0" w:rsidRDefault="0013148A" w:rsidP="00C81BC0">
            <w:pPr>
              <w:pStyle w:val="a6"/>
              <w:tabs>
                <w:tab w:val="right" w:pos="9312"/>
              </w:tabs>
              <w:spacing w:after="0" w:line="324" w:lineRule="exact"/>
              <w:ind w:left="20"/>
              <w:jc w:val="both"/>
              <w:rPr>
                <w:rFonts w:ascii="Times New Roman" w:hAnsi="Times New Roman" w:cs="Times New Roman"/>
                <w:sz w:val="26"/>
                <w:szCs w:val="26"/>
              </w:rPr>
            </w:pPr>
            <w:r>
              <w:rPr>
                <w:rStyle w:val="a9"/>
                <w:rFonts w:ascii="Times New Roman" w:hAnsi="Times New Roman" w:cs="Times New Roman"/>
                <w:b w:val="0"/>
                <w:color w:val="000000"/>
                <w:sz w:val="26"/>
                <w:szCs w:val="26"/>
              </w:rPr>
              <w:t>п</w:t>
            </w:r>
            <w:r w:rsidRPr="0013148A">
              <w:rPr>
                <w:rStyle w:val="a9"/>
                <w:rFonts w:ascii="Times New Roman" w:hAnsi="Times New Roman" w:cs="Times New Roman"/>
                <w:b w:val="0"/>
                <w:color w:val="000000"/>
                <w:sz w:val="26"/>
                <w:szCs w:val="26"/>
              </w:rPr>
              <w:t>оследующего</w:t>
            </w:r>
            <w:r>
              <w:rPr>
                <w:rStyle w:val="a9"/>
                <w:rFonts w:ascii="Times New Roman" w:hAnsi="Times New Roman" w:cs="Times New Roman"/>
                <w:b w:val="0"/>
                <w:bCs w:val="0"/>
                <w:sz w:val="26"/>
                <w:szCs w:val="26"/>
              </w:rPr>
              <w:t xml:space="preserve"> </w:t>
            </w:r>
            <w:r w:rsidRPr="0013148A">
              <w:rPr>
                <w:rStyle w:val="a9"/>
                <w:rFonts w:ascii="Times New Roman" w:hAnsi="Times New Roman" w:cs="Times New Roman"/>
                <w:b w:val="0"/>
                <w:color w:val="000000"/>
                <w:sz w:val="26"/>
                <w:szCs w:val="26"/>
              </w:rPr>
              <w:t xml:space="preserve">саморазвития, </w:t>
            </w:r>
            <w:proofErr w:type="gramStart"/>
            <w:r w:rsidRPr="0013148A">
              <w:rPr>
                <w:rStyle w:val="a9"/>
                <w:rFonts w:ascii="Times New Roman" w:hAnsi="Times New Roman" w:cs="Times New Roman"/>
                <w:b w:val="0"/>
                <w:color w:val="000000"/>
                <w:sz w:val="26"/>
                <w:szCs w:val="26"/>
              </w:rPr>
              <w:t>самоопределения и социализации</w:t>
            </w:r>
            <w:proofErr w:type="gramEnd"/>
            <w:r w:rsidRPr="0013148A">
              <w:rPr>
                <w:rStyle w:val="a9"/>
                <w:rFonts w:ascii="Times New Roman" w:hAnsi="Times New Roman" w:cs="Times New Roman"/>
                <w:b w:val="0"/>
                <w:color w:val="000000"/>
                <w:sz w:val="26"/>
                <w:szCs w:val="26"/>
              </w:rPr>
              <w:t xml:space="preserve"> обучающихся при</w:t>
            </w:r>
            <w:r w:rsidRPr="0013148A">
              <w:rPr>
                <w:rFonts w:ascii="Times New Roman" w:hAnsi="Times New Roman" w:cs="Times New Roman"/>
                <w:color w:val="000000"/>
                <w:sz w:val="26"/>
                <w:szCs w:val="26"/>
              </w:rPr>
              <w:t xml:space="preserve"> </w:t>
            </w:r>
            <w:r w:rsidRPr="0013148A">
              <w:rPr>
                <w:rFonts w:ascii="Times New Roman" w:hAnsi="Times New Roman" w:cs="Times New Roman"/>
                <w:sz w:val="26"/>
                <w:szCs w:val="26"/>
              </w:rPr>
              <w:lastRenderedPageBreak/>
              <w:t>реализации</w:t>
            </w:r>
            <w:r w:rsidRPr="0013148A">
              <w:rPr>
                <w:rFonts w:ascii="Times New Roman" w:hAnsi="Times New Roman" w:cs="Times New Roman"/>
                <w:sz w:val="26"/>
                <w:szCs w:val="26"/>
                <w:shd w:val="clear" w:color="auto" w:fill="FAFAFA"/>
              </w:rPr>
              <w:t xml:space="preserve"> </w:t>
            </w:r>
            <w:r w:rsidRPr="0013148A">
              <w:rPr>
                <w:rFonts w:ascii="Times New Roman" w:hAnsi="Times New Roman" w:cs="Times New Roman"/>
                <w:sz w:val="26"/>
                <w:szCs w:val="26"/>
              </w:rPr>
              <w:t>ФГОС образования УО (интеллектуальными нарушениями)</w:t>
            </w:r>
          </w:p>
          <w:p w:rsidR="00AC1FBD" w:rsidRPr="0013148A" w:rsidRDefault="00C81BC0" w:rsidP="0013148A">
            <w:pPr>
              <w:jc w:val="both"/>
              <w:rPr>
                <w:rFonts w:ascii="Times New Roman" w:hAnsi="Times New Roman" w:cs="Times New Roman"/>
                <w:sz w:val="26"/>
                <w:szCs w:val="26"/>
              </w:rPr>
            </w:pPr>
            <w:r>
              <w:rPr>
                <w:rFonts w:ascii="Times New Roman" w:hAnsi="Times New Roman" w:cs="Times New Roman"/>
                <w:b/>
                <w:sz w:val="26"/>
                <w:szCs w:val="26"/>
              </w:rPr>
              <w:t xml:space="preserve">       </w:t>
            </w:r>
            <w:r w:rsidR="00AC1FBD" w:rsidRPr="0013148A">
              <w:rPr>
                <w:rFonts w:ascii="Times New Roman" w:hAnsi="Times New Roman" w:cs="Times New Roman"/>
                <w:b/>
                <w:sz w:val="26"/>
                <w:szCs w:val="26"/>
              </w:rPr>
              <w:t>В 201</w:t>
            </w:r>
            <w:r w:rsidR="007C5FBE" w:rsidRPr="0013148A">
              <w:rPr>
                <w:rFonts w:ascii="Times New Roman" w:hAnsi="Times New Roman" w:cs="Times New Roman"/>
                <w:b/>
                <w:sz w:val="26"/>
                <w:szCs w:val="26"/>
              </w:rPr>
              <w:t>8</w:t>
            </w:r>
            <w:r w:rsidR="00AC1FBD" w:rsidRPr="0013148A">
              <w:rPr>
                <w:rFonts w:ascii="Times New Roman" w:hAnsi="Times New Roman" w:cs="Times New Roman"/>
                <w:sz w:val="26"/>
                <w:szCs w:val="26"/>
              </w:rPr>
              <w:t xml:space="preserve"> учебном году под руководством заместителя директора по УВР проведена серия </w:t>
            </w:r>
            <w:proofErr w:type="spellStart"/>
            <w:r w:rsidR="00AC1FBD" w:rsidRPr="0013148A">
              <w:rPr>
                <w:rFonts w:ascii="Times New Roman" w:hAnsi="Times New Roman" w:cs="Times New Roman"/>
                <w:sz w:val="26"/>
                <w:szCs w:val="26"/>
              </w:rPr>
              <w:t>спецсеминаров</w:t>
            </w:r>
            <w:proofErr w:type="spellEnd"/>
            <w:r w:rsidR="0076369C" w:rsidRPr="0013148A">
              <w:rPr>
                <w:rFonts w:ascii="Times New Roman" w:hAnsi="Times New Roman" w:cs="Times New Roman"/>
                <w:sz w:val="26"/>
                <w:szCs w:val="26"/>
              </w:rPr>
              <w:t>,</w:t>
            </w:r>
            <w:r w:rsidR="00AC1FBD" w:rsidRPr="0013148A">
              <w:rPr>
                <w:rFonts w:ascii="Times New Roman" w:hAnsi="Times New Roman" w:cs="Times New Roman"/>
                <w:sz w:val="26"/>
                <w:szCs w:val="26"/>
              </w:rPr>
              <w:t xml:space="preserve"> объеденных одной целью: изучение современных (инновационных) педагогических технологий в рамках реализации </w:t>
            </w:r>
            <w:r w:rsidR="00AC1FBD" w:rsidRPr="0013148A">
              <w:rPr>
                <w:rFonts w:ascii="Times New Roman" w:hAnsi="Times New Roman" w:cs="Times New Roman"/>
                <w:bCs/>
                <w:sz w:val="26"/>
                <w:szCs w:val="26"/>
              </w:rPr>
              <w:t>ФГОС образования обучающихся с УО (интеллектуальными нарушениями)</w:t>
            </w:r>
            <w:r w:rsidR="00AC1FBD" w:rsidRPr="0013148A">
              <w:rPr>
                <w:rFonts w:ascii="Times New Roman" w:hAnsi="Times New Roman" w:cs="Times New Roman"/>
                <w:sz w:val="26"/>
                <w:szCs w:val="26"/>
              </w:rPr>
              <w:t>:</w:t>
            </w:r>
          </w:p>
          <w:p w:rsidR="0013148A" w:rsidRPr="0013148A" w:rsidRDefault="0013148A" w:rsidP="0013148A">
            <w:pPr>
              <w:autoSpaceDE w:val="0"/>
              <w:autoSpaceDN w:val="0"/>
              <w:adjustRightInd w:val="0"/>
              <w:jc w:val="both"/>
              <w:rPr>
                <w:rFonts w:ascii="Times New Roman" w:hAnsi="Times New Roman" w:cs="Times New Roman"/>
                <w:sz w:val="26"/>
                <w:szCs w:val="26"/>
              </w:rPr>
            </w:pPr>
            <w:r>
              <w:rPr>
                <w:rStyle w:val="a9"/>
                <w:rFonts w:ascii="Times New Roman" w:hAnsi="Times New Roman" w:cs="Times New Roman"/>
                <w:b w:val="0"/>
                <w:sz w:val="26"/>
                <w:szCs w:val="26"/>
              </w:rPr>
              <w:t xml:space="preserve">-  </w:t>
            </w:r>
            <w:r w:rsidRPr="0013148A">
              <w:rPr>
                <w:rStyle w:val="a9"/>
                <w:rFonts w:ascii="Times New Roman" w:hAnsi="Times New Roman" w:cs="Times New Roman"/>
                <w:b w:val="0"/>
                <w:sz w:val="26"/>
                <w:szCs w:val="26"/>
              </w:rPr>
              <w:t xml:space="preserve">Развитие познавательного интереса у обучающихся в образовательном процессе в свете введений ФГОС </w:t>
            </w:r>
            <w:r w:rsidRPr="0013148A">
              <w:rPr>
                <w:rFonts w:ascii="Times New Roman" w:hAnsi="Times New Roman" w:cs="Times New Roman"/>
                <w:sz w:val="26"/>
                <w:szCs w:val="26"/>
              </w:rPr>
              <w:t>УО (интеллектуальными нарушениями).</w:t>
            </w:r>
          </w:p>
          <w:p w:rsidR="0013148A" w:rsidRPr="0013148A" w:rsidRDefault="0013148A" w:rsidP="0013148A">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 xml:space="preserve">- </w:t>
            </w:r>
            <w:r w:rsidRPr="0013148A">
              <w:rPr>
                <w:rFonts w:ascii="Times New Roman" w:hAnsi="Times New Roman" w:cs="Times New Roman"/>
                <w:sz w:val="26"/>
                <w:szCs w:val="26"/>
              </w:rPr>
              <w:t>Формирование и развитие БУД  на уроках в рамках реализации ФГОС УО (интеллектуальными нарушениями).</w:t>
            </w:r>
          </w:p>
          <w:p w:rsidR="0013148A" w:rsidRPr="0013148A" w:rsidRDefault="0013148A" w:rsidP="0013148A">
            <w:pPr>
              <w:autoSpaceDE w:val="0"/>
              <w:autoSpaceDN w:val="0"/>
              <w:adjustRightInd w:val="0"/>
              <w:jc w:val="both"/>
              <w:rPr>
                <w:rFonts w:ascii="Times New Roman" w:hAnsi="Times New Roman" w:cs="Times New Roman"/>
                <w:sz w:val="26"/>
                <w:szCs w:val="26"/>
              </w:rPr>
            </w:pPr>
            <w:r>
              <w:rPr>
                <w:rFonts w:ascii="Times New Roman" w:eastAsia="Calibri" w:hAnsi="Times New Roman" w:cs="Times New Roman"/>
                <w:sz w:val="26"/>
                <w:szCs w:val="26"/>
              </w:rPr>
              <w:t xml:space="preserve">-   </w:t>
            </w:r>
            <w:r w:rsidRPr="0013148A">
              <w:rPr>
                <w:rFonts w:ascii="Times New Roman" w:eastAsia="Calibri" w:hAnsi="Times New Roman" w:cs="Times New Roman"/>
                <w:sz w:val="26"/>
                <w:szCs w:val="26"/>
              </w:rPr>
              <w:t xml:space="preserve">Инновационная система контроля и оценки знаний обучающихся в рамках реализации ФГОС </w:t>
            </w:r>
            <w:r w:rsidRPr="0013148A">
              <w:rPr>
                <w:rFonts w:ascii="Times New Roman" w:hAnsi="Times New Roman" w:cs="Times New Roman"/>
                <w:sz w:val="26"/>
                <w:szCs w:val="26"/>
              </w:rPr>
              <w:t>УО (интеллектуальными нарушениями).</w:t>
            </w:r>
          </w:p>
          <w:p w:rsidR="0013148A" w:rsidRPr="000215BD" w:rsidRDefault="0013148A" w:rsidP="000215BD">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 xml:space="preserve">-   </w:t>
            </w:r>
            <w:r w:rsidRPr="0013148A">
              <w:rPr>
                <w:rFonts w:ascii="Times New Roman" w:hAnsi="Times New Roman" w:cs="Times New Roman"/>
                <w:sz w:val="26"/>
                <w:szCs w:val="26"/>
              </w:rPr>
              <w:t>Виды характ</w:t>
            </w:r>
            <w:r w:rsidR="000215BD">
              <w:rPr>
                <w:rFonts w:ascii="Times New Roman" w:hAnsi="Times New Roman" w:cs="Times New Roman"/>
                <w:sz w:val="26"/>
                <w:szCs w:val="26"/>
              </w:rPr>
              <w:t>еристик и правила их написания.</w:t>
            </w:r>
          </w:p>
          <w:p w:rsidR="007C5FBE" w:rsidRPr="00CE554F" w:rsidRDefault="003E735D" w:rsidP="00B87BEA">
            <w:pPr>
              <w:pStyle w:val="a3"/>
              <w:numPr>
                <w:ilvl w:val="0"/>
                <w:numId w:val="13"/>
              </w:numPr>
              <w:autoSpaceDE w:val="0"/>
              <w:autoSpaceDN w:val="0"/>
              <w:adjustRightInd w:val="0"/>
              <w:rPr>
                <w:rFonts w:ascii="Times New Roman" w:hAnsi="Times New Roman" w:cs="Times New Roman"/>
                <w:sz w:val="26"/>
                <w:szCs w:val="26"/>
              </w:rPr>
            </w:pPr>
            <w:r w:rsidRPr="00CE554F">
              <w:rPr>
                <w:rFonts w:ascii="Times New Roman" w:hAnsi="Times New Roman" w:cs="Times New Roman"/>
                <w:sz w:val="26"/>
                <w:szCs w:val="26"/>
              </w:rPr>
              <w:t>Ведёт мониторинг учебно-воспитательного процесса.</w:t>
            </w:r>
          </w:p>
          <w:p w:rsidR="00B576CF" w:rsidRPr="00CE554F" w:rsidRDefault="00FE3221" w:rsidP="00FE3221">
            <w:pPr>
              <w:rPr>
                <w:rFonts w:ascii="Times New Roman" w:hAnsi="Times New Roman" w:cs="Times New Roman"/>
                <w:sz w:val="26"/>
                <w:szCs w:val="26"/>
              </w:rPr>
            </w:pPr>
            <w:r w:rsidRPr="00CE554F">
              <w:rPr>
                <w:rFonts w:ascii="Times New Roman" w:hAnsi="Times New Roman" w:cs="Times New Roman"/>
                <w:sz w:val="26"/>
                <w:szCs w:val="26"/>
              </w:rPr>
              <w:t>Итоги мониторинга  фиксируются в аналитических справках, доводятся  до сведения педагогов</w:t>
            </w:r>
            <w:r w:rsidR="0038517B" w:rsidRPr="00CE554F">
              <w:rPr>
                <w:rFonts w:ascii="Times New Roman" w:hAnsi="Times New Roman" w:cs="Times New Roman"/>
                <w:sz w:val="26"/>
                <w:szCs w:val="26"/>
              </w:rPr>
              <w:t>. Мониторинг является основой для планирования работы образовательного учреждения.</w:t>
            </w:r>
          </w:p>
          <w:p w:rsidR="00AE4BCE" w:rsidRPr="00CE554F" w:rsidRDefault="00FE3221" w:rsidP="00B87BEA">
            <w:pPr>
              <w:pStyle w:val="a3"/>
              <w:numPr>
                <w:ilvl w:val="0"/>
                <w:numId w:val="13"/>
              </w:numPr>
              <w:rPr>
                <w:rFonts w:ascii="Times New Roman" w:hAnsi="Times New Roman" w:cs="Times New Roman"/>
                <w:sz w:val="26"/>
                <w:szCs w:val="26"/>
              </w:rPr>
            </w:pPr>
            <w:r w:rsidRPr="00CE554F">
              <w:rPr>
                <w:rFonts w:ascii="Times New Roman" w:hAnsi="Times New Roman" w:cs="Times New Roman"/>
                <w:sz w:val="26"/>
                <w:szCs w:val="26"/>
              </w:rPr>
              <w:t>Ведёт антикоррупционную работу  в образовательном учреждении.</w:t>
            </w:r>
          </w:p>
        </w:tc>
      </w:tr>
      <w:tr w:rsidR="00D871FB"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71FB" w:rsidRPr="001F6E55" w:rsidRDefault="00D871FB" w:rsidP="002A1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1F6E55">
              <w:rPr>
                <w:rFonts w:ascii="Times New Roman" w:hAnsi="Times New Roman" w:cs="Times New Roman"/>
                <w:sz w:val="26"/>
                <w:szCs w:val="26"/>
              </w:rPr>
              <w:lastRenderedPageBreak/>
              <w:t xml:space="preserve">Структурное подразделение </w:t>
            </w:r>
            <w:r w:rsidR="0076369C" w:rsidRPr="001F6E55">
              <w:rPr>
                <w:rFonts w:ascii="Times New Roman" w:hAnsi="Times New Roman" w:cs="Times New Roman"/>
                <w:sz w:val="26"/>
                <w:szCs w:val="26"/>
              </w:rPr>
              <w:t>-</w:t>
            </w:r>
            <w:r w:rsidRPr="001F6E55">
              <w:rPr>
                <w:rFonts w:ascii="Times New Roman" w:hAnsi="Times New Roman" w:cs="Times New Roman"/>
                <w:sz w:val="26"/>
                <w:szCs w:val="26"/>
              </w:rPr>
              <w:t xml:space="preserve">Территориальная </w:t>
            </w:r>
            <w:r w:rsidR="00D96CC1" w:rsidRPr="001F6E55">
              <w:rPr>
                <w:rFonts w:ascii="Times New Roman" w:hAnsi="Times New Roman" w:cs="Times New Roman"/>
                <w:sz w:val="26"/>
                <w:szCs w:val="26"/>
              </w:rPr>
              <w:t xml:space="preserve">психолого –медико – педагогическая </w:t>
            </w:r>
            <w:r w:rsidRPr="001F6E55">
              <w:rPr>
                <w:rFonts w:ascii="Times New Roman" w:hAnsi="Times New Roman" w:cs="Times New Roman"/>
                <w:sz w:val="26"/>
                <w:szCs w:val="26"/>
              </w:rPr>
              <w:t xml:space="preserve">комиссия </w:t>
            </w:r>
          </w:p>
          <w:p w:rsidR="00820953" w:rsidRPr="001F6E55" w:rsidRDefault="00D96CC1" w:rsidP="002A1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1F6E55">
              <w:rPr>
                <w:rFonts w:ascii="Times New Roman" w:hAnsi="Times New Roman" w:cs="Times New Roman"/>
                <w:sz w:val="26"/>
                <w:szCs w:val="26"/>
              </w:rPr>
              <w:t>( Т</w:t>
            </w:r>
            <w:r w:rsidR="00D871FB" w:rsidRPr="001F6E55">
              <w:rPr>
                <w:rFonts w:ascii="Times New Roman" w:hAnsi="Times New Roman" w:cs="Times New Roman"/>
                <w:sz w:val="26"/>
                <w:szCs w:val="26"/>
              </w:rPr>
              <w:t xml:space="preserve">ПМПК) руководитель </w:t>
            </w:r>
          </w:p>
          <w:p w:rsidR="00D871FB" w:rsidRPr="001F6E55" w:rsidRDefault="00A73745" w:rsidP="002A1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pacing w:val="-3"/>
                <w:sz w:val="26"/>
                <w:szCs w:val="26"/>
              </w:rPr>
            </w:pPr>
            <w:r>
              <w:rPr>
                <w:rFonts w:ascii="Times New Roman" w:hAnsi="Times New Roman" w:cs="Times New Roman"/>
                <w:sz w:val="26"/>
                <w:szCs w:val="26"/>
              </w:rPr>
              <w:t>Малютина Елена Анатольевна</w:t>
            </w:r>
          </w:p>
          <w:p w:rsidR="00D871FB" w:rsidRPr="00CE554F" w:rsidRDefault="00D871FB" w:rsidP="002A1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1F6E55">
              <w:rPr>
                <w:rFonts w:ascii="Times New Roman" w:hAnsi="Times New Roman" w:cs="Times New Roman"/>
                <w:bCs/>
                <w:spacing w:val="-3"/>
                <w:sz w:val="26"/>
                <w:szCs w:val="26"/>
              </w:rPr>
              <w:t>контактный  телефон</w:t>
            </w:r>
            <w:r w:rsidRPr="00A73745">
              <w:rPr>
                <w:rFonts w:ascii="Times New Roman" w:hAnsi="Times New Roman" w:cs="Times New Roman"/>
                <w:bCs/>
                <w:spacing w:val="-3"/>
                <w:sz w:val="26"/>
                <w:szCs w:val="26"/>
              </w:rPr>
              <w:t xml:space="preserve">: </w:t>
            </w:r>
            <w:r w:rsidR="008D2039" w:rsidRPr="00A73745">
              <w:rPr>
                <w:rFonts w:ascii="Times New Roman" w:hAnsi="Times New Roman" w:cs="Times New Roman"/>
                <w:sz w:val="26"/>
                <w:szCs w:val="26"/>
              </w:rPr>
              <w:t xml:space="preserve"> 8(343)94</w:t>
            </w:r>
            <w:r w:rsidR="008D2039" w:rsidRPr="001F6E55">
              <w:rPr>
                <w:rFonts w:ascii="Times New Roman" w:hAnsi="Times New Roman" w:cs="Times New Roman"/>
                <w:sz w:val="26"/>
                <w:szCs w:val="26"/>
              </w:rPr>
              <w:t>-5- 07-47</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2D6D" w:rsidRPr="00CE554F" w:rsidRDefault="001F6E55" w:rsidP="001F6E55">
            <w:pPr>
              <w:shd w:val="clear" w:color="auto" w:fill="FFFFFF"/>
              <w:tabs>
                <w:tab w:val="left" w:pos="850"/>
              </w:tabs>
              <w:ind w:right="34"/>
              <w:jc w:val="both"/>
              <w:rPr>
                <w:rFonts w:ascii="Times New Roman" w:hAnsi="Times New Roman" w:cs="Times New Roman"/>
                <w:spacing w:val="-30"/>
                <w:sz w:val="26"/>
                <w:szCs w:val="26"/>
              </w:rPr>
            </w:pPr>
            <w:r w:rsidRPr="001F6E55">
              <w:rPr>
                <w:rFonts w:ascii="Times New Roman" w:hAnsi="Times New Roman" w:cs="Times New Roman"/>
                <w:sz w:val="26"/>
                <w:szCs w:val="26"/>
              </w:rPr>
              <w:t xml:space="preserve">          </w:t>
            </w:r>
            <w:r w:rsidR="00D96CC1" w:rsidRPr="00CE554F">
              <w:rPr>
                <w:rFonts w:ascii="Times New Roman" w:hAnsi="Times New Roman" w:cs="Times New Roman"/>
                <w:sz w:val="26"/>
                <w:szCs w:val="26"/>
              </w:rPr>
              <w:t>Т</w:t>
            </w:r>
            <w:r w:rsidR="00722D6D" w:rsidRPr="00CE554F">
              <w:rPr>
                <w:rFonts w:ascii="Times New Roman" w:hAnsi="Times New Roman" w:cs="Times New Roman"/>
                <w:sz w:val="26"/>
                <w:szCs w:val="26"/>
              </w:rPr>
              <w:t>ерриториальная психолого-медико-педа</w:t>
            </w:r>
            <w:r w:rsidR="00D96CC1" w:rsidRPr="00CE554F">
              <w:rPr>
                <w:rFonts w:ascii="Times New Roman" w:hAnsi="Times New Roman" w:cs="Times New Roman"/>
                <w:sz w:val="26"/>
                <w:szCs w:val="26"/>
              </w:rPr>
              <w:t>гогическая комиссия  (далее - Т</w:t>
            </w:r>
            <w:r w:rsidR="00722D6D" w:rsidRPr="00CE554F">
              <w:rPr>
                <w:rFonts w:ascii="Times New Roman" w:hAnsi="Times New Roman" w:cs="Times New Roman"/>
                <w:sz w:val="26"/>
                <w:szCs w:val="26"/>
              </w:rPr>
              <w:t xml:space="preserve">ПМПК) является структурным подразделением </w:t>
            </w:r>
            <w:r w:rsidR="00163E08" w:rsidRPr="00CE554F">
              <w:rPr>
                <w:rFonts w:ascii="Times New Roman" w:hAnsi="Times New Roman" w:cs="Times New Roman"/>
                <w:sz w:val="26"/>
                <w:szCs w:val="26"/>
              </w:rPr>
              <w:t xml:space="preserve">ОУ,  </w:t>
            </w:r>
            <w:r w:rsidR="00722D6D" w:rsidRPr="00CE554F">
              <w:rPr>
                <w:rFonts w:ascii="Times New Roman" w:hAnsi="Times New Roman" w:cs="Times New Roman"/>
                <w:sz w:val="26"/>
                <w:szCs w:val="26"/>
              </w:rPr>
              <w:t xml:space="preserve">деятельность которой направлена на решение проблем, связанных со своевременным выявлением, образованием, социальной адаптацией детей с нарушениями речи и  интеллекта на территории </w:t>
            </w:r>
            <w:proofErr w:type="spellStart"/>
            <w:r w:rsidR="00722D6D" w:rsidRPr="00CE554F">
              <w:rPr>
                <w:rFonts w:ascii="Times New Roman" w:hAnsi="Times New Roman" w:cs="Times New Roman"/>
                <w:sz w:val="26"/>
                <w:szCs w:val="26"/>
              </w:rPr>
              <w:t>Ачитского</w:t>
            </w:r>
            <w:proofErr w:type="spellEnd"/>
            <w:r w:rsidR="00722D6D" w:rsidRPr="00CE554F">
              <w:rPr>
                <w:rFonts w:ascii="Times New Roman" w:hAnsi="Times New Roman" w:cs="Times New Roman"/>
                <w:sz w:val="26"/>
                <w:szCs w:val="26"/>
              </w:rPr>
              <w:t xml:space="preserve"> городского округа, </w:t>
            </w:r>
            <w:proofErr w:type="spellStart"/>
            <w:r w:rsidR="00722D6D" w:rsidRPr="00CE554F">
              <w:rPr>
                <w:rFonts w:ascii="Times New Roman" w:hAnsi="Times New Roman" w:cs="Times New Roman"/>
                <w:sz w:val="26"/>
                <w:szCs w:val="26"/>
              </w:rPr>
              <w:t>Артинского</w:t>
            </w:r>
            <w:proofErr w:type="spellEnd"/>
            <w:r w:rsidR="00722D6D" w:rsidRPr="00CE554F">
              <w:rPr>
                <w:rFonts w:ascii="Times New Roman" w:hAnsi="Times New Roman" w:cs="Times New Roman"/>
                <w:sz w:val="26"/>
                <w:szCs w:val="26"/>
              </w:rPr>
              <w:t xml:space="preserve"> городского округа, Красноуфимского округа, Красноуфимского городского округа</w:t>
            </w:r>
            <w:r w:rsidR="003873CF" w:rsidRPr="00CE554F">
              <w:rPr>
                <w:rFonts w:ascii="Times New Roman" w:hAnsi="Times New Roman" w:cs="Times New Roman"/>
                <w:sz w:val="26"/>
                <w:szCs w:val="26"/>
              </w:rPr>
              <w:t>,</w:t>
            </w:r>
            <w:r w:rsidR="00722D6D" w:rsidRPr="00CE554F">
              <w:rPr>
                <w:rFonts w:ascii="Times New Roman" w:hAnsi="Times New Roman" w:cs="Times New Roman"/>
                <w:sz w:val="26"/>
                <w:szCs w:val="26"/>
              </w:rPr>
              <w:t xml:space="preserve"> с учетом индивидуальных особенностей каждого конкретного ребенка и условий местного социума.</w:t>
            </w:r>
          </w:p>
          <w:p w:rsidR="001F6E55" w:rsidRPr="001F6E55" w:rsidRDefault="00722D6D" w:rsidP="001F6E55">
            <w:pPr>
              <w:jc w:val="both"/>
              <w:rPr>
                <w:rFonts w:ascii="Times New Roman" w:hAnsi="Times New Roman" w:cs="Times New Roman"/>
                <w:b/>
                <w:sz w:val="26"/>
                <w:szCs w:val="26"/>
              </w:rPr>
            </w:pPr>
            <w:r w:rsidRPr="00CE554F">
              <w:rPr>
                <w:bCs/>
                <w:spacing w:val="-1"/>
                <w:sz w:val="26"/>
                <w:szCs w:val="26"/>
              </w:rPr>
              <w:t xml:space="preserve">   </w:t>
            </w:r>
            <w:r w:rsidR="001F6E55">
              <w:rPr>
                <w:rFonts w:ascii="Times New Roman" w:hAnsi="Times New Roman" w:cs="Times New Roman"/>
                <w:b/>
                <w:sz w:val="24"/>
                <w:szCs w:val="24"/>
              </w:rPr>
              <w:t xml:space="preserve"> </w:t>
            </w:r>
            <w:r w:rsidR="001F6E55" w:rsidRPr="001F6E55">
              <w:rPr>
                <w:rFonts w:ascii="Times New Roman" w:hAnsi="Times New Roman" w:cs="Times New Roman"/>
                <w:b/>
                <w:sz w:val="26"/>
                <w:szCs w:val="26"/>
              </w:rPr>
              <w:t>Задачи:</w:t>
            </w:r>
          </w:p>
          <w:p w:rsidR="001F6E55" w:rsidRPr="001F6E55" w:rsidRDefault="001F6E55" w:rsidP="001F6E55">
            <w:pPr>
              <w:jc w:val="both"/>
              <w:rPr>
                <w:rFonts w:ascii="Times New Roman" w:hAnsi="Times New Roman" w:cs="Times New Roman"/>
                <w:sz w:val="26"/>
                <w:szCs w:val="26"/>
              </w:rPr>
            </w:pPr>
            <w:r w:rsidRPr="001F6E55">
              <w:rPr>
                <w:rFonts w:ascii="Times New Roman" w:hAnsi="Times New Roman" w:cs="Times New Roman"/>
                <w:sz w:val="26"/>
                <w:szCs w:val="26"/>
              </w:rPr>
              <w:t>- проведение комплексного психолого- медико- педагогического обследования для своевременного выявления детей с особенностями в физическом и (или) психическом развитии и (или) отклонениями в поведении;</w:t>
            </w:r>
          </w:p>
          <w:p w:rsidR="001F6E55" w:rsidRPr="001F6E55" w:rsidRDefault="001F6E55" w:rsidP="001F6E55">
            <w:pPr>
              <w:jc w:val="both"/>
              <w:rPr>
                <w:rFonts w:ascii="Times New Roman" w:hAnsi="Times New Roman" w:cs="Times New Roman"/>
                <w:sz w:val="26"/>
                <w:szCs w:val="26"/>
              </w:rPr>
            </w:pPr>
            <w:r w:rsidRPr="001F6E55">
              <w:rPr>
                <w:rFonts w:ascii="Times New Roman" w:hAnsi="Times New Roman" w:cs="Times New Roman"/>
                <w:sz w:val="26"/>
                <w:szCs w:val="26"/>
              </w:rPr>
              <w:t xml:space="preserve">- осуществление информационно- организационного, методического сопровождения деятельности образовательных организаций в реализации адаптированных образовательных программ дошкольного, начального общего, основного общего и среднего общего образования в соответствии с требованиями </w:t>
            </w:r>
            <w:proofErr w:type="spellStart"/>
            <w:r w:rsidRPr="001F6E55">
              <w:rPr>
                <w:rFonts w:ascii="Times New Roman" w:hAnsi="Times New Roman" w:cs="Times New Roman"/>
                <w:sz w:val="26"/>
                <w:szCs w:val="26"/>
              </w:rPr>
              <w:t>ФГОСов</w:t>
            </w:r>
            <w:proofErr w:type="spellEnd"/>
            <w:r w:rsidRPr="001F6E55">
              <w:rPr>
                <w:rFonts w:ascii="Times New Roman" w:hAnsi="Times New Roman" w:cs="Times New Roman"/>
                <w:sz w:val="26"/>
                <w:szCs w:val="26"/>
              </w:rPr>
              <w:t xml:space="preserve">; </w:t>
            </w:r>
          </w:p>
          <w:p w:rsidR="0024798A" w:rsidRPr="001F6E55" w:rsidRDefault="001F6E55" w:rsidP="001F6E55">
            <w:pPr>
              <w:jc w:val="both"/>
              <w:rPr>
                <w:rFonts w:ascii="Times New Roman" w:hAnsi="Times New Roman" w:cs="Times New Roman"/>
                <w:sz w:val="26"/>
                <w:szCs w:val="26"/>
              </w:rPr>
            </w:pPr>
            <w:r w:rsidRPr="001F6E55">
              <w:rPr>
                <w:rFonts w:ascii="Times New Roman" w:hAnsi="Times New Roman" w:cs="Times New Roman"/>
                <w:sz w:val="26"/>
                <w:szCs w:val="26"/>
              </w:rPr>
              <w:lastRenderedPageBreak/>
              <w:t>-   оказание консультативной и методической  помощи родителям (законным представителям) детей, педагогическим работникам образовательных организаций по вопросам воспитания, обучения и коррекции нарушений развития детей с ограниченными возможностями здоровья и (или) девиантным (общественно опасным) поведением;</w:t>
            </w:r>
            <w:r w:rsidR="00722D6D" w:rsidRPr="001F6E55">
              <w:rPr>
                <w:rFonts w:ascii="Times New Roman" w:hAnsi="Times New Roman" w:cs="Times New Roman"/>
                <w:bCs/>
                <w:spacing w:val="-1"/>
                <w:sz w:val="26"/>
                <w:szCs w:val="26"/>
              </w:rPr>
              <w:t xml:space="preserve">    </w:t>
            </w:r>
            <w:r w:rsidRPr="001F6E55">
              <w:rPr>
                <w:rFonts w:ascii="Times New Roman" w:hAnsi="Times New Roman" w:cs="Times New Roman"/>
                <w:bCs/>
                <w:spacing w:val="-1"/>
                <w:sz w:val="26"/>
                <w:szCs w:val="26"/>
              </w:rPr>
              <w:t xml:space="preserve"> </w:t>
            </w:r>
          </w:p>
          <w:p w:rsidR="00D871FB" w:rsidRPr="001F6E55" w:rsidRDefault="00D96CC1" w:rsidP="0013148A">
            <w:pPr>
              <w:pStyle w:val="a3"/>
              <w:ind w:left="34"/>
              <w:rPr>
                <w:rStyle w:val="a8"/>
                <w:rFonts w:ascii="Times New Roman" w:hAnsi="Times New Roman" w:cs="Times New Roman"/>
                <w:color w:val="0070C0"/>
                <w:sz w:val="26"/>
                <w:szCs w:val="26"/>
                <w:shd w:val="clear" w:color="auto" w:fill="FDFDFC"/>
              </w:rPr>
            </w:pPr>
            <w:r w:rsidRPr="001F6E55">
              <w:rPr>
                <w:rFonts w:ascii="Times New Roman" w:hAnsi="Times New Roman" w:cs="Times New Roman"/>
                <w:sz w:val="26"/>
                <w:szCs w:val="26"/>
              </w:rPr>
              <w:t>Т</w:t>
            </w:r>
            <w:r w:rsidR="00722D6D" w:rsidRPr="001F6E55">
              <w:rPr>
                <w:rFonts w:ascii="Times New Roman" w:hAnsi="Times New Roman" w:cs="Times New Roman"/>
                <w:sz w:val="26"/>
                <w:szCs w:val="26"/>
              </w:rPr>
              <w:t>ПМПК</w:t>
            </w:r>
            <w:r w:rsidR="00E80776" w:rsidRPr="001F6E55">
              <w:rPr>
                <w:rFonts w:ascii="Times New Roman" w:hAnsi="Times New Roman" w:cs="Times New Roman"/>
                <w:sz w:val="26"/>
                <w:szCs w:val="26"/>
              </w:rPr>
              <w:t xml:space="preserve"> имеет </w:t>
            </w:r>
            <w:r w:rsidR="00722D6D" w:rsidRPr="001F6E55">
              <w:rPr>
                <w:rFonts w:ascii="Times New Roman" w:hAnsi="Times New Roman" w:cs="Times New Roman"/>
                <w:sz w:val="26"/>
                <w:szCs w:val="26"/>
              </w:rPr>
              <w:t xml:space="preserve"> свой сайт:</w:t>
            </w:r>
            <w:r w:rsidR="00722D6D" w:rsidRPr="001F6E55">
              <w:rPr>
                <w:rFonts w:ascii="Times New Roman" w:hAnsi="Times New Roman" w:cs="Times New Roman"/>
                <w:color w:val="C00000"/>
                <w:sz w:val="26"/>
                <w:szCs w:val="26"/>
              </w:rPr>
              <w:t xml:space="preserve"> </w:t>
            </w:r>
            <w:hyperlink r:id="rId15" w:tgtFrame="_blank" w:tooltip="http://topmpk.jimdo.com" w:history="1">
              <w:r w:rsidR="0024798A" w:rsidRPr="001F6E55">
                <w:rPr>
                  <w:rStyle w:val="a8"/>
                  <w:rFonts w:ascii="Times New Roman" w:hAnsi="Times New Roman" w:cs="Times New Roman"/>
                  <w:color w:val="0070C0"/>
                  <w:sz w:val="26"/>
                  <w:szCs w:val="26"/>
                  <w:shd w:val="clear" w:color="auto" w:fill="FDFDFC"/>
                </w:rPr>
                <w:t>http://topmpk.jimdo.com </w:t>
              </w:r>
            </w:hyperlink>
          </w:p>
          <w:p w:rsidR="001F6E55" w:rsidRPr="001F6E55" w:rsidRDefault="001F6E55" w:rsidP="001F6E55">
            <w:pPr>
              <w:jc w:val="both"/>
              <w:rPr>
                <w:rFonts w:ascii="Times New Roman" w:hAnsi="Times New Roman" w:cs="Times New Roman"/>
                <w:sz w:val="26"/>
                <w:szCs w:val="26"/>
              </w:rPr>
            </w:pPr>
            <w:r w:rsidRPr="001F6E55">
              <w:rPr>
                <w:rFonts w:ascii="Times New Roman" w:hAnsi="Times New Roman" w:cs="Times New Roman"/>
                <w:sz w:val="26"/>
                <w:szCs w:val="26"/>
              </w:rPr>
              <w:t xml:space="preserve">        Комиссия осуществляет свою деятельность в соответствии с утверждённым руководителем комиссии положением, разработанным на основании приказа Министерства образования и науки РФ от 20 сентября 2013 г. № 1082 «Об утверждении Положения о психолого-медико-педагогической комиссии» и Порядка работы центральной и территориальных областных психолого-медико-педагогических комиссий Свердловской области, утверждённого приказом Министерства общего и профессионального образования Свердловской области от 07 ноября  2016 г., должностными инструкциями руководителя и специалистов комиссии.</w:t>
            </w:r>
          </w:p>
          <w:p w:rsidR="001F6E55" w:rsidRPr="001F6E55" w:rsidRDefault="001F6E55" w:rsidP="001F6E55">
            <w:pPr>
              <w:jc w:val="both"/>
              <w:rPr>
                <w:rFonts w:ascii="Times New Roman" w:hAnsi="Times New Roman" w:cs="Times New Roman"/>
                <w:sz w:val="26"/>
                <w:szCs w:val="26"/>
              </w:rPr>
            </w:pPr>
            <w:r w:rsidRPr="001F6E55">
              <w:rPr>
                <w:rFonts w:ascii="Times New Roman" w:hAnsi="Times New Roman" w:cs="Times New Roman"/>
                <w:sz w:val="26"/>
                <w:szCs w:val="26"/>
              </w:rPr>
              <w:t xml:space="preserve">Приказ № 12-ОД от 02 февраля 2016г. об утверждении положения о </w:t>
            </w:r>
            <w:proofErr w:type="spellStart"/>
            <w:r w:rsidRPr="001F6E55">
              <w:rPr>
                <w:rFonts w:ascii="Times New Roman" w:hAnsi="Times New Roman" w:cs="Times New Roman"/>
                <w:sz w:val="26"/>
                <w:szCs w:val="26"/>
              </w:rPr>
              <w:t>Красноуфимской</w:t>
            </w:r>
            <w:proofErr w:type="spellEnd"/>
            <w:r w:rsidRPr="001F6E55">
              <w:rPr>
                <w:rFonts w:ascii="Times New Roman" w:hAnsi="Times New Roman" w:cs="Times New Roman"/>
                <w:sz w:val="26"/>
                <w:szCs w:val="26"/>
              </w:rPr>
              <w:t xml:space="preserve"> территориальной областной психолого-медико-педагогической комиссии.</w:t>
            </w:r>
          </w:p>
          <w:p w:rsidR="001F6E55" w:rsidRPr="001F6E55" w:rsidRDefault="001F6E55" w:rsidP="001F6E55">
            <w:pPr>
              <w:rPr>
                <w:rFonts w:ascii="Times New Roman" w:hAnsi="Times New Roman" w:cs="Times New Roman"/>
                <w:sz w:val="26"/>
                <w:szCs w:val="26"/>
              </w:rPr>
            </w:pPr>
            <w:r w:rsidRPr="001F6E55">
              <w:rPr>
                <w:rFonts w:ascii="Times New Roman" w:hAnsi="Times New Roman" w:cs="Times New Roman"/>
                <w:sz w:val="26"/>
                <w:szCs w:val="26"/>
              </w:rPr>
              <w:t>Основные направления деятельности ТПМПК:</w:t>
            </w:r>
          </w:p>
          <w:p w:rsidR="001F6E55" w:rsidRPr="001F6E55" w:rsidRDefault="001F6E55" w:rsidP="001F6E55">
            <w:pPr>
              <w:rPr>
                <w:rFonts w:ascii="Times New Roman" w:hAnsi="Times New Roman" w:cs="Times New Roman"/>
                <w:sz w:val="26"/>
                <w:szCs w:val="26"/>
              </w:rPr>
            </w:pPr>
            <w:r w:rsidRPr="001F6E55">
              <w:rPr>
                <w:rFonts w:ascii="Times New Roman" w:hAnsi="Times New Roman" w:cs="Times New Roman"/>
                <w:sz w:val="26"/>
                <w:szCs w:val="26"/>
              </w:rPr>
              <w:t>- Диагностическое</w:t>
            </w:r>
          </w:p>
          <w:p w:rsidR="001F6E55" w:rsidRPr="001F6E55" w:rsidRDefault="001F6E55" w:rsidP="001F6E55">
            <w:pPr>
              <w:rPr>
                <w:rFonts w:ascii="Times New Roman" w:hAnsi="Times New Roman" w:cs="Times New Roman"/>
                <w:sz w:val="26"/>
                <w:szCs w:val="26"/>
              </w:rPr>
            </w:pPr>
            <w:r w:rsidRPr="001F6E55">
              <w:rPr>
                <w:rFonts w:ascii="Times New Roman" w:hAnsi="Times New Roman" w:cs="Times New Roman"/>
                <w:sz w:val="26"/>
                <w:szCs w:val="26"/>
              </w:rPr>
              <w:t xml:space="preserve">- Информационно - методическое (с функцией сопровождения) </w:t>
            </w:r>
          </w:p>
          <w:p w:rsidR="001F6E55" w:rsidRPr="001F6E55" w:rsidRDefault="001F6E55" w:rsidP="001F6E55">
            <w:pPr>
              <w:rPr>
                <w:rFonts w:ascii="Times New Roman" w:hAnsi="Times New Roman" w:cs="Times New Roman"/>
                <w:sz w:val="26"/>
                <w:szCs w:val="26"/>
              </w:rPr>
            </w:pPr>
            <w:r w:rsidRPr="001F6E55">
              <w:rPr>
                <w:rFonts w:ascii="Times New Roman" w:hAnsi="Times New Roman" w:cs="Times New Roman"/>
                <w:sz w:val="26"/>
                <w:szCs w:val="26"/>
              </w:rPr>
              <w:t xml:space="preserve">- Коррекционно - развивающее </w:t>
            </w:r>
          </w:p>
          <w:p w:rsidR="001F6E55" w:rsidRPr="001F6E55" w:rsidRDefault="001F6E55" w:rsidP="001F6E55">
            <w:pPr>
              <w:rPr>
                <w:rFonts w:ascii="Times New Roman" w:hAnsi="Times New Roman" w:cs="Times New Roman"/>
                <w:sz w:val="26"/>
                <w:szCs w:val="26"/>
              </w:rPr>
            </w:pPr>
            <w:r w:rsidRPr="001F6E55">
              <w:rPr>
                <w:rFonts w:ascii="Times New Roman" w:hAnsi="Times New Roman" w:cs="Times New Roman"/>
                <w:sz w:val="26"/>
                <w:szCs w:val="26"/>
              </w:rPr>
              <w:t>- Консультативное</w:t>
            </w:r>
          </w:p>
          <w:p w:rsidR="001F6E55" w:rsidRPr="00A73745" w:rsidRDefault="001F6E55" w:rsidP="001F6E55">
            <w:pPr>
              <w:rPr>
                <w:rFonts w:ascii="Times New Roman" w:hAnsi="Times New Roman" w:cs="Times New Roman"/>
                <w:sz w:val="26"/>
                <w:szCs w:val="26"/>
              </w:rPr>
            </w:pPr>
            <w:r w:rsidRPr="001F6E55">
              <w:rPr>
                <w:rFonts w:ascii="Times New Roman" w:hAnsi="Times New Roman" w:cs="Times New Roman"/>
                <w:sz w:val="26"/>
                <w:szCs w:val="26"/>
              </w:rPr>
              <w:t>- Аналитическое</w:t>
            </w:r>
          </w:p>
          <w:p w:rsidR="001F6E55" w:rsidRPr="001F6E55" w:rsidRDefault="001F6E55" w:rsidP="001F6E55">
            <w:pPr>
              <w:rPr>
                <w:rFonts w:ascii="Times New Roman" w:hAnsi="Times New Roman" w:cs="Times New Roman"/>
                <w:b/>
                <w:sz w:val="26"/>
                <w:szCs w:val="26"/>
              </w:rPr>
            </w:pPr>
            <w:r w:rsidRPr="001F6E55">
              <w:rPr>
                <w:rFonts w:ascii="Times New Roman" w:hAnsi="Times New Roman" w:cs="Times New Roman"/>
                <w:b/>
                <w:sz w:val="26"/>
                <w:szCs w:val="26"/>
              </w:rPr>
              <w:t>Диагностическое направление работы.</w:t>
            </w:r>
          </w:p>
          <w:p w:rsidR="001F6E55" w:rsidRPr="001F6E55" w:rsidRDefault="001F6E55" w:rsidP="001F6E55">
            <w:pPr>
              <w:shd w:val="clear" w:color="auto" w:fill="FFFFFF"/>
              <w:jc w:val="both"/>
              <w:rPr>
                <w:rFonts w:ascii="Times New Roman" w:eastAsia="Times New Roman" w:hAnsi="Times New Roman" w:cs="Times New Roman"/>
                <w:color w:val="000000"/>
                <w:sz w:val="26"/>
                <w:szCs w:val="26"/>
                <w:lang w:eastAsia="ru-RU"/>
              </w:rPr>
            </w:pPr>
            <w:r w:rsidRPr="001F6E55">
              <w:rPr>
                <w:rFonts w:ascii="Times New Roman" w:hAnsi="Times New Roman" w:cs="Times New Roman"/>
                <w:b/>
                <w:sz w:val="26"/>
                <w:szCs w:val="26"/>
              </w:rPr>
              <w:t xml:space="preserve">Статистическая информация: </w:t>
            </w:r>
            <w:r w:rsidRPr="001F6E55">
              <w:rPr>
                <w:rFonts w:ascii="Times New Roman" w:hAnsi="Times New Roman" w:cs="Times New Roman"/>
                <w:sz w:val="26"/>
                <w:szCs w:val="26"/>
              </w:rPr>
              <w:t xml:space="preserve">общее количество обследованных детей и обучающихся за 2018 год составило </w:t>
            </w:r>
            <w:r w:rsidRPr="001F6E55">
              <w:rPr>
                <w:rFonts w:ascii="Times New Roman" w:hAnsi="Times New Roman" w:cs="Times New Roman"/>
                <w:b/>
                <w:sz w:val="26"/>
                <w:szCs w:val="26"/>
              </w:rPr>
              <w:t>418</w:t>
            </w:r>
            <w:r w:rsidRPr="001F6E55">
              <w:rPr>
                <w:rFonts w:ascii="Times New Roman" w:hAnsi="Times New Roman" w:cs="Times New Roman"/>
                <w:sz w:val="26"/>
                <w:szCs w:val="26"/>
              </w:rPr>
              <w:t xml:space="preserve"> человек. </w:t>
            </w:r>
            <w:r w:rsidRPr="001F6E55">
              <w:rPr>
                <w:rFonts w:ascii="Times New Roman" w:eastAsia="Times New Roman" w:hAnsi="Times New Roman" w:cs="Times New Roman"/>
                <w:color w:val="000000"/>
                <w:sz w:val="26"/>
                <w:szCs w:val="26"/>
                <w:lang w:eastAsia="ru-RU"/>
              </w:rPr>
              <w:t xml:space="preserve">Из них 62 детей дошкольного возраста и 356 обучающихся. Первично обратились 263 человека, повторно прошли обследование 155 человек. </w:t>
            </w:r>
          </w:p>
          <w:p w:rsidR="001F6E55" w:rsidRPr="001F6E55" w:rsidRDefault="001F6E55" w:rsidP="001F6E55">
            <w:pPr>
              <w:jc w:val="both"/>
              <w:rPr>
                <w:rFonts w:ascii="Times New Roman" w:hAnsi="Times New Roman" w:cs="Times New Roman"/>
                <w:b/>
                <w:sz w:val="26"/>
                <w:szCs w:val="26"/>
              </w:rPr>
            </w:pPr>
            <w:r w:rsidRPr="001F6E55">
              <w:rPr>
                <w:rFonts w:ascii="Times New Roman" w:hAnsi="Times New Roman" w:cs="Times New Roman"/>
                <w:sz w:val="26"/>
                <w:szCs w:val="26"/>
              </w:rPr>
              <w:t xml:space="preserve">Из них: </w:t>
            </w:r>
            <w:proofErr w:type="spellStart"/>
            <w:r w:rsidRPr="001F6E55">
              <w:rPr>
                <w:rFonts w:ascii="Times New Roman" w:hAnsi="Times New Roman" w:cs="Times New Roman"/>
                <w:sz w:val="26"/>
                <w:szCs w:val="26"/>
              </w:rPr>
              <w:t>Артинский</w:t>
            </w:r>
            <w:proofErr w:type="spellEnd"/>
            <w:r w:rsidRPr="001F6E55">
              <w:rPr>
                <w:rFonts w:ascii="Times New Roman" w:hAnsi="Times New Roman" w:cs="Times New Roman"/>
                <w:sz w:val="26"/>
                <w:szCs w:val="26"/>
              </w:rPr>
              <w:t xml:space="preserve"> ГО – 90 обучающихся, </w:t>
            </w:r>
            <w:proofErr w:type="spellStart"/>
            <w:r w:rsidRPr="001F6E55">
              <w:rPr>
                <w:rFonts w:ascii="Times New Roman" w:hAnsi="Times New Roman" w:cs="Times New Roman"/>
                <w:sz w:val="26"/>
                <w:szCs w:val="26"/>
              </w:rPr>
              <w:t>Ачитский</w:t>
            </w:r>
            <w:proofErr w:type="spellEnd"/>
            <w:r w:rsidRPr="001F6E55">
              <w:rPr>
                <w:rFonts w:ascii="Times New Roman" w:hAnsi="Times New Roman" w:cs="Times New Roman"/>
                <w:sz w:val="26"/>
                <w:szCs w:val="26"/>
              </w:rPr>
              <w:t xml:space="preserve"> ГО – 71 обучающихся, ГО Красноуфимск – 44 обучающихся, Красноуфимский ГО – 213 обучающихся.</w:t>
            </w:r>
          </w:p>
          <w:p w:rsidR="001F6E55" w:rsidRPr="001F6E55" w:rsidRDefault="001F6E55" w:rsidP="001F6E55">
            <w:pPr>
              <w:jc w:val="both"/>
              <w:rPr>
                <w:rFonts w:ascii="Times New Roman" w:hAnsi="Times New Roman" w:cs="Times New Roman"/>
                <w:sz w:val="26"/>
                <w:szCs w:val="26"/>
              </w:rPr>
            </w:pPr>
            <w:r w:rsidRPr="001F6E55">
              <w:rPr>
                <w:rFonts w:ascii="Times New Roman" w:hAnsi="Times New Roman" w:cs="Times New Roman"/>
                <w:sz w:val="26"/>
                <w:szCs w:val="26"/>
              </w:rPr>
              <w:t>В течении 2018 года прошли комплексное обследование 26 детей-инвалидов</w:t>
            </w:r>
          </w:p>
          <w:p w:rsidR="001F6E55" w:rsidRPr="001F6E55" w:rsidRDefault="001F6E55" w:rsidP="001F6E55">
            <w:pPr>
              <w:jc w:val="both"/>
              <w:rPr>
                <w:rFonts w:ascii="Times New Roman" w:hAnsi="Times New Roman" w:cs="Times New Roman"/>
                <w:sz w:val="26"/>
                <w:szCs w:val="26"/>
              </w:rPr>
            </w:pPr>
            <w:r w:rsidRPr="001F6E55">
              <w:rPr>
                <w:rFonts w:ascii="Times New Roman" w:hAnsi="Times New Roman" w:cs="Times New Roman"/>
                <w:sz w:val="26"/>
                <w:szCs w:val="26"/>
              </w:rPr>
              <w:t>дошкольного и школьного возраста, с целью определение специальных образовательных</w:t>
            </w:r>
          </w:p>
          <w:p w:rsidR="001F6E55" w:rsidRPr="001F6E55" w:rsidRDefault="001F6E55" w:rsidP="001F6E55">
            <w:pPr>
              <w:jc w:val="both"/>
              <w:rPr>
                <w:rFonts w:ascii="Times New Roman" w:hAnsi="Times New Roman" w:cs="Times New Roman"/>
                <w:sz w:val="26"/>
                <w:szCs w:val="26"/>
              </w:rPr>
            </w:pPr>
            <w:r w:rsidRPr="001F6E55">
              <w:rPr>
                <w:rFonts w:ascii="Times New Roman" w:hAnsi="Times New Roman" w:cs="Times New Roman"/>
                <w:sz w:val="26"/>
                <w:szCs w:val="26"/>
              </w:rPr>
              <w:t>условий.</w:t>
            </w:r>
          </w:p>
          <w:p w:rsidR="001F6E55" w:rsidRPr="001F6E55" w:rsidRDefault="001F6E55" w:rsidP="001F6E55">
            <w:pPr>
              <w:jc w:val="both"/>
              <w:rPr>
                <w:rFonts w:ascii="Times New Roman" w:hAnsi="Times New Roman" w:cs="Times New Roman"/>
                <w:sz w:val="26"/>
                <w:szCs w:val="26"/>
              </w:rPr>
            </w:pPr>
            <w:r w:rsidRPr="001F6E55">
              <w:rPr>
                <w:rFonts w:ascii="Times New Roman" w:hAnsi="Times New Roman" w:cs="Times New Roman"/>
                <w:sz w:val="26"/>
                <w:szCs w:val="26"/>
              </w:rPr>
              <w:t xml:space="preserve">Всего обследовано выпускников 9-х классов (ГИА) – 62, из них: очередное обследование </w:t>
            </w:r>
            <w:r w:rsidRPr="001F6E55">
              <w:rPr>
                <w:rFonts w:ascii="Times New Roman" w:hAnsi="Times New Roman" w:cs="Times New Roman"/>
                <w:sz w:val="26"/>
                <w:szCs w:val="26"/>
              </w:rPr>
              <w:lastRenderedPageBreak/>
              <w:t xml:space="preserve">– 51 человек, впервые– 11 человек. Следует отметить, что в прошедшем учебном году  количество обратившихся обучающихся 9-классов было в три раза больше. </w:t>
            </w:r>
          </w:p>
          <w:p w:rsidR="001F6E55" w:rsidRPr="001F6E55" w:rsidRDefault="001F6E55" w:rsidP="001F6E55">
            <w:pPr>
              <w:rPr>
                <w:rFonts w:ascii="Times New Roman" w:hAnsi="Times New Roman" w:cs="Times New Roman"/>
                <w:sz w:val="26"/>
                <w:szCs w:val="26"/>
              </w:rPr>
            </w:pPr>
            <w:r w:rsidRPr="001F6E55">
              <w:rPr>
                <w:rFonts w:ascii="Times New Roman" w:hAnsi="Times New Roman" w:cs="Times New Roman"/>
                <w:sz w:val="26"/>
                <w:szCs w:val="26"/>
              </w:rPr>
              <w:t xml:space="preserve">Программа профессионального обучения рекомендована 42 обучающимся. </w:t>
            </w:r>
          </w:p>
          <w:p w:rsidR="001F6E55" w:rsidRPr="001F6E55" w:rsidRDefault="001F6E55" w:rsidP="001F6E55">
            <w:pPr>
              <w:rPr>
                <w:rFonts w:ascii="Times New Roman" w:hAnsi="Times New Roman" w:cs="Times New Roman"/>
                <w:b/>
                <w:sz w:val="26"/>
                <w:szCs w:val="26"/>
              </w:rPr>
            </w:pPr>
            <w:r w:rsidRPr="001F6E55">
              <w:rPr>
                <w:rFonts w:ascii="Times New Roman" w:hAnsi="Times New Roman" w:cs="Times New Roman"/>
                <w:b/>
                <w:sz w:val="26"/>
                <w:szCs w:val="26"/>
              </w:rPr>
              <w:t xml:space="preserve">Информационно - методическое направление: </w:t>
            </w:r>
          </w:p>
          <w:p w:rsidR="001F6E55" w:rsidRPr="001F6E55" w:rsidRDefault="001F6E55" w:rsidP="001F6E55">
            <w:pPr>
              <w:rPr>
                <w:rFonts w:ascii="Times New Roman" w:hAnsi="Times New Roman" w:cs="Times New Roman"/>
                <w:sz w:val="26"/>
                <w:szCs w:val="26"/>
              </w:rPr>
            </w:pPr>
            <w:r w:rsidRPr="001F6E55">
              <w:rPr>
                <w:rFonts w:ascii="Times New Roman" w:hAnsi="Times New Roman" w:cs="Times New Roman"/>
                <w:sz w:val="26"/>
                <w:szCs w:val="26"/>
              </w:rPr>
              <w:t>За текущий год специалисты ТПМПК:</w:t>
            </w:r>
          </w:p>
          <w:p w:rsidR="001F6E55" w:rsidRPr="001F6E55" w:rsidRDefault="001F6E55" w:rsidP="001F6E55">
            <w:pPr>
              <w:rPr>
                <w:rFonts w:ascii="Times New Roman" w:hAnsi="Times New Roman" w:cs="Times New Roman"/>
                <w:sz w:val="26"/>
                <w:szCs w:val="26"/>
              </w:rPr>
            </w:pPr>
            <w:r w:rsidRPr="001F6E55">
              <w:rPr>
                <w:rFonts w:ascii="Times New Roman" w:hAnsi="Times New Roman" w:cs="Times New Roman"/>
                <w:sz w:val="26"/>
                <w:szCs w:val="26"/>
              </w:rPr>
              <w:t xml:space="preserve">- участвовали в </w:t>
            </w:r>
            <w:proofErr w:type="spellStart"/>
            <w:r w:rsidRPr="001F6E55">
              <w:rPr>
                <w:rFonts w:ascii="Times New Roman" w:hAnsi="Times New Roman" w:cs="Times New Roman"/>
                <w:sz w:val="26"/>
                <w:szCs w:val="26"/>
              </w:rPr>
              <w:t>вебинаре</w:t>
            </w:r>
            <w:proofErr w:type="spellEnd"/>
            <w:r w:rsidRPr="001F6E55">
              <w:rPr>
                <w:rFonts w:ascii="Times New Roman" w:hAnsi="Times New Roman" w:cs="Times New Roman"/>
                <w:sz w:val="26"/>
                <w:szCs w:val="26"/>
              </w:rPr>
              <w:t>, по теме: «Актуальные вопросы в деятельности ПМПК» - ноябрь 2018г.;</w:t>
            </w:r>
          </w:p>
          <w:p w:rsidR="001F6E55" w:rsidRPr="001F6E55" w:rsidRDefault="001F6E55" w:rsidP="001F6E55">
            <w:pPr>
              <w:rPr>
                <w:rFonts w:ascii="Times New Roman" w:hAnsi="Times New Roman" w:cs="Times New Roman"/>
                <w:sz w:val="26"/>
                <w:szCs w:val="26"/>
              </w:rPr>
            </w:pPr>
            <w:r w:rsidRPr="001F6E55">
              <w:rPr>
                <w:rFonts w:ascii="Times New Roman" w:hAnsi="Times New Roman" w:cs="Times New Roman"/>
                <w:sz w:val="26"/>
                <w:szCs w:val="26"/>
              </w:rPr>
              <w:t>-  руководитель ТПМПК, учитель-логопед, учитель-дефектолог прошли курсы повышения квалификации по следующим программам:</w:t>
            </w:r>
          </w:p>
          <w:p w:rsidR="001F6E55" w:rsidRPr="001F6E55" w:rsidRDefault="001F6E55" w:rsidP="001F6E55">
            <w:pPr>
              <w:rPr>
                <w:rFonts w:ascii="Times New Roman" w:hAnsi="Times New Roman" w:cs="Times New Roman"/>
                <w:sz w:val="26"/>
                <w:szCs w:val="26"/>
              </w:rPr>
            </w:pPr>
            <w:r w:rsidRPr="001F6E55">
              <w:rPr>
                <w:rFonts w:ascii="Times New Roman" w:hAnsi="Times New Roman" w:cs="Times New Roman"/>
                <w:sz w:val="26"/>
                <w:szCs w:val="26"/>
              </w:rPr>
              <w:t>«Организация деятельности ПМПК по осуществлению комплексного диагностического обследования несовершеннолетних и разработке рекомендаций, направленных на определение специальных условий обучения и воспитания для детей-инвалидов и детей с ОВЗ» в объеме 72 часа г. Екатеринбург– март 2018г;</w:t>
            </w:r>
          </w:p>
          <w:p w:rsidR="001F6E55" w:rsidRPr="001F6E55" w:rsidRDefault="001F6E55" w:rsidP="001F6E55">
            <w:pPr>
              <w:rPr>
                <w:rFonts w:ascii="Times New Roman" w:hAnsi="Times New Roman" w:cs="Times New Roman"/>
                <w:sz w:val="26"/>
                <w:szCs w:val="26"/>
              </w:rPr>
            </w:pPr>
            <w:r w:rsidRPr="001F6E55">
              <w:rPr>
                <w:rFonts w:ascii="Times New Roman" w:hAnsi="Times New Roman" w:cs="Times New Roman"/>
                <w:sz w:val="26"/>
                <w:szCs w:val="26"/>
              </w:rPr>
              <w:t>«Современные психолого-педагогические подходы в работе с детьми, имеющие множественные нарушения развития, в соответствии с требованиями ФГОС» в объеме 72 часа г. Екатеринбург– ноябрь 2018г.</w:t>
            </w:r>
          </w:p>
          <w:p w:rsidR="001F6E55" w:rsidRPr="001F6E55" w:rsidRDefault="001F6E55" w:rsidP="001F6E55">
            <w:pPr>
              <w:rPr>
                <w:rFonts w:ascii="Times New Roman" w:hAnsi="Times New Roman" w:cs="Times New Roman"/>
                <w:b/>
                <w:sz w:val="26"/>
                <w:szCs w:val="26"/>
              </w:rPr>
            </w:pPr>
            <w:r w:rsidRPr="001F6E55">
              <w:rPr>
                <w:rFonts w:ascii="Times New Roman" w:hAnsi="Times New Roman" w:cs="Times New Roman"/>
                <w:sz w:val="26"/>
                <w:szCs w:val="26"/>
              </w:rPr>
              <w:t xml:space="preserve">Информационная деятельность ТПМПК также осуществляется через сайт: </w:t>
            </w:r>
            <w:r w:rsidRPr="001F6E55">
              <w:rPr>
                <w:rFonts w:ascii="Times New Roman" w:hAnsi="Times New Roman" w:cs="Times New Roman"/>
                <w:b/>
                <w:sz w:val="26"/>
                <w:szCs w:val="26"/>
              </w:rPr>
              <w:t>http://topmpk.jimdo.com</w:t>
            </w:r>
          </w:p>
          <w:p w:rsidR="001F6E55" w:rsidRPr="001F6E55" w:rsidRDefault="001F6E55" w:rsidP="001F6E55">
            <w:pPr>
              <w:rPr>
                <w:rFonts w:ascii="Times New Roman" w:hAnsi="Times New Roman" w:cs="Times New Roman"/>
                <w:sz w:val="26"/>
                <w:szCs w:val="26"/>
              </w:rPr>
            </w:pPr>
            <w:r w:rsidRPr="001F6E55">
              <w:rPr>
                <w:rFonts w:ascii="Times New Roman" w:hAnsi="Times New Roman" w:cs="Times New Roman"/>
                <w:sz w:val="26"/>
                <w:szCs w:val="26"/>
              </w:rPr>
              <w:t xml:space="preserve">Специалистами были составлены информационные буклеты, памятки для родителей и педагогов на следующие темы: </w:t>
            </w:r>
          </w:p>
          <w:p w:rsidR="001F6E55" w:rsidRPr="001F6E55" w:rsidRDefault="001F6E55" w:rsidP="00B87BEA">
            <w:pPr>
              <w:pStyle w:val="a3"/>
              <w:numPr>
                <w:ilvl w:val="0"/>
                <w:numId w:val="48"/>
              </w:numPr>
              <w:rPr>
                <w:rFonts w:ascii="Times New Roman" w:hAnsi="Times New Roman" w:cs="Times New Roman"/>
                <w:sz w:val="26"/>
                <w:szCs w:val="26"/>
              </w:rPr>
            </w:pPr>
            <w:r w:rsidRPr="001F6E55">
              <w:rPr>
                <w:rFonts w:ascii="Times New Roman" w:hAnsi="Times New Roman" w:cs="Times New Roman"/>
                <w:sz w:val="26"/>
                <w:szCs w:val="26"/>
              </w:rPr>
              <w:t>Советы родителям первоклассников</w:t>
            </w:r>
            <w:r>
              <w:rPr>
                <w:rFonts w:ascii="Times New Roman" w:hAnsi="Times New Roman" w:cs="Times New Roman"/>
                <w:sz w:val="26"/>
                <w:szCs w:val="26"/>
                <w:lang w:val="en-US"/>
              </w:rPr>
              <w:t>/</w:t>
            </w:r>
          </w:p>
          <w:p w:rsidR="001F6E55" w:rsidRPr="001F6E55" w:rsidRDefault="001F6E55" w:rsidP="00B87BEA">
            <w:pPr>
              <w:pStyle w:val="a3"/>
              <w:numPr>
                <w:ilvl w:val="0"/>
                <w:numId w:val="48"/>
              </w:numPr>
              <w:rPr>
                <w:rFonts w:ascii="Times New Roman" w:hAnsi="Times New Roman" w:cs="Times New Roman"/>
                <w:sz w:val="26"/>
                <w:szCs w:val="26"/>
              </w:rPr>
            </w:pPr>
            <w:r w:rsidRPr="001F6E55">
              <w:rPr>
                <w:rFonts w:ascii="Times New Roman" w:hAnsi="Times New Roman" w:cs="Times New Roman"/>
                <w:sz w:val="26"/>
                <w:szCs w:val="26"/>
              </w:rPr>
              <w:t xml:space="preserve">Летаем - звуки различаем! </w:t>
            </w:r>
            <w:proofErr w:type="gramStart"/>
            <w:r w:rsidRPr="001F6E55">
              <w:rPr>
                <w:rFonts w:ascii="Times New Roman" w:hAnsi="Times New Roman" w:cs="Times New Roman"/>
                <w:sz w:val="26"/>
                <w:szCs w:val="26"/>
              </w:rPr>
              <w:t>Г-К</w:t>
            </w:r>
            <w:proofErr w:type="gramEnd"/>
            <w:r w:rsidRPr="001F6E55">
              <w:rPr>
                <w:rFonts w:ascii="Times New Roman" w:hAnsi="Times New Roman" w:cs="Times New Roman"/>
                <w:sz w:val="26"/>
                <w:szCs w:val="26"/>
              </w:rPr>
              <w:t xml:space="preserve"> (младший школьный возраст)</w:t>
            </w:r>
            <w:r>
              <w:rPr>
                <w:rFonts w:ascii="Times New Roman" w:hAnsi="Times New Roman" w:cs="Times New Roman"/>
                <w:sz w:val="26"/>
                <w:szCs w:val="26"/>
              </w:rPr>
              <w:t>.</w:t>
            </w:r>
          </w:p>
          <w:p w:rsidR="001F6E55" w:rsidRDefault="001F6E55" w:rsidP="00B87BEA">
            <w:pPr>
              <w:pStyle w:val="a3"/>
              <w:numPr>
                <w:ilvl w:val="0"/>
                <w:numId w:val="48"/>
              </w:numPr>
              <w:rPr>
                <w:rFonts w:ascii="Times New Roman" w:hAnsi="Times New Roman" w:cs="Times New Roman"/>
                <w:sz w:val="26"/>
                <w:szCs w:val="26"/>
              </w:rPr>
            </w:pPr>
            <w:r w:rsidRPr="001F6E55">
              <w:rPr>
                <w:rFonts w:ascii="Times New Roman" w:hAnsi="Times New Roman" w:cs="Times New Roman"/>
                <w:sz w:val="26"/>
                <w:szCs w:val="26"/>
              </w:rPr>
              <w:t>Летаем - звуки различаем! Г-</w:t>
            </w:r>
            <w:proofErr w:type="gramStart"/>
            <w:r w:rsidRPr="001F6E55">
              <w:rPr>
                <w:rFonts w:ascii="Times New Roman" w:hAnsi="Times New Roman" w:cs="Times New Roman"/>
                <w:sz w:val="26"/>
                <w:szCs w:val="26"/>
              </w:rPr>
              <w:t>К  (</w:t>
            </w:r>
            <w:proofErr w:type="gramEnd"/>
            <w:r w:rsidRPr="001F6E55">
              <w:rPr>
                <w:rFonts w:ascii="Times New Roman" w:hAnsi="Times New Roman" w:cs="Times New Roman"/>
                <w:sz w:val="26"/>
                <w:szCs w:val="26"/>
              </w:rPr>
              <w:t>для детей дошкольного возраста)</w:t>
            </w:r>
          </w:p>
          <w:p w:rsidR="001F6E55" w:rsidRDefault="001F6E55" w:rsidP="00B87BEA">
            <w:pPr>
              <w:pStyle w:val="a3"/>
              <w:numPr>
                <w:ilvl w:val="0"/>
                <w:numId w:val="48"/>
              </w:numPr>
              <w:rPr>
                <w:rFonts w:ascii="Times New Roman" w:hAnsi="Times New Roman" w:cs="Times New Roman"/>
                <w:sz w:val="26"/>
                <w:szCs w:val="26"/>
              </w:rPr>
            </w:pPr>
            <w:r w:rsidRPr="001F6E55">
              <w:rPr>
                <w:rFonts w:ascii="Times New Roman" w:hAnsi="Times New Roman" w:cs="Times New Roman"/>
                <w:sz w:val="26"/>
                <w:szCs w:val="26"/>
              </w:rPr>
              <w:t>«Как вести себя с подростком»</w:t>
            </w:r>
            <w:r>
              <w:rPr>
                <w:rFonts w:ascii="Times New Roman" w:hAnsi="Times New Roman" w:cs="Times New Roman"/>
                <w:sz w:val="26"/>
                <w:szCs w:val="26"/>
              </w:rPr>
              <w:t>.</w:t>
            </w:r>
          </w:p>
          <w:p w:rsidR="001F6E55" w:rsidRDefault="001F6E55" w:rsidP="00B87BEA">
            <w:pPr>
              <w:pStyle w:val="a3"/>
              <w:numPr>
                <w:ilvl w:val="0"/>
                <w:numId w:val="48"/>
              </w:numPr>
              <w:rPr>
                <w:rFonts w:ascii="Times New Roman" w:hAnsi="Times New Roman" w:cs="Times New Roman"/>
                <w:sz w:val="26"/>
                <w:szCs w:val="26"/>
              </w:rPr>
            </w:pPr>
            <w:r w:rsidRPr="001F6E55">
              <w:rPr>
                <w:rFonts w:ascii="Times New Roman" w:hAnsi="Times New Roman" w:cs="Times New Roman"/>
                <w:sz w:val="26"/>
                <w:szCs w:val="26"/>
              </w:rPr>
              <w:t>«Школьная неуспеваемость»</w:t>
            </w:r>
            <w:r>
              <w:rPr>
                <w:rFonts w:ascii="Times New Roman" w:hAnsi="Times New Roman" w:cs="Times New Roman"/>
                <w:sz w:val="26"/>
                <w:szCs w:val="26"/>
              </w:rPr>
              <w:t>.</w:t>
            </w:r>
          </w:p>
          <w:p w:rsidR="001F6E55" w:rsidRDefault="001F6E55" w:rsidP="00B87BEA">
            <w:pPr>
              <w:pStyle w:val="a3"/>
              <w:numPr>
                <w:ilvl w:val="0"/>
                <w:numId w:val="48"/>
              </w:numPr>
              <w:rPr>
                <w:rFonts w:ascii="Times New Roman" w:hAnsi="Times New Roman" w:cs="Times New Roman"/>
                <w:sz w:val="26"/>
                <w:szCs w:val="26"/>
              </w:rPr>
            </w:pPr>
            <w:r w:rsidRPr="001F6E55">
              <w:rPr>
                <w:rFonts w:ascii="Times New Roman" w:hAnsi="Times New Roman" w:cs="Times New Roman"/>
                <w:sz w:val="26"/>
                <w:szCs w:val="26"/>
              </w:rPr>
              <w:t>«Как научиться дружить»</w:t>
            </w:r>
            <w:r>
              <w:rPr>
                <w:rFonts w:ascii="Times New Roman" w:hAnsi="Times New Roman" w:cs="Times New Roman"/>
                <w:sz w:val="26"/>
                <w:szCs w:val="26"/>
              </w:rPr>
              <w:t>.</w:t>
            </w:r>
          </w:p>
          <w:p w:rsidR="001F6E55" w:rsidRDefault="001F6E55" w:rsidP="00B87BEA">
            <w:pPr>
              <w:pStyle w:val="a3"/>
              <w:numPr>
                <w:ilvl w:val="0"/>
                <w:numId w:val="48"/>
              </w:numPr>
              <w:rPr>
                <w:rFonts w:ascii="Times New Roman" w:hAnsi="Times New Roman" w:cs="Times New Roman"/>
                <w:sz w:val="26"/>
                <w:szCs w:val="26"/>
              </w:rPr>
            </w:pPr>
            <w:r w:rsidRPr="001F6E55">
              <w:rPr>
                <w:rFonts w:ascii="Times New Roman" w:hAnsi="Times New Roman" w:cs="Times New Roman"/>
                <w:sz w:val="26"/>
                <w:szCs w:val="26"/>
              </w:rPr>
              <w:t>Летаем - звуки различаем! Б - П (для детей дошкольного возраста)</w:t>
            </w:r>
            <w:r>
              <w:rPr>
                <w:rFonts w:ascii="Times New Roman" w:hAnsi="Times New Roman" w:cs="Times New Roman"/>
                <w:sz w:val="26"/>
                <w:szCs w:val="26"/>
              </w:rPr>
              <w:t>.</w:t>
            </w:r>
          </w:p>
          <w:p w:rsidR="001F6E55" w:rsidRDefault="001F6E55" w:rsidP="00B87BEA">
            <w:pPr>
              <w:pStyle w:val="a3"/>
              <w:numPr>
                <w:ilvl w:val="0"/>
                <w:numId w:val="48"/>
              </w:numPr>
              <w:rPr>
                <w:rFonts w:ascii="Times New Roman" w:hAnsi="Times New Roman" w:cs="Times New Roman"/>
                <w:sz w:val="26"/>
                <w:szCs w:val="26"/>
              </w:rPr>
            </w:pPr>
            <w:r w:rsidRPr="001F6E55">
              <w:rPr>
                <w:rFonts w:ascii="Times New Roman" w:hAnsi="Times New Roman" w:cs="Times New Roman"/>
                <w:sz w:val="26"/>
                <w:szCs w:val="26"/>
              </w:rPr>
              <w:t>Летаем - звуки различаем! Д - Т (младший школьный возраст)</w:t>
            </w:r>
            <w:r>
              <w:rPr>
                <w:rFonts w:ascii="Times New Roman" w:hAnsi="Times New Roman" w:cs="Times New Roman"/>
                <w:sz w:val="26"/>
                <w:szCs w:val="26"/>
              </w:rPr>
              <w:t>.</w:t>
            </w:r>
          </w:p>
          <w:p w:rsidR="001F6E55" w:rsidRPr="0060738E" w:rsidRDefault="001F6E55" w:rsidP="001F6E55">
            <w:pPr>
              <w:pStyle w:val="a3"/>
              <w:numPr>
                <w:ilvl w:val="0"/>
                <w:numId w:val="48"/>
              </w:numPr>
              <w:rPr>
                <w:rFonts w:ascii="Times New Roman" w:hAnsi="Times New Roman" w:cs="Times New Roman"/>
                <w:sz w:val="26"/>
                <w:szCs w:val="26"/>
              </w:rPr>
            </w:pPr>
            <w:r w:rsidRPr="001F6E55">
              <w:rPr>
                <w:rFonts w:ascii="Times New Roman" w:hAnsi="Times New Roman" w:cs="Times New Roman"/>
                <w:sz w:val="26"/>
                <w:szCs w:val="26"/>
              </w:rPr>
              <w:t>Летаем - звуки различаем! Д - Т (для детей дошкольного возраста)</w:t>
            </w:r>
            <w:r>
              <w:rPr>
                <w:rFonts w:ascii="Times New Roman" w:hAnsi="Times New Roman" w:cs="Times New Roman"/>
                <w:sz w:val="26"/>
                <w:szCs w:val="26"/>
              </w:rPr>
              <w:t>.</w:t>
            </w:r>
          </w:p>
          <w:p w:rsidR="001F6E55" w:rsidRDefault="001F6E55" w:rsidP="001F6E55">
            <w:pPr>
              <w:jc w:val="both"/>
              <w:rPr>
                <w:rFonts w:ascii="Times New Roman" w:hAnsi="Times New Roman" w:cs="Times New Roman"/>
                <w:sz w:val="24"/>
                <w:szCs w:val="24"/>
              </w:rPr>
            </w:pPr>
            <w:r w:rsidRPr="001F6E55">
              <w:rPr>
                <w:rFonts w:ascii="Times New Roman" w:hAnsi="Times New Roman" w:cs="Times New Roman"/>
                <w:b/>
                <w:sz w:val="26"/>
                <w:szCs w:val="26"/>
              </w:rPr>
              <w:t xml:space="preserve">Консультативное направление: </w:t>
            </w:r>
            <w:r w:rsidRPr="001F6E55">
              <w:rPr>
                <w:rFonts w:ascii="Times New Roman" w:hAnsi="Times New Roman" w:cs="Times New Roman"/>
                <w:sz w:val="26"/>
                <w:szCs w:val="26"/>
              </w:rPr>
              <w:t xml:space="preserve">За текущий учебный год было проведено </w:t>
            </w:r>
            <w:r w:rsidRPr="001F6E55">
              <w:rPr>
                <w:rFonts w:ascii="Times New Roman" w:hAnsi="Times New Roman" w:cs="Times New Roman"/>
                <w:b/>
                <w:sz w:val="26"/>
                <w:szCs w:val="26"/>
              </w:rPr>
              <w:t>474</w:t>
            </w:r>
            <w:r w:rsidRPr="001F6E55">
              <w:rPr>
                <w:rFonts w:ascii="Times New Roman" w:hAnsi="Times New Roman" w:cs="Times New Roman"/>
                <w:sz w:val="26"/>
                <w:szCs w:val="26"/>
              </w:rPr>
              <w:t xml:space="preserve"> консультаций, из них: 418– коллегиальных консультаций специалистами ТПМПК; 3 – консультации врачом – психиатром; 5- педагогом – психологом; 47 – учителем – </w:t>
            </w:r>
            <w:r w:rsidRPr="001F6E55">
              <w:rPr>
                <w:rFonts w:ascii="Times New Roman" w:hAnsi="Times New Roman" w:cs="Times New Roman"/>
                <w:sz w:val="26"/>
                <w:szCs w:val="26"/>
              </w:rPr>
              <w:lastRenderedPageBreak/>
              <w:t>логопедом и 1- учителем-дефектологом</w:t>
            </w:r>
            <w:r>
              <w:rPr>
                <w:rFonts w:ascii="Times New Roman" w:hAnsi="Times New Roman" w:cs="Times New Roman"/>
                <w:sz w:val="24"/>
                <w:szCs w:val="24"/>
              </w:rPr>
              <w:t xml:space="preserve">.  </w:t>
            </w:r>
          </w:p>
          <w:p w:rsidR="00B1519B" w:rsidRPr="00CE554F" w:rsidRDefault="00B1519B" w:rsidP="00B1519B">
            <w:pPr>
              <w:jc w:val="both"/>
              <w:rPr>
                <w:rFonts w:ascii="Times New Roman" w:hAnsi="Times New Roman" w:cs="Times New Roman"/>
                <w:sz w:val="26"/>
                <w:szCs w:val="26"/>
              </w:rPr>
            </w:pPr>
          </w:p>
          <w:p w:rsidR="00B1519B" w:rsidRPr="00CE554F" w:rsidRDefault="00B1519B" w:rsidP="00B1519B">
            <w:pPr>
              <w:ind w:left="120"/>
              <w:jc w:val="both"/>
              <w:rPr>
                <w:rFonts w:ascii="Times New Roman" w:hAnsi="Times New Roman" w:cs="Times New Roman"/>
                <w:sz w:val="26"/>
                <w:szCs w:val="26"/>
              </w:rPr>
            </w:pPr>
            <w:r w:rsidRPr="000215BD">
              <w:rPr>
                <w:rFonts w:ascii="Times New Roman" w:hAnsi="Times New Roman" w:cs="Times New Roman"/>
                <w:b/>
                <w:sz w:val="26"/>
                <w:szCs w:val="26"/>
                <w:u w:val="single"/>
              </w:rPr>
              <w:t>В феврале 2018 года</w:t>
            </w:r>
            <w:r w:rsidRPr="000215BD">
              <w:rPr>
                <w:rFonts w:ascii="Times New Roman" w:hAnsi="Times New Roman" w:cs="Times New Roman"/>
                <w:sz w:val="26"/>
                <w:szCs w:val="26"/>
              </w:rPr>
              <w:t xml:space="preserve"> ТПМПК получила во временное безвозмездное пользование (до 31.12.2020 года) оборудование для компле</w:t>
            </w:r>
            <w:r>
              <w:rPr>
                <w:rFonts w:ascii="Times New Roman" w:hAnsi="Times New Roman" w:cs="Times New Roman"/>
                <w:sz w:val="26"/>
                <w:szCs w:val="26"/>
              </w:rPr>
              <w:t>ксной диагностики и организации</w:t>
            </w:r>
            <w:r w:rsidRPr="000215BD">
              <w:rPr>
                <w:rFonts w:ascii="Times New Roman" w:hAnsi="Times New Roman" w:cs="Times New Roman"/>
                <w:sz w:val="26"/>
                <w:szCs w:val="26"/>
              </w:rPr>
              <w:t xml:space="preserve"> сопровождения детей с ОВЗ:</w:t>
            </w:r>
          </w:p>
          <w:p w:rsidR="00B1519B" w:rsidRPr="00CE554F" w:rsidRDefault="00B1519B" w:rsidP="00B87BEA">
            <w:pPr>
              <w:numPr>
                <w:ilvl w:val="0"/>
                <w:numId w:val="19"/>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Интерактивный стол-</w:t>
            </w:r>
            <w:proofErr w:type="spellStart"/>
            <w:r w:rsidRPr="00CE554F">
              <w:rPr>
                <w:rFonts w:ascii="Times New Roman" w:hAnsi="Times New Roman" w:cs="Times New Roman"/>
                <w:sz w:val="26"/>
                <w:szCs w:val="26"/>
              </w:rPr>
              <w:t>трансформер</w:t>
            </w:r>
            <w:proofErr w:type="spellEnd"/>
            <w:r w:rsidRPr="00CE554F">
              <w:rPr>
                <w:rFonts w:ascii="Times New Roman" w:hAnsi="Times New Roman" w:cs="Times New Roman"/>
                <w:sz w:val="26"/>
                <w:szCs w:val="26"/>
              </w:rPr>
              <w:t xml:space="preserve"> </w:t>
            </w:r>
            <w:r w:rsidRPr="00CE554F">
              <w:rPr>
                <w:rFonts w:ascii="Times New Roman" w:hAnsi="Times New Roman" w:cs="Times New Roman"/>
                <w:sz w:val="26"/>
                <w:szCs w:val="26"/>
                <w:lang w:val="en-US"/>
              </w:rPr>
              <w:t>STM</w:t>
            </w:r>
            <w:r w:rsidRPr="00CE554F">
              <w:rPr>
                <w:rFonts w:ascii="Times New Roman" w:hAnsi="Times New Roman" w:cs="Times New Roman"/>
                <w:sz w:val="26"/>
                <w:szCs w:val="26"/>
              </w:rPr>
              <w:t>, с механизмом наклона столешницы (со встроенным ПО и возможностью добавлять новое.</w:t>
            </w:r>
          </w:p>
          <w:p w:rsidR="00B1519B" w:rsidRDefault="00B1519B" w:rsidP="00B87BEA">
            <w:pPr>
              <w:numPr>
                <w:ilvl w:val="0"/>
                <w:numId w:val="19"/>
              </w:numPr>
              <w:ind w:left="0" w:firstLine="426"/>
              <w:jc w:val="both"/>
              <w:rPr>
                <w:rFonts w:ascii="Times New Roman" w:hAnsi="Times New Roman" w:cs="Times New Roman"/>
                <w:sz w:val="26"/>
                <w:szCs w:val="26"/>
              </w:rPr>
            </w:pPr>
            <w:r w:rsidRPr="005D4A3E">
              <w:rPr>
                <w:rFonts w:ascii="Times New Roman" w:hAnsi="Times New Roman" w:cs="Times New Roman"/>
                <w:sz w:val="26"/>
                <w:szCs w:val="26"/>
              </w:rPr>
              <w:t xml:space="preserve">Устройство передачи </w:t>
            </w:r>
            <w:proofErr w:type="spellStart"/>
            <w:r w:rsidRPr="005D4A3E">
              <w:rPr>
                <w:rFonts w:ascii="Times New Roman" w:hAnsi="Times New Roman" w:cs="Times New Roman"/>
                <w:sz w:val="26"/>
                <w:szCs w:val="26"/>
              </w:rPr>
              <w:t>аудиосигнала</w:t>
            </w:r>
            <w:proofErr w:type="spellEnd"/>
            <w:r w:rsidRPr="005D4A3E">
              <w:rPr>
                <w:rFonts w:ascii="Times New Roman" w:hAnsi="Times New Roman" w:cs="Times New Roman"/>
                <w:sz w:val="26"/>
                <w:szCs w:val="26"/>
              </w:rPr>
              <w:t xml:space="preserve"> в слуховой аппарат человека с нарушением функций организма </w:t>
            </w:r>
          </w:p>
          <w:p w:rsidR="00B1519B" w:rsidRDefault="00B1519B" w:rsidP="00B87BEA">
            <w:pPr>
              <w:numPr>
                <w:ilvl w:val="0"/>
                <w:numId w:val="19"/>
              </w:numPr>
              <w:ind w:left="0" w:firstLine="426"/>
              <w:jc w:val="both"/>
              <w:rPr>
                <w:rFonts w:ascii="Times New Roman" w:hAnsi="Times New Roman" w:cs="Times New Roman"/>
                <w:sz w:val="26"/>
                <w:szCs w:val="26"/>
              </w:rPr>
            </w:pPr>
            <w:r w:rsidRPr="005D4A3E">
              <w:rPr>
                <w:rFonts w:ascii="Times New Roman" w:hAnsi="Times New Roman" w:cs="Times New Roman"/>
                <w:sz w:val="26"/>
                <w:szCs w:val="26"/>
              </w:rPr>
              <w:t xml:space="preserve">Опора для сидения малая. </w:t>
            </w:r>
          </w:p>
          <w:p w:rsidR="00B1519B" w:rsidRPr="005D4A3E" w:rsidRDefault="00B1519B" w:rsidP="00B87BEA">
            <w:pPr>
              <w:numPr>
                <w:ilvl w:val="0"/>
                <w:numId w:val="19"/>
              </w:numPr>
              <w:ind w:left="0" w:firstLine="426"/>
              <w:jc w:val="both"/>
              <w:rPr>
                <w:rFonts w:ascii="Times New Roman" w:hAnsi="Times New Roman" w:cs="Times New Roman"/>
                <w:sz w:val="26"/>
                <w:szCs w:val="26"/>
              </w:rPr>
            </w:pPr>
            <w:r w:rsidRPr="005D4A3E">
              <w:rPr>
                <w:rFonts w:ascii="Times New Roman" w:hAnsi="Times New Roman" w:cs="Times New Roman"/>
                <w:sz w:val="26"/>
                <w:szCs w:val="26"/>
              </w:rPr>
              <w:t xml:space="preserve">Моноблок </w:t>
            </w:r>
            <w:r w:rsidRPr="005D4A3E">
              <w:rPr>
                <w:rFonts w:ascii="Times New Roman" w:hAnsi="Times New Roman" w:cs="Times New Roman"/>
                <w:sz w:val="26"/>
                <w:szCs w:val="26"/>
                <w:lang w:val="en-US"/>
              </w:rPr>
              <w:t>HP</w:t>
            </w:r>
            <w:r w:rsidRPr="005D4A3E">
              <w:rPr>
                <w:rFonts w:ascii="Times New Roman" w:hAnsi="Times New Roman" w:cs="Times New Roman"/>
                <w:sz w:val="26"/>
                <w:szCs w:val="26"/>
              </w:rPr>
              <w:t>, диагональ 23,8"</w:t>
            </w:r>
          </w:p>
          <w:p w:rsidR="00B1519B" w:rsidRDefault="00B1519B" w:rsidP="00B87BEA">
            <w:pPr>
              <w:numPr>
                <w:ilvl w:val="0"/>
                <w:numId w:val="19"/>
              </w:numPr>
              <w:ind w:left="0" w:firstLine="426"/>
              <w:jc w:val="both"/>
              <w:rPr>
                <w:rFonts w:ascii="Times New Roman" w:hAnsi="Times New Roman" w:cs="Times New Roman"/>
                <w:sz w:val="26"/>
                <w:szCs w:val="26"/>
              </w:rPr>
            </w:pPr>
            <w:r w:rsidRPr="005D4A3E">
              <w:rPr>
                <w:rFonts w:ascii="Times New Roman" w:hAnsi="Times New Roman" w:cs="Times New Roman"/>
                <w:sz w:val="26"/>
                <w:szCs w:val="26"/>
              </w:rPr>
              <w:t xml:space="preserve">Ноутбук </w:t>
            </w:r>
            <w:r w:rsidRPr="005D4A3E">
              <w:rPr>
                <w:rFonts w:ascii="Times New Roman" w:hAnsi="Times New Roman" w:cs="Times New Roman"/>
                <w:sz w:val="26"/>
                <w:szCs w:val="26"/>
                <w:lang w:val="en-US"/>
              </w:rPr>
              <w:t>HP</w:t>
            </w:r>
          </w:p>
          <w:p w:rsidR="00B1519B" w:rsidRPr="005D4A3E" w:rsidRDefault="00B1519B" w:rsidP="00B87BEA">
            <w:pPr>
              <w:numPr>
                <w:ilvl w:val="0"/>
                <w:numId w:val="19"/>
              </w:numPr>
              <w:ind w:left="0" w:firstLine="426"/>
              <w:jc w:val="both"/>
              <w:rPr>
                <w:rFonts w:ascii="Times New Roman" w:hAnsi="Times New Roman" w:cs="Times New Roman"/>
                <w:sz w:val="26"/>
                <w:szCs w:val="26"/>
              </w:rPr>
            </w:pPr>
            <w:r w:rsidRPr="005D4A3E">
              <w:rPr>
                <w:rFonts w:ascii="Times New Roman" w:hAnsi="Times New Roman" w:cs="Times New Roman"/>
                <w:sz w:val="26"/>
                <w:szCs w:val="26"/>
              </w:rPr>
              <w:t xml:space="preserve">Портативный ручной </w:t>
            </w:r>
            <w:proofErr w:type="spellStart"/>
            <w:r w:rsidRPr="005D4A3E">
              <w:rPr>
                <w:rFonts w:ascii="Times New Roman" w:hAnsi="Times New Roman" w:cs="Times New Roman"/>
                <w:sz w:val="26"/>
                <w:szCs w:val="26"/>
              </w:rPr>
              <w:t>видеоувеличитель</w:t>
            </w:r>
            <w:proofErr w:type="spellEnd"/>
            <w:r w:rsidRPr="005D4A3E">
              <w:rPr>
                <w:rFonts w:ascii="Times New Roman" w:hAnsi="Times New Roman" w:cs="Times New Roman"/>
                <w:sz w:val="26"/>
                <w:szCs w:val="26"/>
              </w:rPr>
              <w:t xml:space="preserve"> со встроенным дисплеем марки «ВИЗОР», модель «Визор-1»</w:t>
            </w:r>
          </w:p>
          <w:p w:rsidR="00B1519B" w:rsidRPr="00CE554F" w:rsidRDefault="00B1519B" w:rsidP="00B87BEA">
            <w:pPr>
              <w:numPr>
                <w:ilvl w:val="0"/>
                <w:numId w:val="19"/>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Инвалидная коляска, складная</w:t>
            </w:r>
          </w:p>
          <w:p w:rsidR="00B1519B" w:rsidRPr="00CE554F" w:rsidRDefault="00B1519B" w:rsidP="00B87BEA">
            <w:pPr>
              <w:numPr>
                <w:ilvl w:val="0"/>
                <w:numId w:val="19"/>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Мягкие модули для релаксации большие</w:t>
            </w:r>
          </w:p>
          <w:p w:rsidR="00B1519B" w:rsidRPr="00CE554F" w:rsidRDefault="00B1519B" w:rsidP="00B87BEA">
            <w:pPr>
              <w:numPr>
                <w:ilvl w:val="0"/>
                <w:numId w:val="19"/>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Мягкие модули для релаксации малые</w:t>
            </w:r>
          </w:p>
          <w:p w:rsidR="00B1519B" w:rsidRPr="00CE554F" w:rsidRDefault="00B1519B" w:rsidP="00B87BEA">
            <w:pPr>
              <w:numPr>
                <w:ilvl w:val="0"/>
                <w:numId w:val="19"/>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Напольный игровой лабиринт «Треугольник»</w:t>
            </w:r>
          </w:p>
          <w:p w:rsidR="00B1519B" w:rsidRPr="00CE554F" w:rsidRDefault="00B1519B" w:rsidP="00B87BEA">
            <w:pPr>
              <w:numPr>
                <w:ilvl w:val="0"/>
                <w:numId w:val="19"/>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 xml:space="preserve">Ламинатор </w:t>
            </w:r>
            <w:r w:rsidRPr="00CE554F">
              <w:rPr>
                <w:rFonts w:ascii="Times New Roman" w:hAnsi="Times New Roman" w:cs="Times New Roman"/>
                <w:sz w:val="26"/>
                <w:szCs w:val="26"/>
                <w:lang w:val="en-US"/>
              </w:rPr>
              <w:t>PDA3-330SL</w:t>
            </w:r>
          </w:p>
          <w:p w:rsidR="00B1519B" w:rsidRPr="00CE554F" w:rsidRDefault="00B1519B" w:rsidP="00B87BEA">
            <w:pPr>
              <w:numPr>
                <w:ilvl w:val="0"/>
                <w:numId w:val="19"/>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Опоры-ходунки для реабилитации инвалидов</w:t>
            </w:r>
          </w:p>
          <w:p w:rsidR="00B1519B" w:rsidRPr="00CE554F" w:rsidRDefault="00B1519B" w:rsidP="00B87BEA">
            <w:pPr>
              <w:numPr>
                <w:ilvl w:val="0"/>
                <w:numId w:val="19"/>
              </w:numPr>
              <w:ind w:left="0" w:firstLine="426"/>
              <w:jc w:val="both"/>
              <w:rPr>
                <w:rFonts w:ascii="Times New Roman" w:hAnsi="Times New Roman" w:cs="Times New Roman"/>
                <w:sz w:val="26"/>
                <w:szCs w:val="26"/>
              </w:rPr>
            </w:pPr>
            <w:proofErr w:type="spellStart"/>
            <w:r w:rsidRPr="00CE554F">
              <w:rPr>
                <w:rFonts w:ascii="Times New Roman" w:hAnsi="Times New Roman" w:cs="Times New Roman"/>
                <w:sz w:val="26"/>
                <w:szCs w:val="26"/>
              </w:rPr>
              <w:t>Бизиборд</w:t>
            </w:r>
            <w:proofErr w:type="spellEnd"/>
            <w:r w:rsidRPr="00CE554F">
              <w:rPr>
                <w:rFonts w:ascii="Times New Roman" w:hAnsi="Times New Roman" w:cs="Times New Roman"/>
                <w:sz w:val="26"/>
                <w:szCs w:val="26"/>
              </w:rPr>
              <w:t xml:space="preserve"> в виде Слоника (тактильно - развивающая панель)</w:t>
            </w:r>
          </w:p>
          <w:p w:rsidR="00B1519B" w:rsidRPr="00CE554F" w:rsidRDefault="00B1519B" w:rsidP="00B87BEA">
            <w:pPr>
              <w:numPr>
                <w:ilvl w:val="0"/>
                <w:numId w:val="19"/>
              </w:numPr>
              <w:ind w:left="0" w:firstLine="426"/>
              <w:jc w:val="both"/>
              <w:rPr>
                <w:rFonts w:ascii="Times New Roman" w:hAnsi="Times New Roman" w:cs="Times New Roman"/>
                <w:sz w:val="26"/>
                <w:szCs w:val="26"/>
              </w:rPr>
            </w:pPr>
            <w:proofErr w:type="spellStart"/>
            <w:r w:rsidRPr="00CE554F">
              <w:rPr>
                <w:rFonts w:ascii="Times New Roman" w:hAnsi="Times New Roman" w:cs="Times New Roman"/>
                <w:sz w:val="26"/>
                <w:szCs w:val="26"/>
              </w:rPr>
              <w:t>Бизиборд</w:t>
            </w:r>
            <w:proofErr w:type="spellEnd"/>
            <w:r w:rsidRPr="00CE554F">
              <w:rPr>
                <w:rFonts w:ascii="Times New Roman" w:hAnsi="Times New Roman" w:cs="Times New Roman"/>
                <w:sz w:val="26"/>
                <w:szCs w:val="26"/>
              </w:rPr>
              <w:t xml:space="preserve"> в виде Паровозика (тактильно - развивающая панель</w:t>
            </w:r>
          </w:p>
          <w:p w:rsidR="00B1519B" w:rsidRPr="00CE554F" w:rsidRDefault="00B1519B" w:rsidP="00B87BEA">
            <w:pPr>
              <w:numPr>
                <w:ilvl w:val="0"/>
                <w:numId w:val="19"/>
              </w:numPr>
              <w:ind w:left="0" w:firstLine="426"/>
              <w:jc w:val="both"/>
              <w:rPr>
                <w:rFonts w:ascii="Times New Roman" w:hAnsi="Times New Roman" w:cs="Times New Roman"/>
                <w:sz w:val="26"/>
                <w:szCs w:val="26"/>
              </w:rPr>
            </w:pPr>
            <w:proofErr w:type="spellStart"/>
            <w:r w:rsidRPr="00CE554F">
              <w:rPr>
                <w:rFonts w:ascii="Times New Roman" w:hAnsi="Times New Roman" w:cs="Times New Roman"/>
                <w:sz w:val="26"/>
                <w:szCs w:val="26"/>
              </w:rPr>
              <w:t>Бизиборд</w:t>
            </w:r>
            <w:proofErr w:type="spellEnd"/>
            <w:r w:rsidRPr="00CE554F">
              <w:rPr>
                <w:rFonts w:ascii="Times New Roman" w:hAnsi="Times New Roman" w:cs="Times New Roman"/>
                <w:sz w:val="26"/>
                <w:szCs w:val="26"/>
              </w:rPr>
              <w:t xml:space="preserve"> в виде Мишки (тактильно-развивающая панель)</w:t>
            </w:r>
          </w:p>
          <w:p w:rsidR="00B1519B" w:rsidRPr="00CE554F" w:rsidRDefault="00B1519B" w:rsidP="00B87BEA">
            <w:pPr>
              <w:numPr>
                <w:ilvl w:val="0"/>
                <w:numId w:val="19"/>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 xml:space="preserve">Тактильно-развивающая панель «Замочки» </w:t>
            </w:r>
          </w:p>
          <w:p w:rsidR="00B1519B" w:rsidRPr="00B1519B" w:rsidRDefault="00B1519B" w:rsidP="00B1519B">
            <w:pPr>
              <w:ind w:firstLine="708"/>
              <w:jc w:val="both"/>
              <w:rPr>
                <w:rFonts w:ascii="Times New Roman" w:hAnsi="Times New Roman" w:cs="Times New Roman"/>
                <w:sz w:val="26"/>
                <w:szCs w:val="26"/>
              </w:rPr>
            </w:pPr>
            <w:r w:rsidRPr="00CE554F">
              <w:rPr>
                <w:rFonts w:ascii="Times New Roman" w:hAnsi="Times New Roman" w:cs="Times New Roman"/>
                <w:sz w:val="26"/>
                <w:szCs w:val="26"/>
              </w:rPr>
              <w:t xml:space="preserve">Тактильно-развивающая панель «Лабиринт - цветок» </w:t>
            </w:r>
          </w:p>
          <w:p w:rsidR="009936D8" w:rsidRPr="009936D8" w:rsidRDefault="009936D8" w:rsidP="009936D8">
            <w:pPr>
              <w:rPr>
                <w:rFonts w:ascii="Times New Roman" w:hAnsi="Times New Roman" w:cs="Times New Roman"/>
                <w:color w:val="FF0000"/>
                <w:sz w:val="26"/>
                <w:szCs w:val="26"/>
              </w:rPr>
            </w:pPr>
            <w:r w:rsidRPr="009936D8">
              <w:rPr>
                <w:rFonts w:ascii="Times New Roman" w:hAnsi="Times New Roman" w:cs="Times New Roman"/>
                <w:b/>
                <w:sz w:val="26"/>
                <w:szCs w:val="26"/>
              </w:rPr>
              <w:t xml:space="preserve">В ноябре и декабре 2018 года ТПМПК </w:t>
            </w:r>
            <w:r w:rsidRPr="009936D8">
              <w:rPr>
                <w:rFonts w:ascii="Times New Roman" w:hAnsi="Times New Roman" w:cs="Times New Roman"/>
                <w:sz w:val="26"/>
                <w:szCs w:val="26"/>
              </w:rPr>
              <w:t xml:space="preserve">было получено: </w:t>
            </w:r>
          </w:p>
          <w:p w:rsidR="009936D8" w:rsidRPr="009936D8" w:rsidRDefault="009936D8" w:rsidP="009936D8">
            <w:pPr>
              <w:rPr>
                <w:rFonts w:ascii="Times New Roman" w:hAnsi="Times New Roman" w:cs="Times New Roman"/>
                <w:sz w:val="26"/>
                <w:szCs w:val="26"/>
              </w:rPr>
            </w:pPr>
            <w:r w:rsidRPr="009936D8">
              <w:rPr>
                <w:rFonts w:ascii="Times New Roman" w:hAnsi="Times New Roman" w:cs="Times New Roman"/>
                <w:sz w:val="26"/>
                <w:szCs w:val="26"/>
              </w:rPr>
              <w:t xml:space="preserve">МФУ </w:t>
            </w:r>
            <w:r w:rsidRPr="009936D8">
              <w:rPr>
                <w:rFonts w:ascii="Times New Roman" w:hAnsi="Times New Roman" w:cs="Times New Roman"/>
                <w:sz w:val="26"/>
                <w:szCs w:val="26"/>
                <w:lang w:val="en-US"/>
              </w:rPr>
              <w:t>Xerox</w:t>
            </w:r>
            <w:r w:rsidRPr="009936D8">
              <w:rPr>
                <w:rFonts w:ascii="Times New Roman" w:hAnsi="Times New Roman" w:cs="Times New Roman"/>
                <w:sz w:val="26"/>
                <w:szCs w:val="26"/>
              </w:rPr>
              <w:t xml:space="preserve"> – 1шт, </w:t>
            </w:r>
          </w:p>
          <w:p w:rsidR="009936D8" w:rsidRPr="009936D8" w:rsidRDefault="009936D8" w:rsidP="009936D8">
            <w:pPr>
              <w:rPr>
                <w:rFonts w:ascii="Times New Roman" w:hAnsi="Times New Roman" w:cs="Times New Roman"/>
                <w:sz w:val="26"/>
                <w:szCs w:val="26"/>
              </w:rPr>
            </w:pPr>
            <w:r w:rsidRPr="009936D8">
              <w:rPr>
                <w:rFonts w:ascii="Times New Roman" w:hAnsi="Times New Roman" w:cs="Times New Roman"/>
                <w:sz w:val="26"/>
                <w:szCs w:val="26"/>
                <w:lang w:val="en-US"/>
              </w:rPr>
              <w:t>IP</w:t>
            </w:r>
            <w:r w:rsidRPr="009936D8">
              <w:rPr>
                <w:rFonts w:ascii="Times New Roman" w:hAnsi="Times New Roman" w:cs="Times New Roman"/>
                <w:sz w:val="26"/>
                <w:szCs w:val="26"/>
              </w:rPr>
              <w:t xml:space="preserve"> камера – 1шт; </w:t>
            </w:r>
          </w:p>
          <w:p w:rsidR="009936D8" w:rsidRPr="009936D8" w:rsidRDefault="009936D8" w:rsidP="009936D8">
            <w:pPr>
              <w:rPr>
                <w:rFonts w:ascii="Times New Roman" w:hAnsi="Times New Roman" w:cs="Times New Roman"/>
                <w:sz w:val="26"/>
                <w:szCs w:val="26"/>
              </w:rPr>
            </w:pPr>
            <w:r w:rsidRPr="009936D8">
              <w:rPr>
                <w:rFonts w:ascii="Times New Roman" w:hAnsi="Times New Roman" w:cs="Times New Roman"/>
                <w:sz w:val="26"/>
                <w:szCs w:val="26"/>
              </w:rPr>
              <w:t xml:space="preserve">телевизор </w:t>
            </w:r>
            <w:r w:rsidRPr="009936D8">
              <w:rPr>
                <w:rFonts w:ascii="Times New Roman" w:hAnsi="Times New Roman" w:cs="Times New Roman"/>
                <w:sz w:val="26"/>
                <w:szCs w:val="26"/>
                <w:lang w:val="en-US"/>
              </w:rPr>
              <w:t>Samsung</w:t>
            </w:r>
            <w:r w:rsidRPr="009936D8">
              <w:rPr>
                <w:rFonts w:ascii="Times New Roman" w:hAnsi="Times New Roman" w:cs="Times New Roman"/>
                <w:sz w:val="26"/>
                <w:szCs w:val="26"/>
              </w:rPr>
              <w:t xml:space="preserve"> – 1шт, </w:t>
            </w:r>
          </w:p>
          <w:p w:rsidR="009936D8" w:rsidRPr="009936D8" w:rsidRDefault="009936D8" w:rsidP="009936D8">
            <w:pPr>
              <w:rPr>
                <w:rFonts w:ascii="Times New Roman" w:hAnsi="Times New Roman" w:cs="Times New Roman"/>
                <w:sz w:val="26"/>
                <w:szCs w:val="26"/>
              </w:rPr>
            </w:pPr>
            <w:r w:rsidRPr="009936D8">
              <w:rPr>
                <w:rFonts w:ascii="Times New Roman" w:hAnsi="Times New Roman" w:cs="Times New Roman"/>
                <w:sz w:val="26"/>
                <w:szCs w:val="26"/>
              </w:rPr>
              <w:t xml:space="preserve">маршрутизатор – 1 </w:t>
            </w:r>
            <w:proofErr w:type="spellStart"/>
            <w:r w:rsidRPr="009936D8">
              <w:rPr>
                <w:rFonts w:ascii="Times New Roman" w:hAnsi="Times New Roman" w:cs="Times New Roman"/>
                <w:sz w:val="26"/>
                <w:szCs w:val="26"/>
              </w:rPr>
              <w:t>шт</w:t>
            </w:r>
            <w:proofErr w:type="spellEnd"/>
            <w:r w:rsidRPr="009936D8">
              <w:rPr>
                <w:rFonts w:ascii="Times New Roman" w:hAnsi="Times New Roman" w:cs="Times New Roman"/>
                <w:sz w:val="26"/>
                <w:szCs w:val="26"/>
              </w:rPr>
              <w:t xml:space="preserve">, </w:t>
            </w:r>
          </w:p>
          <w:p w:rsidR="009936D8" w:rsidRPr="009936D8" w:rsidRDefault="009936D8" w:rsidP="009936D8">
            <w:pPr>
              <w:rPr>
                <w:rFonts w:ascii="Times New Roman" w:hAnsi="Times New Roman" w:cs="Times New Roman"/>
                <w:sz w:val="26"/>
                <w:szCs w:val="26"/>
              </w:rPr>
            </w:pPr>
            <w:r w:rsidRPr="009936D8">
              <w:rPr>
                <w:rFonts w:ascii="Times New Roman" w:hAnsi="Times New Roman" w:cs="Times New Roman"/>
                <w:sz w:val="26"/>
                <w:szCs w:val="26"/>
              </w:rPr>
              <w:t xml:space="preserve">стойка для оборудования – 1шт, крепление кодека ВКС на корпус телевизора – 1шт, </w:t>
            </w:r>
            <w:r w:rsidRPr="009936D8">
              <w:rPr>
                <w:rFonts w:ascii="Times New Roman" w:hAnsi="Times New Roman" w:cs="Times New Roman"/>
                <w:sz w:val="26"/>
                <w:szCs w:val="26"/>
              </w:rPr>
              <w:lastRenderedPageBreak/>
              <w:t xml:space="preserve">видеокамера </w:t>
            </w:r>
            <w:r w:rsidRPr="009936D8">
              <w:rPr>
                <w:rFonts w:ascii="Times New Roman" w:hAnsi="Times New Roman" w:cs="Times New Roman"/>
                <w:sz w:val="26"/>
                <w:szCs w:val="26"/>
                <w:lang w:val="en-US"/>
              </w:rPr>
              <w:t>Cisco</w:t>
            </w:r>
            <w:r w:rsidRPr="009936D8">
              <w:rPr>
                <w:rFonts w:ascii="Times New Roman" w:hAnsi="Times New Roman" w:cs="Times New Roman"/>
                <w:sz w:val="26"/>
                <w:szCs w:val="26"/>
              </w:rPr>
              <w:t xml:space="preserve"> – 1шт, </w:t>
            </w:r>
          </w:p>
          <w:p w:rsidR="009936D8" w:rsidRPr="009936D8" w:rsidRDefault="009936D8" w:rsidP="009936D8">
            <w:pPr>
              <w:rPr>
                <w:rFonts w:ascii="Times New Roman" w:hAnsi="Times New Roman" w:cs="Times New Roman"/>
                <w:sz w:val="26"/>
                <w:szCs w:val="26"/>
              </w:rPr>
            </w:pPr>
            <w:r w:rsidRPr="009936D8">
              <w:rPr>
                <w:rFonts w:ascii="Times New Roman" w:hAnsi="Times New Roman" w:cs="Times New Roman"/>
                <w:sz w:val="26"/>
                <w:szCs w:val="26"/>
              </w:rPr>
              <w:t xml:space="preserve">кодек видеоконференцсвязи – 1шт, </w:t>
            </w:r>
          </w:p>
          <w:p w:rsidR="001F6E55" w:rsidRPr="009936D8" w:rsidRDefault="009936D8" w:rsidP="009936D8">
            <w:pPr>
              <w:rPr>
                <w:rFonts w:ascii="Times New Roman" w:hAnsi="Times New Roman" w:cs="Times New Roman"/>
                <w:sz w:val="26"/>
                <w:szCs w:val="26"/>
              </w:rPr>
            </w:pPr>
            <w:r w:rsidRPr="009936D8">
              <w:rPr>
                <w:rFonts w:ascii="Times New Roman" w:hAnsi="Times New Roman" w:cs="Times New Roman"/>
                <w:sz w:val="26"/>
                <w:szCs w:val="26"/>
              </w:rPr>
              <w:t xml:space="preserve">потолочный микрофон – 1шт. </w:t>
            </w:r>
          </w:p>
        </w:tc>
      </w:tr>
      <w:tr w:rsidR="00B1519B" w:rsidRPr="00CE554F" w:rsidTr="00B1519B">
        <w:tc>
          <w:tcPr>
            <w:tcW w:w="1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519B" w:rsidRPr="00CE554F" w:rsidRDefault="00B1519B"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i/>
                <w:sz w:val="26"/>
                <w:szCs w:val="26"/>
              </w:rPr>
            </w:pPr>
            <w:r w:rsidRPr="00CE554F">
              <w:rPr>
                <w:rFonts w:ascii="Times New Roman" w:eastAsia="Calibri" w:hAnsi="Times New Roman" w:cs="Times New Roman"/>
                <w:b/>
                <w:i/>
                <w:sz w:val="26"/>
                <w:szCs w:val="26"/>
              </w:rPr>
              <w:lastRenderedPageBreak/>
              <w:t xml:space="preserve"> Органы самоуправления и самоуправления</w:t>
            </w:r>
          </w:p>
        </w:tc>
      </w:tr>
      <w:tr w:rsidR="00D871FB"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71FB" w:rsidRPr="00CE554F" w:rsidRDefault="00D871FB"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lang w:eastAsia="zh-CN"/>
              </w:rPr>
            </w:pPr>
            <w:r w:rsidRPr="00044DD5">
              <w:rPr>
                <w:rFonts w:ascii="Times New Roman" w:hAnsi="Times New Roman" w:cs="Times New Roman"/>
                <w:sz w:val="26"/>
                <w:szCs w:val="26"/>
                <w:lang w:eastAsia="zh-CN"/>
              </w:rPr>
              <w:t>Общее собрание работников</w:t>
            </w:r>
          </w:p>
          <w:p w:rsidR="00D871FB" w:rsidRPr="00CE554F" w:rsidRDefault="00D871FB"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DD5" w:rsidRPr="00044DD5" w:rsidRDefault="00044DD5" w:rsidP="00044DD5">
            <w:pPr>
              <w:jc w:val="both"/>
              <w:rPr>
                <w:rFonts w:ascii="Times New Roman" w:hAnsi="Times New Roman" w:cs="Times New Roman"/>
                <w:sz w:val="26"/>
                <w:szCs w:val="26"/>
              </w:rPr>
            </w:pPr>
            <w:r>
              <w:rPr>
                <w:rFonts w:ascii="Times New Roman" w:hAnsi="Times New Roman" w:cs="Times New Roman"/>
                <w:sz w:val="28"/>
                <w:szCs w:val="28"/>
              </w:rPr>
              <w:t xml:space="preserve">      </w:t>
            </w:r>
            <w:r w:rsidRPr="00044DD5">
              <w:rPr>
                <w:rFonts w:ascii="Times New Roman" w:hAnsi="Times New Roman" w:cs="Times New Roman"/>
                <w:sz w:val="26"/>
                <w:szCs w:val="26"/>
              </w:rPr>
              <w:t xml:space="preserve">В 2018 уч. году на общем собрании заслушали и приняли проект Коллективного договора на 2018 -2021 год, внесение дополнений в критерии эффективности работников (Протокол №2 от 23.04.2018 год).  Проводилось обучение сотрудников по вопросам охраны труда и действий в ЧС и </w:t>
            </w:r>
            <w:proofErr w:type="spellStart"/>
            <w:r w:rsidRPr="00044DD5">
              <w:rPr>
                <w:rFonts w:ascii="Times New Roman" w:hAnsi="Times New Roman" w:cs="Times New Roman"/>
                <w:sz w:val="26"/>
                <w:szCs w:val="26"/>
              </w:rPr>
              <w:t>пожминимум</w:t>
            </w:r>
            <w:proofErr w:type="spellEnd"/>
            <w:r w:rsidRPr="00044DD5">
              <w:rPr>
                <w:rFonts w:ascii="Times New Roman" w:hAnsi="Times New Roman" w:cs="Times New Roman"/>
                <w:sz w:val="26"/>
                <w:szCs w:val="26"/>
              </w:rPr>
              <w:t xml:space="preserve"> в соответствии с графиком.</w:t>
            </w:r>
          </w:p>
          <w:p w:rsidR="00D871FB" w:rsidRPr="00044DD5" w:rsidRDefault="00044DD5" w:rsidP="00044DD5">
            <w:pPr>
              <w:jc w:val="both"/>
              <w:rPr>
                <w:rFonts w:ascii="Times New Roman" w:hAnsi="Times New Roman" w:cs="Times New Roman"/>
                <w:sz w:val="28"/>
                <w:szCs w:val="28"/>
              </w:rPr>
            </w:pPr>
            <w:r w:rsidRPr="00044DD5">
              <w:rPr>
                <w:rFonts w:ascii="Times New Roman" w:hAnsi="Times New Roman" w:cs="Times New Roman"/>
                <w:sz w:val="26"/>
                <w:szCs w:val="26"/>
              </w:rPr>
              <w:t xml:space="preserve">      Протокол №5 от 31.09.18г. заслушали отчёт комиссии по стимулирующим выплатам сотрудников ОУ за год, состоялись выборы состава комиссии по стимулирующим выплатам сотр</w:t>
            </w:r>
            <w:r w:rsidR="00CA56CE">
              <w:rPr>
                <w:rFonts w:ascii="Times New Roman" w:hAnsi="Times New Roman" w:cs="Times New Roman"/>
                <w:sz w:val="26"/>
                <w:szCs w:val="26"/>
              </w:rPr>
              <w:t>удников ОУ на 2019 год, выборы С</w:t>
            </w:r>
            <w:r w:rsidRPr="00044DD5">
              <w:rPr>
                <w:rFonts w:ascii="Times New Roman" w:hAnsi="Times New Roman" w:cs="Times New Roman"/>
                <w:sz w:val="26"/>
                <w:szCs w:val="26"/>
              </w:rPr>
              <w:t>овета казё</w:t>
            </w:r>
            <w:r w:rsidR="00CA56CE">
              <w:rPr>
                <w:rFonts w:ascii="Times New Roman" w:hAnsi="Times New Roman" w:cs="Times New Roman"/>
                <w:sz w:val="26"/>
                <w:szCs w:val="26"/>
              </w:rPr>
              <w:t>нного учреждения и выборы П</w:t>
            </w:r>
            <w:r w:rsidRPr="00044DD5">
              <w:rPr>
                <w:rFonts w:ascii="Times New Roman" w:hAnsi="Times New Roman" w:cs="Times New Roman"/>
                <w:sz w:val="26"/>
                <w:szCs w:val="26"/>
              </w:rPr>
              <w:t>опечительского совета.</w:t>
            </w:r>
          </w:p>
        </w:tc>
      </w:tr>
      <w:tr w:rsidR="00D871FB"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71FB" w:rsidRPr="00CE554F" w:rsidRDefault="00470DAA" w:rsidP="002F5011">
            <w:pPr>
              <w:shd w:val="clear" w:color="auto" w:fill="FFFFFF"/>
              <w:tabs>
                <w:tab w:val="left" w:pos="567"/>
              </w:tabs>
              <w:suppressAutoHyphens/>
              <w:jc w:val="both"/>
              <w:rPr>
                <w:rFonts w:ascii="Times New Roman" w:eastAsia="Calibri" w:hAnsi="Times New Roman" w:cs="Times New Roman"/>
                <w:sz w:val="26"/>
                <w:szCs w:val="26"/>
              </w:rPr>
            </w:pPr>
            <w:r w:rsidRPr="00CE554F">
              <w:rPr>
                <w:rFonts w:ascii="Times New Roman" w:hAnsi="Times New Roman" w:cs="Times New Roman"/>
                <w:color w:val="000000"/>
                <w:spacing w:val="-6"/>
                <w:sz w:val="26"/>
                <w:szCs w:val="26"/>
                <w:lang w:eastAsia="zh-CN"/>
              </w:rPr>
              <w:t>Педагогический совет</w:t>
            </w:r>
            <w:r w:rsidR="00D871FB" w:rsidRPr="00CE554F">
              <w:rPr>
                <w:rFonts w:ascii="Times New Roman" w:hAnsi="Times New Roman" w:cs="Times New Roman"/>
                <w:color w:val="000000"/>
                <w:spacing w:val="-6"/>
                <w:sz w:val="26"/>
                <w:szCs w:val="26"/>
                <w:lang w:eastAsia="zh-CN"/>
              </w:rPr>
              <w:t xml:space="preserve"> </w:t>
            </w:r>
          </w:p>
          <w:p w:rsidR="00D871FB" w:rsidRPr="00CE554F" w:rsidRDefault="00D871FB"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2A3" w:rsidRPr="00CE554F" w:rsidRDefault="006C2B3C" w:rsidP="00B2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     </w:t>
            </w:r>
            <w:r w:rsidR="00B272A3" w:rsidRPr="00CE554F">
              <w:rPr>
                <w:rFonts w:ascii="Times New Roman" w:eastAsia="Calibri" w:hAnsi="Times New Roman" w:cs="Times New Roman"/>
                <w:sz w:val="26"/>
                <w:szCs w:val="26"/>
              </w:rPr>
              <w:t xml:space="preserve">На заседаниях педагогического совета в </w:t>
            </w:r>
            <w:r w:rsidR="00E80776" w:rsidRPr="00CE554F">
              <w:rPr>
                <w:rFonts w:ascii="Times New Roman" w:eastAsia="Calibri" w:hAnsi="Times New Roman" w:cs="Times New Roman"/>
                <w:sz w:val="26"/>
                <w:szCs w:val="26"/>
              </w:rPr>
              <w:t>201</w:t>
            </w:r>
            <w:r w:rsidR="003E735D" w:rsidRPr="00CE554F">
              <w:rPr>
                <w:rFonts w:ascii="Times New Roman" w:eastAsia="Calibri" w:hAnsi="Times New Roman" w:cs="Times New Roman"/>
                <w:sz w:val="26"/>
                <w:szCs w:val="26"/>
              </w:rPr>
              <w:t>8</w:t>
            </w:r>
            <w:r w:rsidR="00B272A3" w:rsidRPr="00CE554F">
              <w:rPr>
                <w:rFonts w:ascii="Times New Roman" w:eastAsia="Calibri" w:hAnsi="Times New Roman" w:cs="Times New Roman"/>
                <w:sz w:val="26"/>
                <w:szCs w:val="26"/>
              </w:rPr>
              <w:t xml:space="preserve"> учебном году рассматривались следующие вопросы: </w:t>
            </w:r>
          </w:p>
          <w:p w:rsidR="0044094C" w:rsidRPr="006129ED" w:rsidRDefault="00044DD5" w:rsidP="0044094C">
            <w:pPr>
              <w:jc w:val="both"/>
              <w:rPr>
                <w:rFonts w:ascii="Times New Roman" w:hAnsi="Times New Roman" w:cs="Times New Roman"/>
                <w:color w:val="000000"/>
                <w:sz w:val="26"/>
                <w:szCs w:val="26"/>
                <w:shd w:val="clear" w:color="auto" w:fill="FFFFFF"/>
              </w:rPr>
            </w:pPr>
            <w:r>
              <w:rPr>
                <w:rFonts w:ascii="Times New Roman" w:hAnsi="Times New Roman" w:cs="Times New Roman"/>
                <w:bCs/>
                <w:sz w:val="26"/>
                <w:szCs w:val="26"/>
              </w:rPr>
              <w:t>-</w:t>
            </w:r>
            <w:r w:rsidR="0044094C" w:rsidRPr="006129ED">
              <w:rPr>
                <w:rFonts w:ascii="Times New Roman" w:hAnsi="Times New Roman" w:cs="Times New Roman"/>
                <w:color w:val="000000"/>
                <w:sz w:val="26"/>
                <w:szCs w:val="26"/>
                <w:shd w:val="clear" w:color="auto" w:fill="FFFFFF"/>
              </w:rPr>
              <w:t>О работе школьной библиотеки в  2017 году и задачи на 2018</w:t>
            </w:r>
            <w:r w:rsidR="006129ED">
              <w:rPr>
                <w:rFonts w:ascii="Times New Roman" w:hAnsi="Times New Roman" w:cs="Times New Roman"/>
                <w:color w:val="000000"/>
                <w:sz w:val="26"/>
                <w:szCs w:val="26"/>
                <w:shd w:val="clear" w:color="auto" w:fill="FFFFFF"/>
              </w:rPr>
              <w:t xml:space="preserve"> год. </w:t>
            </w:r>
            <w:r w:rsidR="0044094C" w:rsidRPr="006129ED">
              <w:rPr>
                <w:rFonts w:ascii="Times New Roman" w:hAnsi="Times New Roman" w:cs="Times New Roman"/>
                <w:color w:val="000000"/>
                <w:sz w:val="26"/>
                <w:szCs w:val="26"/>
                <w:shd w:val="clear" w:color="auto" w:fill="FFFFFF"/>
              </w:rPr>
              <w:t>Обеспеченность обучающихся учебниками.</w:t>
            </w:r>
          </w:p>
          <w:p w:rsidR="0044094C" w:rsidRPr="006129ED" w:rsidRDefault="00044DD5" w:rsidP="0044094C">
            <w:pPr>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w:t>
            </w:r>
            <w:r w:rsidR="0044094C" w:rsidRPr="006129ED">
              <w:rPr>
                <w:rFonts w:ascii="Times New Roman" w:hAnsi="Times New Roman" w:cs="Times New Roman"/>
                <w:color w:val="000000"/>
                <w:sz w:val="26"/>
                <w:szCs w:val="26"/>
                <w:shd w:val="clear" w:color="auto" w:fill="FFFFFF"/>
              </w:rPr>
              <w:t>Анализ заболеваемости в 2017 году и задачи на 2018год.</w:t>
            </w:r>
          </w:p>
          <w:p w:rsidR="0044094C" w:rsidRPr="006129ED" w:rsidRDefault="0044094C" w:rsidP="0044094C">
            <w:pPr>
              <w:jc w:val="both"/>
              <w:rPr>
                <w:rFonts w:ascii="Times New Roman" w:hAnsi="Times New Roman" w:cs="Times New Roman"/>
                <w:sz w:val="26"/>
                <w:szCs w:val="26"/>
              </w:rPr>
            </w:pPr>
            <w:r w:rsidRPr="006129ED">
              <w:rPr>
                <w:rFonts w:ascii="Times New Roman" w:hAnsi="Times New Roman" w:cs="Times New Roman"/>
                <w:color w:val="000000"/>
                <w:sz w:val="26"/>
                <w:szCs w:val="26"/>
                <w:shd w:val="clear" w:color="auto" w:fill="FFFFFF"/>
              </w:rPr>
              <w:t>-</w:t>
            </w:r>
            <w:r w:rsidRPr="006129ED">
              <w:rPr>
                <w:rFonts w:ascii="Times New Roman" w:hAnsi="Times New Roman" w:cs="Times New Roman"/>
                <w:sz w:val="26"/>
                <w:szCs w:val="26"/>
              </w:rPr>
              <w:t>Утверждение образовательной программы на 2018 год</w:t>
            </w:r>
          </w:p>
          <w:p w:rsidR="0044094C" w:rsidRPr="006129ED" w:rsidRDefault="00044DD5" w:rsidP="0044094C">
            <w:pPr>
              <w:jc w:val="both"/>
              <w:rPr>
                <w:rFonts w:ascii="Times New Roman" w:hAnsi="Times New Roman" w:cs="Times New Roman"/>
                <w:sz w:val="26"/>
                <w:szCs w:val="26"/>
              </w:rPr>
            </w:pPr>
            <w:r>
              <w:rPr>
                <w:rFonts w:ascii="Times New Roman" w:hAnsi="Times New Roman" w:cs="Times New Roman"/>
                <w:sz w:val="26"/>
                <w:szCs w:val="26"/>
              </w:rPr>
              <w:t>-</w:t>
            </w:r>
            <w:r w:rsidR="0044094C" w:rsidRPr="006129ED">
              <w:rPr>
                <w:rFonts w:ascii="Times New Roman" w:hAnsi="Times New Roman" w:cs="Times New Roman"/>
                <w:sz w:val="26"/>
                <w:szCs w:val="26"/>
              </w:rPr>
              <w:t>Утверждение учебного плана школы.</w:t>
            </w:r>
          </w:p>
          <w:p w:rsidR="0044094C" w:rsidRPr="006129ED" w:rsidRDefault="00044DD5" w:rsidP="0044094C">
            <w:pPr>
              <w:jc w:val="both"/>
              <w:rPr>
                <w:rFonts w:ascii="Times New Roman" w:hAnsi="Times New Roman" w:cs="Times New Roman"/>
                <w:sz w:val="26"/>
                <w:szCs w:val="26"/>
              </w:rPr>
            </w:pPr>
            <w:r>
              <w:rPr>
                <w:rFonts w:ascii="Times New Roman" w:hAnsi="Times New Roman" w:cs="Times New Roman"/>
                <w:sz w:val="26"/>
                <w:szCs w:val="26"/>
              </w:rPr>
              <w:t>-</w:t>
            </w:r>
            <w:r w:rsidR="0044094C" w:rsidRPr="006129ED">
              <w:rPr>
                <w:rFonts w:ascii="Times New Roman" w:hAnsi="Times New Roman" w:cs="Times New Roman"/>
                <w:sz w:val="26"/>
                <w:szCs w:val="26"/>
              </w:rPr>
              <w:t>Утверждение рабочих программ по предметам учебного плана, рабочих программ по предметам внеурочной деятельности в 1-3 классов, реализующих  ФГОС</w:t>
            </w:r>
            <w:r w:rsidR="00CA56CE">
              <w:rPr>
                <w:rFonts w:ascii="Times New Roman" w:hAnsi="Times New Roman" w:cs="Times New Roman"/>
                <w:sz w:val="26"/>
                <w:szCs w:val="26"/>
              </w:rPr>
              <w:t xml:space="preserve"> образования </w:t>
            </w:r>
            <w:r w:rsidR="0044094C" w:rsidRPr="006129ED">
              <w:rPr>
                <w:rFonts w:ascii="Times New Roman" w:hAnsi="Times New Roman" w:cs="Times New Roman"/>
                <w:sz w:val="26"/>
                <w:szCs w:val="26"/>
              </w:rPr>
              <w:t xml:space="preserve"> УО (интеллектуальными нарушениями), рабочих программ дополнительного образования детей;</w:t>
            </w:r>
          </w:p>
          <w:p w:rsidR="0044094C" w:rsidRPr="006129ED" w:rsidRDefault="00044DD5" w:rsidP="0044094C">
            <w:pPr>
              <w:jc w:val="both"/>
              <w:rPr>
                <w:rFonts w:ascii="Times New Roman" w:hAnsi="Times New Roman" w:cs="Times New Roman"/>
                <w:sz w:val="26"/>
                <w:szCs w:val="26"/>
              </w:rPr>
            </w:pPr>
            <w:r>
              <w:rPr>
                <w:rFonts w:ascii="Times New Roman" w:hAnsi="Times New Roman" w:cs="Times New Roman"/>
                <w:sz w:val="26"/>
                <w:szCs w:val="26"/>
              </w:rPr>
              <w:t>-</w:t>
            </w:r>
            <w:r w:rsidR="0044094C" w:rsidRPr="006129ED">
              <w:rPr>
                <w:rFonts w:ascii="Times New Roman" w:hAnsi="Times New Roman" w:cs="Times New Roman"/>
                <w:sz w:val="26"/>
                <w:szCs w:val="26"/>
              </w:rPr>
              <w:t>Утверждение годового календарного графика.</w:t>
            </w:r>
          </w:p>
          <w:p w:rsidR="0044094C" w:rsidRPr="006129ED" w:rsidRDefault="00044DD5" w:rsidP="0044094C">
            <w:pPr>
              <w:jc w:val="both"/>
              <w:rPr>
                <w:rFonts w:ascii="Times New Roman" w:hAnsi="Times New Roman" w:cs="Times New Roman"/>
                <w:sz w:val="26"/>
                <w:szCs w:val="26"/>
              </w:rPr>
            </w:pPr>
            <w:r>
              <w:rPr>
                <w:rFonts w:ascii="Times New Roman" w:hAnsi="Times New Roman" w:cs="Times New Roman"/>
                <w:sz w:val="26"/>
                <w:szCs w:val="26"/>
              </w:rPr>
              <w:t>-</w:t>
            </w:r>
            <w:r w:rsidR="0044094C" w:rsidRPr="006129ED">
              <w:rPr>
                <w:rFonts w:ascii="Times New Roman" w:hAnsi="Times New Roman" w:cs="Times New Roman"/>
                <w:sz w:val="26"/>
                <w:szCs w:val="26"/>
              </w:rPr>
              <w:t>Утверждение расписания учебных и внеурочных занятий  на 2018 год.</w:t>
            </w:r>
          </w:p>
          <w:p w:rsidR="0044094C" w:rsidRPr="006129ED" w:rsidRDefault="00044DD5" w:rsidP="0044094C">
            <w:pPr>
              <w:jc w:val="both"/>
              <w:rPr>
                <w:rFonts w:ascii="Times New Roman" w:hAnsi="Times New Roman" w:cs="Times New Roman"/>
                <w:sz w:val="26"/>
                <w:szCs w:val="26"/>
              </w:rPr>
            </w:pPr>
            <w:r>
              <w:rPr>
                <w:rFonts w:ascii="Times New Roman" w:hAnsi="Times New Roman" w:cs="Times New Roman"/>
                <w:sz w:val="26"/>
                <w:szCs w:val="26"/>
              </w:rPr>
              <w:t>-</w:t>
            </w:r>
            <w:r w:rsidR="0044094C" w:rsidRPr="006129ED">
              <w:rPr>
                <w:rFonts w:ascii="Times New Roman" w:hAnsi="Times New Roman" w:cs="Times New Roman"/>
                <w:sz w:val="26"/>
                <w:szCs w:val="26"/>
              </w:rPr>
              <w:t>Утверждение состава комиссии по стимулирующим выплатам, Попечительского совета, Совета Казенного учреждения, Службы медиации</w:t>
            </w:r>
          </w:p>
          <w:p w:rsidR="0044094C" w:rsidRPr="006129ED" w:rsidRDefault="00044DD5" w:rsidP="0044094C">
            <w:pPr>
              <w:jc w:val="both"/>
              <w:rPr>
                <w:rFonts w:ascii="Times New Roman" w:hAnsi="Times New Roman" w:cs="Times New Roman"/>
                <w:bCs/>
                <w:sz w:val="26"/>
                <w:szCs w:val="26"/>
              </w:rPr>
            </w:pPr>
            <w:r>
              <w:rPr>
                <w:rFonts w:ascii="Times New Roman" w:hAnsi="Times New Roman" w:cs="Times New Roman"/>
                <w:bCs/>
                <w:sz w:val="26"/>
                <w:szCs w:val="26"/>
              </w:rPr>
              <w:t>-</w:t>
            </w:r>
            <w:r w:rsidR="006129ED">
              <w:rPr>
                <w:rFonts w:ascii="Times New Roman" w:hAnsi="Times New Roman" w:cs="Times New Roman"/>
                <w:bCs/>
                <w:sz w:val="26"/>
                <w:szCs w:val="26"/>
              </w:rPr>
              <w:t>И</w:t>
            </w:r>
            <w:r w:rsidR="0044094C" w:rsidRPr="006129ED">
              <w:rPr>
                <w:rFonts w:ascii="Times New Roman" w:hAnsi="Times New Roman" w:cs="Times New Roman"/>
                <w:bCs/>
                <w:sz w:val="26"/>
                <w:szCs w:val="26"/>
              </w:rPr>
              <w:t>тог</w:t>
            </w:r>
            <w:r w:rsidR="006129ED">
              <w:rPr>
                <w:rFonts w:ascii="Times New Roman" w:hAnsi="Times New Roman" w:cs="Times New Roman"/>
                <w:bCs/>
                <w:sz w:val="26"/>
                <w:szCs w:val="26"/>
              </w:rPr>
              <w:t>и</w:t>
            </w:r>
            <w:r w:rsidR="0044094C" w:rsidRPr="006129ED">
              <w:rPr>
                <w:rFonts w:ascii="Times New Roman" w:hAnsi="Times New Roman" w:cs="Times New Roman"/>
                <w:bCs/>
                <w:sz w:val="26"/>
                <w:szCs w:val="26"/>
              </w:rPr>
              <w:t xml:space="preserve"> учебно – воспитательного процесса</w:t>
            </w:r>
            <w:r w:rsidR="006129ED" w:rsidRPr="006129ED">
              <w:rPr>
                <w:rFonts w:ascii="Times New Roman" w:hAnsi="Times New Roman" w:cs="Times New Roman"/>
                <w:bCs/>
                <w:sz w:val="26"/>
                <w:szCs w:val="26"/>
              </w:rPr>
              <w:t xml:space="preserve"> 1 четверть.</w:t>
            </w:r>
          </w:p>
          <w:p w:rsidR="006129ED" w:rsidRPr="006129ED" w:rsidRDefault="00044DD5" w:rsidP="006129ED">
            <w:pPr>
              <w:jc w:val="both"/>
              <w:rPr>
                <w:rFonts w:ascii="Times New Roman" w:hAnsi="Times New Roman" w:cs="Times New Roman"/>
                <w:bCs/>
                <w:sz w:val="26"/>
                <w:szCs w:val="26"/>
              </w:rPr>
            </w:pPr>
            <w:r>
              <w:rPr>
                <w:rFonts w:ascii="Times New Roman" w:hAnsi="Times New Roman" w:cs="Times New Roman"/>
                <w:bCs/>
                <w:sz w:val="26"/>
                <w:szCs w:val="26"/>
              </w:rPr>
              <w:t>-</w:t>
            </w:r>
            <w:r w:rsidR="006129ED" w:rsidRPr="006129ED">
              <w:rPr>
                <w:rFonts w:ascii="Times New Roman" w:hAnsi="Times New Roman" w:cs="Times New Roman"/>
                <w:bCs/>
                <w:sz w:val="26"/>
                <w:szCs w:val="26"/>
              </w:rPr>
              <w:t>Адаптация обучающихся 1, 5 классов.</w:t>
            </w:r>
          </w:p>
          <w:p w:rsidR="006129ED" w:rsidRPr="006129ED" w:rsidRDefault="00044DD5" w:rsidP="0044094C">
            <w:pPr>
              <w:jc w:val="both"/>
              <w:rPr>
                <w:rFonts w:ascii="Times New Roman" w:hAnsi="Times New Roman" w:cs="Times New Roman"/>
                <w:bCs/>
                <w:sz w:val="26"/>
                <w:szCs w:val="26"/>
              </w:rPr>
            </w:pPr>
            <w:r>
              <w:rPr>
                <w:rFonts w:ascii="Times New Roman" w:hAnsi="Times New Roman" w:cs="Times New Roman"/>
                <w:bCs/>
                <w:sz w:val="26"/>
                <w:szCs w:val="26"/>
              </w:rPr>
              <w:t>-</w:t>
            </w:r>
            <w:r w:rsidR="006129ED">
              <w:rPr>
                <w:rFonts w:ascii="Times New Roman" w:hAnsi="Times New Roman" w:cs="Times New Roman"/>
                <w:bCs/>
                <w:sz w:val="26"/>
                <w:szCs w:val="26"/>
              </w:rPr>
              <w:t>И</w:t>
            </w:r>
            <w:r w:rsidR="006129ED" w:rsidRPr="006129ED">
              <w:rPr>
                <w:rFonts w:ascii="Times New Roman" w:hAnsi="Times New Roman" w:cs="Times New Roman"/>
                <w:bCs/>
                <w:sz w:val="26"/>
                <w:szCs w:val="26"/>
              </w:rPr>
              <w:t>тог</w:t>
            </w:r>
            <w:r w:rsidR="006129ED">
              <w:rPr>
                <w:rFonts w:ascii="Times New Roman" w:hAnsi="Times New Roman" w:cs="Times New Roman"/>
                <w:bCs/>
                <w:sz w:val="26"/>
                <w:szCs w:val="26"/>
              </w:rPr>
              <w:t>и</w:t>
            </w:r>
            <w:r w:rsidR="006129ED" w:rsidRPr="006129ED">
              <w:rPr>
                <w:rFonts w:ascii="Times New Roman" w:hAnsi="Times New Roman" w:cs="Times New Roman"/>
                <w:bCs/>
                <w:sz w:val="26"/>
                <w:szCs w:val="26"/>
              </w:rPr>
              <w:t xml:space="preserve"> учебно – воспитательного процесса 2 четверть.</w:t>
            </w:r>
          </w:p>
          <w:p w:rsidR="006129ED" w:rsidRPr="006129ED" w:rsidRDefault="006129ED" w:rsidP="0044094C">
            <w:pPr>
              <w:jc w:val="both"/>
              <w:rPr>
                <w:rFonts w:ascii="Times New Roman" w:hAnsi="Times New Roman" w:cs="Times New Roman"/>
                <w:bCs/>
                <w:sz w:val="26"/>
                <w:szCs w:val="26"/>
              </w:rPr>
            </w:pPr>
            <w:r w:rsidRPr="006129ED">
              <w:rPr>
                <w:rFonts w:ascii="Times New Roman" w:hAnsi="Times New Roman" w:cs="Times New Roman"/>
                <w:bCs/>
                <w:sz w:val="26"/>
                <w:szCs w:val="26"/>
              </w:rPr>
              <w:t>-Утверждение списка обучающихся для посещения новогоднего праздника Специального Олимпийского комитета Свердловской области в г. Екатеринбурге.</w:t>
            </w:r>
          </w:p>
          <w:p w:rsidR="006129ED" w:rsidRPr="006129ED" w:rsidRDefault="00044DD5" w:rsidP="0044094C">
            <w:pPr>
              <w:jc w:val="both"/>
              <w:rPr>
                <w:rFonts w:ascii="Times New Roman" w:hAnsi="Times New Roman" w:cs="Times New Roman"/>
                <w:sz w:val="26"/>
                <w:szCs w:val="26"/>
              </w:rPr>
            </w:pPr>
            <w:r>
              <w:rPr>
                <w:rFonts w:ascii="Times New Roman" w:hAnsi="Times New Roman" w:cs="Times New Roman"/>
                <w:bCs/>
                <w:sz w:val="26"/>
                <w:szCs w:val="26"/>
              </w:rPr>
              <w:lastRenderedPageBreak/>
              <w:t>-</w:t>
            </w:r>
            <w:r w:rsidR="006129ED" w:rsidRPr="006129ED">
              <w:rPr>
                <w:rFonts w:ascii="Times New Roman" w:hAnsi="Times New Roman" w:cs="Times New Roman"/>
                <w:bCs/>
                <w:sz w:val="26"/>
                <w:szCs w:val="26"/>
              </w:rPr>
              <w:t>Утверждение списка обучающихся для посещения Губернаторской елки</w:t>
            </w:r>
          </w:p>
          <w:p w:rsidR="0044094C" w:rsidRPr="006129ED" w:rsidRDefault="00044DD5" w:rsidP="0044094C">
            <w:pPr>
              <w:rPr>
                <w:rFonts w:ascii="Times New Roman" w:hAnsi="Times New Roman" w:cs="Times New Roman"/>
                <w:sz w:val="26"/>
                <w:szCs w:val="26"/>
              </w:rPr>
            </w:pPr>
            <w:r>
              <w:rPr>
                <w:rFonts w:ascii="Times New Roman" w:hAnsi="Times New Roman" w:cs="Times New Roman"/>
                <w:sz w:val="26"/>
                <w:szCs w:val="26"/>
              </w:rPr>
              <w:t>-</w:t>
            </w:r>
            <w:r w:rsidR="0044094C" w:rsidRPr="006129ED">
              <w:rPr>
                <w:rFonts w:ascii="Times New Roman" w:hAnsi="Times New Roman" w:cs="Times New Roman"/>
                <w:sz w:val="26"/>
                <w:szCs w:val="26"/>
              </w:rPr>
              <w:t>Внеурочная деятельность как условие развития личности обучающихся.</w:t>
            </w:r>
          </w:p>
          <w:p w:rsidR="0044094C" w:rsidRPr="006129ED" w:rsidRDefault="00044DD5" w:rsidP="0044094C">
            <w:pPr>
              <w:rPr>
                <w:rFonts w:ascii="Times New Roman" w:hAnsi="Times New Roman" w:cs="Times New Roman"/>
                <w:sz w:val="26"/>
                <w:szCs w:val="26"/>
              </w:rPr>
            </w:pPr>
            <w:r>
              <w:rPr>
                <w:rFonts w:ascii="Times New Roman" w:hAnsi="Times New Roman" w:cs="Times New Roman"/>
                <w:sz w:val="26"/>
                <w:szCs w:val="26"/>
              </w:rPr>
              <w:t>-</w:t>
            </w:r>
            <w:r w:rsidR="006129ED">
              <w:rPr>
                <w:rFonts w:ascii="Times New Roman" w:hAnsi="Times New Roman" w:cs="Times New Roman"/>
                <w:bCs/>
                <w:sz w:val="26"/>
                <w:szCs w:val="26"/>
              </w:rPr>
              <w:t>И</w:t>
            </w:r>
            <w:r w:rsidR="0044094C" w:rsidRPr="006129ED">
              <w:rPr>
                <w:rFonts w:ascii="Times New Roman" w:hAnsi="Times New Roman" w:cs="Times New Roman"/>
                <w:bCs/>
                <w:sz w:val="26"/>
                <w:szCs w:val="26"/>
              </w:rPr>
              <w:t>тог</w:t>
            </w:r>
            <w:r w:rsidR="006129ED">
              <w:rPr>
                <w:rFonts w:ascii="Times New Roman" w:hAnsi="Times New Roman" w:cs="Times New Roman"/>
                <w:bCs/>
                <w:sz w:val="26"/>
                <w:szCs w:val="26"/>
              </w:rPr>
              <w:t>и</w:t>
            </w:r>
            <w:r w:rsidR="0044094C" w:rsidRPr="006129ED">
              <w:rPr>
                <w:rFonts w:ascii="Times New Roman" w:hAnsi="Times New Roman" w:cs="Times New Roman"/>
                <w:bCs/>
                <w:sz w:val="26"/>
                <w:szCs w:val="26"/>
              </w:rPr>
              <w:t xml:space="preserve"> учебно – воспитательного процесса </w:t>
            </w:r>
            <w:r w:rsidR="006129ED" w:rsidRPr="006129ED">
              <w:rPr>
                <w:rFonts w:ascii="Times New Roman" w:hAnsi="Times New Roman" w:cs="Times New Roman"/>
                <w:bCs/>
                <w:sz w:val="26"/>
                <w:szCs w:val="26"/>
              </w:rPr>
              <w:t>3</w:t>
            </w:r>
            <w:r w:rsidR="0044094C" w:rsidRPr="006129ED">
              <w:rPr>
                <w:rFonts w:ascii="Times New Roman" w:hAnsi="Times New Roman" w:cs="Times New Roman"/>
                <w:bCs/>
                <w:sz w:val="26"/>
                <w:szCs w:val="26"/>
              </w:rPr>
              <w:t xml:space="preserve"> четверти </w:t>
            </w:r>
          </w:p>
          <w:p w:rsidR="0044094C" w:rsidRPr="006129ED" w:rsidRDefault="00044DD5" w:rsidP="0044094C">
            <w:pPr>
              <w:rPr>
                <w:rFonts w:ascii="Times New Roman" w:hAnsi="Times New Roman" w:cs="Times New Roman"/>
                <w:sz w:val="26"/>
                <w:szCs w:val="26"/>
              </w:rPr>
            </w:pPr>
            <w:r>
              <w:rPr>
                <w:rFonts w:ascii="Times New Roman" w:hAnsi="Times New Roman" w:cs="Times New Roman"/>
                <w:sz w:val="26"/>
                <w:szCs w:val="26"/>
              </w:rPr>
              <w:t>-</w:t>
            </w:r>
            <w:r w:rsidR="0044094C" w:rsidRPr="006129ED">
              <w:rPr>
                <w:rFonts w:ascii="Times New Roman" w:hAnsi="Times New Roman" w:cs="Times New Roman"/>
                <w:bCs/>
                <w:sz w:val="26"/>
                <w:szCs w:val="26"/>
              </w:rPr>
              <w:t xml:space="preserve">Утверждение плана по </w:t>
            </w:r>
            <w:proofErr w:type="gramStart"/>
            <w:r w:rsidR="0044094C" w:rsidRPr="006129ED">
              <w:rPr>
                <w:rFonts w:ascii="Times New Roman" w:hAnsi="Times New Roman" w:cs="Times New Roman"/>
                <w:bCs/>
                <w:sz w:val="26"/>
                <w:szCs w:val="26"/>
              </w:rPr>
              <w:t xml:space="preserve">паводку </w:t>
            </w:r>
            <w:r w:rsidR="006129ED" w:rsidRPr="006129ED">
              <w:rPr>
                <w:rFonts w:ascii="Times New Roman" w:hAnsi="Times New Roman" w:cs="Times New Roman"/>
                <w:bCs/>
                <w:sz w:val="26"/>
                <w:szCs w:val="26"/>
              </w:rPr>
              <w:t>.</w:t>
            </w:r>
            <w:proofErr w:type="gramEnd"/>
          </w:p>
          <w:p w:rsidR="0044094C" w:rsidRPr="006129ED" w:rsidRDefault="00044DD5" w:rsidP="0044094C">
            <w:pPr>
              <w:jc w:val="both"/>
              <w:rPr>
                <w:rFonts w:ascii="Times New Roman" w:hAnsi="Times New Roman" w:cs="Times New Roman"/>
                <w:bCs/>
                <w:sz w:val="26"/>
                <w:szCs w:val="26"/>
              </w:rPr>
            </w:pPr>
            <w:r>
              <w:rPr>
                <w:rFonts w:ascii="Times New Roman" w:hAnsi="Times New Roman" w:cs="Times New Roman"/>
                <w:bCs/>
                <w:sz w:val="26"/>
                <w:szCs w:val="26"/>
              </w:rPr>
              <w:t>-</w:t>
            </w:r>
            <w:r w:rsidR="0044094C" w:rsidRPr="006129ED">
              <w:rPr>
                <w:rFonts w:ascii="Times New Roman" w:hAnsi="Times New Roman" w:cs="Times New Roman"/>
                <w:bCs/>
                <w:sz w:val="26"/>
                <w:szCs w:val="26"/>
              </w:rPr>
              <w:t>Утверждение годового учебного календарного графика на 2018-2019 учебный год.</w:t>
            </w:r>
          </w:p>
          <w:p w:rsidR="0044094C" w:rsidRPr="006129ED" w:rsidRDefault="0044094C" w:rsidP="0044094C">
            <w:pPr>
              <w:jc w:val="both"/>
              <w:rPr>
                <w:rFonts w:ascii="Times New Roman" w:hAnsi="Times New Roman" w:cs="Times New Roman"/>
                <w:bCs/>
                <w:sz w:val="26"/>
                <w:szCs w:val="26"/>
              </w:rPr>
            </w:pPr>
            <w:r w:rsidRPr="006129ED">
              <w:rPr>
                <w:rFonts w:ascii="Times New Roman" w:hAnsi="Times New Roman" w:cs="Times New Roman"/>
                <w:bCs/>
                <w:sz w:val="26"/>
                <w:szCs w:val="26"/>
              </w:rPr>
              <w:t>-Утверждение учебных планов по легкой умственной отсталости для 4-9 класс, по тяжёлой, умеренной умственной отсталости 4-9 класс, АООП 1 вариант с 1-3 класс, АООП 2 вариант 1-3 класс</w:t>
            </w:r>
            <w:r w:rsidR="006129ED" w:rsidRPr="006129ED">
              <w:rPr>
                <w:rFonts w:ascii="Times New Roman" w:hAnsi="Times New Roman" w:cs="Times New Roman"/>
                <w:bCs/>
                <w:sz w:val="26"/>
                <w:szCs w:val="26"/>
              </w:rPr>
              <w:t>.</w:t>
            </w:r>
          </w:p>
          <w:p w:rsidR="006129ED" w:rsidRPr="006129ED" w:rsidRDefault="006129ED" w:rsidP="0044094C">
            <w:pPr>
              <w:jc w:val="both"/>
              <w:rPr>
                <w:rFonts w:ascii="Times New Roman" w:hAnsi="Times New Roman" w:cs="Times New Roman"/>
                <w:bCs/>
                <w:sz w:val="26"/>
                <w:szCs w:val="26"/>
              </w:rPr>
            </w:pPr>
            <w:r w:rsidRPr="006129ED">
              <w:rPr>
                <w:rFonts w:ascii="Times New Roman" w:hAnsi="Times New Roman" w:cs="Times New Roman"/>
                <w:bCs/>
                <w:sz w:val="26"/>
                <w:szCs w:val="26"/>
              </w:rPr>
              <w:t>-</w:t>
            </w:r>
            <w:r>
              <w:rPr>
                <w:rFonts w:ascii="Times New Roman" w:hAnsi="Times New Roman" w:cs="Times New Roman"/>
                <w:bCs/>
                <w:sz w:val="26"/>
                <w:szCs w:val="26"/>
              </w:rPr>
              <w:t>Итоги</w:t>
            </w:r>
            <w:r w:rsidRPr="006129ED">
              <w:rPr>
                <w:rFonts w:ascii="Times New Roman" w:hAnsi="Times New Roman" w:cs="Times New Roman"/>
                <w:bCs/>
                <w:sz w:val="26"/>
                <w:szCs w:val="26"/>
              </w:rPr>
              <w:t xml:space="preserve"> учебно – воспитательного процесса 4 </w:t>
            </w:r>
            <w:proofErr w:type="gramStart"/>
            <w:r w:rsidRPr="006129ED">
              <w:rPr>
                <w:rFonts w:ascii="Times New Roman" w:hAnsi="Times New Roman" w:cs="Times New Roman"/>
                <w:bCs/>
                <w:sz w:val="26"/>
                <w:szCs w:val="26"/>
              </w:rPr>
              <w:t>четверть..</w:t>
            </w:r>
            <w:proofErr w:type="gramEnd"/>
          </w:p>
          <w:p w:rsidR="0044094C" w:rsidRPr="006129ED" w:rsidRDefault="00044DD5" w:rsidP="0044094C">
            <w:pPr>
              <w:jc w:val="both"/>
              <w:rPr>
                <w:rFonts w:ascii="Times New Roman" w:hAnsi="Times New Roman" w:cs="Times New Roman"/>
                <w:bCs/>
                <w:sz w:val="26"/>
                <w:szCs w:val="26"/>
              </w:rPr>
            </w:pPr>
            <w:r>
              <w:rPr>
                <w:rFonts w:ascii="Times New Roman" w:hAnsi="Times New Roman" w:cs="Times New Roman"/>
                <w:bCs/>
                <w:sz w:val="26"/>
                <w:szCs w:val="26"/>
              </w:rPr>
              <w:t>-</w:t>
            </w:r>
            <w:r w:rsidR="0044094C" w:rsidRPr="006129ED">
              <w:rPr>
                <w:rFonts w:ascii="Times New Roman" w:hAnsi="Times New Roman" w:cs="Times New Roman"/>
                <w:bCs/>
                <w:sz w:val="26"/>
                <w:szCs w:val="26"/>
              </w:rPr>
              <w:t>Ознакомление с учебной нагрузкой на 2018-2019 учебный год.</w:t>
            </w:r>
          </w:p>
          <w:p w:rsidR="0044094C" w:rsidRPr="006129ED" w:rsidRDefault="00044DD5" w:rsidP="0044094C">
            <w:pPr>
              <w:rPr>
                <w:rFonts w:ascii="Times New Roman" w:hAnsi="Times New Roman" w:cs="Times New Roman"/>
                <w:bCs/>
                <w:sz w:val="26"/>
                <w:szCs w:val="26"/>
              </w:rPr>
            </w:pPr>
            <w:r>
              <w:rPr>
                <w:rFonts w:ascii="Times New Roman" w:hAnsi="Times New Roman" w:cs="Times New Roman"/>
                <w:bCs/>
                <w:sz w:val="26"/>
                <w:szCs w:val="26"/>
              </w:rPr>
              <w:t>-</w:t>
            </w:r>
            <w:r w:rsidR="0044094C" w:rsidRPr="006129ED">
              <w:rPr>
                <w:rFonts w:ascii="Times New Roman" w:hAnsi="Times New Roman" w:cs="Times New Roman"/>
                <w:bCs/>
                <w:sz w:val="26"/>
                <w:szCs w:val="26"/>
              </w:rPr>
              <w:t>О допуске обучающихся 9-х классов к итоговой аттестации.</w:t>
            </w:r>
          </w:p>
          <w:p w:rsidR="0044094C" w:rsidRPr="006129ED" w:rsidRDefault="00044DD5" w:rsidP="0044094C">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44094C" w:rsidRPr="006129ED">
              <w:rPr>
                <w:rFonts w:ascii="Times New Roman" w:eastAsia="Times New Roman" w:hAnsi="Times New Roman" w:cs="Times New Roman"/>
                <w:sz w:val="26"/>
                <w:szCs w:val="26"/>
                <w:lang w:eastAsia="ru-RU"/>
              </w:rPr>
              <w:t xml:space="preserve">Награждение почётными грамотами обучающихся </w:t>
            </w:r>
            <w:proofErr w:type="gramStart"/>
            <w:r w:rsidR="0044094C" w:rsidRPr="006129ED">
              <w:rPr>
                <w:rFonts w:ascii="Times New Roman" w:eastAsia="Times New Roman" w:hAnsi="Times New Roman" w:cs="Times New Roman"/>
                <w:sz w:val="26"/>
                <w:szCs w:val="26"/>
                <w:lang w:eastAsia="ru-RU"/>
              </w:rPr>
              <w:t>9  класса</w:t>
            </w:r>
            <w:proofErr w:type="gramEnd"/>
            <w:r w:rsidR="006129ED">
              <w:rPr>
                <w:rFonts w:ascii="Times New Roman" w:eastAsia="Times New Roman" w:hAnsi="Times New Roman" w:cs="Times New Roman"/>
                <w:sz w:val="26"/>
                <w:szCs w:val="26"/>
                <w:lang w:eastAsia="ru-RU"/>
              </w:rPr>
              <w:t xml:space="preserve"> по итогам учебного года.</w:t>
            </w:r>
          </w:p>
          <w:p w:rsidR="0044094C" w:rsidRPr="006129ED" w:rsidRDefault="00044DD5" w:rsidP="0044094C">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44094C" w:rsidRPr="006129ED">
              <w:rPr>
                <w:rFonts w:ascii="Times New Roman" w:eastAsia="Times New Roman" w:hAnsi="Times New Roman" w:cs="Times New Roman"/>
                <w:sz w:val="26"/>
                <w:szCs w:val="26"/>
                <w:lang w:eastAsia="ru-RU"/>
              </w:rPr>
              <w:t>Награждение почётными грамотами родителей (законных представителей) обучающихся 9  класса</w:t>
            </w:r>
            <w:r w:rsidR="006129ED">
              <w:rPr>
                <w:rFonts w:ascii="Times New Roman" w:eastAsia="Times New Roman" w:hAnsi="Times New Roman" w:cs="Times New Roman"/>
                <w:sz w:val="26"/>
                <w:szCs w:val="26"/>
                <w:lang w:eastAsia="ru-RU"/>
              </w:rPr>
              <w:t xml:space="preserve"> по итогам учебного года</w:t>
            </w:r>
          </w:p>
          <w:p w:rsidR="0044094C" w:rsidRPr="006129ED" w:rsidRDefault="00044DD5" w:rsidP="0044094C">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44094C" w:rsidRPr="006129ED">
              <w:rPr>
                <w:rFonts w:ascii="Times New Roman" w:eastAsia="Times New Roman" w:hAnsi="Times New Roman" w:cs="Times New Roman"/>
                <w:sz w:val="26"/>
                <w:szCs w:val="26"/>
                <w:lang w:eastAsia="ru-RU"/>
              </w:rPr>
              <w:t>Перевод обучающихся в следующий класс.</w:t>
            </w:r>
          </w:p>
          <w:p w:rsidR="0044094C" w:rsidRPr="006129ED" w:rsidRDefault="00044DD5" w:rsidP="0044094C">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44094C" w:rsidRPr="006129ED">
              <w:rPr>
                <w:rFonts w:ascii="Times New Roman" w:eastAsia="Times New Roman" w:hAnsi="Times New Roman" w:cs="Times New Roman"/>
                <w:sz w:val="26"/>
                <w:szCs w:val="26"/>
                <w:lang w:eastAsia="ru-RU"/>
              </w:rPr>
              <w:t>Награждение почетными грамотами обучающихся 1-8-х классов</w:t>
            </w:r>
            <w:r w:rsidR="006129ED">
              <w:rPr>
                <w:rFonts w:ascii="Times New Roman" w:eastAsia="Times New Roman" w:hAnsi="Times New Roman" w:cs="Times New Roman"/>
                <w:sz w:val="26"/>
                <w:szCs w:val="26"/>
                <w:lang w:eastAsia="ru-RU"/>
              </w:rPr>
              <w:t xml:space="preserve"> по итогам учебного года</w:t>
            </w:r>
          </w:p>
          <w:p w:rsidR="0044094C" w:rsidRPr="006129ED" w:rsidRDefault="00044DD5" w:rsidP="0044094C">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44094C" w:rsidRPr="006129ED">
              <w:rPr>
                <w:rFonts w:ascii="Times New Roman" w:eastAsia="Times New Roman" w:hAnsi="Times New Roman" w:cs="Times New Roman"/>
                <w:sz w:val="26"/>
                <w:szCs w:val="26"/>
                <w:lang w:eastAsia="ru-RU"/>
              </w:rPr>
              <w:t>Награждение почётными грамотами родителей (законных представителей) обучающихся 1-8 класс</w:t>
            </w:r>
            <w:r w:rsidR="006129ED">
              <w:rPr>
                <w:rFonts w:ascii="Times New Roman" w:eastAsia="Times New Roman" w:hAnsi="Times New Roman" w:cs="Times New Roman"/>
                <w:sz w:val="26"/>
                <w:szCs w:val="26"/>
                <w:lang w:eastAsia="ru-RU"/>
              </w:rPr>
              <w:t xml:space="preserve"> по итогам года.</w:t>
            </w:r>
          </w:p>
          <w:p w:rsidR="0044094C" w:rsidRPr="006129ED" w:rsidRDefault="0044094C" w:rsidP="0044094C">
            <w:pPr>
              <w:jc w:val="both"/>
              <w:rPr>
                <w:rFonts w:ascii="Times New Roman" w:eastAsia="Times New Roman" w:hAnsi="Times New Roman" w:cs="Times New Roman"/>
                <w:sz w:val="26"/>
                <w:szCs w:val="26"/>
                <w:lang w:eastAsia="ru-RU"/>
              </w:rPr>
            </w:pPr>
            <w:r w:rsidRPr="006129ED">
              <w:rPr>
                <w:rFonts w:ascii="Times New Roman" w:eastAsia="Times New Roman" w:hAnsi="Times New Roman" w:cs="Times New Roman"/>
                <w:sz w:val="26"/>
                <w:szCs w:val="26"/>
                <w:lang w:eastAsia="ru-RU"/>
              </w:rPr>
              <w:t>-</w:t>
            </w:r>
            <w:r w:rsidRPr="006129ED">
              <w:rPr>
                <w:rFonts w:ascii="Times New Roman" w:hAnsi="Times New Roman" w:cs="Times New Roman"/>
                <w:sz w:val="26"/>
                <w:szCs w:val="26"/>
              </w:rPr>
              <w:t>Окончание образовательной организации и выдача свидетельства об обучении  выпускникам 9-го класса</w:t>
            </w:r>
          </w:p>
          <w:p w:rsidR="006C2B3C" w:rsidRPr="00CE554F" w:rsidRDefault="006C2B3C" w:rsidP="006C270A">
            <w:pPr>
              <w:rPr>
                <w:rFonts w:ascii="Times New Roman" w:hAnsi="Times New Roman" w:cs="Times New Roman"/>
                <w:sz w:val="26"/>
                <w:szCs w:val="26"/>
              </w:rPr>
            </w:pPr>
            <w:r w:rsidRPr="00CE554F">
              <w:rPr>
                <w:rFonts w:ascii="Times New Roman" w:hAnsi="Times New Roman" w:cs="Times New Roman"/>
                <w:sz w:val="26"/>
                <w:szCs w:val="26"/>
              </w:rPr>
              <w:t>Ведутся протоколы педагогических советов. Принимаемые решения являются об</w:t>
            </w:r>
            <w:r w:rsidR="0047262D" w:rsidRPr="00CE554F">
              <w:rPr>
                <w:rFonts w:ascii="Times New Roman" w:hAnsi="Times New Roman" w:cs="Times New Roman"/>
                <w:sz w:val="26"/>
                <w:szCs w:val="26"/>
              </w:rPr>
              <w:t>язательными для исполнения  педагогическим коллективом</w:t>
            </w:r>
            <w:r w:rsidRPr="00CE554F">
              <w:rPr>
                <w:rFonts w:ascii="Times New Roman" w:hAnsi="Times New Roman" w:cs="Times New Roman"/>
                <w:sz w:val="26"/>
                <w:szCs w:val="26"/>
              </w:rPr>
              <w:t>.</w:t>
            </w:r>
          </w:p>
        </w:tc>
      </w:tr>
      <w:tr w:rsidR="00D871FB"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71FB" w:rsidRPr="006129ED" w:rsidRDefault="00D871FB"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highlight w:val="yellow"/>
              </w:rPr>
            </w:pPr>
            <w:r w:rsidRPr="0090174F">
              <w:rPr>
                <w:rFonts w:ascii="Times New Roman" w:eastAsia="Calibri" w:hAnsi="Times New Roman" w:cs="Times New Roman"/>
                <w:sz w:val="26"/>
                <w:szCs w:val="26"/>
              </w:rPr>
              <w:lastRenderedPageBreak/>
              <w:t xml:space="preserve">Родительский комитет </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62D" w:rsidRPr="008F062D" w:rsidRDefault="008F062D" w:rsidP="00FA15A1">
            <w:pPr>
              <w:pStyle w:val="Default"/>
              <w:ind w:firstLine="567"/>
              <w:jc w:val="both"/>
              <w:rPr>
                <w:color w:val="auto"/>
                <w:spacing w:val="3"/>
                <w:sz w:val="26"/>
                <w:szCs w:val="26"/>
                <w:shd w:val="clear" w:color="auto" w:fill="FFFFFF"/>
              </w:rPr>
            </w:pPr>
            <w:r w:rsidRPr="008F062D">
              <w:rPr>
                <w:color w:val="auto"/>
                <w:spacing w:val="3"/>
                <w:sz w:val="26"/>
                <w:szCs w:val="26"/>
                <w:shd w:val="clear" w:color="auto" w:fill="FFFFFF"/>
              </w:rPr>
              <w:t xml:space="preserve">Огромную роль в сотрудничестве родителей </w:t>
            </w:r>
            <w:proofErr w:type="spellStart"/>
            <w:r w:rsidR="00CA56CE">
              <w:rPr>
                <w:color w:val="auto"/>
                <w:spacing w:val="3"/>
                <w:sz w:val="26"/>
                <w:szCs w:val="26"/>
                <w:shd w:val="clear" w:color="auto" w:fill="FFFFFF"/>
              </w:rPr>
              <w:t>обучающихся</w:t>
            </w:r>
            <w:r w:rsidRPr="008F062D">
              <w:rPr>
                <w:color w:val="auto"/>
                <w:spacing w:val="3"/>
                <w:sz w:val="26"/>
                <w:szCs w:val="26"/>
                <w:shd w:val="clear" w:color="auto" w:fill="FFFFFF"/>
              </w:rPr>
              <w:t>и</w:t>
            </w:r>
            <w:proofErr w:type="spellEnd"/>
            <w:r w:rsidRPr="008F062D">
              <w:rPr>
                <w:color w:val="auto"/>
                <w:spacing w:val="3"/>
                <w:sz w:val="26"/>
                <w:szCs w:val="26"/>
                <w:shd w:val="clear" w:color="auto" w:fill="FFFFFF"/>
              </w:rPr>
              <w:t xml:space="preserve"> классного руководителя играет родительский комитет.</w:t>
            </w:r>
          </w:p>
          <w:p w:rsidR="0090174F" w:rsidRPr="006439DC" w:rsidRDefault="0090174F" w:rsidP="00FA15A1">
            <w:pPr>
              <w:pStyle w:val="Default"/>
              <w:ind w:firstLine="567"/>
              <w:jc w:val="both"/>
              <w:rPr>
                <w:spacing w:val="-5"/>
                <w:sz w:val="26"/>
                <w:szCs w:val="26"/>
              </w:rPr>
            </w:pPr>
            <w:r w:rsidRPr="006439DC">
              <w:rPr>
                <w:rFonts w:eastAsia="Times New Roman"/>
                <w:b/>
                <w:bCs/>
                <w:sz w:val="26"/>
                <w:szCs w:val="26"/>
              </w:rPr>
              <w:t>Цель родительского комитета: </w:t>
            </w:r>
            <w:r w:rsidRPr="006439DC">
              <w:rPr>
                <w:spacing w:val="-5"/>
                <w:sz w:val="26"/>
                <w:szCs w:val="26"/>
              </w:rPr>
              <w:t xml:space="preserve">Обеспечение партнерства и сотрудничества с родителями (законными представителями) и общественностью в </w:t>
            </w:r>
            <w:r w:rsidRPr="006439DC">
              <w:rPr>
                <w:spacing w:val="-2"/>
                <w:sz w:val="26"/>
                <w:szCs w:val="26"/>
              </w:rPr>
              <w:t xml:space="preserve">воспитании и развитии личности обучающихся, взаимопомощи между школой и семьёй с </w:t>
            </w:r>
            <w:r w:rsidRPr="006439DC">
              <w:rPr>
                <w:spacing w:val="-5"/>
                <w:sz w:val="26"/>
                <w:szCs w:val="26"/>
              </w:rPr>
              <w:t>целью решения учебно  - воспитательных, организационных задач.</w:t>
            </w:r>
          </w:p>
          <w:p w:rsidR="0020402C" w:rsidRDefault="0090174F" w:rsidP="00FA15A1">
            <w:pPr>
              <w:pStyle w:val="Default"/>
              <w:ind w:firstLine="567"/>
              <w:jc w:val="both"/>
              <w:rPr>
                <w:rFonts w:eastAsia="Times New Roman"/>
                <w:sz w:val="26"/>
                <w:szCs w:val="26"/>
              </w:rPr>
            </w:pPr>
            <w:r w:rsidRPr="006439DC">
              <w:rPr>
                <w:rFonts w:eastAsia="Times New Roman"/>
                <w:sz w:val="26"/>
                <w:szCs w:val="26"/>
              </w:rPr>
              <w:t xml:space="preserve">Главная </w:t>
            </w:r>
            <w:r w:rsidRPr="006439DC">
              <w:rPr>
                <w:rFonts w:eastAsia="Times New Roman"/>
                <w:b/>
                <w:sz w:val="26"/>
                <w:szCs w:val="26"/>
              </w:rPr>
              <w:t>задача</w:t>
            </w:r>
            <w:r w:rsidRPr="006439DC">
              <w:rPr>
                <w:rFonts w:eastAsia="Times New Roman"/>
                <w:sz w:val="26"/>
                <w:szCs w:val="26"/>
              </w:rPr>
              <w:t xml:space="preserve"> родительского комитета — помогать семье и педагогу в воспитании детей. </w:t>
            </w:r>
          </w:p>
          <w:p w:rsidR="0090174F" w:rsidRPr="006439DC" w:rsidRDefault="0090174F" w:rsidP="00FA15A1">
            <w:pPr>
              <w:pStyle w:val="Default"/>
              <w:ind w:firstLine="567"/>
              <w:jc w:val="both"/>
              <w:rPr>
                <w:rFonts w:eastAsia="Times New Roman"/>
                <w:sz w:val="26"/>
                <w:szCs w:val="26"/>
              </w:rPr>
            </w:pPr>
            <w:r w:rsidRPr="006439DC">
              <w:rPr>
                <w:rFonts w:eastAsia="Times New Roman"/>
                <w:sz w:val="26"/>
                <w:szCs w:val="26"/>
              </w:rPr>
              <w:t xml:space="preserve">Члены родительского комитета и привлеченные ими родители, ведут работу с семьями обучающихся своего класса с тем, чтобы путем дружеского участия и совета </w:t>
            </w:r>
            <w:r w:rsidRPr="006439DC">
              <w:rPr>
                <w:rFonts w:eastAsia="Times New Roman"/>
                <w:sz w:val="26"/>
                <w:szCs w:val="26"/>
              </w:rPr>
              <w:lastRenderedPageBreak/>
              <w:t xml:space="preserve">оказывать повседневную практическую помощь ребенку или его родителям. </w:t>
            </w:r>
          </w:p>
          <w:p w:rsidR="005E4352" w:rsidRPr="006439DC" w:rsidRDefault="005E4352" w:rsidP="00FA15A1">
            <w:pPr>
              <w:pStyle w:val="Default"/>
              <w:ind w:firstLine="567"/>
              <w:jc w:val="both"/>
              <w:rPr>
                <w:rFonts w:eastAsia="Times New Roman"/>
                <w:sz w:val="26"/>
                <w:szCs w:val="26"/>
              </w:rPr>
            </w:pPr>
            <w:r w:rsidRPr="006439DC">
              <w:rPr>
                <w:rFonts w:eastAsia="Times New Roman"/>
                <w:sz w:val="26"/>
                <w:szCs w:val="26"/>
              </w:rPr>
              <w:t>В со</w:t>
            </w:r>
            <w:r w:rsidR="006439DC" w:rsidRPr="006439DC">
              <w:rPr>
                <w:rFonts w:eastAsia="Times New Roman"/>
                <w:sz w:val="26"/>
                <w:szCs w:val="26"/>
              </w:rPr>
              <w:t>с</w:t>
            </w:r>
            <w:r w:rsidRPr="006439DC">
              <w:rPr>
                <w:rFonts w:eastAsia="Times New Roman"/>
                <w:sz w:val="26"/>
                <w:szCs w:val="26"/>
              </w:rPr>
              <w:t>тав родитель</w:t>
            </w:r>
            <w:r w:rsidR="006439DC" w:rsidRPr="006439DC">
              <w:rPr>
                <w:rFonts w:eastAsia="Times New Roman"/>
                <w:sz w:val="26"/>
                <w:szCs w:val="26"/>
              </w:rPr>
              <w:t>ского комитета входят представители от каждого класса. Председатель Родительского комитета И.М. Кузнецова.</w:t>
            </w:r>
          </w:p>
          <w:p w:rsidR="005E4352" w:rsidRPr="006439DC" w:rsidRDefault="005E4352" w:rsidP="005E4352">
            <w:pPr>
              <w:tabs>
                <w:tab w:val="num" w:pos="180"/>
              </w:tabs>
              <w:ind w:firstLine="540"/>
              <w:jc w:val="both"/>
              <w:rPr>
                <w:rFonts w:ascii="Times New Roman" w:hAnsi="Times New Roman" w:cs="Times New Roman"/>
                <w:sz w:val="26"/>
                <w:szCs w:val="26"/>
              </w:rPr>
            </w:pPr>
            <w:r w:rsidRPr="006439DC">
              <w:rPr>
                <w:rFonts w:ascii="Times New Roman" w:hAnsi="Times New Roman" w:cs="Times New Roman"/>
                <w:sz w:val="26"/>
                <w:szCs w:val="26"/>
              </w:rPr>
              <w:t>Родительский комитет рассматривал на своих заседаниях вопросы,</w:t>
            </w:r>
            <w:r w:rsidRPr="006439DC">
              <w:rPr>
                <w:rFonts w:ascii="Times New Roman" w:hAnsi="Times New Roman" w:cs="Times New Roman"/>
                <w:b/>
                <w:bCs/>
                <w:color w:val="757575"/>
                <w:sz w:val="26"/>
                <w:szCs w:val="26"/>
              </w:rPr>
              <w:t xml:space="preserve"> </w:t>
            </w:r>
            <w:r w:rsidRPr="006439DC">
              <w:rPr>
                <w:rFonts w:ascii="Times New Roman" w:hAnsi="Times New Roman" w:cs="Times New Roman"/>
                <w:color w:val="000000"/>
                <w:sz w:val="26"/>
                <w:szCs w:val="26"/>
              </w:rPr>
              <w:t xml:space="preserve">касающиеся обучения и воспитания детей, вопросы </w:t>
            </w:r>
            <w:r w:rsidRPr="006439DC">
              <w:rPr>
                <w:rFonts w:ascii="Times New Roman" w:hAnsi="Times New Roman" w:cs="Times New Roman"/>
                <w:bCs/>
                <w:sz w:val="26"/>
                <w:szCs w:val="26"/>
              </w:rPr>
              <w:t xml:space="preserve"> организационного характера, вопросы  школьной формы,</w:t>
            </w:r>
            <w:r w:rsidRPr="006439DC">
              <w:rPr>
                <w:rFonts w:ascii="Times New Roman" w:hAnsi="Times New Roman" w:cs="Times New Roman"/>
                <w:sz w:val="26"/>
                <w:szCs w:val="26"/>
              </w:rPr>
              <w:t xml:space="preserve"> учебы,  питания,  </w:t>
            </w:r>
            <w:proofErr w:type="spellStart"/>
            <w:r w:rsidRPr="006439DC">
              <w:rPr>
                <w:rFonts w:ascii="Times New Roman" w:hAnsi="Times New Roman" w:cs="Times New Roman"/>
                <w:sz w:val="26"/>
                <w:szCs w:val="26"/>
              </w:rPr>
              <w:t>здоровьесбережения</w:t>
            </w:r>
            <w:proofErr w:type="spellEnd"/>
            <w:r w:rsidRPr="006439DC">
              <w:rPr>
                <w:rFonts w:ascii="Times New Roman" w:hAnsi="Times New Roman" w:cs="Times New Roman"/>
                <w:sz w:val="26"/>
                <w:szCs w:val="26"/>
              </w:rPr>
              <w:t xml:space="preserve">, итоговой аттестации, материально-технического обеспечения, доступной среды, </w:t>
            </w:r>
            <w:r w:rsidRPr="006439DC">
              <w:rPr>
                <w:rFonts w:ascii="Times New Roman" w:hAnsi="Times New Roman" w:cs="Times New Roman"/>
                <w:color w:val="000000"/>
                <w:sz w:val="26"/>
                <w:szCs w:val="26"/>
              </w:rPr>
              <w:t xml:space="preserve">участия родителей в благоустройстве школьной территории </w:t>
            </w:r>
            <w:r w:rsidRPr="006439DC">
              <w:rPr>
                <w:rFonts w:ascii="Times New Roman" w:hAnsi="Times New Roman" w:cs="Times New Roman"/>
                <w:sz w:val="26"/>
                <w:szCs w:val="26"/>
              </w:rPr>
              <w:t>и др.</w:t>
            </w:r>
          </w:p>
          <w:p w:rsidR="006439DC" w:rsidRPr="006439DC" w:rsidRDefault="0090174F" w:rsidP="0090174F">
            <w:pPr>
              <w:pStyle w:val="aa"/>
              <w:shd w:val="clear" w:color="auto" w:fill="FFFFFF"/>
              <w:spacing w:before="0" w:beforeAutospacing="0" w:after="0" w:afterAutospacing="0" w:line="302" w:lineRule="atLeast"/>
              <w:ind w:firstLine="708"/>
              <w:jc w:val="both"/>
              <w:rPr>
                <w:color w:val="111111"/>
                <w:sz w:val="26"/>
                <w:szCs w:val="26"/>
                <w:shd w:val="clear" w:color="auto" w:fill="FFFFFF"/>
              </w:rPr>
            </w:pPr>
            <w:r w:rsidRPr="006439DC">
              <w:rPr>
                <w:color w:val="111111"/>
                <w:sz w:val="26"/>
                <w:szCs w:val="26"/>
                <w:shd w:val="clear" w:color="auto" w:fill="FFFFFF"/>
              </w:rPr>
              <w:t>Родительская комитет  оказывал  помощь в проведении общешкольн</w:t>
            </w:r>
            <w:r w:rsidR="006439DC" w:rsidRPr="006439DC">
              <w:rPr>
                <w:color w:val="111111"/>
                <w:sz w:val="26"/>
                <w:szCs w:val="26"/>
                <w:shd w:val="clear" w:color="auto" w:fill="FFFFFF"/>
              </w:rPr>
              <w:t>ых</w:t>
            </w:r>
            <w:r w:rsidRPr="006439DC">
              <w:rPr>
                <w:color w:val="111111"/>
                <w:sz w:val="26"/>
                <w:szCs w:val="26"/>
                <w:shd w:val="clear" w:color="auto" w:fill="FFFFFF"/>
              </w:rPr>
              <w:t xml:space="preserve">  мероприяти</w:t>
            </w:r>
            <w:r w:rsidR="006439DC" w:rsidRPr="006439DC">
              <w:rPr>
                <w:color w:val="111111"/>
                <w:sz w:val="26"/>
                <w:szCs w:val="26"/>
                <w:shd w:val="clear" w:color="auto" w:fill="FFFFFF"/>
              </w:rPr>
              <w:t>й</w:t>
            </w:r>
            <w:r w:rsidRPr="006439DC">
              <w:rPr>
                <w:color w:val="111111"/>
                <w:sz w:val="26"/>
                <w:szCs w:val="26"/>
                <w:shd w:val="clear" w:color="auto" w:fill="FFFFFF"/>
              </w:rPr>
              <w:t>, так</w:t>
            </w:r>
            <w:r w:rsidR="006439DC" w:rsidRPr="006439DC">
              <w:rPr>
                <w:color w:val="111111"/>
                <w:sz w:val="26"/>
                <w:szCs w:val="26"/>
                <w:shd w:val="clear" w:color="auto" w:fill="FFFFFF"/>
              </w:rPr>
              <w:t>их</w:t>
            </w:r>
            <w:r w:rsidRPr="006439DC">
              <w:rPr>
                <w:color w:val="111111"/>
                <w:sz w:val="26"/>
                <w:szCs w:val="26"/>
                <w:shd w:val="clear" w:color="auto" w:fill="FFFFFF"/>
              </w:rPr>
              <w:t xml:space="preserve"> как  «День учителя»</w:t>
            </w:r>
            <w:r w:rsidR="006439DC" w:rsidRPr="006439DC">
              <w:rPr>
                <w:color w:val="111111"/>
                <w:sz w:val="26"/>
                <w:szCs w:val="26"/>
                <w:shd w:val="clear" w:color="auto" w:fill="FFFFFF"/>
              </w:rPr>
              <w:t>,</w:t>
            </w:r>
            <w:r w:rsidRPr="006439DC">
              <w:rPr>
                <w:color w:val="111111"/>
                <w:sz w:val="26"/>
                <w:szCs w:val="26"/>
                <w:shd w:val="clear" w:color="auto" w:fill="FFFFFF"/>
              </w:rPr>
              <w:t xml:space="preserve"> </w:t>
            </w:r>
            <w:r w:rsidR="006439DC" w:rsidRPr="006439DC">
              <w:rPr>
                <w:color w:val="111111"/>
                <w:sz w:val="26"/>
                <w:szCs w:val="26"/>
                <w:shd w:val="clear" w:color="auto" w:fill="FFFFFF"/>
              </w:rPr>
              <w:t xml:space="preserve">«Новый год», «8-е Марта». </w:t>
            </w:r>
          </w:p>
          <w:p w:rsidR="006439DC" w:rsidRPr="006439DC" w:rsidRDefault="0090174F" w:rsidP="0090174F">
            <w:pPr>
              <w:pStyle w:val="aa"/>
              <w:shd w:val="clear" w:color="auto" w:fill="FFFFFF"/>
              <w:spacing w:before="0" w:beforeAutospacing="0" w:after="0" w:afterAutospacing="0" w:line="302" w:lineRule="atLeast"/>
              <w:ind w:firstLine="708"/>
              <w:jc w:val="both"/>
              <w:rPr>
                <w:color w:val="111111"/>
                <w:sz w:val="26"/>
                <w:szCs w:val="26"/>
                <w:shd w:val="clear" w:color="auto" w:fill="FFFFFF"/>
              </w:rPr>
            </w:pPr>
            <w:r w:rsidRPr="006439DC">
              <w:rPr>
                <w:color w:val="111111"/>
                <w:sz w:val="26"/>
                <w:szCs w:val="26"/>
                <w:shd w:val="clear" w:color="auto" w:fill="FFFFFF"/>
              </w:rPr>
              <w:t xml:space="preserve">Председатель родительского комитета совместно с администрацией образовательного учреждения участвовала в проведении  «Производственного контроля». </w:t>
            </w:r>
          </w:p>
          <w:p w:rsidR="0090174F" w:rsidRPr="006439DC" w:rsidRDefault="0090174F" w:rsidP="0090174F">
            <w:pPr>
              <w:pStyle w:val="aa"/>
              <w:shd w:val="clear" w:color="auto" w:fill="FFFFFF"/>
              <w:spacing w:before="0" w:beforeAutospacing="0" w:after="0" w:afterAutospacing="0" w:line="302" w:lineRule="atLeast"/>
              <w:ind w:firstLine="708"/>
              <w:jc w:val="both"/>
              <w:rPr>
                <w:color w:val="111111"/>
                <w:sz w:val="26"/>
                <w:szCs w:val="26"/>
                <w:shd w:val="clear" w:color="auto" w:fill="FFFFFF"/>
              </w:rPr>
            </w:pPr>
            <w:r w:rsidRPr="006439DC">
              <w:rPr>
                <w:color w:val="111111"/>
                <w:sz w:val="26"/>
                <w:szCs w:val="26"/>
                <w:shd w:val="clear" w:color="auto" w:fill="FFFFFF"/>
              </w:rPr>
              <w:t>Члены родительского комитета провели рейд по проверке школьной формы, по проверке дне</w:t>
            </w:r>
            <w:r w:rsidR="006439DC" w:rsidRPr="006439DC">
              <w:rPr>
                <w:color w:val="111111"/>
                <w:sz w:val="26"/>
                <w:szCs w:val="26"/>
                <w:shd w:val="clear" w:color="auto" w:fill="FFFFFF"/>
              </w:rPr>
              <w:t xml:space="preserve">вников обучающихся  на наличие </w:t>
            </w:r>
            <w:r w:rsidRPr="006439DC">
              <w:rPr>
                <w:color w:val="111111"/>
                <w:sz w:val="26"/>
                <w:szCs w:val="26"/>
                <w:shd w:val="clear" w:color="auto" w:fill="FFFFFF"/>
              </w:rPr>
              <w:t>маршрут</w:t>
            </w:r>
            <w:r w:rsidR="006439DC" w:rsidRPr="006439DC">
              <w:rPr>
                <w:color w:val="111111"/>
                <w:sz w:val="26"/>
                <w:szCs w:val="26"/>
                <w:shd w:val="clear" w:color="auto" w:fill="FFFFFF"/>
              </w:rPr>
              <w:t>а «</w:t>
            </w:r>
            <w:r w:rsidRPr="006439DC">
              <w:rPr>
                <w:color w:val="111111"/>
                <w:sz w:val="26"/>
                <w:szCs w:val="26"/>
                <w:shd w:val="clear" w:color="auto" w:fill="FFFFFF"/>
              </w:rPr>
              <w:t>Дом-Школа - Дом»</w:t>
            </w:r>
            <w:r w:rsidR="006439DC" w:rsidRPr="006439DC">
              <w:rPr>
                <w:color w:val="111111"/>
                <w:sz w:val="26"/>
                <w:szCs w:val="26"/>
                <w:shd w:val="clear" w:color="auto" w:fill="FFFFFF"/>
              </w:rPr>
              <w:t xml:space="preserve">, по наличию светоотражающих знаков на портфеле, верхней одежде </w:t>
            </w:r>
            <w:proofErr w:type="spellStart"/>
            <w:r w:rsidR="006439DC" w:rsidRPr="006439DC">
              <w:rPr>
                <w:color w:val="111111"/>
                <w:sz w:val="26"/>
                <w:szCs w:val="26"/>
                <w:shd w:val="clear" w:color="auto" w:fill="FFFFFF"/>
              </w:rPr>
              <w:t>и.т.д</w:t>
            </w:r>
            <w:proofErr w:type="spellEnd"/>
            <w:r w:rsidR="006439DC" w:rsidRPr="006439DC">
              <w:rPr>
                <w:color w:val="111111"/>
                <w:sz w:val="26"/>
                <w:szCs w:val="26"/>
                <w:shd w:val="clear" w:color="auto" w:fill="FFFFFF"/>
              </w:rPr>
              <w:t>.</w:t>
            </w:r>
          </w:p>
          <w:p w:rsidR="0090174F" w:rsidRPr="006439DC" w:rsidRDefault="0090174F" w:rsidP="0090174F">
            <w:pPr>
              <w:pStyle w:val="aa"/>
              <w:shd w:val="clear" w:color="auto" w:fill="FFFFFF"/>
              <w:spacing w:before="0" w:beforeAutospacing="0" w:after="0" w:afterAutospacing="0" w:line="302" w:lineRule="atLeast"/>
              <w:ind w:firstLine="708"/>
              <w:jc w:val="both"/>
              <w:rPr>
                <w:color w:val="111111"/>
                <w:sz w:val="26"/>
                <w:szCs w:val="26"/>
                <w:shd w:val="clear" w:color="auto" w:fill="FFFFFF"/>
              </w:rPr>
            </w:pPr>
            <w:r w:rsidRPr="006439DC">
              <w:rPr>
                <w:color w:val="111111"/>
                <w:sz w:val="26"/>
                <w:szCs w:val="26"/>
                <w:shd w:val="clear" w:color="auto" w:fill="FFFFFF"/>
              </w:rPr>
              <w:t>Членами родительского комитета были закуплены новогодние подарки-сувениры за лучший новогодний костюм и лучшую новогоднюю маску. Подготовлены игры и поздравления для обучающихся и педагогов.</w:t>
            </w:r>
          </w:p>
          <w:p w:rsidR="006439DC" w:rsidRPr="00C81BC0" w:rsidRDefault="006439DC" w:rsidP="006439DC">
            <w:pPr>
              <w:pStyle w:val="aa"/>
              <w:shd w:val="clear" w:color="auto" w:fill="FFFFFF"/>
              <w:spacing w:before="0" w:beforeAutospacing="0" w:after="0" w:afterAutospacing="0"/>
              <w:ind w:left="360"/>
              <w:textAlignment w:val="baseline"/>
              <w:rPr>
                <w:b/>
                <w:color w:val="000000"/>
                <w:sz w:val="26"/>
                <w:szCs w:val="26"/>
                <w:u w:val="single"/>
              </w:rPr>
            </w:pPr>
            <w:r w:rsidRPr="00C81BC0">
              <w:rPr>
                <w:b/>
                <w:color w:val="000000"/>
                <w:sz w:val="26"/>
                <w:szCs w:val="26"/>
                <w:u w:val="single"/>
              </w:rPr>
              <w:t>Учитывая положительный опыт работы в 2018 учебном году</w:t>
            </w:r>
          </w:p>
          <w:p w:rsidR="006439DC" w:rsidRPr="006439DC" w:rsidRDefault="006439DC" w:rsidP="006439DC">
            <w:pPr>
              <w:pStyle w:val="aa"/>
              <w:shd w:val="clear" w:color="auto" w:fill="FFFFFF"/>
              <w:spacing w:before="0" w:beforeAutospacing="0" w:after="0" w:afterAutospacing="0"/>
              <w:textAlignment w:val="baseline"/>
              <w:rPr>
                <w:color w:val="000000"/>
                <w:sz w:val="26"/>
                <w:szCs w:val="26"/>
              </w:rPr>
            </w:pPr>
            <w:r w:rsidRPr="006439DC">
              <w:rPr>
                <w:color w:val="000000"/>
                <w:sz w:val="26"/>
                <w:szCs w:val="26"/>
              </w:rPr>
              <w:t>необходимо активнее привлекать родителей к планированию воспитательной деятельности, разнообразить формы работы с родителями. Следует организовать работу по следующим направлениям:</w:t>
            </w:r>
          </w:p>
          <w:p w:rsidR="006439DC" w:rsidRPr="006439DC" w:rsidRDefault="006439DC" w:rsidP="00B87BEA">
            <w:pPr>
              <w:pStyle w:val="aa"/>
              <w:numPr>
                <w:ilvl w:val="0"/>
                <w:numId w:val="29"/>
              </w:numPr>
              <w:shd w:val="clear" w:color="auto" w:fill="FFFFFF"/>
              <w:spacing w:before="0" w:beforeAutospacing="0" w:after="0" w:afterAutospacing="0"/>
              <w:textAlignment w:val="baseline"/>
              <w:rPr>
                <w:color w:val="000000"/>
                <w:sz w:val="26"/>
                <w:szCs w:val="26"/>
              </w:rPr>
            </w:pPr>
            <w:r w:rsidRPr="006439DC">
              <w:rPr>
                <w:color w:val="000000"/>
                <w:sz w:val="26"/>
                <w:szCs w:val="26"/>
              </w:rPr>
              <w:t>участие родителей в формировании здорового жизненного стиля детей;</w:t>
            </w:r>
          </w:p>
          <w:p w:rsidR="006439DC" w:rsidRPr="006439DC" w:rsidRDefault="006439DC" w:rsidP="00B87BEA">
            <w:pPr>
              <w:pStyle w:val="aa"/>
              <w:numPr>
                <w:ilvl w:val="0"/>
                <w:numId w:val="29"/>
              </w:numPr>
              <w:shd w:val="clear" w:color="auto" w:fill="FFFFFF"/>
              <w:spacing w:before="0" w:beforeAutospacing="0" w:after="0" w:afterAutospacing="0"/>
              <w:textAlignment w:val="baseline"/>
              <w:rPr>
                <w:color w:val="000000"/>
                <w:sz w:val="26"/>
                <w:szCs w:val="26"/>
              </w:rPr>
            </w:pPr>
            <w:r w:rsidRPr="006439DC">
              <w:rPr>
                <w:color w:val="000000"/>
                <w:sz w:val="26"/>
                <w:szCs w:val="26"/>
              </w:rPr>
              <w:t>участие родителей в экологическом воспитании детей;</w:t>
            </w:r>
          </w:p>
          <w:p w:rsidR="006439DC" w:rsidRPr="006439DC" w:rsidRDefault="006439DC" w:rsidP="00B87BEA">
            <w:pPr>
              <w:pStyle w:val="aa"/>
              <w:numPr>
                <w:ilvl w:val="0"/>
                <w:numId w:val="29"/>
              </w:numPr>
              <w:shd w:val="clear" w:color="auto" w:fill="FFFFFF"/>
              <w:spacing w:before="0" w:beforeAutospacing="0" w:after="0" w:afterAutospacing="0"/>
              <w:textAlignment w:val="baseline"/>
              <w:rPr>
                <w:color w:val="000000"/>
              </w:rPr>
            </w:pPr>
            <w:r w:rsidRPr="006439DC">
              <w:rPr>
                <w:color w:val="000000"/>
                <w:sz w:val="26"/>
                <w:szCs w:val="26"/>
              </w:rPr>
              <w:t>участие родителей в профилактической работе по предупреждению употребления</w:t>
            </w:r>
          </w:p>
          <w:p w:rsidR="006439DC" w:rsidRPr="006439DC" w:rsidRDefault="006439DC" w:rsidP="006439DC">
            <w:pPr>
              <w:pStyle w:val="aa"/>
              <w:shd w:val="clear" w:color="auto" w:fill="FFFFFF"/>
              <w:spacing w:before="0" w:beforeAutospacing="0" w:after="0" w:afterAutospacing="0"/>
              <w:textAlignment w:val="baseline"/>
              <w:rPr>
                <w:color w:val="000000"/>
              </w:rPr>
            </w:pPr>
            <w:r w:rsidRPr="006439DC">
              <w:rPr>
                <w:color w:val="000000"/>
                <w:sz w:val="26"/>
                <w:szCs w:val="26"/>
              </w:rPr>
              <w:t>ПАВ, безнадзорности и других видов асоциального поведения детей</w:t>
            </w:r>
            <w:r>
              <w:rPr>
                <w:color w:val="000000"/>
                <w:sz w:val="26"/>
                <w:szCs w:val="26"/>
              </w:rPr>
              <w:t>.</w:t>
            </w:r>
          </w:p>
        </w:tc>
      </w:tr>
      <w:tr w:rsidR="00D871FB"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71FB" w:rsidRPr="00CE554F" w:rsidRDefault="00D871FB" w:rsidP="009B5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hAnsi="Times New Roman" w:cs="Times New Roman"/>
                <w:sz w:val="26"/>
                <w:szCs w:val="26"/>
                <w:lang w:eastAsia="zh-CN"/>
              </w:rPr>
              <w:lastRenderedPageBreak/>
              <w:t>Профессиональный союз работников</w:t>
            </w:r>
            <w:r w:rsidRPr="00CE554F">
              <w:rPr>
                <w:rFonts w:ascii="Times New Roman" w:hAnsi="Times New Roman" w:cs="Times New Roman"/>
                <w:color w:val="000000"/>
                <w:spacing w:val="-3"/>
                <w:sz w:val="26"/>
                <w:szCs w:val="26"/>
                <w:lang w:eastAsia="zh-CN"/>
              </w:rPr>
              <w:t xml:space="preserve"> ОУ </w:t>
            </w:r>
            <w:r w:rsidRPr="00CE554F">
              <w:rPr>
                <w:rFonts w:ascii="Times New Roman" w:hAnsi="Times New Roman" w:cs="Times New Roman"/>
                <w:sz w:val="26"/>
                <w:szCs w:val="26"/>
                <w:lang w:eastAsia="zh-CN"/>
              </w:rPr>
              <w:t>(представительный орган работников)</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08D" w:rsidRPr="00CE554F" w:rsidRDefault="003C308D" w:rsidP="00C635F2">
            <w:pPr>
              <w:jc w:val="both"/>
              <w:rPr>
                <w:rFonts w:ascii="Times New Roman" w:hAnsi="Times New Roman" w:cs="Times New Roman"/>
                <w:sz w:val="26"/>
                <w:szCs w:val="26"/>
              </w:rPr>
            </w:pPr>
            <w:r w:rsidRPr="00CE554F">
              <w:rPr>
                <w:rFonts w:ascii="Times New Roman" w:hAnsi="Times New Roman" w:cs="Times New Roman"/>
                <w:sz w:val="26"/>
                <w:szCs w:val="26"/>
              </w:rPr>
              <w:t>Представитель</w:t>
            </w:r>
            <w:r w:rsidR="00AE3A42">
              <w:rPr>
                <w:rFonts w:ascii="Times New Roman" w:hAnsi="Times New Roman" w:cs="Times New Roman"/>
                <w:sz w:val="26"/>
                <w:szCs w:val="26"/>
              </w:rPr>
              <w:t xml:space="preserve">ный орган работников выполнял в </w:t>
            </w:r>
            <w:r w:rsidRPr="00CE554F">
              <w:rPr>
                <w:rFonts w:ascii="Times New Roman" w:hAnsi="Times New Roman" w:cs="Times New Roman"/>
                <w:sz w:val="26"/>
                <w:szCs w:val="26"/>
              </w:rPr>
              <w:t>2018 учебном году:</w:t>
            </w:r>
          </w:p>
          <w:p w:rsidR="003C308D" w:rsidRPr="00CE554F" w:rsidRDefault="003C308D" w:rsidP="00C635F2">
            <w:pPr>
              <w:jc w:val="both"/>
              <w:rPr>
                <w:rFonts w:ascii="Times New Roman" w:hAnsi="Times New Roman" w:cs="Times New Roman"/>
                <w:sz w:val="26"/>
                <w:szCs w:val="26"/>
              </w:rPr>
            </w:pPr>
            <w:r w:rsidRPr="00CE554F">
              <w:rPr>
                <w:rFonts w:ascii="Times New Roman" w:hAnsi="Times New Roman" w:cs="Times New Roman"/>
                <w:sz w:val="26"/>
                <w:szCs w:val="26"/>
              </w:rPr>
              <w:t>-Контроль за соблюдением трудового законодательства и иных нормативно- правовых актов, содержащих нормы трудового права:</w:t>
            </w:r>
          </w:p>
          <w:p w:rsidR="00AE3A42" w:rsidRDefault="003C308D" w:rsidP="00B87BEA">
            <w:pPr>
              <w:pStyle w:val="a3"/>
              <w:numPr>
                <w:ilvl w:val="0"/>
                <w:numId w:val="2"/>
              </w:numPr>
              <w:jc w:val="both"/>
              <w:rPr>
                <w:rFonts w:ascii="Times New Roman" w:hAnsi="Times New Roman" w:cs="Times New Roman"/>
                <w:sz w:val="26"/>
                <w:szCs w:val="26"/>
              </w:rPr>
            </w:pPr>
            <w:r w:rsidRPr="00AE3A42">
              <w:rPr>
                <w:rFonts w:ascii="Times New Roman" w:hAnsi="Times New Roman" w:cs="Times New Roman"/>
                <w:sz w:val="26"/>
                <w:szCs w:val="26"/>
              </w:rPr>
              <w:t>согласование локальных актов, тарификационного списка, распределение учебной нагрузки,</w:t>
            </w:r>
          </w:p>
          <w:p w:rsidR="00AE3A42" w:rsidRDefault="003C308D" w:rsidP="00B87BEA">
            <w:pPr>
              <w:pStyle w:val="a3"/>
              <w:numPr>
                <w:ilvl w:val="0"/>
                <w:numId w:val="2"/>
              </w:numPr>
              <w:jc w:val="both"/>
              <w:rPr>
                <w:rFonts w:ascii="Times New Roman" w:hAnsi="Times New Roman" w:cs="Times New Roman"/>
                <w:sz w:val="26"/>
                <w:szCs w:val="26"/>
              </w:rPr>
            </w:pPr>
            <w:r w:rsidRPr="00AE3A42">
              <w:rPr>
                <w:rFonts w:ascii="Times New Roman" w:hAnsi="Times New Roman" w:cs="Times New Roman"/>
                <w:sz w:val="26"/>
                <w:szCs w:val="26"/>
              </w:rPr>
              <w:t>проверка выполнения соглашения по охране труда;</w:t>
            </w:r>
          </w:p>
          <w:p w:rsidR="00AE3A42" w:rsidRDefault="003C308D" w:rsidP="00B87BEA">
            <w:pPr>
              <w:pStyle w:val="a3"/>
              <w:numPr>
                <w:ilvl w:val="0"/>
                <w:numId w:val="2"/>
              </w:numPr>
              <w:jc w:val="both"/>
              <w:rPr>
                <w:rFonts w:ascii="Times New Roman" w:hAnsi="Times New Roman" w:cs="Times New Roman"/>
                <w:sz w:val="26"/>
                <w:szCs w:val="26"/>
              </w:rPr>
            </w:pPr>
            <w:r w:rsidRPr="00AE3A42">
              <w:rPr>
                <w:rFonts w:ascii="Times New Roman" w:hAnsi="Times New Roman" w:cs="Times New Roman"/>
                <w:sz w:val="26"/>
                <w:szCs w:val="26"/>
              </w:rPr>
              <w:lastRenderedPageBreak/>
              <w:t>контроль соблюдения требований трудового законодательства об обязательном медицинском обследовании работников учреждения;</w:t>
            </w:r>
          </w:p>
          <w:p w:rsidR="00AE3A42" w:rsidRDefault="003C308D" w:rsidP="00B87BEA">
            <w:pPr>
              <w:pStyle w:val="a3"/>
              <w:numPr>
                <w:ilvl w:val="0"/>
                <w:numId w:val="2"/>
              </w:numPr>
              <w:jc w:val="both"/>
              <w:rPr>
                <w:rFonts w:ascii="Times New Roman" w:hAnsi="Times New Roman" w:cs="Times New Roman"/>
                <w:sz w:val="26"/>
                <w:szCs w:val="26"/>
              </w:rPr>
            </w:pPr>
            <w:r w:rsidRPr="00AE3A42">
              <w:rPr>
                <w:rFonts w:ascii="Times New Roman" w:hAnsi="Times New Roman" w:cs="Times New Roman"/>
                <w:sz w:val="26"/>
                <w:szCs w:val="26"/>
              </w:rPr>
              <w:t>правила внутреннего трудового распорядка, должн</w:t>
            </w:r>
            <w:r w:rsidR="00C635F2" w:rsidRPr="00AE3A42">
              <w:rPr>
                <w:rFonts w:ascii="Times New Roman" w:hAnsi="Times New Roman" w:cs="Times New Roman"/>
                <w:sz w:val="26"/>
                <w:szCs w:val="26"/>
              </w:rPr>
              <w:t>остных инструкций работников ОУ;</w:t>
            </w:r>
          </w:p>
          <w:p w:rsidR="00AE3A42" w:rsidRDefault="003C308D" w:rsidP="00B87BEA">
            <w:pPr>
              <w:pStyle w:val="a3"/>
              <w:numPr>
                <w:ilvl w:val="0"/>
                <w:numId w:val="2"/>
              </w:numPr>
              <w:jc w:val="both"/>
              <w:rPr>
                <w:rFonts w:ascii="Times New Roman" w:hAnsi="Times New Roman" w:cs="Times New Roman"/>
                <w:sz w:val="26"/>
                <w:szCs w:val="26"/>
              </w:rPr>
            </w:pPr>
            <w:r w:rsidRPr="00AE3A42">
              <w:rPr>
                <w:rFonts w:ascii="Times New Roman" w:hAnsi="Times New Roman" w:cs="Times New Roman"/>
                <w:sz w:val="26"/>
                <w:szCs w:val="26"/>
              </w:rPr>
              <w:t>распределение стимулирующего фонда оплаты труда работников ОУ (ежемесячно)</w:t>
            </w:r>
            <w:r w:rsidR="00C635F2" w:rsidRPr="00AE3A42">
              <w:rPr>
                <w:rFonts w:ascii="Times New Roman" w:hAnsi="Times New Roman" w:cs="Times New Roman"/>
                <w:sz w:val="26"/>
                <w:szCs w:val="26"/>
              </w:rPr>
              <w:t>;</w:t>
            </w:r>
          </w:p>
          <w:p w:rsidR="00AE3A42" w:rsidRDefault="003C308D" w:rsidP="00B87BEA">
            <w:pPr>
              <w:pStyle w:val="a3"/>
              <w:numPr>
                <w:ilvl w:val="0"/>
                <w:numId w:val="2"/>
              </w:numPr>
              <w:jc w:val="both"/>
              <w:rPr>
                <w:rFonts w:ascii="Times New Roman" w:hAnsi="Times New Roman" w:cs="Times New Roman"/>
                <w:sz w:val="26"/>
                <w:szCs w:val="26"/>
              </w:rPr>
            </w:pPr>
            <w:r w:rsidRPr="00AE3A42">
              <w:rPr>
                <w:rFonts w:ascii="Times New Roman" w:hAnsi="Times New Roman" w:cs="Times New Roman"/>
                <w:sz w:val="26"/>
                <w:szCs w:val="26"/>
              </w:rPr>
              <w:t>согласование локальных акто</w:t>
            </w:r>
            <w:r w:rsidR="00C635F2" w:rsidRPr="00AE3A42">
              <w:rPr>
                <w:rFonts w:ascii="Times New Roman" w:hAnsi="Times New Roman" w:cs="Times New Roman"/>
                <w:sz w:val="26"/>
                <w:szCs w:val="26"/>
              </w:rPr>
              <w:t>в, графика отпусков на 2018 год;</w:t>
            </w:r>
          </w:p>
          <w:p w:rsidR="00AE3A42" w:rsidRDefault="003C308D" w:rsidP="00B87BEA">
            <w:pPr>
              <w:pStyle w:val="a3"/>
              <w:numPr>
                <w:ilvl w:val="0"/>
                <w:numId w:val="2"/>
              </w:numPr>
              <w:jc w:val="both"/>
              <w:rPr>
                <w:rFonts w:ascii="Times New Roman" w:hAnsi="Times New Roman" w:cs="Times New Roman"/>
                <w:sz w:val="26"/>
                <w:szCs w:val="26"/>
              </w:rPr>
            </w:pPr>
            <w:r w:rsidRPr="00AE3A42">
              <w:rPr>
                <w:rFonts w:ascii="Times New Roman" w:hAnsi="Times New Roman" w:cs="Times New Roman"/>
                <w:sz w:val="26"/>
                <w:szCs w:val="26"/>
              </w:rPr>
              <w:t>проверка ведения личных дел и</w:t>
            </w:r>
            <w:r w:rsidR="00C635F2" w:rsidRPr="00AE3A42">
              <w:rPr>
                <w:rFonts w:ascii="Times New Roman" w:hAnsi="Times New Roman" w:cs="Times New Roman"/>
                <w:sz w:val="26"/>
                <w:szCs w:val="26"/>
              </w:rPr>
              <w:t xml:space="preserve"> трудовых книжек сотрудников ОУ;</w:t>
            </w:r>
          </w:p>
          <w:p w:rsidR="00AE3A42" w:rsidRDefault="003C308D" w:rsidP="00B87BEA">
            <w:pPr>
              <w:pStyle w:val="a3"/>
              <w:numPr>
                <w:ilvl w:val="0"/>
                <w:numId w:val="2"/>
              </w:numPr>
              <w:jc w:val="both"/>
              <w:rPr>
                <w:rFonts w:ascii="Times New Roman" w:hAnsi="Times New Roman" w:cs="Times New Roman"/>
                <w:sz w:val="26"/>
                <w:szCs w:val="26"/>
              </w:rPr>
            </w:pPr>
            <w:r w:rsidRPr="00AE3A42">
              <w:rPr>
                <w:rFonts w:ascii="Times New Roman" w:hAnsi="Times New Roman" w:cs="Times New Roman"/>
                <w:sz w:val="26"/>
                <w:szCs w:val="26"/>
              </w:rPr>
              <w:t>ежемесячное проведение административно-общ</w:t>
            </w:r>
            <w:r w:rsidR="00C635F2" w:rsidRPr="00AE3A42">
              <w:rPr>
                <w:rFonts w:ascii="Times New Roman" w:hAnsi="Times New Roman" w:cs="Times New Roman"/>
                <w:sz w:val="26"/>
                <w:szCs w:val="26"/>
              </w:rPr>
              <w:t>ественного контроля (3 ступени);</w:t>
            </w:r>
          </w:p>
          <w:p w:rsidR="00AE3A42" w:rsidRDefault="003C308D" w:rsidP="00B87BEA">
            <w:pPr>
              <w:pStyle w:val="a3"/>
              <w:numPr>
                <w:ilvl w:val="0"/>
                <w:numId w:val="2"/>
              </w:numPr>
              <w:jc w:val="both"/>
              <w:rPr>
                <w:rFonts w:ascii="Times New Roman" w:hAnsi="Times New Roman" w:cs="Times New Roman"/>
                <w:sz w:val="26"/>
                <w:szCs w:val="26"/>
              </w:rPr>
            </w:pPr>
            <w:r w:rsidRPr="00AE3A42">
              <w:rPr>
                <w:rFonts w:ascii="Times New Roman" w:hAnsi="Times New Roman" w:cs="Times New Roman"/>
                <w:sz w:val="26"/>
                <w:szCs w:val="26"/>
              </w:rPr>
              <w:t>совместно с уполномоченным по охране труда  разработаны и утверждены  инструкции по охране труда для работников О</w:t>
            </w:r>
            <w:r w:rsidR="00C635F2" w:rsidRPr="00AE3A42">
              <w:rPr>
                <w:rFonts w:ascii="Times New Roman" w:hAnsi="Times New Roman" w:cs="Times New Roman"/>
                <w:sz w:val="26"/>
                <w:szCs w:val="26"/>
              </w:rPr>
              <w:t>У (</w:t>
            </w:r>
            <w:r w:rsidRPr="00AE3A42">
              <w:rPr>
                <w:rFonts w:ascii="Times New Roman" w:hAnsi="Times New Roman" w:cs="Times New Roman"/>
                <w:sz w:val="26"/>
                <w:szCs w:val="26"/>
              </w:rPr>
              <w:t>проведена проверка знаний по ох</w:t>
            </w:r>
            <w:r w:rsidR="00C635F2" w:rsidRPr="00AE3A42">
              <w:rPr>
                <w:rFonts w:ascii="Times New Roman" w:hAnsi="Times New Roman" w:cs="Times New Roman"/>
                <w:sz w:val="26"/>
                <w:szCs w:val="26"/>
              </w:rPr>
              <w:t>ране труда всех сотрудников ОУ);</w:t>
            </w:r>
          </w:p>
          <w:p w:rsidR="00AE3A42" w:rsidRDefault="003C308D" w:rsidP="00B87BEA">
            <w:pPr>
              <w:pStyle w:val="a3"/>
              <w:numPr>
                <w:ilvl w:val="0"/>
                <w:numId w:val="2"/>
              </w:numPr>
              <w:jc w:val="both"/>
              <w:rPr>
                <w:rFonts w:ascii="Times New Roman" w:hAnsi="Times New Roman" w:cs="Times New Roman"/>
                <w:sz w:val="26"/>
                <w:szCs w:val="26"/>
              </w:rPr>
            </w:pPr>
            <w:r w:rsidRPr="00AE3A42">
              <w:rPr>
                <w:rFonts w:ascii="Times New Roman" w:hAnsi="Times New Roman" w:cs="Times New Roman"/>
                <w:sz w:val="26"/>
                <w:szCs w:val="26"/>
              </w:rPr>
              <w:t>проведена с</w:t>
            </w:r>
            <w:r w:rsidR="00C635F2" w:rsidRPr="00AE3A42">
              <w:rPr>
                <w:rFonts w:ascii="Times New Roman" w:hAnsi="Times New Roman" w:cs="Times New Roman"/>
                <w:sz w:val="26"/>
                <w:szCs w:val="26"/>
              </w:rPr>
              <w:t>пециальная оценка условий труда;</w:t>
            </w:r>
          </w:p>
          <w:p w:rsidR="003C308D" w:rsidRPr="00AE3A42" w:rsidRDefault="003C308D" w:rsidP="00B87BEA">
            <w:pPr>
              <w:pStyle w:val="a3"/>
              <w:numPr>
                <w:ilvl w:val="0"/>
                <w:numId w:val="2"/>
              </w:numPr>
              <w:jc w:val="both"/>
              <w:rPr>
                <w:rFonts w:ascii="Times New Roman" w:hAnsi="Times New Roman" w:cs="Times New Roman"/>
                <w:sz w:val="26"/>
                <w:szCs w:val="26"/>
              </w:rPr>
            </w:pPr>
            <w:r w:rsidRPr="00AE3A42">
              <w:rPr>
                <w:rFonts w:ascii="Times New Roman" w:hAnsi="Times New Roman" w:cs="Times New Roman"/>
                <w:sz w:val="26"/>
                <w:szCs w:val="26"/>
              </w:rPr>
              <w:t>отчёт  о выполнении коллективного договора и сост</w:t>
            </w:r>
            <w:r w:rsidR="00C635F2" w:rsidRPr="00AE3A42">
              <w:rPr>
                <w:rFonts w:ascii="Times New Roman" w:hAnsi="Times New Roman" w:cs="Times New Roman"/>
                <w:sz w:val="26"/>
                <w:szCs w:val="26"/>
              </w:rPr>
              <w:t>авление нового на 2018-2021 год;</w:t>
            </w:r>
          </w:p>
          <w:p w:rsidR="003C308D" w:rsidRPr="00CE554F" w:rsidRDefault="00AE3A42" w:rsidP="00AE3A42">
            <w:pPr>
              <w:jc w:val="both"/>
              <w:rPr>
                <w:rFonts w:ascii="Times New Roman" w:hAnsi="Times New Roman" w:cs="Times New Roman"/>
                <w:sz w:val="26"/>
                <w:szCs w:val="26"/>
              </w:rPr>
            </w:pPr>
            <w:r>
              <w:rPr>
                <w:rFonts w:ascii="Times New Roman" w:hAnsi="Times New Roman" w:cs="Times New Roman"/>
                <w:sz w:val="26"/>
                <w:szCs w:val="26"/>
              </w:rPr>
              <w:t>-</w:t>
            </w:r>
            <w:r w:rsidR="003C308D" w:rsidRPr="00CE554F">
              <w:rPr>
                <w:rFonts w:ascii="Times New Roman" w:hAnsi="Times New Roman" w:cs="Times New Roman"/>
                <w:sz w:val="26"/>
                <w:szCs w:val="26"/>
              </w:rPr>
              <w:t>Размещение материалов о работе профкома на стенде, сайте ОУ</w:t>
            </w:r>
            <w:r w:rsidR="00C635F2" w:rsidRPr="00CE554F">
              <w:rPr>
                <w:rFonts w:ascii="Times New Roman" w:hAnsi="Times New Roman" w:cs="Times New Roman"/>
                <w:sz w:val="26"/>
                <w:szCs w:val="26"/>
              </w:rPr>
              <w:t xml:space="preserve"> </w:t>
            </w:r>
            <w:r w:rsidR="003C308D" w:rsidRPr="00CE554F">
              <w:rPr>
                <w:rFonts w:ascii="Times New Roman" w:hAnsi="Times New Roman" w:cs="Times New Roman"/>
                <w:sz w:val="26"/>
                <w:szCs w:val="26"/>
              </w:rPr>
              <w:t>(профком школы сотрудничает с городским про</w:t>
            </w:r>
            <w:r w:rsidR="00C635F2" w:rsidRPr="00CE554F">
              <w:rPr>
                <w:rFonts w:ascii="Times New Roman" w:hAnsi="Times New Roman" w:cs="Times New Roman"/>
                <w:sz w:val="26"/>
                <w:szCs w:val="26"/>
              </w:rPr>
              <w:t>фсоюзом образования, ежемесячно председатель профсоюза посещает</w:t>
            </w:r>
            <w:r w:rsidR="003C308D" w:rsidRPr="00CE554F">
              <w:rPr>
                <w:rFonts w:ascii="Times New Roman" w:hAnsi="Times New Roman" w:cs="Times New Roman"/>
                <w:sz w:val="26"/>
                <w:szCs w:val="26"/>
              </w:rPr>
              <w:t xml:space="preserve"> семинары</w:t>
            </w:r>
            <w:r w:rsidR="00C635F2" w:rsidRPr="00CE554F">
              <w:rPr>
                <w:rFonts w:ascii="Times New Roman" w:hAnsi="Times New Roman" w:cs="Times New Roman"/>
                <w:sz w:val="26"/>
                <w:szCs w:val="26"/>
              </w:rPr>
              <w:t>,</w:t>
            </w:r>
            <w:r w:rsidR="003C308D" w:rsidRPr="00CE554F">
              <w:rPr>
                <w:rFonts w:ascii="Times New Roman" w:hAnsi="Times New Roman" w:cs="Times New Roman"/>
                <w:sz w:val="26"/>
                <w:szCs w:val="26"/>
              </w:rPr>
              <w:t xml:space="preserve"> с полученной информацией знакомятся не только члены профсоюза</w:t>
            </w:r>
            <w:r w:rsidR="00C635F2" w:rsidRPr="00CE554F">
              <w:rPr>
                <w:rFonts w:ascii="Times New Roman" w:hAnsi="Times New Roman" w:cs="Times New Roman"/>
                <w:sz w:val="26"/>
                <w:szCs w:val="26"/>
              </w:rPr>
              <w:t>,</w:t>
            </w:r>
            <w:r w:rsidR="003C308D" w:rsidRPr="00CE554F">
              <w:rPr>
                <w:rFonts w:ascii="Times New Roman" w:hAnsi="Times New Roman" w:cs="Times New Roman"/>
                <w:sz w:val="26"/>
                <w:szCs w:val="26"/>
              </w:rPr>
              <w:t xml:space="preserve"> но и все работник</w:t>
            </w:r>
            <w:r w:rsidR="00C635F2" w:rsidRPr="00CE554F">
              <w:rPr>
                <w:rFonts w:ascii="Times New Roman" w:hAnsi="Times New Roman" w:cs="Times New Roman"/>
                <w:sz w:val="26"/>
                <w:szCs w:val="26"/>
              </w:rPr>
              <w:t>и ОУ, при необходимости получают</w:t>
            </w:r>
            <w:r w:rsidR="003C308D" w:rsidRPr="00CE554F">
              <w:rPr>
                <w:rFonts w:ascii="Times New Roman" w:hAnsi="Times New Roman" w:cs="Times New Roman"/>
                <w:sz w:val="26"/>
                <w:szCs w:val="26"/>
              </w:rPr>
              <w:t xml:space="preserve"> методическую помощь по интересующим вопросам. Основным источником организации является профсоюзный уголок, источник профсоюзной информации сайт областного комитета профсоюзов, газета «Мой профсоюз».</w:t>
            </w:r>
          </w:p>
          <w:p w:rsidR="003C308D" w:rsidRPr="00CE554F" w:rsidRDefault="00AE3A42" w:rsidP="00AE3A42">
            <w:pPr>
              <w:jc w:val="both"/>
              <w:rPr>
                <w:rFonts w:ascii="Times New Roman" w:hAnsi="Times New Roman" w:cs="Times New Roman"/>
                <w:sz w:val="26"/>
                <w:szCs w:val="26"/>
              </w:rPr>
            </w:pPr>
            <w:r>
              <w:rPr>
                <w:rFonts w:ascii="Times New Roman" w:hAnsi="Times New Roman" w:cs="Times New Roman"/>
                <w:sz w:val="26"/>
                <w:szCs w:val="26"/>
              </w:rPr>
              <w:t>-</w:t>
            </w:r>
            <w:r w:rsidR="003C308D" w:rsidRPr="00CE554F">
              <w:rPr>
                <w:rFonts w:ascii="Times New Roman" w:hAnsi="Times New Roman" w:cs="Times New Roman"/>
                <w:sz w:val="26"/>
                <w:szCs w:val="26"/>
              </w:rPr>
              <w:t>Администрация и профсоюзный комитет уделяют особое внимание культурно-массовой работе. Вместе проводим праздники ко Дню учителя с приглашением ветеранов педагогического труда, Новый год, День</w:t>
            </w:r>
            <w:r>
              <w:rPr>
                <w:rFonts w:ascii="Times New Roman" w:hAnsi="Times New Roman" w:cs="Times New Roman"/>
                <w:sz w:val="26"/>
                <w:szCs w:val="26"/>
              </w:rPr>
              <w:t xml:space="preserve"> Защитников Отечества, 8 Март.  </w:t>
            </w:r>
            <w:r w:rsidR="003C308D" w:rsidRPr="00CE554F">
              <w:rPr>
                <w:rFonts w:ascii="Times New Roman" w:hAnsi="Times New Roman" w:cs="Times New Roman"/>
                <w:sz w:val="26"/>
                <w:szCs w:val="26"/>
              </w:rPr>
              <w:t>Традицией стало позд</w:t>
            </w:r>
            <w:r w:rsidR="00C635F2" w:rsidRPr="00CE554F">
              <w:rPr>
                <w:rFonts w:ascii="Times New Roman" w:hAnsi="Times New Roman" w:cs="Times New Roman"/>
                <w:sz w:val="26"/>
                <w:szCs w:val="26"/>
              </w:rPr>
              <w:t xml:space="preserve">равление юбиляров </w:t>
            </w:r>
            <w:r w:rsidR="003C308D" w:rsidRPr="00CE554F">
              <w:rPr>
                <w:rFonts w:ascii="Times New Roman" w:hAnsi="Times New Roman" w:cs="Times New Roman"/>
                <w:sz w:val="26"/>
                <w:szCs w:val="26"/>
              </w:rPr>
              <w:t>ветеранов педагогического труда. Поэтические вечера «Любви прекрасные порывы», « Осенний калейдоскоп».</w:t>
            </w:r>
          </w:p>
          <w:p w:rsidR="003C308D" w:rsidRPr="000215BD" w:rsidRDefault="00AE3A42" w:rsidP="00AE3A42">
            <w:pPr>
              <w:jc w:val="both"/>
              <w:rPr>
                <w:rFonts w:ascii="Times New Roman" w:hAnsi="Times New Roman" w:cs="Times New Roman"/>
                <w:sz w:val="26"/>
                <w:szCs w:val="26"/>
              </w:rPr>
            </w:pPr>
            <w:r>
              <w:rPr>
                <w:rFonts w:ascii="Times New Roman" w:hAnsi="Times New Roman" w:cs="Times New Roman"/>
                <w:sz w:val="26"/>
                <w:szCs w:val="26"/>
              </w:rPr>
              <w:t>-</w:t>
            </w:r>
            <w:r w:rsidR="003C308D" w:rsidRPr="000215BD">
              <w:rPr>
                <w:rFonts w:ascii="Times New Roman" w:hAnsi="Times New Roman" w:cs="Times New Roman"/>
                <w:sz w:val="26"/>
                <w:szCs w:val="26"/>
              </w:rPr>
              <w:t>Содействие в организации отдыха и оздоровления детей сотрудников ОУ (5 человек).</w:t>
            </w:r>
          </w:p>
          <w:p w:rsidR="002D6C20" w:rsidRDefault="00AE3A42" w:rsidP="00AE3A42">
            <w:pPr>
              <w:tabs>
                <w:tab w:val="left" w:pos="284"/>
                <w:tab w:val="left" w:pos="567"/>
              </w:tabs>
              <w:suppressAutoHyphens/>
              <w:jc w:val="both"/>
              <w:rPr>
                <w:rFonts w:ascii="Times New Roman" w:hAnsi="Times New Roman" w:cs="Times New Roman"/>
                <w:sz w:val="26"/>
                <w:szCs w:val="26"/>
              </w:rPr>
            </w:pPr>
            <w:r w:rsidRPr="000215BD">
              <w:rPr>
                <w:rFonts w:ascii="Times New Roman" w:hAnsi="Times New Roman" w:cs="Times New Roman"/>
                <w:sz w:val="26"/>
                <w:szCs w:val="26"/>
              </w:rPr>
              <w:t>-</w:t>
            </w:r>
            <w:r w:rsidR="003C308D" w:rsidRPr="000215BD">
              <w:rPr>
                <w:rFonts w:ascii="Times New Roman" w:hAnsi="Times New Roman" w:cs="Times New Roman"/>
                <w:sz w:val="26"/>
                <w:szCs w:val="26"/>
              </w:rPr>
              <w:t xml:space="preserve">Участие педагогов в городских мероприятиях </w:t>
            </w:r>
            <w:r w:rsidR="00C635F2" w:rsidRPr="000215BD">
              <w:rPr>
                <w:rFonts w:ascii="Times New Roman" w:hAnsi="Times New Roman" w:cs="Times New Roman"/>
                <w:sz w:val="26"/>
                <w:szCs w:val="26"/>
              </w:rPr>
              <w:t>Дни здоровья</w:t>
            </w:r>
            <w:r w:rsidRPr="000215BD">
              <w:rPr>
                <w:rFonts w:ascii="Times New Roman" w:hAnsi="Times New Roman" w:cs="Times New Roman"/>
                <w:sz w:val="26"/>
                <w:szCs w:val="26"/>
              </w:rPr>
              <w:t>,</w:t>
            </w:r>
            <w:r w:rsidR="00C635F2" w:rsidRPr="000215BD">
              <w:rPr>
                <w:rFonts w:ascii="Times New Roman" w:hAnsi="Times New Roman" w:cs="Times New Roman"/>
                <w:sz w:val="26"/>
                <w:szCs w:val="26"/>
              </w:rPr>
              <w:t xml:space="preserve"> «Майская</w:t>
            </w:r>
            <w:r w:rsidR="003C308D" w:rsidRPr="000215BD">
              <w:rPr>
                <w:rFonts w:ascii="Times New Roman" w:hAnsi="Times New Roman" w:cs="Times New Roman"/>
                <w:sz w:val="26"/>
                <w:szCs w:val="26"/>
              </w:rPr>
              <w:t xml:space="preserve"> прогулка», участие в соревнованиях: </w:t>
            </w:r>
            <w:r w:rsidRPr="000215BD">
              <w:rPr>
                <w:rFonts w:ascii="Times New Roman" w:hAnsi="Times New Roman" w:cs="Times New Roman"/>
                <w:sz w:val="26"/>
                <w:szCs w:val="26"/>
              </w:rPr>
              <w:t xml:space="preserve"> </w:t>
            </w:r>
            <w:proofErr w:type="spellStart"/>
            <w:r w:rsidRPr="000215BD">
              <w:rPr>
                <w:rFonts w:ascii="Times New Roman" w:hAnsi="Times New Roman" w:cs="Times New Roman"/>
                <w:sz w:val="26"/>
                <w:szCs w:val="26"/>
              </w:rPr>
              <w:t>Турслёт</w:t>
            </w:r>
            <w:proofErr w:type="spellEnd"/>
            <w:r w:rsidRPr="000215BD">
              <w:rPr>
                <w:rFonts w:ascii="Times New Roman" w:hAnsi="Times New Roman" w:cs="Times New Roman"/>
                <w:sz w:val="26"/>
                <w:szCs w:val="26"/>
              </w:rPr>
              <w:t xml:space="preserve"> между участниками  образовательных учреждений </w:t>
            </w:r>
            <w:r w:rsidR="003C308D" w:rsidRPr="000215BD">
              <w:rPr>
                <w:rFonts w:ascii="Times New Roman" w:hAnsi="Times New Roman" w:cs="Times New Roman"/>
                <w:sz w:val="26"/>
                <w:szCs w:val="26"/>
              </w:rPr>
              <w:t xml:space="preserve"> </w:t>
            </w:r>
            <w:r w:rsidRPr="000215BD">
              <w:rPr>
                <w:rFonts w:ascii="Times New Roman" w:hAnsi="Times New Roman" w:cs="Times New Roman"/>
                <w:sz w:val="26"/>
                <w:szCs w:val="26"/>
              </w:rPr>
              <w:t>2</w:t>
            </w:r>
            <w:r w:rsidR="003C308D" w:rsidRPr="000215BD">
              <w:rPr>
                <w:rFonts w:ascii="Times New Roman" w:hAnsi="Times New Roman" w:cs="Times New Roman"/>
                <w:sz w:val="26"/>
                <w:szCs w:val="26"/>
              </w:rPr>
              <w:t xml:space="preserve"> место, «Лыжные соревнования»</w:t>
            </w:r>
            <w:r w:rsidRPr="000215BD">
              <w:rPr>
                <w:rFonts w:ascii="Times New Roman" w:hAnsi="Times New Roman" w:cs="Times New Roman"/>
                <w:sz w:val="26"/>
                <w:szCs w:val="26"/>
              </w:rPr>
              <w:t xml:space="preserve"> </w:t>
            </w:r>
            <w:r w:rsidR="003C308D" w:rsidRPr="000215BD">
              <w:rPr>
                <w:rFonts w:ascii="Times New Roman" w:hAnsi="Times New Roman" w:cs="Times New Roman"/>
                <w:sz w:val="26"/>
                <w:szCs w:val="26"/>
              </w:rPr>
              <w:t>(1,2 место), участие в городском конкурсе среди образовательных учреждений города «Грани таланта»</w:t>
            </w:r>
            <w:r w:rsidRPr="000215BD">
              <w:rPr>
                <w:rFonts w:ascii="Times New Roman" w:hAnsi="Times New Roman" w:cs="Times New Roman"/>
                <w:sz w:val="26"/>
                <w:szCs w:val="26"/>
              </w:rPr>
              <w:t xml:space="preserve"> </w:t>
            </w:r>
            <w:r w:rsidR="00C8764C" w:rsidRPr="000215BD">
              <w:rPr>
                <w:rFonts w:ascii="Times New Roman" w:hAnsi="Times New Roman" w:cs="Times New Roman"/>
                <w:sz w:val="26"/>
                <w:szCs w:val="26"/>
              </w:rPr>
              <w:t>(</w:t>
            </w:r>
            <w:r w:rsidR="003C308D" w:rsidRPr="000215BD">
              <w:rPr>
                <w:rFonts w:ascii="Times New Roman" w:hAnsi="Times New Roman" w:cs="Times New Roman"/>
                <w:sz w:val="26"/>
                <w:szCs w:val="26"/>
              </w:rPr>
              <w:t>1,2 место).</w:t>
            </w:r>
          </w:p>
          <w:p w:rsidR="0060738E" w:rsidRPr="00CE554F" w:rsidRDefault="0060738E" w:rsidP="00AE3A42">
            <w:pPr>
              <w:tabs>
                <w:tab w:val="left" w:pos="284"/>
                <w:tab w:val="left" w:pos="567"/>
              </w:tabs>
              <w:suppressAutoHyphens/>
              <w:jc w:val="both"/>
              <w:rPr>
                <w:rFonts w:ascii="Times New Roman" w:hAnsi="Times New Roman" w:cs="Times New Roman"/>
                <w:sz w:val="26"/>
                <w:szCs w:val="26"/>
                <w:lang w:eastAsia="zh-CN"/>
              </w:rPr>
            </w:pPr>
          </w:p>
        </w:tc>
      </w:tr>
      <w:tr w:rsidR="00D871FB"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71FB" w:rsidRPr="00CE554F" w:rsidRDefault="00D871FB" w:rsidP="009B5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lang w:eastAsia="zh-CN"/>
              </w:rPr>
            </w:pPr>
            <w:r w:rsidRPr="001F6E55">
              <w:rPr>
                <w:rFonts w:ascii="Times New Roman" w:hAnsi="Times New Roman" w:cs="Times New Roman"/>
                <w:sz w:val="26"/>
                <w:szCs w:val="26"/>
                <w:lang w:eastAsia="zh-CN"/>
              </w:rPr>
              <w:lastRenderedPageBreak/>
              <w:t>Попечительский совет</w:t>
            </w:r>
            <w:r w:rsidRPr="00CE554F">
              <w:rPr>
                <w:rFonts w:ascii="Times New Roman" w:hAnsi="Times New Roman" w:cs="Times New Roman"/>
                <w:sz w:val="26"/>
                <w:szCs w:val="26"/>
                <w:lang w:eastAsia="zh-CN"/>
              </w:rPr>
              <w:t xml:space="preserve"> </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71FB" w:rsidRPr="00CE554F" w:rsidRDefault="00D871FB" w:rsidP="008F4848">
            <w:pPr>
              <w:tabs>
                <w:tab w:val="left" w:pos="0"/>
                <w:tab w:val="left" w:pos="567"/>
              </w:tabs>
              <w:suppressAutoHyphens/>
              <w:jc w:val="both"/>
              <w:rPr>
                <w:rFonts w:ascii="Times New Roman" w:hAnsi="Times New Roman" w:cs="Times New Roman"/>
                <w:sz w:val="26"/>
                <w:szCs w:val="26"/>
                <w:lang w:eastAsia="zh-CN"/>
              </w:rPr>
            </w:pPr>
            <w:r w:rsidRPr="00CE554F">
              <w:rPr>
                <w:rFonts w:ascii="Times New Roman" w:hAnsi="Times New Roman" w:cs="Times New Roman"/>
                <w:sz w:val="26"/>
                <w:szCs w:val="26"/>
                <w:lang w:eastAsia="zh-CN"/>
              </w:rPr>
              <w:t xml:space="preserve">Попечительский совет является формой общественно-государственного управления ОУ. В работе руководствуется Положением о Попечительском Совете принятым Советом учреждения от </w:t>
            </w:r>
            <w:r w:rsidR="007D4A0D" w:rsidRPr="00CE554F">
              <w:rPr>
                <w:rFonts w:ascii="Times New Roman" w:hAnsi="Times New Roman" w:cs="Times New Roman"/>
                <w:sz w:val="26"/>
                <w:szCs w:val="26"/>
                <w:lang w:eastAsia="zh-CN"/>
              </w:rPr>
              <w:t>05.11.2015</w:t>
            </w:r>
            <w:r w:rsidRPr="00CE554F">
              <w:rPr>
                <w:rFonts w:ascii="Times New Roman" w:hAnsi="Times New Roman" w:cs="Times New Roman"/>
                <w:sz w:val="26"/>
                <w:szCs w:val="26"/>
                <w:lang w:eastAsia="zh-CN"/>
              </w:rPr>
              <w:t xml:space="preserve"> г. и утвержденным </w:t>
            </w:r>
            <w:r w:rsidR="007D4A0D" w:rsidRPr="00CE554F">
              <w:rPr>
                <w:rFonts w:ascii="Times New Roman" w:hAnsi="Times New Roman" w:cs="Times New Roman"/>
                <w:sz w:val="26"/>
                <w:szCs w:val="26"/>
                <w:lang w:eastAsia="zh-CN"/>
              </w:rPr>
              <w:t>приказом директора от 02.12.2015 г. № 128/1</w:t>
            </w:r>
            <w:r w:rsidRPr="00CE554F">
              <w:rPr>
                <w:rFonts w:ascii="Times New Roman" w:hAnsi="Times New Roman" w:cs="Times New Roman"/>
                <w:sz w:val="26"/>
                <w:szCs w:val="26"/>
                <w:lang w:eastAsia="zh-CN"/>
              </w:rPr>
              <w:t xml:space="preserve"> </w:t>
            </w:r>
          </w:p>
          <w:p w:rsidR="001F6E55" w:rsidRPr="001F6E55" w:rsidRDefault="001F6E55" w:rsidP="001F6E55">
            <w:pPr>
              <w:rPr>
                <w:rFonts w:ascii="Times New Roman" w:hAnsi="Times New Roman" w:cs="Times New Roman"/>
                <w:b/>
                <w:sz w:val="26"/>
                <w:szCs w:val="26"/>
              </w:rPr>
            </w:pPr>
            <w:r w:rsidRPr="001F6E55">
              <w:rPr>
                <w:rFonts w:ascii="Times New Roman" w:hAnsi="Times New Roman" w:cs="Times New Roman"/>
                <w:b/>
                <w:sz w:val="26"/>
                <w:szCs w:val="26"/>
              </w:rPr>
              <w:t>Попечительский совет</w:t>
            </w:r>
          </w:p>
          <w:p w:rsidR="001F6E55" w:rsidRPr="001F6E55" w:rsidRDefault="001F6E55" w:rsidP="001F6E55">
            <w:pPr>
              <w:rPr>
                <w:rFonts w:ascii="Times New Roman" w:hAnsi="Times New Roman" w:cs="Times New Roman"/>
                <w:sz w:val="26"/>
                <w:szCs w:val="26"/>
              </w:rPr>
            </w:pPr>
            <w:r w:rsidRPr="001F6E55">
              <w:rPr>
                <w:rFonts w:ascii="Times New Roman" w:hAnsi="Times New Roman" w:cs="Times New Roman"/>
                <w:sz w:val="26"/>
                <w:szCs w:val="26"/>
              </w:rPr>
              <w:t>Протокол №1 от 17.09.2018г.</w:t>
            </w:r>
          </w:p>
          <w:p w:rsidR="001F6E55" w:rsidRPr="001F6E55" w:rsidRDefault="001F6E55" w:rsidP="001F6E55">
            <w:pPr>
              <w:rPr>
                <w:rFonts w:ascii="Times New Roman" w:hAnsi="Times New Roman" w:cs="Times New Roman"/>
                <w:sz w:val="26"/>
                <w:szCs w:val="26"/>
              </w:rPr>
            </w:pPr>
            <w:r w:rsidRPr="001F6E55">
              <w:rPr>
                <w:rFonts w:ascii="Times New Roman" w:hAnsi="Times New Roman" w:cs="Times New Roman"/>
                <w:sz w:val="26"/>
                <w:szCs w:val="26"/>
              </w:rPr>
              <w:t>Повестка заседания:</w:t>
            </w:r>
          </w:p>
          <w:p w:rsidR="001F6E55" w:rsidRPr="001F6E55" w:rsidRDefault="001F6E55" w:rsidP="00B87BEA">
            <w:pPr>
              <w:pStyle w:val="a3"/>
              <w:numPr>
                <w:ilvl w:val="0"/>
                <w:numId w:val="44"/>
              </w:numPr>
              <w:spacing w:after="160" w:line="256" w:lineRule="auto"/>
              <w:rPr>
                <w:rFonts w:ascii="Times New Roman" w:hAnsi="Times New Roman" w:cs="Times New Roman"/>
                <w:sz w:val="26"/>
                <w:szCs w:val="26"/>
              </w:rPr>
            </w:pPr>
            <w:r w:rsidRPr="001F6E55">
              <w:rPr>
                <w:rFonts w:ascii="Times New Roman" w:hAnsi="Times New Roman" w:cs="Times New Roman"/>
                <w:sz w:val="26"/>
                <w:szCs w:val="26"/>
              </w:rPr>
              <w:t>Выбор председателя и секретаря Попечительского совета.</w:t>
            </w:r>
          </w:p>
          <w:p w:rsidR="001F6E55" w:rsidRPr="001F6E55" w:rsidRDefault="001F6E55" w:rsidP="00B87BEA">
            <w:pPr>
              <w:pStyle w:val="a3"/>
              <w:numPr>
                <w:ilvl w:val="0"/>
                <w:numId w:val="44"/>
              </w:numPr>
              <w:spacing w:after="160" w:line="256" w:lineRule="auto"/>
              <w:rPr>
                <w:rFonts w:ascii="Times New Roman" w:hAnsi="Times New Roman" w:cs="Times New Roman"/>
                <w:sz w:val="26"/>
                <w:szCs w:val="26"/>
              </w:rPr>
            </w:pPr>
            <w:r w:rsidRPr="001F6E55">
              <w:rPr>
                <w:rFonts w:ascii="Times New Roman" w:hAnsi="Times New Roman" w:cs="Times New Roman"/>
                <w:sz w:val="26"/>
                <w:szCs w:val="26"/>
              </w:rPr>
              <w:t>Распределение обязанностей среди членов Попечительского совета.</w:t>
            </w:r>
          </w:p>
          <w:p w:rsidR="001F6E55" w:rsidRPr="001F6E55" w:rsidRDefault="001F6E55" w:rsidP="00B87BEA">
            <w:pPr>
              <w:pStyle w:val="a3"/>
              <w:numPr>
                <w:ilvl w:val="0"/>
                <w:numId w:val="44"/>
              </w:numPr>
              <w:spacing w:after="160" w:line="256" w:lineRule="auto"/>
              <w:rPr>
                <w:rFonts w:ascii="Times New Roman" w:hAnsi="Times New Roman" w:cs="Times New Roman"/>
                <w:sz w:val="26"/>
                <w:szCs w:val="26"/>
              </w:rPr>
            </w:pPr>
            <w:r w:rsidRPr="001F6E55">
              <w:rPr>
                <w:rFonts w:ascii="Times New Roman" w:hAnsi="Times New Roman" w:cs="Times New Roman"/>
                <w:sz w:val="26"/>
                <w:szCs w:val="26"/>
              </w:rPr>
              <w:t>Итоги подготовки образовательного учреждения к новому 2018-2019 учебному году.</w:t>
            </w:r>
          </w:p>
          <w:p w:rsidR="001F6E55" w:rsidRPr="00B1519B" w:rsidRDefault="001F6E55" w:rsidP="00B87BEA">
            <w:pPr>
              <w:pStyle w:val="a3"/>
              <w:numPr>
                <w:ilvl w:val="0"/>
                <w:numId w:val="44"/>
              </w:numPr>
              <w:spacing w:after="160" w:line="256" w:lineRule="auto"/>
              <w:rPr>
                <w:rFonts w:ascii="Times New Roman" w:hAnsi="Times New Roman" w:cs="Times New Roman"/>
                <w:sz w:val="26"/>
                <w:szCs w:val="26"/>
              </w:rPr>
            </w:pPr>
            <w:r w:rsidRPr="001F6E55">
              <w:rPr>
                <w:rFonts w:ascii="Times New Roman" w:hAnsi="Times New Roman" w:cs="Times New Roman"/>
                <w:sz w:val="26"/>
                <w:szCs w:val="26"/>
              </w:rPr>
              <w:t>Планирование на первое полугодие.</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9B5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lang w:eastAsia="zh-CN"/>
              </w:rPr>
            </w:pPr>
            <w:r w:rsidRPr="009936D8">
              <w:rPr>
                <w:rFonts w:ascii="Times New Roman" w:hAnsi="Times New Roman" w:cs="Times New Roman"/>
                <w:sz w:val="26"/>
                <w:szCs w:val="26"/>
                <w:lang w:eastAsia="zh-CN"/>
              </w:rPr>
              <w:t xml:space="preserve">Комиссия по урегулированию </w:t>
            </w:r>
            <w:r w:rsidRPr="009936D8">
              <w:rPr>
                <w:rFonts w:ascii="Times New Roman" w:hAnsi="Times New Roman" w:cs="Times New Roman"/>
                <w:sz w:val="26"/>
                <w:szCs w:val="26"/>
              </w:rPr>
              <w:t xml:space="preserve"> споров между участниками образовательных отношений</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0"/>
                <w:tab w:val="left" w:pos="567"/>
              </w:tabs>
              <w:suppressAutoHyphens/>
              <w:jc w:val="both"/>
              <w:rPr>
                <w:rFonts w:ascii="Times New Roman" w:hAnsi="Times New Roman" w:cs="Times New Roman"/>
                <w:sz w:val="26"/>
                <w:szCs w:val="26"/>
                <w:lang w:eastAsia="zh-CN"/>
              </w:rPr>
            </w:pPr>
            <w:r w:rsidRPr="00CE554F">
              <w:rPr>
                <w:rFonts w:ascii="Times New Roman" w:hAnsi="Times New Roman" w:cs="Times New Roman"/>
                <w:sz w:val="26"/>
                <w:szCs w:val="26"/>
                <w:lang w:eastAsia="zh-CN"/>
              </w:rPr>
              <w:t>В 2018 учебном году в комиссию не поступало заявлений  для рассмотрения  от участников образовательных отношений. Конфликтных ситуаций не возникало.</w:t>
            </w:r>
          </w:p>
          <w:p w:rsidR="00DA1B9A" w:rsidRPr="00CE554F" w:rsidRDefault="00DA1B9A" w:rsidP="00DA1B9A">
            <w:pPr>
              <w:tabs>
                <w:tab w:val="left" w:pos="0"/>
                <w:tab w:val="left" w:pos="567"/>
              </w:tabs>
              <w:suppressAutoHyphens/>
              <w:jc w:val="both"/>
              <w:rPr>
                <w:rFonts w:ascii="Times New Roman" w:hAnsi="Times New Roman" w:cs="Times New Roman"/>
                <w:sz w:val="26"/>
                <w:szCs w:val="26"/>
                <w:lang w:eastAsia="zh-CN"/>
              </w:rPr>
            </w:pPr>
          </w:p>
        </w:tc>
      </w:tr>
      <w:tr w:rsidR="00D871FB"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71FB" w:rsidRPr="00CE554F" w:rsidRDefault="00DA1B9A"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lang w:eastAsia="zh-CN"/>
              </w:rPr>
            </w:pPr>
            <w:r w:rsidRPr="001F6E55">
              <w:rPr>
                <w:rFonts w:ascii="Times New Roman" w:hAnsi="Times New Roman" w:cs="Times New Roman"/>
                <w:sz w:val="26"/>
                <w:szCs w:val="26"/>
                <w:lang w:eastAsia="zh-CN"/>
              </w:rPr>
              <w:t>Совет казённого учреждения</w:t>
            </w:r>
          </w:p>
          <w:p w:rsidR="00DA1B9A" w:rsidRPr="00CE554F" w:rsidRDefault="00DA1B9A"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6"/>
                <w:szCs w:val="26"/>
                <w:lang w:eastAsia="zh-CN"/>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E55" w:rsidRPr="001F6E55" w:rsidRDefault="001B6CED" w:rsidP="001F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lang w:eastAsia="ru-RU"/>
              </w:rPr>
            </w:pPr>
            <w:r w:rsidRPr="00CE554F">
              <w:rPr>
                <w:rFonts w:ascii="Times New Roman" w:hAnsi="Times New Roman" w:cs="Times New Roman"/>
                <w:sz w:val="26"/>
                <w:szCs w:val="26"/>
                <w:lang w:eastAsia="ru-RU"/>
              </w:rPr>
              <w:t xml:space="preserve">В образовательном учреждении создан Совет казённого учреждения, в состав которого входят представители всех категорий работников учреждения и родителей. На заседаниях </w:t>
            </w:r>
            <w:r w:rsidRPr="001F6E55">
              <w:rPr>
                <w:rFonts w:ascii="Times New Roman" w:hAnsi="Times New Roman" w:cs="Times New Roman"/>
                <w:b/>
                <w:sz w:val="26"/>
                <w:szCs w:val="26"/>
                <w:lang w:eastAsia="ru-RU"/>
              </w:rPr>
              <w:t>Совета казённого учреждения</w:t>
            </w:r>
            <w:r w:rsidRPr="00CE554F">
              <w:rPr>
                <w:rFonts w:ascii="Times New Roman" w:hAnsi="Times New Roman" w:cs="Times New Roman"/>
                <w:sz w:val="26"/>
                <w:szCs w:val="26"/>
                <w:lang w:eastAsia="ru-RU"/>
              </w:rPr>
              <w:t xml:space="preserve"> в 2018 учебном году рассматривались вопросы:</w:t>
            </w:r>
          </w:p>
          <w:p w:rsidR="001F6E55" w:rsidRPr="001F6E55" w:rsidRDefault="001F6E55" w:rsidP="001F6E55">
            <w:pPr>
              <w:rPr>
                <w:rFonts w:ascii="Times New Roman" w:hAnsi="Times New Roman" w:cs="Times New Roman"/>
                <w:sz w:val="26"/>
                <w:szCs w:val="26"/>
              </w:rPr>
            </w:pPr>
            <w:r w:rsidRPr="001F6E55">
              <w:rPr>
                <w:rFonts w:ascii="Times New Roman" w:hAnsi="Times New Roman" w:cs="Times New Roman"/>
                <w:sz w:val="26"/>
                <w:szCs w:val="26"/>
              </w:rPr>
              <w:t>Протокол № 1 от 02.02.2018</w:t>
            </w:r>
          </w:p>
          <w:p w:rsidR="001F6E55" w:rsidRPr="001F6E55" w:rsidRDefault="001F6E55" w:rsidP="001F6E55">
            <w:pPr>
              <w:rPr>
                <w:rFonts w:ascii="Times New Roman" w:hAnsi="Times New Roman" w:cs="Times New Roman"/>
                <w:sz w:val="26"/>
                <w:szCs w:val="26"/>
              </w:rPr>
            </w:pPr>
            <w:r w:rsidRPr="001F6E55">
              <w:rPr>
                <w:rFonts w:ascii="Times New Roman" w:hAnsi="Times New Roman" w:cs="Times New Roman"/>
                <w:sz w:val="26"/>
                <w:szCs w:val="26"/>
              </w:rPr>
              <w:t>Повестка заседания:</w:t>
            </w:r>
          </w:p>
          <w:p w:rsidR="001F6E55" w:rsidRPr="001F6E55" w:rsidRDefault="001F6E55" w:rsidP="00B87BEA">
            <w:pPr>
              <w:pStyle w:val="a3"/>
              <w:numPr>
                <w:ilvl w:val="0"/>
                <w:numId w:val="45"/>
              </w:numPr>
              <w:spacing w:after="160" w:line="259" w:lineRule="auto"/>
              <w:rPr>
                <w:rFonts w:ascii="Times New Roman" w:hAnsi="Times New Roman" w:cs="Times New Roman"/>
                <w:sz w:val="26"/>
                <w:szCs w:val="26"/>
              </w:rPr>
            </w:pPr>
            <w:r w:rsidRPr="001F6E55">
              <w:rPr>
                <w:rFonts w:ascii="Times New Roman" w:hAnsi="Times New Roman" w:cs="Times New Roman"/>
                <w:sz w:val="26"/>
                <w:szCs w:val="26"/>
              </w:rPr>
              <w:t>Учебно – методическая и материально – техническая оснащённость казённого учреждения.</w:t>
            </w:r>
          </w:p>
          <w:p w:rsidR="001F6E55" w:rsidRPr="001F6E55" w:rsidRDefault="001F6E55" w:rsidP="00B87BEA">
            <w:pPr>
              <w:pStyle w:val="a3"/>
              <w:numPr>
                <w:ilvl w:val="0"/>
                <w:numId w:val="45"/>
              </w:numPr>
              <w:spacing w:after="160" w:line="259" w:lineRule="auto"/>
              <w:rPr>
                <w:rFonts w:ascii="Times New Roman" w:hAnsi="Times New Roman" w:cs="Times New Roman"/>
                <w:sz w:val="26"/>
                <w:szCs w:val="26"/>
              </w:rPr>
            </w:pPr>
            <w:r w:rsidRPr="001F6E55">
              <w:rPr>
                <w:rFonts w:ascii="Times New Roman" w:hAnsi="Times New Roman" w:cs="Times New Roman"/>
                <w:sz w:val="26"/>
                <w:szCs w:val="26"/>
              </w:rPr>
              <w:t>Итоги проверки надзорных органов, план мероприятий по устранению нарушений.</w:t>
            </w:r>
          </w:p>
          <w:p w:rsidR="001F6E55" w:rsidRPr="001F6E55" w:rsidRDefault="001F6E55" w:rsidP="00B87BEA">
            <w:pPr>
              <w:pStyle w:val="a3"/>
              <w:numPr>
                <w:ilvl w:val="0"/>
                <w:numId w:val="45"/>
              </w:numPr>
              <w:spacing w:after="160" w:line="259" w:lineRule="auto"/>
              <w:rPr>
                <w:rFonts w:ascii="Times New Roman" w:hAnsi="Times New Roman" w:cs="Times New Roman"/>
                <w:sz w:val="26"/>
                <w:szCs w:val="26"/>
              </w:rPr>
            </w:pPr>
            <w:r w:rsidRPr="001F6E55">
              <w:rPr>
                <w:rFonts w:ascii="Times New Roman" w:hAnsi="Times New Roman" w:cs="Times New Roman"/>
                <w:sz w:val="26"/>
                <w:szCs w:val="26"/>
              </w:rPr>
              <w:t>Анализ организации горячего питания и соблюдение питьевого режима в ОУ.</w:t>
            </w:r>
          </w:p>
          <w:p w:rsidR="001F6E55" w:rsidRPr="001F6E55" w:rsidRDefault="001F6E55" w:rsidP="001F6E55">
            <w:pPr>
              <w:rPr>
                <w:rFonts w:ascii="Times New Roman" w:hAnsi="Times New Roman" w:cs="Times New Roman"/>
                <w:sz w:val="26"/>
                <w:szCs w:val="26"/>
              </w:rPr>
            </w:pPr>
            <w:r w:rsidRPr="001F6E55">
              <w:rPr>
                <w:rFonts w:ascii="Times New Roman" w:hAnsi="Times New Roman" w:cs="Times New Roman"/>
                <w:sz w:val="26"/>
                <w:szCs w:val="26"/>
              </w:rPr>
              <w:t>Протокол № 2 от 23 апреля 2018г.</w:t>
            </w:r>
          </w:p>
          <w:p w:rsidR="001F6E55" w:rsidRPr="001F6E55" w:rsidRDefault="001F6E55" w:rsidP="001F6E55">
            <w:pPr>
              <w:rPr>
                <w:rFonts w:ascii="Times New Roman" w:hAnsi="Times New Roman" w:cs="Times New Roman"/>
                <w:sz w:val="26"/>
                <w:szCs w:val="26"/>
              </w:rPr>
            </w:pPr>
            <w:r w:rsidRPr="001F6E55">
              <w:rPr>
                <w:rFonts w:ascii="Times New Roman" w:hAnsi="Times New Roman" w:cs="Times New Roman"/>
                <w:sz w:val="26"/>
                <w:szCs w:val="26"/>
              </w:rPr>
              <w:t>Повестка заседания:</w:t>
            </w:r>
          </w:p>
          <w:p w:rsidR="001F6E55" w:rsidRPr="001F6E55" w:rsidRDefault="001F6E55" w:rsidP="001F6E55">
            <w:pPr>
              <w:rPr>
                <w:rFonts w:ascii="Times New Roman" w:hAnsi="Times New Roman" w:cs="Times New Roman"/>
                <w:sz w:val="26"/>
                <w:szCs w:val="26"/>
              </w:rPr>
            </w:pPr>
            <w:r w:rsidRPr="001F6E55">
              <w:rPr>
                <w:rFonts w:ascii="Times New Roman" w:hAnsi="Times New Roman" w:cs="Times New Roman"/>
                <w:sz w:val="26"/>
                <w:szCs w:val="26"/>
              </w:rPr>
              <w:t>Рассмотрение проекта Программы развития образовательного учреждения на 2018 – 2023 год.</w:t>
            </w:r>
          </w:p>
          <w:p w:rsidR="001F6E55" w:rsidRPr="001F6E55" w:rsidRDefault="001F6E55" w:rsidP="001F6E55">
            <w:pPr>
              <w:rPr>
                <w:rFonts w:ascii="Times New Roman" w:hAnsi="Times New Roman" w:cs="Times New Roman"/>
                <w:sz w:val="26"/>
                <w:szCs w:val="26"/>
              </w:rPr>
            </w:pPr>
            <w:r w:rsidRPr="001F6E55">
              <w:rPr>
                <w:rFonts w:ascii="Times New Roman" w:hAnsi="Times New Roman" w:cs="Times New Roman"/>
                <w:sz w:val="26"/>
                <w:szCs w:val="26"/>
              </w:rPr>
              <w:t>Протокол №3 от 29.08.2018</w:t>
            </w:r>
          </w:p>
          <w:p w:rsidR="001F6E55" w:rsidRPr="001F6E55" w:rsidRDefault="001F6E55" w:rsidP="001F6E55">
            <w:pPr>
              <w:rPr>
                <w:rFonts w:ascii="Times New Roman" w:hAnsi="Times New Roman" w:cs="Times New Roman"/>
                <w:sz w:val="26"/>
                <w:szCs w:val="26"/>
              </w:rPr>
            </w:pPr>
            <w:r w:rsidRPr="001F6E55">
              <w:rPr>
                <w:rFonts w:ascii="Times New Roman" w:hAnsi="Times New Roman" w:cs="Times New Roman"/>
                <w:sz w:val="26"/>
                <w:szCs w:val="26"/>
              </w:rPr>
              <w:t>Повестка заседания:</w:t>
            </w:r>
          </w:p>
          <w:p w:rsidR="001F6E55" w:rsidRPr="001F6E55" w:rsidRDefault="001F6E55" w:rsidP="00B87BEA">
            <w:pPr>
              <w:pStyle w:val="a3"/>
              <w:numPr>
                <w:ilvl w:val="0"/>
                <w:numId w:val="46"/>
              </w:numPr>
              <w:spacing w:after="160" w:line="259" w:lineRule="auto"/>
              <w:rPr>
                <w:rFonts w:ascii="Times New Roman" w:hAnsi="Times New Roman" w:cs="Times New Roman"/>
                <w:sz w:val="26"/>
                <w:szCs w:val="26"/>
              </w:rPr>
            </w:pPr>
            <w:r w:rsidRPr="001F6E55">
              <w:rPr>
                <w:rFonts w:ascii="Times New Roman" w:hAnsi="Times New Roman" w:cs="Times New Roman"/>
                <w:sz w:val="26"/>
                <w:szCs w:val="26"/>
              </w:rPr>
              <w:t>Итоги работы Совета казённого учреждения за 2017-2018 учебный год.</w:t>
            </w:r>
          </w:p>
          <w:p w:rsidR="001F6E55" w:rsidRPr="001F6E55" w:rsidRDefault="001F6E55" w:rsidP="00B87BEA">
            <w:pPr>
              <w:pStyle w:val="a3"/>
              <w:numPr>
                <w:ilvl w:val="0"/>
                <w:numId w:val="46"/>
              </w:numPr>
              <w:spacing w:after="160" w:line="259" w:lineRule="auto"/>
              <w:rPr>
                <w:rFonts w:ascii="Times New Roman" w:hAnsi="Times New Roman" w:cs="Times New Roman"/>
                <w:sz w:val="26"/>
                <w:szCs w:val="26"/>
              </w:rPr>
            </w:pPr>
            <w:r w:rsidRPr="001F6E55">
              <w:rPr>
                <w:rFonts w:ascii="Times New Roman" w:hAnsi="Times New Roman" w:cs="Times New Roman"/>
                <w:sz w:val="26"/>
                <w:szCs w:val="26"/>
              </w:rPr>
              <w:lastRenderedPageBreak/>
              <w:t>Осуществление контроля за соблюдением здоровых и безопасных условий обучения, воспитания и труда в ОУ.</w:t>
            </w:r>
          </w:p>
          <w:p w:rsidR="001F6E55" w:rsidRPr="001F6E55" w:rsidRDefault="001F6E55" w:rsidP="00B87BEA">
            <w:pPr>
              <w:pStyle w:val="a3"/>
              <w:numPr>
                <w:ilvl w:val="0"/>
                <w:numId w:val="46"/>
              </w:numPr>
              <w:spacing w:line="259" w:lineRule="auto"/>
              <w:rPr>
                <w:rFonts w:ascii="Times New Roman" w:hAnsi="Times New Roman" w:cs="Times New Roman"/>
                <w:sz w:val="26"/>
                <w:szCs w:val="26"/>
              </w:rPr>
            </w:pPr>
            <w:r w:rsidRPr="001F6E55">
              <w:rPr>
                <w:rFonts w:ascii="Times New Roman" w:hAnsi="Times New Roman" w:cs="Times New Roman"/>
                <w:sz w:val="26"/>
                <w:szCs w:val="26"/>
              </w:rPr>
              <w:t>Планирование на 2018-2019 учебный год</w:t>
            </w:r>
          </w:p>
          <w:p w:rsidR="001F6E55" w:rsidRPr="001F6E55" w:rsidRDefault="001F6E55" w:rsidP="001F6E55">
            <w:pPr>
              <w:rPr>
                <w:rFonts w:ascii="Times New Roman" w:hAnsi="Times New Roman" w:cs="Times New Roman"/>
                <w:sz w:val="26"/>
                <w:szCs w:val="26"/>
              </w:rPr>
            </w:pPr>
            <w:r w:rsidRPr="001F6E55">
              <w:rPr>
                <w:rFonts w:ascii="Times New Roman" w:hAnsi="Times New Roman" w:cs="Times New Roman"/>
                <w:sz w:val="26"/>
                <w:szCs w:val="26"/>
              </w:rPr>
              <w:t>Протокол №4 от 12.12.2018</w:t>
            </w:r>
          </w:p>
          <w:p w:rsidR="001F6E55" w:rsidRPr="001F6E55" w:rsidRDefault="001F6E55" w:rsidP="00B87BEA">
            <w:pPr>
              <w:pStyle w:val="a3"/>
              <w:numPr>
                <w:ilvl w:val="0"/>
                <w:numId w:val="47"/>
              </w:numPr>
              <w:spacing w:after="160" w:line="259" w:lineRule="auto"/>
              <w:rPr>
                <w:rFonts w:ascii="Times New Roman" w:hAnsi="Times New Roman" w:cs="Times New Roman"/>
                <w:sz w:val="26"/>
                <w:szCs w:val="26"/>
              </w:rPr>
            </w:pPr>
            <w:r w:rsidRPr="001F6E55">
              <w:rPr>
                <w:rFonts w:ascii="Times New Roman" w:hAnsi="Times New Roman" w:cs="Times New Roman"/>
                <w:sz w:val="26"/>
                <w:szCs w:val="26"/>
              </w:rPr>
              <w:t>Внеурочная деятельность в ОУ.</w:t>
            </w:r>
          </w:p>
          <w:p w:rsidR="00852A03" w:rsidRPr="001F6E55" w:rsidRDefault="001F6E55" w:rsidP="00B87BEA">
            <w:pPr>
              <w:pStyle w:val="a3"/>
              <w:numPr>
                <w:ilvl w:val="0"/>
                <w:numId w:val="47"/>
              </w:numPr>
              <w:spacing w:line="259" w:lineRule="auto"/>
              <w:rPr>
                <w:rFonts w:ascii="Times New Roman" w:hAnsi="Times New Roman" w:cs="Times New Roman"/>
                <w:sz w:val="24"/>
                <w:szCs w:val="24"/>
              </w:rPr>
            </w:pPr>
            <w:r w:rsidRPr="001F6E55">
              <w:rPr>
                <w:rFonts w:ascii="Times New Roman" w:hAnsi="Times New Roman" w:cs="Times New Roman"/>
                <w:sz w:val="26"/>
                <w:szCs w:val="26"/>
              </w:rPr>
              <w:t>Сетевое взаимодействие при организации внеурочной деятельности.</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6"/>
                <w:szCs w:val="26"/>
                <w:lang w:eastAsia="zh-CN"/>
              </w:rPr>
            </w:pPr>
            <w:r w:rsidRPr="00CE554F">
              <w:rPr>
                <w:rFonts w:ascii="Times New Roman" w:eastAsia="Calibri" w:hAnsi="Times New Roman" w:cs="Times New Roman"/>
                <w:sz w:val="26"/>
                <w:szCs w:val="26"/>
              </w:rPr>
              <w:lastRenderedPageBreak/>
              <w:t>Конструктивность обсуждений, реальность и конкретность принимаемых решений, и их реализация</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lang w:eastAsia="ru-RU"/>
              </w:rPr>
            </w:pPr>
            <w:r w:rsidRPr="00CE554F">
              <w:rPr>
                <w:rFonts w:ascii="Times New Roman" w:hAnsi="Times New Roman" w:cs="Times New Roman"/>
                <w:sz w:val="26"/>
                <w:szCs w:val="26"/>
                <w:lang w:eastAsia="ru-RU"/>
              </w:rPr>
              <w:t>Компетенция коллегиальных органов управления образовательного учреждения, порядок принятия ими решений устанавливаются Уставом ОУ в соответствии с законодательством Российской Федерации. Решения протоколируются, их исполнение является обязательным для всех участников образовательных отношений.</w:t>
            </w:r>
          </w:p>
        </w:tc>
      </w:tr>
      <w:tr w:rsidR="00DA1B9A" w:rsidRPr="00CE554F" w:rsidTr="00B1519B">
        <w:tc>
          <w:tcPr>
            <w:tcW w:w="1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 w:right="4" w:hanging="25"/>
              <w:jc w:val="both"/>
              <w:rPr>
                <w:rFonts w:ascii="Times New Roman" w:eastAsia="Calibri" w:hAnsi="Times New Roman" w:cs="Times New Roman"/>
                <w:b/>
                <w:i/>
                <w:iCs/>
                <w:color w:val="000000"/>
                <w:spacing w:val="-1"/>
                <w:sz w:val="26"/>
                <w:szCs w:val="26"/>
              </w:rPr>
            </w:pPr>
            <w:r w:rsidRPr="00CE554F">
              <w:rPr>
                <w:rFonts w:ascii="Times New Roman" w:eastAsia="Calibri" w:hAnsi="Times New Roman" w:cs="Times New Roman"/>
                <w:b/>
                <w:i/>
                <w:sz w:val="26"/>
                <w:szCs w:val="26"/>
              </w:rPr>
              <w:t xml:space="preserve">1.2.2. Соответствие собственной нормативной и организационно-распорядительной документации действующему законодательству и уставу. </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Наличие</w:t>
            </w:r>
            <w:r w:rsidRPr="00CE554F">
              <w:rPr>
                <w:rFonts w:ascii="Times New Roman" w:eastAsia="Calibri" w:hAnsi="Times New Roman" w:cs="Times New Roman"/>
                <w:iCs/>
                <w:color w:val="000000"/>
                <w:spacing w:val="4"/>
                <w:sz w:val="26"/>
                <w:szCs w:val="26"/>
              </w:rPr>
              <w:t xml:space="preserve"> годовых и перспективных</w:t>
            </w:r>
            <w:r w:rsidRPr="00CE554F">
              <w:rPr>
                <w:rFonts w:ascii="Times New Roman" w:eastAsia="Calibri" w:hAnsi="Times New Roman" w:cs="Times New Roman"/>
                <w:sz w:val="26"/>
                <w:szCs w:val="26"/>
              </w:rPr>
              <w:t xml:space="preserve"> планов работы</w:t>
            </w:r>
            <w:r w:rsidRPr="00CE554F">
              <w:rPr>
                <w:rFonts w:ascii="Times New Roman" w:eastAsia="Calibri" w:hAnsi="Times New Roman" w:cs="Times New Roman"/>
                <w:iCs/>
                <w:color w:val="000000"/>
                <w:spacing w:val="4"/>
                <w:sz w:val="26"/>
                <w:szCs w:val="26"/>
              </w:rPr>
              <w:t xml:space="preserve"> (по каким </w:t>
            </w:r>
            <w:r w:rsidRPr="00CE554F">
              <w:rPr>
                <w:rFonts w:ascii="Times New Roman" w:eastAsia="Calibri" w:hAnsi="Times New Roman" w:cs="Times New Roman"/>
                <w:iCs/>
                <w:color w:val="000000"/>
                <w:spacing w:val="-5"/>
                <w:sz w:val="26"/>
                <w:szCs w:val="26"/>
              </w:rPr>
              <w:t>направлениям),</w:t>
            </w:r>
            <w:r w:rsidRPr="00CE554F">
              <w:rPr>
                <w:rFonts w:ascii="Times New Roman" w:eastAsia="Calibri" w:hAnsi="Times New Roman" w:cs="Times New Roman"/>
                <w:sz w:val="26"/>
                <w:szCs w:val="26"/>
              </w:rPr>
              <w:t xml:space="preserve"> соответствие имеющихся планов проблемам, стоящим перед образовательным учреждением.</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BC0"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       План работы ОУ составляется</w:t>
            </w:r>
            <w:r w:rsidR="00C81BC0">
              <w:rPr>
                <w:rFonts w:ascii="Times New Roman" w:eastAsia="Calibri" w:hAnsi="Times New Roman" w:cs="Times New Roman"/>
                <w:sz w:val="26"/>
                <w:szCs w:val="26"/>
              </w:rPr>
              <w:t>:</w:t>
            </w:r>
          </w:p>
          <w:p w:rsidR="00C81BC0" w:rsidRDefault="000215BD"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Pr>
                <w:rFonts w:ascii="Times New Roman" w:eastAsia="Calibri" w:hAnsi="Times New Roman" w:cs="Times New Roman"/>
                <w:sz w:val="26"/>
                <w:szCs w:val="26"/>
              </w:rPr>
              <w:t>-</w:t>
            </w:r>
            <w:r w:rsidR="00DA1B9A" w:rsidRPr="00CE554F">
              <w:rPr>
                <w:rFonts w:ascii="Times New Roman" w:eastAsia="Calibri" w:hAnsi="Times New Roman" w:cs="Times New Roman"/>
                <w:sz w:val="26"/>
                <w:szCs w:val="26"/>
              </w:rPr>
              <w:t xml:space="preserve">с учетом </w:t>
            </w:r>
            <w:r w:rsidR="00C81BC0">
              <w:rPr>
                <w:rFonts w:ascii="Times New Roman" w:eastAsia="Calibri" w:hAnsi="Times New Roman" w:cs="Times New Roman"/>
                <w:sz w:val="26"/>
                <w:szCs w:val="26"/>
              </w:rPr>
              <w:t xml:space="preserve">диагностики уровня воспитанности обучающихся образовательного </w:t>
            </w:r>
            <w:proofErr w:type="gramStart"/>
            <w:r w:rsidR="00C81BC0">
              <w:rPr>
                <w:rFonts w:ascii="Times New Roman" w:eastAsia="Calibri" w:hAnsi="Times New Roman" w:cs="Times New Roman"/>
                <w:sz w:val="26"/>
                <w:szCs w:val="26"/>
              </w:rPr>
              <w:t xml:space="preserve">учреждения, </w:t>
            </w:r>
            <w:r w:rsidR="00DA1B9A" w:rsidRPr="00CE554F">
              <w:rPr>
                <w:rFonts w:ascii="Times New Roman" w:hAnsi="Times New Roman" w:cs="Times New Roman"/>
                <w:sz w:val="26"/>
                <w:szCs w:val="26"/>
              </w:rPr>
              <w:t xml:space="preserve"> </w:t>
            </w:r>
            <w:r w:rsidR="00C81BC0">
              <w:rPr>
                <w:rFonts w:ascii="Times New Roman" w:hAnsi="Times New Roman" w:cs="Times New Roman"/>
                <w:sz w:val="26"/>
                <w:szCs w:val="26"/>
              </w:rPr>
              <w:t>-</w:t>
            </w:r>
            <w:proofErr w:type="gramEnd"/>
            <w:r w:rsidR="00C81BC0">
              <w:rPr>
                <w:rFonts w:ascii="Times New Roman" w:hAnsi="Times New Roman" w:cs="Times New Roman"/>
                <w:sz w:val="26"/>
                <w:szCs w:val="26"/>
              </w:rPr>
              <w:t xml:space="preserve"> с учетом анализа работы за предыдущий год</w:t>
            </w:r>
            <w:r w:rsidR="009A4A6E">
              <w:rPr>
                <w:rFonts w:ascii="Times New Roman" w:hAnsi="Times New Roman" w:cs="Times New Roman"/>
                <w:sz w:val="26"/>
                <w:szCs w:val="26"/>
              </w:rPr>
              <w:t>;</w:t>
            </w:r>
          </w:p>
          <w:p w:rsidR="00C81BC0" w:rsidRDefault="000215BD"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Pr>
                <w:rFonts w:ascii="Times New Roman" w:hAnsi="Times New Roman" w:cs="Times New Roman"/>
                <w:sz w:val="26"/>
                <w:szCs w:val="26"/>
              </w:rPr>
              <w:t>-</w:t>
            </w:r>
            <w:r w:rsidR="00C81BC0">
              <w:rPr>
                <w:rFonts w:ascii="Times New Roman" w:hAnsi="Times New Roman" w:cs="Times New Roman"/>
                <w:sz w:val="26"/>
                <w:szCs w:val="26"/>
              </w:rPr>
              <w:t>с учётом мониторинговых исследований</w:t>
            </w:r>
            <w:r w:rsidR="009A4A6E">
              <w:rPr>
                <w:rFonts w:ascii="Times New Roman" w:hAnsi="Times New Roman" w:cs="Times New Roman"/>
                <w:sz w:val="26"/>
                <w:szCs w:val="26"/>
              </w:rPr>
              <w:t>;</w:t>
            </w:r>
          </w:p>
          <w:p w:rsidR="00C81BC0" w:rsidRDefault="000215BD"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Pr>
                <w:rFonts w:ascii="Times New Roman" w:hAnsi="Times New Roman" w:cs="Times New Roman"/>
                <w:sz w:val="26"/>
                <w:szCs w:val="26"/>
              </w:rPr>
              <w:t>-</w:t>
            </w:r>
            <w:r w:rsidR="00C81BC0">
              <w:rPr>
                <w:rFonts w:ascii="Times New Roman" w:hAnsi="Times New Roman" w:cs="Times New Roman"/>
                <w:sz w:val="26"/>
                <w:szCs w:val="26"/>
              </w:rPr>
              <w:t>с учётом мнения и запросов участников образовательных отношений</w:t>
            </w:r>
            <w:r w:rsidR="009A4A6E">
              <w:rPr>
                <w:rFonts w:ascii="Times New Roman" w:hAnsi="Times New Roman" w:cs="Times New Roman"/>
                <w:sz w:val="26"/>
                <w:szCs w:val="26"/>
              </w:rPr>
              <w:t>;</w:t>
            </w:r>
          </w:p>
          <w:p w:rsidR="00C81BC0" w:rsidRDefault="009A4A6E" w:rsidP="00C81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Pr>
                <w:rFonts w:ascii="Times New Roman" w:hAnsi="Times New Roman" w:cs="Times New Roman"/>
                <w:sz w:val="26"/>
                <w:szCs w:val="26"/>
              </w:rPr>
              <w:t>-</w:t>
            </w:r>
            <w:r w:rsidR="00C81BC0">
              <w:rPr>
                <w:rFonts w:ascii="Times New Roman" w:hAnsi="Times New Roman" w:cs="Times New Roman"/>
                <w:sz w:val="26"/>
                <w:szCs w:val="26"/>
              </w:rPr>
              <w:t xml:space="preserve">с учётом плана работы социальных </w:t>
            </w:r>
            <w:r w:rsidR="00C81BC0" w:rsidRPr="00CE554F">
              <w:rPr>
                <w:rFonts w:ascii="Times New Roman" w:hAnsi="Times New Roman" w:cs="Times New Roman"/>
                <w:sz w:val="26"/>
                <w:szCs w:val="26"/>
              </w:rPr>
              <w:t>партнеров</w:t>
            </w:r>
            <w:r>
              <w:rPr>
                <w:rFonts w:ascii="Times New Roman" w:hAnsi="Times New Roman" w:cs="Times New Roman"/>
                <w:sz w:val="26"/>
                <w:szCs w:val="26"/>
              </w:rPr>
              <w:t>;</w:t>
            </w:r>
          </w:p>
          <w:p w:rsidR="009A4A6E" w:rsidRDefault="009A4A6E" w:rsidP="00C81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Pr>
                <w:rFonts w:ascii="Times New Roman" w:eastAsia="Calibri" w:hAnsi="Times New Roman" w:cs="Times New Roman"/>
                <w:sz w:val="26"/>
                <w:szCs w:val="26"/>
              </w:rPr>
              <w:t>-с учетом Программы развития образовательного учреждения на 2018-2023 гг.</w:t>
            </w:r>
          </w:p>
          <w:p w:rsidR="00DA1B9A" w:rsidRPr="00CE554F" w:rsidRDefault="00C81BC0"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Pr>
                <w:rFonts w:ascii="Times New Roman" w:eastAsia="Calibri" w:hAnsi="Times New Roman" w:cs="Times New Roman"/>
                <w:sz w:val="26"/>
                <w:szCs w:val="26"/>
              </w:rPr>
              <w:t>План работы ОУ состоит из</w:t>
            </w:r>
            <w:r w:rsidR="009D164D">
              <w:rPr>
                <w:rFonts w:ascii="Times New Roman" w:eastAsia="Calibri" w:hAnsi="Times New Roman" w:cs="Times New Roman"/>
                <w:sz w:val="26"/>
                <w:szCs w:val="26"/>
              </w:rPr>
              <w:t>:</w:t>
            </w:r>
          </w:p>
          <w:p w:rsidR="00DA1B9A" w:rsidRPr="00CE554F" w:rsidRDefault="00C81BC0"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00DA1B9A" w:rsidRPr="00CE554F">
              <w:rPr>
                <w:rFonts w:ascii="Times New Roman" w:eastAsia="Calibri" w:hAnsi="Times New Roman" w:cs="Times New Roman"/>
                <w:sz w:val="26"/>
                <w:szCs w:val="26"/>
              </w:rPr>
              <w:t>организационно-педагогическ</w:t>
            </w:r>
            <w:r w:rsidR="00A140E4">
              <w:rPr>
                <w:rFonts w:ascii="Times New Roman" w:eastAsia="Calibri" w:hAnsi="Times New Roman" w:cs="Times New Roman"/>
                <w:sz w:val="26"/>
                <w:szCs w:val="26"/>
              </w:rPr>
              <w:t>ой</w:t>
            </w:r>
            <w:r w:rsidR="00DA1B9A" w:rsidRPr="00CE554F">
              <w:rPr>
                <w:rFonts w:ascii="Times New Roman" w:eastAsia="Calibri" w:hAnsi="Times New Roman" w:cs="Times New Roman"/>
                <w:sz w:val="26"/>
                <w:szCs w:val="26"/>
              </w:rPr>
              <w:t xml:space="preserve"> деятельност</w:t>
            </w:r>
            <w:r>
              <w:rPr>
                <w:rFonts w:ascii="Times New Roman" w:eastAsia="Calibri" w:hAnsi="Times New Roman" w:cs="Times New Roman"/>
                <w:sz w:val="26"/>
                <w:szCs w:val="26"/>
              </w:rPr>
              <w:t xml:space="preserve">и </w:t>
            </w:r>
            <w:r w:rsidR="00DA1B9A" w:rsidRPr="00CE554F">
              <w:rPr>
                <w:rFonts w:ascii="Times New Roman" w:eastAsia="Calibri" w:hAnsi="Times New Roman" w:cs="Times New Roman"/>
                <w:sz w:val="26"/>
                <w:szCs w:val="26"/>
              </w:rPr>
              <w:t>(</w:t>
            </w:r>
            <w:r w:rsidR="00A140E4">
              <w:rPr>
                <w:rFonts w:ascii="Times New Roman" w:eastAsia="Calibri" w:hAnsi="Times New Roman" w:cs="Times New Roman"/>
                <w:sz w:val="26"/>
                <w:szCs w:val="26"/>
              </w:rPr>
              <w:t>план</w:t>
            </w:r>
            <w:r w:rsidR="00134C8B">
              <w:rPr>
                <w:rFonts w:ascii="Times New Roman" w:eastAsia="Calibri" w:hAnsi="Times New Roman" w:cs="Times New Roman"/>
                <w:sz w:val="26"/>
                <w:szCs w:val="26"/>
              </w:rPr>
              <w:t xml:space="preserve"> </w:t>
            </w:r>
            <w:r w:rsidR="00DA1B9A" w:rsidRPr="00CE554F">
              <w:rPr>
                <w:rFonts w:ascii="Times New Roman" w:eastAsia="Calibri" w:hAnsi="Times New Roman" w:cs="Times New Roman"/>
                <w:sz w:val="26"/>
                <w:szCs w:val="26"/>
              </w:rPr>
              <w:t>педсовет</w:t>
            </w:r>
            <w:r w:rsidR="00134C8B">
              <w:rPr>
                <w:rFonts w:ascii="Times New Roman" w:eastAsia="Calibri" w:hAnsi="Times New Roman" w:cs="Times New Roman"/>
                <w:sz w:val="26"/>
                <w:szCs w:val="26"/>
              </w:rPr>
              <w:t>ов</w:t>
            </w:r>
            <w:r w:rsidR="00DA1B9A" w:rsidRPr="00CE554F">
              <w:rPr>
                <w:rFonts w:ascii="Times New Roman" w:eastAsia="Calibri" w:hAnsi="Times New Roman" w:cs="Times New Roman"/>
                <w:sz w:val="26"/>
                <w:szCs w:val="26"/>
              </w:rPr>
              <w:t>, совещани</w:t>
            </w:r>
            <w:r w:rsidR="00134C8B">
              <w:rPr>
                <w:rFonts w:ascii="Times New Roman" w:eastAsia="Calibri" w:hAnsi="Times New Roman" w:cs="Times New Roman"/>
                <w:sz w:val="26"/>
                <w:szCs w:val="26"/>
              </w:rPr>
              <w:t>й</w:t>
            </w:r>
            <w:r w:rsidR="00DA1B9A" w:rsidRPr="00CE554F">
              <w:rPr>
                <w:rFonts w:ascii="Times New Roman" w:eastAsia="Calibri" w:hAnsi="Times New Roman" w:cs="Times New Roman"/>
                <w:sz w:val="26"/>
                <w:szCs w:val="26"/>
              </w:rPr>
              <w:t xml:space="preserve"> при администрации</w:t>
            </w:r>
            <w:r w:rsidR="00134C8B">
              <w:rPr>
                <w:rFonts w:ascii="Times New Roman" w:eastAsia="Calibri" w:hAnsi="Times New Roman" w:cs="Times New Roman"/>
                <w:sz w:val="26"/>
                <w:szCs w:val="26"/>
              </w:rPr>
              <w:t>, семинаров</w:t>
            </w:r>
            <w:r w:rsidR="00DA1B9A" w:rsidRPr="00CE554F">
              <w:rPr>
                <w:rFonts w:ascii="Times New Roman" w:eastAsia="Calibri" w:hAnsi="Times New Roman" w:cs="Times New Roman"/>
                <w:sz w:val="26"/>
                <w:szCs w:val="26"/>
              </w:rPr>
              <w:t xml:space="preserve">); </w:t>
            </w:r>
          </w:p>
          <w:p w:rsidR="00DA1B9A" w:rsidRPr="00CE554F" w:rsidRDefault="00F72D8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00DA1B9A" w:rsidRPr="00CE554F">
              <w:rPr>
                <w:rFonts w:ascii="Times New Roman" w:eastAsia="Calibri" w:hAnsi="Times New Roman" w:cs="Times New Roman"/>
                <w:sz w:val="26"/>
                <w:szCs w:val="26"/>
              </w:rPr>
              <w:t>учебно-методическая деятельность (</w:t>
            </w:r>
            <w:r w:rsidR="00C81BC0">
              <w:rPr>
                <w:rFonts w:ascii="Times New Roman" w:eastAsia="Calibri" w:hAnsi="Times New Roman" w:cs="Times New Roman"/>
                <w:sz w:val="26"/>
                <w:szCs w:val="26"/>
              </w:rPr>
              <w:t>план работы Методического совета</w:t>
            </w:r>
            <w:r w:rsidR="00134C8B">
              <w:rPr>
                <w:rFonts w:ascii="Times New Roman" w:eastAsia="Calibri" w:hAnsi="Times New Roman" w:cs="Times New Roman"/>
                <w:sz w:val="26"/>
                <w:szCs w:val="26"/>
              </w:rPr>
              <w:t>, планы работы ШМО</w:t>
            </w:r>
            <w:r w:rsidR="00DA1B9A" w:rsidRPr="00CE554F">
              <w:rPr>
                <w:rFonts w:ascii="Times New Roman" w:eastAsia="Calibri" w:hAnsi="Times New Roman" w:cs="Times New Roman"/>
                <w:sz w:val="26"/>
                <w:szCs w:val="26"/>
              </w:rPr>
              <w:t>)</w:t>
            </w:r>
          </w:p>
          <w:p w:rsidR="00DA1B9A" w:rsidRPr="00CE554F" w:rsidRDefault="00F72D8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00DA1B9A" w:rsidRPr="00CE554F">
              <w:rPr>
                <w:rFonts w:ascii="Times New Roman" w:eastAsia="Calibri" w:hAnsi="Times New Roman" w:cs="Times New Roman"/>
                <w:sz w:val="26"/>
                <w:szCs w:val="26"/>
              </w:rPr>
              <w:t>воспитательная работа</w:t>
            </w:r>
            <w:r w:rsidR="00134C8B">
              <w:rPr>
                <w:rFonts w:ascii="Times New Roman" w:eastAsia="Calibri" w:hAnsi="Times New Roman" w:cs="Times New Roman"/>
                <w:sz w:val="26"/>
                <w:szCs w:val="26"/>
              </w:rPr>
              <w:t xml:space="preserve"> (план работы</w:t>
            </w:r>
            <w:r>
              <w:rPr>
                <w:rFonts w:ascii="Times New Roman" w:eastAsia="Calibri" w:hAnsi="Times New Roman" w:cs="Times New Roman"/>
                <w:sz w:val="26"/>
                <w:szCs w:val="26"/>
              </w:rPr>
              <w:t>:</w:t>
            </w:r>
            <w:r w:rsidR="00134C8B">
              <w:rPr>
                <w:rFonts w:ascii="Times New Roman" w:eastAsia="Calibri" w:hAnsi="Times New Roman" w:cs="Times New Roman"/>
                <w:sz w:val="26"/>
                <w:szCs w:val="26"/>
              </w:rPr>
              <w:t xml:space="preserve"> педагога-организатора, социального педагога, по профилактике и сохранению жизни и здоровья детей, библиотекаря)</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w:t>
            </w:r>
            <w:r w:rsidR="00F72D8A">
              <w:rPr>
                <w:rFonts w:ascii="Times New Roman" w:eastAsia="Calibri" w:hAnsi="Times New Roman" w:cs="Times New Roman"/>
                <w:sz w:val="26"/>
                <w:szCs w:val="26"/>
              </w:rPr>
              <w:t>п</w:t>
            </w:r>
            <w:r w:rsidRPr="00CE554F">
              <w:rPr>
                <w:rFonts w:ascii="Times New Roman" w:eastAsia="Calibri" w:hAnsi="Times New Roman" w:cs="Times New Roman"/>
                <w:sz w:val="26"/>
                <w:szCs w:val="26"/>
              </w:rPr>
              <w:t>рофилактик</w:t>
            </w:r>
            <w:r w:rsidR="00F72D8A">
              <w:rPr>
                <w:rFonts w:ascii="Times New Roman" w:eastAsia="Calibri" w:hAnsi="Times New Roman" w:cs="Times New Roman"/>
                <w:sz w:val="26"/>
                <w:szCs w:val="26"/>
              </w:rPr>
              <w:t xml:space="preserve">а правонарушений </w:t>
            </w:r>
            <w:r w:rsidR="00F72D8A" w:rsidRPr="00CE554F">
              <w:rPr>
                <w:rFonts w:ascii="Times New Roman" w:eastAsia="Calibri" w:hAnsi="Times New Roman" w:cs="Times New Roman"/>
                <w:sz w:val="26"/>
                <w:szCs w:val="26"/>
              </w:rPr>
              <w:t xml:space="preserve">среди обучающихся </w:t>
            </w:r>
            <w:r w:rsidRPr="00CE554F">
              <w:rPr>
                <w:rFonts w:ascii="Times New Roman" w:eastAsia="Calibri" w:hAnsi="Times New Roman" w:cs="Times New Roman"/>
                <w:sz w:val="26"/>
                <w:szCs w:val="26"/>
              </w:rPr>
              <w:t>(</w:t>
            </w:r>
            <w:r w:rsidR="00DD0862" w:rsidRPr="00CE554F">
              <w:rPr>
                <w:rFonts w:ascii="Times New Roman" w:eastAsia="Calibri" w:hAnsi="Times New Roman" w:cs="Times New Roman"/>
                <w:sz w:val="26"/>
                <w:szCs w:val="26"/>
              </w:rPr>
              <w:t xml:space="preserve">программа деятельности по профилактике негативных социальных явлений (согласована с ПДН </w:t>
            </w:r>
            <w:r w:rsidR="00DD0862">
              <w:rPr>
                <w:rFonts w:ascii="Times New Roman" w:eastAsia="Calibri" w:hAnsi="Times New Roman" w:cs="Times New Roman"/>
                <w:sz w:val="26"/>
                <w:szCs w:val="26"/>
              </w:rPr>
              <w:t xml:space="preserve">ММО МВД России «Красноуфимский», </w:t>
            </w:r>
            <w:r w:rsidR="00F72D8A">
              <w:rPr>
                <w:rFonts w:ascii="Times New Roman" w:eastAsia="Calibri" w:hAnsi="Times New Roman" w:cs="Times New Roman"/>
                <w:sz w:val="26"/>
                <w:szCs w:val="26"/>
              </w:rPr>
              <w:t>программа работы социального педагога, совета профилактики</w:t>
            </w:r>
            <w:r w:rsidRPr="00CE554F">
              <w:rPr>
                <w:rFonts w:ascii="Times New Roman" w:eastAsia="Calibri" w:hAnsi="Times New Roman" w:cs="Times New Roman"/>
                <w:sz w:val="26"/>
                <w:szCs w:val="26"/>
              </w:rPr>
              <w:t>);</w:t>
            </w:r>
          </w:p>
          <w:p w:rsidR="00DA1B9A" w:rsidRPr="00DD0862" w:rsidRDefault="00F72D8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00DA1B9A" w:rsidRPr="00CE554F">
              <w:rPr>
                <w:rFonts w:ascii="Times New Roman" w:eastAsia="Calibri" w:hAnsi="Times New Roman" w:cs="Times New Roman"/>
                <w:sz w:val="26"/>
                <w:szCs w:val="26"/>
              </w:rPr>
              <w:t>работа с родителями (законными представителями)</w:t>
            </w:r>
            <w:r>
              <w:rPr>
                <w:rFonts w:ascii="Times New Roman" w:eastAsia="Calibri" w:hAnsi="Times New Roman" w:cs="Times New Roman"/>
                <w:sz w:val="26"/>
                <w:szCs w:val="26"/>
              </w:rPr>
              <w:t xml:space="preserve"> (план работы с родителями, план работы родительского комитета)</w:t>
            </w:r>
            <w:r w:rsidR="00DD0862">
              <w:rPr>
                <w:rFonts w:ascii="Times New Roman" w:eastAsia="Calibri" w:hAnsi="Times New Roman" w:cs="Times New Roman"/>
                <w:sz w:val="26"/>
                <w:szCs w:val="26"/>
              </w:rPr>
              <w:t>;</w:t>
            </w:r>
          </w:p>
          <w:p w:rsidR="009D164D" w:rsidRDefault="00DA1B9A" w:rsidP="009D164D">
            <w:pPr>
              <w:jc w:val="both"/>
              <w:rPr>
                <w:rFonts w:ascii="Times New Roman" w:hAnsi="Times New Roman" w:cs="Times New Roman"/>
                <w:sz w:val="26"/>
                <w:szCs w:val="26"/>
              </w:rPr>
            </w:pPr>
            <w:r w:rsidRPr="00CE554F">
              <w:rPr>
                <w:rFonts w:ascii="Times New Roman" w:eastAsia="Calibri" w:hAnsi="Times New Roman" w:cs="Times New Roman"/>
                <w:sz w:val="26"/>
                <w:szCs w:val="26"/>
              </w:rPr>
              <w:t xml:space="preserve">- </w:t>
            </w:r>
            <w:r w:rsidRPr="00DD0862">
              <w:rPr>
                <w:rFonts w:ascii="Times New Roman" w:eastAsia="Calibri" w:hAnsi="Times New Roman" w:cs="Times New Roman"/>
                <w:sz w:val="26"/>
                <w:szCs w:val="26"/>
              </w:rPr>
              <w:t>программа управленческой деятельности</w:t>
            </w:r>
            <w:r w:rsidR="00DD0862" w:rsidRPr="00DD0862">
              <w:rPr>
                <w:rFonts w:ascii="Times New Roman" w:eastAsia="Calibri" w:hAnsi="Times New Roman" w:cs="Times New Roman"/>
                <w:sz w:val="26"/>
                <w:szCs w:val="26"/>
              </w:rPr>
              <w:t xml:space="preserve"> (</w:t>
            </w:r>
            <w:r w:rsidR="00DD0862">
              <w:rPr>
                <w:rFonts w:ascii="Times New Roman" w:hAnsi="Times New Roman" w:cs="Times New Roman"/>
                <w:sz w:val="26"/>
                <w:szCs w:val="26"/>
              </w:rPr>
              <w:t>п</w:t>
            </w:r>
            <w:r w:rsidR="00DD0862" w:rsidRPr="00DD0862">
              <w:rPr>
                <w:rFonts w:ascii="Times New Roman" w:hAnsi="Times New Roman" w:cs="Times New Roman"/>
                <w:sz w:val="26"/>
                <w:szCs w:val="26"/>
              </w:rPr>
              <w:t xml:space="preserve">лан – график рабочей группы по реализации </w:t>
            </w:r>
            <w:r w:rsidR="00DD0862" w:rsidRPr="00DD0862">
              <w:rPr>
                <w:rFonts w:ascii="Times New Roman" w:hAnsi="Times New Roman" w:cs="Times New Roman"/>
                <w:sz w:val="26"/>
                <w:szCs w:val="26"/>
              </w:rPr>
              <w:lastRenderedPageBreak/>
              <w:t>ФГОС образования УО (интеллектуальными нарушениями</w:t>
            </w:r>
            <w:r w:rsidR="00A140E4">
              <w:rPr>
                <w:rFonts w:ascii="Times New Roman" w:hAnsi="Times New Roman" w:cs="Times New Roman"/>
                <w:sz w:val="26"/>
                <w:szCs w:val="26"/>
              </w:rPr>
              <w:t>)</w:t>
            </w:r>
            <w:r w:rsidR="00DD0862" w:rsidRPr="00DD0862">
              <w:rPr>
                <w:rFonts w:ascii="Times New Roman" w:hAnsi="Times New Roman" w:cs="Times New Roman"/>
                <w:sz w:val="26"/>
                <w:szCs w:val="26"/>
              </w:rPr>
              <w:t>, по адаптации вновь принятых обучающихся и по преемственности обучения на всех уровнях образования, сопровождения аттестации педагогических работников, по организации и проведению</w:t>
            </w:r>
            <w:bookmarkStart w:id="0" w:name="bookmark0"/>
            <w:r w:rsidR="00DD0862" w:rsidRPr="00DD0862">
              <w:rPr>
                <w:rFonts w:ascii="Times New Roman" w:hAnsi="Times New Roman" w:cs="Times New Roman"/>
                <w:sz w:val="26"/>
                <w:szCs w:val="26"/>
              </w:rPr>
              <w:t xml:space="preserve"> итоговой аттестации выпускников</w:t>
            </w:r>
            <w:r w:rsidR="00DD0862">
              <w:rPr>
                <w:rFonts w:ascii="Times New Roman" w:hAnsi="Times New Roman" w:cs="Times New Roman"/>
                <w:sz w:val="26"/>
                <w:szCs w:val="26"/>
              </w:rPr>
              <w:t>)</w:t>
            </w:r>
            <w:r w:rsidR="00DD0862" w:rsidRPr="00DD0862">
              <w:rPr>
                <w:rFonts w:ascii="Times New Roman" w:hAnsi="Times New Roman" w:cs="Times New Roman"/>
                <w:sz w:val="26"/>
                <w:szCs w:val="26"/>
              </w:rPr>
              <w:t xml:space="preserve">. </w:t>
            </w:r>
            <w:bookmarkEnd w:id="0"/>
          </w:p>
          <w:p w:rsidR="00DA1B9A" w:rsidRPr="009D164D" w:rsidRDefault="009D164D" w:rsidP="009D164D">
            <w:pPr>
              <w:jc w:val="both"/>
              <w:rPr>
                <w:rFonts w:ascii="Times New Roman" w:hAnsi="Times New Roman" w:cs="Times New Roman"/>
                <w:sz w:val="26"/>
                <w:szCs w:val="26"/>
              </w:rPr>
            </w:pPr>
            <w:r>
              <w:rPr>
                <w:rFonts w:ascii="Times New Roman" w:hAnsi="Times New Roman" w:cs="Times New Roman"/>
                <w:sz w:val="26"/>
                <w:szCs w:val="26"/>
              </w:rPr>
              <w:t>-</w:t>
            </w:r>
            <w:r w:rsidR="00DD0862">
              <w:rPr>
                <w:rFonts w:ascii="Times New Roman" w:eastAsia="Calibri" w:hAnsi="Times New Roman" w:cs="Times New Roman"/>
                <w:sz w:val="26"/>
                <w:szCs w:val="26"/>
              </w:rPr>
              <w:t xml:space="preserve">План </w:t>
            </w:r>
            <w:r w:rsidR="00DA1B9A" w:rsidRPr="00CE554F">
              <w:rPr>
                <w:rFonts w:ascii="Times New Roman" w:eastAsia="Calibri" w:hAnsi="Times New Roman" w:cs="Times New Roman"/>
                <w:sz w:val="26"/>
                <w:szCs w:val="26"/>
              </w:rPr>
              <w:t>работ</w:t>
            </w:r>
            <w:r w:rsidR="00DD0862">
              <w:rPr>
                <w:rFonts w:ascii="Times New Roman" w:eastAsia="Calibri" w:hAnsi="Times New Roman" w:cs="Times New Roman"/>
                <w:sz w:val="26"/>
                <w:szCs w:val="26"/>
              </w:rPr>
              <w:t>ы</w:t>
            </w:r>
            <w:r w:rsidR="00DA1B9A" w:rsidRPr="00CE554F">
              <w:rPr>
                <w:rFonts w:ascii="Times New Roman" w:eastAsia="Calibri" w:hAnsi="Times New Roman" w:cs="Times New Roman"/>
                <w:sz w:val="26"/>
                <w:szCs w:val="26"/>
              </w:rPr>
              <w:t xml:space="preserve"> школьного психолого – медико - педагогического консилиума;  </w:t>
            </w:r>
          </w:p>
          <w:p w:rsidR="00DA1B9A" w:rsidRPr="00CE554F" w:rsidRDefault="009D164D"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00DD0862">
              <w:rPr>
                <w:rFonts w:ascii="Times New Roman" w:eastAsia="Calibri" w:hAnsi="Times New Roman" w:cs="Times New Roman"/>
                <w:sz w:val="26"/>
                <w:szCs w:val="26"/>
              </w:rPr>
              <w:t xml:space="preserve">План </w:t>
            </w:r>
            <w:r w:rsidR="00DA1B9A" w:rsidRPr="00CE554F">
              <w:rPr>
                <w:rFonts w:ascii="Times New Roman" w:eastAsia="Calibri" w:hAnsi="Times New Roman" w:cs="Times New Roman"/>
                <w:sz w:val="26"/>
                <w:szCs w:val="26"/>
              </w:rPr>
              <w:t>работ</w:t>
            </w:r>
            <w:r w:rsidR="00DD0862">
              <w:rPr>
                <w:rFonts w:ascii="Times New Roman" w:eastAsia="Calibri" w:hAnsi="Times New Roman" w:cs="Times New Roman"/>
                <w:sz w:val="26"/>
                <w:szCs w:val="26"/>
              </w:rPr>
              <w:t xml:space="preserve">ы </w:t>
            </w:r>
            <w:r w:rsidR="00DA1B9A" w:rsidRPr="00CE554F">
              <w:rPr>
                <w:rFonts w:ascii="Times New Roman" w:eastAsia="Calibri" w:hAnsi="Times New Roman" w:cs="Times New Roman"/>
                <w:sz w:val="26"/>
                <w:szCs w:val="26"/>
              </w:rPr>
              <w:t xml:space="preserve">по профориентации; </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w:t>
            </w:r>
            <w:r w:rsidR="009D164D">
              <w:rPr>
                <w:rFonts w:ascii="Times New Roman" w:eastAsia="Calibri" w:hAnsi="Times New Roman" w:cs="Times New Roman"/>
                <w:sz w:val="26"/>
                <w:szCs w:val="26"/>
              </w:rPr>
              <w:t xml:space="preserve">План работы по </w:t>
            </w:r>
            <w:r w:rsidRPr="00CE554F">
              <w:rPr>
                <w:rFonts w:ascii="Times New Roman" w:eastAsia="Calibri" w:hAnsi="Times New Roman" w:cs="Times New Roman"/>
                <w:sz w:val="26"/>
                <w:szCs w:val="26"/>
              </w:rPr>
              <w:t>профилактик</w:t>
            </w:r>
            <w:r w:rsidR="009D164D">
              <w:rPr>
                <w:rFonts w:ascii="Times New Roman" w:eastAsia="Calibri" w:hAnsi="Times New Roman" w:cs="Times New Roman"/>
                <w:sz w:val="26"/>
                <w:szCs w:val="26"/>
              </w:rPr>
              <w:t>е</w:t>
            </w:r>
            <w:r w:rsidRPr="00CE554F">
              <w:rPr>
                <w:rFonts w:ascii="Times New Roman" w:eastAsia="Calibri" w:hAnsi="Times New Roman" w:cs="Times New Roman"/>
                <w:sz w:val="26"/>
                <w:szCs w:val="26"/>
              </w:rPr>
              <w:t xml:space="preserve"> дорожно-транспортного травматизма, пожарной безопасности; </w:t>
            </w:r>
          </w:p>
          <w:p w:rsidR="009A4A6E" w:rsidRPr="00CE554F" w:rsidRDefault="009D164D" w:rsidP="009A4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-План </w:t>
            </w:r>
            <w:r w:rsidR="00DA1B9A" w:rsidRPr="00CE554F">
              <w:rPr>
                <w:rFonts w:ascii="Times New Roman" w:eastAsia="Calibri" w:hAnsi="Times New Roman" w:cs="Times New Roman"/>
                <w:sz w:val="26"/>
                <w:szCs w:val="26"/>
              </w:rPr>
              <w:t xml:space="preserve"> администрат</w:t>
            </w:r>
            <w:r>
              <w:rPr>
                <w:rFonts w:ascii="Times New Roman" w:eastAsia="Calibri" w:hAnsi="Times New Roman" w:cs="Times New Roman"/>
                <w:sz w:val="26"/>
                <w:szCs w:val="26"/>
              </w:rPr>
              <w:t>ивного контроля по направлениям.</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lastRenderedPageBreak/>
              <w:t>Ведется ли в учреждении анализ выполнения планов работы и принятых ранее решений (выполнение решений и заслушивание лиц, по чьей вине не выполнены те или иные решения, планы)</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20402C"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A140E4">
              <w:rPr>
                <w:rFonts w:ascii="Times New Roman" w:hAnsi="Times New Roman" w:cs="Times New Roman"/>
                <w:color w:val="000000"/>
                <w:sz w:val="26"/>
                <w:szCs w:val="26"/>
              </w:rPr>
              <w:t xml:space="preserve">Администрация образовательного учреждения </w:t>
            </w:r>
            <w:r w:rsidR="00DA1B9A" w:rsidRPr="00CE554F">
              <w:rPr>
                <w:rFonts w:ascii="Times New Roman" w:hAnsi="Times New Roman" w:cs="Times New Roman"/>
                <w:color w:val="000000"/>
                <w:sz w:val="26"/>
                <w:szCs w:val="26"/>
              </w:rPr>
              <w:t xml:space="preserve">ежемесячный </w:t>
            </w:r>
            <w:r w:rsidR="00A140E4">
              <w:rPr>
                <w:rFonts w:ascii="Times New Roman" w:hAnsi="Times New Roman" w:cs="Times New Roman"/>
                <w:color w:val="000000"/>
                <w:sz w:val="26"/>
                <w:szCs w:val="26"/>
              </w:rPr>
              <w:t>отслеживает анализ выполнения плана</w:t>
            </w:r>
            <w:r w:rsidR="00DA1B9A" w:rsidRPr="00CE554F">
              <w:rPr>
                <w:rFonts w:ascii="Times New Roman" w:hAnsi="Times New Roman" w:cs="Times New Roman"/>
                <w:color w:val="000000"/>
                <w:sz w:val="26"/>
                <w:szCs w:val="26"/>
              </w:rPr>
              <w:t xml:space="preserve"> работы. Ответственные отчитываются перед заместителем директора по УВР, а заместитель директора по УВР отчитывается непосредственно перед директором ОУ.  В план вносятся соответствующие корректировки. </w:t>
            </w:r>
          </w:p>
          <w:p w:rsidR="00DA1B9A" w:rsidRPr="003358A3"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hAnsi="Times New Roman" w:cs="Times New Roman"/>
                <w:color w:val="000000"/>
                <w:sz w:val="26"/>
                <w:szCs w:val="26"/>
              </w:rPr>
            </w:pPr>
            <w:r w:rsidRPr="00CE554F">
              <w:rPr>
                <w:rFonts w:ascii="Times New Roman" w:hAnsi="Times New Roman" w:cs="Times New Roman"/>
                <w:color w:val="000000"/>
                <w:sz w:val="26"/>
                <w:szCs w:val="26"/>
              </w:rPr>
              <w:t xml:space="preserve">    Как показывает годовой анализ работы, все направления реализуются пед</w:t>
            </w:r>
            <w:r w:rsidR="003358A3">
              <w:rPr>
                <w:rFonts w:ascii="Times New Roman" w:hAnsi="Times New Roman" w:cs="Times New Roman"/>
                <w:color w:val="000000"/>
                <w:sz w:val="26"/>
                <w:szCs w:val="26"/>
              </w:rPr>
              <w:t>агогическим коллективом на 100%</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Должностные обязанности различных категорий сотрудников образовательного учреждения</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335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iCs/>
                <w:color w:val="000000"/>
                <w:sz w:val="26"/>
                <w:szCs w:val="26"/>
              </w:rPr>
            </w:pPr>
            <w:r w:rsidRPr="00CE554F">
              <w:rPr>
                <w:rFonts w:ascii="Times New Roman" w:eastAsia="Calibri" w:hAnsi="Times New Roman" w:cs="Times New Roman"/>
                <w:iCs/>
                <w:color w:val="000000"/>
                <w:sz w:val="26"/>
                <w:szCs w:val="26"/>
              </w:rPr>
              <w:t>В ОУ имеются  должностные инструкции для сотрудников, которые пересматриваются 1 раз в 5 лет и утверждаются приказом директора школы. Со всеми сотрудниками заключен эффективный контракт.</w:t>
            </w:r>
            <w:r w:rsidR="00C8095C" w:rsidRPr="00CE554F">
              <w:rPr>
                <w:rFonts w:ascii="Times New Roman" w:eastAsia="Calibri" w:hAnsi="Times New Roman" w:cs="Times New Roman"/>
                <w:iCs/>
                <w:color w:val="000000"/>
                <w:sz w:val="26"/>
                <w:szCs w:val="26"/>
              </w:rPr>
              <w:t xml:space="preserve"> В 2018 учебном году были внесены дополнения в должностные обязанности сотрудников при оказании помощи лицам с ОВЗ и маломобильным группам населения.</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Применение вычислительной техники в управлении подразделениями,</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highlight w:val="yellow"/>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iCs/>
                <w:color w:val="000000"/>
                <w:spacing w:val="1"/>
                <w:sz w:val="26"/>
                <w:szCs w:val="26"/>
              </w:rPr>
              <w:t xml:space="preserve">Порядок организации и ведения делопроизводства в </w:t>
            </w:r>
            <w:r w:rsidRPr="00CE554F">
              <w:rPr>
                <w:rFonts w:ascii="Times New Roman" w:eastAsia="Calibri" w:hAnsi="Times New Roman" w:cs="Times New Roman"/>
                <w:sz w:val="26"/>
                <w:szCs w:val="26"/>
              </w:rPr>
              <w:t>образовательном учреждении</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color w:val="FF0000"/>
                <w:sz w:val="26"/>
                <w:szCs w:val="26"/>
              </w:rPr>
            </w:pPr>
            <w:r w:rsidRPr="00CE554F">
              <w:rPr>
                <w:rFonts w:ascii="Times New Roman" w:eastAsia="Calibri" w:hAnsi="Times New Roman" w:cs="Times New Roman"/>
                <w:sz w:val="26"/>
                <w:szCs w:val="26"/>
              </w:rPr>
              <w:t xml:space="preserve">В ОУ имеется </w:t>
            </w:r>
            <w:r w:rsidR="00621A1F">
              <w:rPr>
                <w:rFonts w:ascii="Times New Roman" w:eastAsia="Calibri" w:hAnsi="Times New Roman" w:cs="Times New Roman"/>
                <w:sz w:val="26"/>
                <w:szCs w:val="26"/>
              </w:rPr>
              <w:t>4  ноутбука, 13</w:t>
            </w:r>
            <w:r w:rsidRPr="00CE554F">
              <w:rPr>
                <w:rFonts w:ascii="Times New Roman" w:eastAsia="Calibri" w:hAnsi="Times New Roman" w:cs="Times New Roman"/>
                <w:sz w:val="26"/>
                <w:szCs w:val="26"/>
              </w:rPr>
              <w:t xml:space="preserve"> компьютеров, 2мультимедийных проектора, принтеры,  факс.  И</w:t>
            </w:r>
            <w:r w:rsidRPr="00CE554F">
              <w:rPr>
                <w:rFonts w:ascii="Times New Roman" w:hAnsi="Times New Roman" w:cs="Times New Roman"/>
                <w:sz w:val="26"/>
                <w:szCs w:val="26"/>
              </w:rPr>
              <w:t>меется доступ к сети Интернет</w:t>
            </w:r>
            <w:r w:rsidRPr="00CE554F">
              <w:rPr>
                <w:rFonts w:ascii="Times New Roman" w:eastAsia="Calibri" w:hAnsi="Times New Roman" w:cs="Times New Roman"/>
                <w:sz w:val="26"/>
                <w:szCs w:val="26"/>
              </w:rPr>
              <w:t>, функционирует локальная сеть,</w:t>
            </w:r>
            <w:r w:rsidRPr="00CE554F">
              <w:rPr>
                <w:rFonts w:ascii="Times New Roman" w:hAnsi="Times New Roman" w:cs="Times New Roman"/>
                <w:sz w:val="26"/>
                <w:szCs w:val="26"/>
              </w:rPr>
              <w:t xml:space="preserve"> работает электронный почтовый ящик, обеспечивая полноценный документооборот</w:t>
            </w:r>
            <w:r w:rsidRPr="00CE554F">
              <w:rPr>
                <w:rFonts w:ascii="Times New Roman" w:eastAsia="Calibri" w:hAnsi="Times New Roman" w:cs="Times New Roman"/>
                <w:sz w:val="26"/>
                <w:szCs w:val="26"/>
              </w:rPr>
              <w:t>.</w:t>
            </w:r>
          </w:p>
          <w:p w:rsidR="00DA1B9A"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hAnsi="Times New Roman" w:cs="Times New Roman"/>
                <w:sz w:val="26"/>
                <w:szCs w:val="26"/>
              </w:rPr>
              <w:t xml:space="preserve">В ОУ практикуется электронный документооборот (материалы для педагогов предоставляются в электронном виде, также все отчёты, конспекты, планы и другие виды документации специалисты сдают в электронном виде), администрация и педагогический  состав понимают преимущества электронного документооборота и готовы к такой форме организации информационного пространства. </w:t>
            </w:r>
            <w:r w:rsidRPr="00CE554F">
              <w:rPr>
                <w:rFonts w:ascii="Times New Roman" w:eastAsia="Calibri" w:hAnsi="Times New Roman" w:cs="Times New Roman"/>
                <w:sz w:val="26"/>
                <w:szCs w:val="26"/>
              </w:rPr>
              <w:t>В ОУ сложилась система внутреннего контроля исполнения поручений, существует номенклатура дел, которая соответствует основным направлениям деятельности учреждения.</w:t>
            </w:r>
          </w:p>
          <w:p w:rsidR="0060738E" w:rsidRDefault="0060738E"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p w:rsidR="0060738E" w:rsidRPr="00CE554F" w:rsidRDefault="0060738E"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tc>
      </w:tr>
      <w:tr w:rsidR="00DA1B9A" w:rsidRPr="00CE554F" w:rsidTr="00B1519B">
        <w:tc>
          <w:tcPr>
            <w:tcW w:w="1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i/>
                <w:sz w:val="26"/>
                <w:szCs w:val="26"/>
              </w:rPr>
            </w:pPr>
            <w:r w:rsidRPr="00CE554F">
              <w:rPr>
                <w:rFonts w:ascii="Times New Roman" w:eastAsia="Calibri" w:hAnsi="Times New Roman" w:cs="Times New Roman"/>
                <w:b/>
                <w:i/>
                <w:sz w:val="26"/>
                <w:szCs w:val="26"/>
              </w:rPr>
              <w:lastRenderedPageBreak/>
              <w:t xml:space="preserve">1.2.3. Организация внутреннего и внешнего взаимодействия </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Взаимодействие с образовательными учреждениями,  социальными партнерами.</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iCs/>
                <w:color w:val="000000"/>
                <w:spacing w:val="-1"/>
                <w:sz w:val="26"/>
                <w:szCs w:val="26"/>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6"/>
                <w:szCs w:val="26"/>
                <w:shd w:val="clear" w:color="auto" w:fill="FFFFFF"/>
              </w:rPr>
            </w:pPr>
            <w:r w:rsidRPr="00CE554F">
              <w:rPr>
                <w:rFonts w:ascii="Times New Roman" w:hAnsi="Times New Roman" w:cs="Times New Roman"/>
                <w:color w:val="000000"/>
                <w:sz w:val="26"/>
                <w:szCs w:val="26"/>
                <w:shd w:val="clear" w:color="auto" w:fill="FFFFFF"/>
              </w:rPr>
              <w:t xml:space="preserve">      Образовательное учреждение является единственным образовательным учреждением для умственно отсталых детей городского округа, которое занимается обучением и воспитанием детей с умственной отсталостью и является базовой площадкой трудового обу</w:t>
            </w:r>
            <w:r w:rsidR="00C8095C" w:rsidRPr="00CE554F">
              <w:rPr>
                <w:rFonts w:ascii="Times New Roman" w:hAnsi="Times New Roman" w:cs="Times New Roman"/>
                <w:color w:val="000000"/>
                <w:sz w:val="26"/>
                <w:szCs w:val="26"/>
                <w:shd w:val="clear" w:color="auto" w:fill="FFFFFF"/>
              </w:rPr>
              <w:t>чения.</w:t>
            </w:r>
            <w:r w:rsidRPr="00CE554F">
              <w:rPr>
                <w:rFonts w:ascii="Times New Roman" w:hAnsi="Times New Roman" w:cs="Times New Roman"/>
                <w:color w:val="000000"/>
                <w:sz w:val="26"/>
                <w:szCs w:val="26"/>
                <w:shd w:val="clear" w:color="auto" w:fill="FFFFFF"/>
              </w:rPr>
              <w:t xml:space="preserve"> </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6"/>
                <w:szCs w:val="26"/>
                <w:shd w:val="clear" w:color="auto" w:fill="FFFFFF"/>
              </w:rPr>
            </w:pPr>
            <w:r w:rsidRPr="00CE554F">
              <w:rPr>
                <w:rFonts w:ascii="Times New Roman" w:hAnsi="Times New Roman" w:cs="Times New Roman"/>
                <w:color w:val="000000"/>
                <w:sz w:val="26"/>
                <w:szCs w:val="26"/>
                <w:shd w:val="clear" w:color="auto" w:fill="FFFFFF"/>
              </w:rPr>
              <w:t xml:space="preserve">         В </w:t>
            </w:r>
            <w:proofErr w:type="gramStart"/>
            <w:r w:rsidRPr="00CE554F">
              <w:rPr>
                <w:rFonts w:ascii="Times New Roman" w:hAnsi="Times New Roman" w:cs="Times New Roman"/>
                <w:color w:val="000000"/>
                <w:sz w:val="26"/>
                <w:szCs w:val="26"/>
                <w:shd w:val="clear" w:color="auto" w:fill="FFFFFF"/>
              </w:rPr>
              <w:t>2018  учебном</w:t>
            </w:r>
            <w:proofErr w:type="gramEnd"/>
            <w:r w:rsidRPr="00CE554F">
              <w:rPr>
                <w:rFonts w:ascii="Times New Roman" w:hAnsi="Times New Roman" w:cs="Times New Roman"/>
                <w:color w:val="000000"/>
                <w:sz w:val="26"/>
                <w:szCs w:val="26"/>
                <w:shd w:val="clear" w:color="auto" w:fill="FFFFFF"/>
              </w:rPr>
              <w:t xml:space="preserve"> году  продолжено  взаимодействие с:</w:t>
            </w:r>
          </w:p>
          <w:p w:rsidR="00DA1B9A" w:rsidRPr="00CE554F" w:rsidRDefault="00DA1B9A" w:rsidP="00B87BEA">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6"/>
                <w:szCs w:val="26"/>
                <w:shd w:val="clear" w:color="auto" w:fill="FFFFFF"/>
              </w:rPr>
            </w:pPr>
            <w:r w:rsidRPr="00CE554F">
              <w:rPr>
                <w:rFonts w:ascii="Times New Roman" w:hAnsi="Times New Roman" w:cs="Times New Roman"/>
                <w:color w:val="000000"/>
                <w:sz w:val="26"/>
                <w:szCs w:val="26"/>
                <w:shd w:val="clear" w:color="auto" w:fill="FFFFFF"/>
              </w:rPr>
              <w:t>МБОУДО «Дворец творчества детей и молодежи» студия рукоделие «Вдохновение» с целью творческого развития обучающихся;</w:t>
            </w:r>
          </w:p>
          <w:p w:rsidR="00DA1B9A" w:rsidRPr="00CE554F" w:rsidRDefault="00DA1B9A" w:rsidP="00B87BEA">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6"/>
                <w:szCs w:val="26"/>
                <w:shd w:val="clear" w:color="auto" w:fill="FFFFFF"/>
              </w:rPr>
            </w:pPr>
            <w:r w:rsidRPr="00CE554F">
              <w:rPr>
                <w:rFonts w:ascii="Times New Roman" w:hAnsi="Times New Roman" w:cs="Times New Roman"/>
                <w:color w:val="000000"/>
                <w:sz w:val="26"/>
                <w:szCs w:val="26"/>
                <w:shd w:val="clear" w:color="auto" w:fill="FFFFFF"/>
              </w:rPr>
              <w:t>МБОУДО станция детского и юношеского туризма и экскурсий с целью  приобщения обучающихся к краеведению, экологическому воспитанию, а также спортивно-оздоровительной работе, формированию навыков здорового образа жизни;</w:t>
            </w:r>
          </w:p>
          <w:p w:rsidR="00DA1B9A" w:rsidRPr="00CE554F" w:rsidRDefault="00DA1B9A" w:rsidP="00B87BEA">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6"/>
                <w:szCs w:val="26"/>
                <w:shd w:val="clear" w:color="auto" w:fill="FFFFFF"/>
              </w:rPr>
            </w:pPr>
            <w:r w:rsidRPr="00CE554F">
              <w:rPr>
                <w:rFonts w:ascii="Times New Roman" w:hAnsi="Times New Roman" w:cs="Times New Roman"/>
                <w:color w:val="000000"/>
                <w:sz w:val="26"/>
                <w:szCs w:val="26"/>
                <w:shd w:val="clear" w:color="auto" w:fill="FFFFFF"/>
              </w:rPr>
              <w:t>Общество инвалидов  г. Красноуфимск «Надежда» с целью совместного участия в спортивных мероприятиях организованных для людей с ОВЗ;</w:t>
            </w:r>
          </w:p>
          <w:p w:rsidR="00DA1B9A" w:rsidRPr="00CE554F" w:rsidRDefault="00DA1B9A" w:rsidP="00B87BEA">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6"/>
                <w:szCs w:val="26"/>
                <w:shd w:val="clear" w:color="auto" w:fill="FFFFFF"/>
              </w:rPr>
            </w:pPr>
            <w:r w:rsidRPr="00CE554F">
              <w:rPr>
                <w:rFonts w:ascii="Times New Roman" w:hAnsi="Times New Roman" w:cs="Times New Roman"/>
                <w:sz w:val="26"/>
                <w:szCs w:val="26"/>
              </w:rPr>
              <w:t>ГБОУ СПО «Красноуфимский многопрофильный техникум» с целью профориентационной работы;</w:t>
            </w:r>
          </w:p>
          <w:p w:rsidR="00DA1B9A" w:rsidRPr="00CE554F" w:rsidRDefault="00DA1B9A" w:rsidP="00B87BEA">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ГБУСОН СО «Центр социальной помощи семье и детям города Красноуфимска и Красноуфимского района» с целью социального, общекультурного развития обучающихся</w:t>
            </w:r>
          </w:p>
          <w:p w:rsidR="00DA1B9A" w:rsidRPr="00CE554F" w:rsidRDefault="00DA1B9A" w:rsidP="00B87BEA">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bCs/>
                <w:sz w:val="26"/>
                <w:szCs w:val="26"/>
              </w:rPr>
              <w:t>ТПМПК с целью сопровождение обучающихся с умственной отсталостью, оказание содействия в проведении коррекционной работы в ОУ (консультации педагогов, родителей).</w:t>
            </w:r>
          </w:p>
          <w:p w:rsidR="00DA1B9A" w:rsidRPr="00CE554F" w:rsidRDefault="00DA1B9A" w:rsidP="00B87BEA">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ГБУЗ СО «ЦРБ», медицинское обследование обучающихся лечебно-профилактическое, консультационное сопровождение;</w:t>
            </w:r>
          </w:p>
          <w:p w:rsidR="00DA1B9A" w:rsidRPr="00CE554F" w:rsidRDefault="00DA1B9A" w:rsidP="00B87BEA">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МЧС, ОГИБДД УВД по городскому округу Красноуфимск, с целью формирования элементарных знаний о безопасности жизнедеятельности;</w:t>
            </w:r>
          </w:p>
          <w:p w:rsidR="00DA1B9A" w:rsidRPr="00CE554F" w:rsidRDefault="00DA1B9A" w:rsidP="00B87BEA">
            <w:pPr>
              <w:pStyle w:val="a3"/>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ГКУ «Красноуфимский Центр Занятости» с целью дальнейшего трудоустройства выпускников</w:t>
            </w:r>
          </w:p>
          <w:p w:rsidR="00DA1B9A" w:rsidRPr="00CE554F" w:rsidRDefault="00DA1B9A" w:rsidP="00B87BEA">
            <w:pPr>
              <w:pStyle w:val="a3"/>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Территориальная комиссия г. Красноуфимска по делам несовершеннолетних и защите их прав, с целью профилактики правонарушений обучающимися, выполнения родителями (законными представителями) закона об образовании  в части обучения и воспитания своих детей.</w:t>
            </w:r>
          </w:p>
          <w:p w:rsidR="00DA1B9A" w:rsidRPr="00CE554F" w:rsidRDefault="00DA1B9A" w:rsidP="00B87BEA">
            <w:pPr>
              <w:pStyle w:val="a3"/>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lastRenderedPageBreak/>
              <w:t>ПДН ММО МВД России «Красноуфимский» целью профилактики правонарушений обучающимися, выполнения родителями (законными представителями) закона об образовании  в части обучения и воспитания своих детей.</w:t>
            </w:r>
          </w:p>
          <w:p w:rsidR="00DA1B9A" w:rsidRPr="00CE554F" w:rsidRDefault="00DA1B9A" w:rsidP="00B87BEA">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6"/>
                <w:szCs w:val="26"/>
                <w:shd w:val="clear" w:color="auto" w:fill="FFFFFF"/>
              </w:rPr>
            </w:pPr>
            <w:r w:rsidRPr="00CE554F">
              <w:rPr>
                <w:rFonts w:ascii="Times New Roman" w:hAnsi="Times New Roman" w:cs="Times New Roman"/>
                <w:sz w:val="26"/>
                <w:szCs w:val="26"/>
              </w:rPr>
              <w:t>МБУ «Централизованная библиотечная система» ГО Красноуфимск с целью приобщения к прекрасному и реализации программы по духовно-нравственному воспитанию</w:t>
            </w:r>
          </w:p>
          <w:p w:rsidR="00DA1B9A" w:rsidRPr="00CE554F" w:rsidRDefault="00DA1B9A" w:rsidP="00B87BEA">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6"/>
                <w:szCs w:val="26"/>
                <w:shd w:val="clear" w:color="auto" w:fill="FFFFFF"/>
              </w:rPr>
            </w:pPr>
            <w:r w:rsidRPr="00CE554F">
              <w:rPr>
                <w:rFonts w:ascii="Times New Roman" w:hAnsi="Times New Roman" w:cs="Times New Roman"/>
                <w:sz w:val="26"/>
                <w:szCs w:val="26"/>
              </w:rPr>
              <w:t>МБУ «Красноуфимский краеведческий музей» ГО Красноуфимск с целью гражданско-патриотического воспитания</w:t>
            </w:r>
          </w:p>
          <w:p w:rsidR="00331D30" w:rsidRPr="00CE554F" w:rsidRDefault="003358A3" w:rsidP="003358A3">
            <w:pPr>
              <w:jc w:val="both"/>
              <w:rPr>
                <w:rFonts w:ascii="Times New Roman" w:hAnsi="Times New Roman" w:cs="Times New Roman"/>
                <w:sz w:val="26"/>
                <w:szCs w:val="26"/>
              </w:rPr>
            </w:pPr>
            <w:r>
              <w:rPr>
                <w:rFonts w:ascii="Times New Roman" w:hAnsi="Times New Roman" w:cs="Times New Roman"/>
                <w:sz w:val="26"/>
                <w:szCs w:val="26"/>
              </w:rPr>
              <w:t xml:space="preserve">   Заключены договора о взаимодействии. Мероприятия включаются в план воспитательной работы образовательного учреждения. Специалисты приглашаются на родительские собрания</w:t>
            </w:r>
            <w:r w:rsidR="00331D30">
              <w:rPr>
                <w:rFonts w:ascii="Times New Roman" w:hAnsi="Times New Roman" w:cs="Times New Roman"/>
                <w:sz w:val="26"/>
                <w:szCs w:val="26"/>
              </w:rPr>
              <w:t>.</w:t>
            </w:r>
            <w:r>
              <w:rPr>
                <w:rFonts w:ascii="Times New Roman" w:hAnsi="Times New Roman" w:cs="Times New Roman"/>
                <w:sz w:val="26"/>
                <w:szCs w:val="26"/>
              </w:rPr>
              <w:t xml:space="preserve"> </w:t>
            </w:r>
          </w:p>
        </w:tc>
      </w:tr>
      <w:tr w:rsidR="00DA1B9A" w:rsidRPr="00CE554F" w:rsidTr="00B1519B">
        <w:tc>
          <w:tcPr>
            <w:tcW w:w="1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iCs/>
                <w:color w:val="000000"/>
                <w:spacing w:val="-1"/>
                <w:sz w:val="26"/>
                <w:szCs w:val="26"/>
              </w:rPr>
            </w:pPr>
            <w:r w:rsidRPr="00CE554F">
              <w:rPr>
                <w:rFonts w:ascii="Times New Roman" w:eastAsia="Calibri" w:hAnsi="Times New Roman" w:cs="Times New Roman"/>
                <w:b/>
                <w:i/>
                <w:sz w:val="26"/>
                <w:szCs w:val="26"/>
              </w:rPr>
              <w:lastRenderedPageBreak/>
              <w:t>1.2.4. Периодичность и полнота рассмотрения на заседаниях советов (педагогических, методических, пр.) вопросов (с точки зрения управления образовательным процессом)</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Соответствие содержания образования современным требованиям</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46C" w:rsidRPr="00B33A86" w:rsidRDefault="00B33A86" w:rsidP="00B7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8"/>
                <w:rFonts w:ascii="Times New Roman" w:hAnsi="Times New Roman" w:cs="Times New Roman"/>
                <w:iCs/>
                <w:sz w:val="26"/>
                <w:szCs w:val="26"/>
              </w:rPr>
            </w:pPr>
            <w:r>
              <w:rPr>
                <w:rFonts w:ascii="Times New Roman" w:hAnsi="Times New Roman" w:cs="Times New Roman"/>
                <w:iCs/>
                <w:sz w:val="26"/>
                <w:szCs w:val="26"/>
              </w:rPr>
              <w:fldChar w:fldCharType="begin"/>
            </w:r>
            <w:r>
              <w:rPr>
                <w:rFonts w:ascii="Times New Roman" w:hAnsi="Times New Roman" w:cs="Times New Roman"/>
                <w:iCs/>
                <w:sz w:val="26"/>
                <w:szCs w:val="26"/>
              </w:rPr>
              <w:instrText xml:space="preserve"> HYPERLINK "https://kruf.uralschool.ru/sveden/education" </w:instrText>
            </w:r>
            <w:r>
              <w:rPr>
                <w:rFonts w:ascii="Times New Roman" w:hAnsi="Times New Roman" w:cs="Times New Roman"/>
                <w:iCs/>
                <w:sz w:val="26"/>
                <w:szCs w:val="26"/>
              </w:rPr>
              <w:fldChar w:fldCharType="separate"/>
            </w:r>
            <w:r w:rsidR="00B7546C" w:rsidRPr="00B33A86">
              <w:rPr>
                <w:rStyle w:val="a8"/>
                <w:rFonts w:ascii="Times New Roman" w:hAnsi="Times New Roman" w:cs="Times New Roman"/>
                <w:iCs/>
                <w:sz w:val="26"/>
                <w:szCs w:val="26"/>
              </w:rPr>
              <w:t>Уровни образования и нормативные сроки обучения</w:t>
            </w:r>
          </w:p>
          <w:p w:rsidR="00B7546C" w:rsidRPr="00B33A86" w:rsidRDefault="00B7546C" w:rsidP="00B7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8"/>
                <w:rFonts w:ascii="Times New Roman" w:hAnsi="Times New Roman" w:cs="Times New Roman"/>
                <w:iCs/>
                <w:sz w:val="26"/>
                <w:szCs w:val="26"/>
              </w:rPr>
            </w:pPr>
            <w:r w:rsidRPr="00B33A86">
              <w:rPr>
                <w:rStyle w:val="a8"/>
                <w:rFonts w:ascii="Times New Roman" w:hAnsi="Times New Roman" w:cs="Times New Roman"/>
                <w:iCs/>
                <w:sz w:val="26"/>
                <w:szCs w:val="26"/>
              </w:rPr>
              <w:t>Формы обучения</w:t>
            </w:r>
          </w:p>
          <w:p w:rsidR="00B7546C" w:rsidRPr="00B33A86" w:rsidRDefault="00B7546C" w:rsidP="00B7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8"/>
                <w:rFonts w:ascii="Times New Roman" w:hAnsi="Times New Roman" w:cs="Times New Roman"/>
                <w:iCs/>
                <w:sz w:val="26"/>
                <w:szCs w:val="26"/>
              </w:rPr>
            </w:pPr>
            <w:r w:rsidRPr="00B33A86">
              <w:rPr>
                <w:rStyle w:val="a8"/>
                <w:rFonts w:ascii="Times New Roman" w:hAnsi="Times New Roman" w:cs="Times New Roman"/>
                <w:iCs/>
                <w:sz w:val="26"/>
                <w:szCs w:val="26"/>
              </w:rPr>
              <w:t>Образовательные программы</w:t>
            </w:r>
          </w:p>
          <w:p w:rsidR="00B7546C" w:rsidRPr="00B33A86" w:rsidRDefault="00B7546C" w:rsidP="00B7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8"/>
                <w:rFonts w:ascii="Times New Roman" w:hAnsi="Times New Roman" w:cs="Times New Roman"/>
                <w:iCs/>
                <w:sz w:val="26"/>
                <w:szCs w:val="26"/>
              </w:rPr>
            </w:pPr>
            <w:r w:rsidRPr="00B33A86">
              <w:rPr>
                <w:rStyle w:val="a8"/>
                <w:rFonts w:ascii="Times New Roman" w:hAnsi="Times New Roman" w:cs="Times New Roman"/>
                <w:iCs/>
                <w:sz w:val="26"/>
                <w:szCs w:val="26"/>
              </w:rPr>
              <w:t>Учебный план.</w:t>
            </w:r>
          </w:p>
          <w:p w:rsidR="00B7546C" w:rsidRPr="00B33A86" w:rsidRDefault="00B7546C" w:rsidP="00B7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8"/>
                <w:rFonts w:ascii="Times New Roman" w:hAnsi="Times New Roman" w:cs="Times New Roman"/>
                <w:iCs/>
                <w:sz w:val="26"/>
                <w:szCs w:val="26"/>
              </w:rPr>
            </w:pPr>
            <w:r w:rsidRPr="00B33A86">
              <w:rPr>
                <w:rStyle w:val="a8"/>
                <w:rFonts w:ascii="Times New Roman" w:hAnsi="Times New Roman" w:cs="Times New Roman"/>
                <w:iCs/>
                <w:sz w:val="26"/>
                <w:szCs w:val="26"/>
              </w:rPr>
              <w:t>Аннотации к рабочим программам</w:t>
            </w:r>
          </w:p>
          <w:p w:rsidR="00B7546C" w:rsidRPr="00B33A86" w:rsidRDefault="00B7546C" w:rsidP="00B7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8"/>
                <w:rFonts w:ascii="Times New Roman" w:hAnsi="Times New Roman" w:cs="Times New Roman"/>
                <w:iCs/>
                <w:sz w:val="26"/>
                <w:szCs w:val="26"/>
              </w:rPr>
            </w:pPr>
            <w:r w:rsidRPr="00B33A86">
              <w:rPr>
                <w:rStyle w:val="a8"/>
                <w:rFonts w:ascii="Times New Roman" w:hAnsi="Times New Roman" w:cs="Times New Roman"/>
                <w:iCs/>
                <w:sz w:val="26"/>
                <w:szCs w:val="26"/>
              </w:rPr>
              <w:t>Календарный учебный график</w:t>
            </w:r>
          </w:p>
          <w:p w:rsidR="00B7546C" w:rsidRPr="00B33A86" w:rsidRDefault="00B7546C" w:rsidP="00B7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8"/>
                <w:rFonts w:ascii="Times New Roman" w:hAnsi="Times New Roman" w:cs="Times New Roman"/>
                <w:iCs/>
                <w:sz w:val="26"/>
                <w:szCs w:val="26"/>
              </w:rPr>
            </w:pPr>
            <w:proofErr w:type="gramStart"/>
            <w:r w:rsidRPr="00B33A86">
              <w:rPr>
                <w:rStyle w:val="a8"/>
                <w:rFonts w:ascii="Times New Roman" w:hAnsi="Times New Roman" w:cs="Times New Roman"/>
                <w:iCs/>
                <w:sz w:val="26"/>
                <w:szCs w:val="26"/>
              </w:rPr>
              <w:t>Методические и иные документ</w:t>
            </w:r>
            <w:proofErr w:type="gramEnd"/>
            <w:r w:rsidRPr="00B33A86">
              <w:rPr>
                <w:rStyle w:val="a8"/>
                <w:rFonts w:ascii="Times New Roman" w:hAnsi="Times New Roman" w:cs="Times New Roman"/>
                <w:iCs/>
                <w:sz w:val="26"/>
                <w:szCs w:val="26"/>
              </w:rPr>
              <w:t>ы разработанные образовательным учреждением</w:t>
            </w:r>
          </w:p>
          <w:p w:rsidR="009A4A6E" w:rsidRPr="00CE554F" w:rsidRDefault="00B33A86" w:rsidP="00331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sz w:val="26"/>
                <w:szCs w:val="26"/>
              </w:rPr>
            </w:pPr>
            <w:r w:rsidRPr="00B33A86">
              <w:rPr>
                <w:rStyle w:val="a8"/>
                <w:rFonts w:ascii="Times New Roman" w:hAnsi="Times New Roman" w:cs="Times New Roman"/>
                <w:iCs/>
                <w:sz w:val="26"/>
                <w:szCs w:val="26"/>
              </w:rPr>
              <w:t>Языки на которых осуществляется образование</w:t>
            </w:r>
            <w:r>
              <w:rPr>
                <w:rFonts w:ascii="Times New Roman" w:hAnsi="Times New Roman" w:cs="Times New Roman"/>
                <w:iCs/>
                <w:sz w:val="26"/>
                <w:szCs w:val="26"/>
              </w:rPr>
              <w:fldChar w:fldCharType="end"/>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Формирование перечня образовательных программ, обсуждение и принятие решений по изменениям и дополнениям программ.</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Имеющиеся в образовательном учреждении образовательные  программы и учебные планы  определяют содержание и организацию образовательного процесса.      </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sidRPr="00CE554F">
              <w:rPr>
                <w:rFonts w:ascii="Times New Roman" w:eastAsia="Calibri" w:hAnsi="Times New Roman" w:cs="Times New Roman"/>
                <w:sz w:val="26"/>
                <w:szCs w:val="26"/>
              </w:rPr>
              <w:t xml:space="preserve"> Образовательная деятельность в ОУ осуществляется  </w:t>
            </w:r>
            <w:r w:rsidRPr="00CE554F">
              <w:rPr>
                <w:rFonts w:ascii="Times New Roman" w:hAnsi="Times New Roman" w:cs="Times New Roman"/>
                <w:sz w:val="26"/>
                <w:szCs w:val="26"/>
              </w:rPr>
              <w:t xml:space="preserve">по следующим </w:t>
            </w:r>
            <w:hyperlink r:id="rId16" w:history="1">
              <w:r w:rsidRPr="00B7546C">
                <w:rPr>
                  <w:rStyle w:val="a8"/>
                  <w:rFonts w:ascii="Times New Roman" w:hAnsi="Times New Roman" w:cs="Times New Roman"/>
                  <w:sz w:val="26"/>
                  <w:szCs w:val="26"/>
                </w:rPr>
                <w:t>образовательным программам</w:t>
              </w:r>
              <w:r w:rsidR="00B7546C" w:rsidRPr="00B7546C">
                <w:rPr>
                  <w:rStyle w:val="a8"/>
                  <w:rFonts w:ascii="Times New Roman" w:hAnsi="Times New Roman" w:cs="Times New Roman"/>
                  <w:sz w:val="26"/>
                  <w:szCs w:val="26"/>
                </w:rPr>
                <w:t>.</w:t>
              </w:r>
            </w:hyperlink>
          </w:p>
          <w:p w:rsidR="00DA1B9A" w:rsidRPr="00B22469" w:rsidRDefault="00DA1B9A" w:rsidP="00B22469">
            <w:pPr>
              <w:jc w:val="both"/>
              <w:rPr>
                <w:rFonts w:ascii="Times New Roman" w:hAnsi="Times New Roman" w:cs="Times New Roman"/>
                <w:b/>
                <w:sz w:val="26"/>
                <w:szCs w:val="26"/>
                <w:u w:val="single"/>
              </w:rPr>
            </w:pPr>
            <w:r w:rsidRPr="00CE554F">
              <w:rPr>
                <w:rFonts w:ascii="Times New Roman" w:eastAsia="Calibri" w:hAnsi="Times New Roman" w:cs="Times New Roman"/>
                <w:sz w:val="26"/>
                <w:szCs w:val="26"/>
              </w:rPr>
              <w:t xml:space="preserve">      Обсуждение и принятие решений по изменениям и дополнениям образовательных  программ </w:t>
            </w:r>
            <w:r w:rsidRPr="00CE554F">
              <w:rPr>
                <w:rFonts w:ascii="Times New Roman" w:hAnsi="Times New Roman" w:cs="Times New Roman"/>
                <w:sz w:val="26"/>
                <w:szCs w:val="26"/>
              </w:rPr>
              <w:t xml:space="preserve"> закреплено протоколом  </w:t>
            </w:r>
            <w:r w:rsidRPr="00B22469">
              <w:rPr>
                <w:rFonts w:ascii="Times New Roman" w:hAnsi="Times New Roman" w:cs="Times New Roman"/>
                <w:b/>
                <w:sz w:val="26"/>
                <w:szCs w:val="26"/>
                <w:u w:val="single"/>
              </w:rPr>
              <w:t xml:space="preserve">Педагогического совета </w:t>
            </w:r>
            <w:r w:rsidR="00374BDC" w:rsidRPr="00B22469">
              <w:rPr>
                <w:rFonts w:ascii="Times New Roman" w:eastAsia="Calibri" w:hAnsi="Times New Roman" w:cs="Times New Roman"/>
                <w:b/>
                <w:sz w:val="26"/>
                <w:szCs w:val="26"/>
                <w:u w:val="single"/>
              </w:rPr>
              <w:t>№ 5</w:t>
            </w:r>
            <w:r w:rsidRPr="00B22469">
              <w:rPr>
                <w:rFonts w:ascii="Times New Roman" w:eastAsia="Calibri" w:hAnsi="Times New Roman" w:cs="Times New Roman"/>
                <w:b/>
                <w:sz w:val="26"/>
                <w:szCs w:val="26"/>
                <w:u w:val="single"/>
              </w:rPr>
              <w:t>от 2</w:t>
            </w:r>
            <w:r w:rsidR="00374BDC" w:rsidRPr="00B22469">
              <w:rPr>
                <w:rFonts w:ascii="Times New Roman" w:eastAsia="Calibri" w:hAnsi="Times New Roman" w:cs="Times New Roman"/>
                <w:b/>
                <w:sz w:val="26"/>
                <w:szCs w:val="26"/>
                <w:u w:val="single"/>
              </w:rPr>
              <w:t>3</w:t>
            </w:r>
            <w:r w:rsidRPr="00B22469">
              <w:rPr>
                <w:rFonts w:ascii="Times New Roman" w:eastAsia="Calibri" w:hAnsi="Times New Roman" w:cs="Times New Roman"/>
                <w:b/>
                <w:sz w:val="26"/>
                <w:szCs w:val="26"/>
                <w:u w:val="single"/>
              </w:rPr>
              <w:t>.0</w:t>
            </w:r>
            <w:r w:rsidR="00374BDC" w:rsidRPr="00B22469">
              <w:rPr>
                <w:rFonts w:ascii="Times New Roman" w:eastAsia="Calibri" w:hAnsi="Times New Roman" w:cs="Times New Roman"/>
                <w:b/>
                <w:sz w:val="26"/>
                <w:szCs w:val="26"/>
                <w:u w:val="single"/>
              </w:rPr>
              <w:t>4</w:t>
            </w:r>
            <w:r w:rsidRPr="00B22469">
              <w:rPr>
                <w:rFonts w:ascii="Times New Roman" w:eastAsia="Calibri" w:hAnsi="Times New Roman" w:cs="Times New Roman"/>
                <w:b/>
                <w:sz w:val="26"/>
                <w:szCs w:val="26"/>
                <w:u w:val="single"/>
              </w:rPr>
              <w:t>.201</w:t>
            </w:r>
            <w:r w:rsidR="00374BDC" w:rsidRPr="00B22469">
              <w:rPr>
                <w:rFonts w:ascii="Times New Roman" w:eastAsia="Calibri" w:hAnsi="Times New Roman" w:cs="Times New Roman"/>
                <w:b/>
                <w:sz w:val="26"/>
                <w:szCs w:val="26"/>
                <w:u w:val="single"/>
              </w:rPr>
              <w:t>8</w:t>
            </w:r>
            <w:r w:rsidRPr="00B22469">
              <w:rPr>
                <w:rFonts w:ascii="Times New Roman" w:eastAsia="Calibri" w:hAnsi="Times New Roman" w:cs="Times New Roman"/>
                <w:b/>
                <w:sz w:val="26"/>
                <w:szCs w:val="26"/>
                <w:u w:val="single"/>
              </w:rPr>
              <w:t xml:space="preserve">г. </w:t>
            </w:r>
          </w:p>
          <w:p w:rsidR="00DA1B9A" w:rsidRPr="00B22469" w:rsidRDefault="00DA1B9A" w:rsidP="00B7546C">
            <w:pPr>
              <w:jc w:val="both"/>
              <w:rPr>
                <w:rFonts w:ascii="Times New Roman" w:hAnsi="Times New Roman" w:cs="Times New Roman"/>
                <w:b/>
                <w:sz w:val="26"/>
                <w:szCs w:val="26"/>
                <w:u w:val="single"/>
              </w:rPr>
            </w:pPr>
            <w:r w:rsidRPr="00CE554F">
              <w:rPr>
                <w:rFonts w:ascii="Times New Roman" w:hAnsi="Times New Roman" w:cs="Times New Roman"/>
                <w:sz w:val="26"/>
                <w:szCs w:val="26"/>
              </w:rPr>
              <w:t xml:space="preserve">Утверждены  директором образовательного учреждения </w:t>
            </w:r>
            <w:r w:rsidR="00B22469">
              <w:rPr>
                <w:rFonts w:ascii="Times New Roman" w:hAnsi="Times New Roman" w:cs="Times New Roman"/>
                <w:sz w:val="26"/>
                <w:szCs w:val="26"/>
              </w:rPr>
              <w:t xml:space="preserve"> </w:t>
            </w:r>
            <w:r w:rsidR="00B22469" w:rsidRPr="00B22469">
              <w:rPr>
                <w:rFonts w:ascii="Times New Roman" w:hAnsi="Times New Roman" w:cs="Times New Roman"/>
                <w:b/>
                <w:sz w:val="26"/>
                <w:szCs w:val="26"/>
                <w:u w:val="single"/>
              </w:rPr>
              <w:t xml:space="preserve">приказ от </w:t>
            </w:r>
            <w:r w:rsidRPr="00B22469">
              <w:rPr>
                <w:rFonts w:ascii="Times New Roman" w:eastAsia="Calibri" w:hAnsi="Times New Roman" w:cs="Times New Roman"/>
                <w:b/>
                <w:sz w:val="26"/>
                <w:szCs w:val="26"/>
                <w:u w:val="single"/>
              </w:rPr>
              <w:t>2</w:t>
            </w:r>
            <w:r w:rsidR="00374BDC" w:rsidRPr="00B22469">
              <w:rPr>
                <w:rFonts w:ascii="Times New Roman" w:eastAsia="Calibri" w:hAnsi="Times New Roman" w:cs="Times New Roman"/>
                <w:b/>
                <w:sz w:val="26"/>
                <w:szCs w:val="26"/>
                <w:u w:val="single"/>
              </w:rPr>
              <w:t>3</w:t>
            </w:r>
            <w:r w:rsidRPr="00B22469">
              <w:rPr>
                <w:rFonts w:ascii="Times New Roman" w:eastAsia="Calibri" w:hAnsi="Times New Roman" w:cs="Times New Roman"/>
                <w:b/>
                <w:sz w:val="26"/>
                <w:szCs w:val="26"/>
                <w:u w:val="single"/>
              </w:rPr>
              <w:t>.0</w:t>
            </w:r>
            <w:r w:rsidR="00374BDC" w:rsidRPr="00B22469">
              <w:rPr>
                <w:rFonts w:ascii="Times New Roman" w:eastAsia="Calibri" w:hAnsi="Times New Roman" w:cs="Times New Roman"/>
                <w:b/>
                <w:sz w:val="26"/>
                <w:szCs w:val="26"/>
                <w:u w:val="single"/>
              </w:rPr>
              <w:t>4</w:t>
            </w:r>
            <w:r w:rsidRPr="00B22469">
              <w:rPr>
                <w:rFonts w:ascii="Times New Roman" w:eastAsia="Calibri" w:hAnsi="Times New Roman" w:cs="Times New Roman"/>
                <w:b/>
                <w:sz w:val="26"/>
                <w:szCs w:val="26"/>
                <w:u w:val="single"/>
              </w:rPr>
              <w:t>.201</w:t>
            </w:r>
            <w:r w:rsidR="00374BDC" w:rsidRPr="00B22469">
              <w:rPr>
                <w:rFonts w:ascii="Times New Roman" w:eastAsia="Calibri" w:hAnsi="Times New Roman" w:cs="Times New Roman"/>
                <w:b/>
                <w:sz w:val="26"/>
                <w:szCs w:val="26"/>
                <w:u w:val="single"/>
              </w:rPr>
              <w:t>8</w:t>
            </w:r>
            <w:r w:rsidRPr="00B22469">
              <w:rPr>
                <w:rFonts w:ascii="Times New Roman" w:eastAsia="Calibri" w:hAnsi="Times New Roman" w:cs="Times New Roman"/>
                <w:b/>
                <w:sz w:val="26"/>
                <w:szCs w:val="26"/>
                <w:u w:val="single"/>
              </w:rPr>
              <w:t xml:space="preserve"> г. № </w:t>
            </w:r>
            <w:r w:rsidR="00374BDC" w:rsidRPr="00B22469">
              <w:rPr>
                <w:rFonts w:ascii="Times New Roman" w:eastAsia="Calibri" w:hAnsi="Times New Roman" w:cs="Times New Roman"/>
                <w:b/>
                <w:sz w:val="26"/>
                <w:szCs w:val="26"/>
                <w:u w:val="single"/>
              </w:rPr>
              <w:t>6</w:t>
            </w:r>
            <w:r w:rsidRPr="00B22469">
              <w:rPr>
                <w:rFonts w:ascii="Times New Roman" w:eastAsia="Calibri" w:hAnsi="Times New Roman" w:cs="Times New Roman"/>
                <w:b/>
                <w:sz w:val="26"/>
                <w:szCs w:val="26"/>
                <w:u w:val="single"/>
              </w:rPr>
              <w:t>5-од.</w:t>
            </w:r>
          </w:p>
          <w:p w:rsidR="00B7546C" w:rsidRPr="00CE554F" w:rsidRDefault="00B7546C" w:rsidP="00B7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sz w:val="26"/>
                <w:szCs w:val="26"/>
              </w:rPr>
            </w:pPr>
            <w:r>
              <w:rPr>
                <w:rFonts w:ascii="Times New Roman" w:hAnsi="Times New Roman" w:cs="Times New Roman"/>
                <w:iCs/>
                <w:sz w:val="26"/>
                <w:szCs w:val="26"/>
              </w:rPr>
              <w:t xml:space="preserve">        </w:t>
            </w:r>
            <w:r w:rsidRPr="00CE554F">
              <w:rPr>
                <w:rFonts w:ascii="Times New Roman" w:hAnsi="Times New Roman" w:cs="Times New Roman"/>
                <w:iCs/>
                <w:sz w:val="26"/>
                <w:szCs w:val="26"/>
              </w:rPr>
              <w:t>В общеобразовательные программы ОУ внесены коррективы в соответствии с;</w:t>
            </w:r>
          </w:p>
          <w:p w:rsidR="00B7546C" w:rsidRPr="00CE554F" w:rsidRDefault="00B7546C" w:rsidP="00B7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sz w:val="26"/>
                <w:szCs w:val="26"/>
              </w:rPr>
            </w:pPr>
            <w:r>
              <w:rPr>
                <w:rFonts w:ascii="Times New Roman" w:hAnsi="Times New Roman" w:cs="Times New Roman"/>
                <w:iCs/>
                <w:sz w:val="26"/>
                <w:szCs w:val="26"/>
              </w:rPr>
              <w:t>-</w:t>
            </w:r>
            <w:r w:rsidRPr="00CE554F">
              <w:rPr>
                <w:rFonts w:ascii="Times New Roman" w:hAnsi="Times New Roman" w:cs="Times New Roman"/>
                <w:iCs/>
                <w:sz w:val="26"/>
                <w:szCs w:val="26"/>
              </w:rPr>
              <w:t>действующим законодательством ФЗ от 29.12.2012г № 273 ФЗ «Об обра</w:t>
            </w:r>
            <w:r w:rsidR="00097047">
              <w:rPr>
                <w:rFonts w:ascii="Times New Roman" w:hAnsi="Times New Roman" w:cs="Times New Roman"/>
                <w:iCs/>
                <w:sz w:val="26"/>
                <w:szCs w:val="26"/>
              </w:rPr>
              <w:t xml:space="preserve">зовании в Российской Федерации». </w:t>
            </w:r>
          </w:p>
          <w:p w:rsidR="00B7546C" w:rsidRDefault="00B7546C" w:rsidP="00B7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sz w:val="26"/>
                <w:szCs w:val="26"/>
              </w:rPr>
            </w:pPr>
            <w:r w:rsidRPr="00CE554F">
              <w:rPr>
                <w:rFonts w:ascii="Times New Roman" w:hAnsi="Times New Roman" w:cs="Times New Roman"/>
                <w:iCs/>
                <w:sz w:val="26"/>
                <w:szCs w:val="26"/>
              </w:rPr>
              <w:t xml:space="preserve">- </w:t>
            </w:r>
            <w:r w:rsidRPr="00CE554F">
              <w:rPr>
                <w:rFonts w:ascii="Times New Roman" w:hAnsi="Times New Roman" w:cs="Times New Roman"/>
                <w:sz w:val="26"/>
                <w:szCs w:val="26"/>
              </w:rPr>
              <w:t xml:space="preserve">ФГОС образования УО (интеллектуальными нарушениями)      </w:t>
            </w:r>
            <w:r w:rsidRPr="00CE554F">
              <w:rPr>
                <w:rFonts w:ascii="Times New Roman" w:hAnsi="Times New Roman" w:cs="Times New Roman"/>
                <w:iCs/>
                <w:sz w:val="26"/>
                <w:szCs w:val="26"/>
              </w:rPr>
              <w:t xml:space="preserve"> </w:t>
            </w:r>
          </w:p>
          <w:p w:rsidR="00B7546C" w:rsidRDefault="00B7546C" w:rsidP="00B7546C">
            <w:pPr>
              <w:ind w:left="360"/>
              <w:jc w:val="both"/>
              <w:rPr>
                <w:rFonts w:ascii="Times New Roman" w:hAnsi="Times New Roman" w:cs="Times New Roman"/>
                <w:sz w:val="26"/>
                <w:szCs w:val="26"/>
              </w:rPr>
            </w:pPr>
            <w:r>
              <w:rPr>
                <w:rFonts w:ascii="Times New Roman" w:hAnsi="Times New Roman" w:cs="Times New Roman"/>
                <w:iCs/>
                <w:sz w:val="26"/>
                <w:szCs w:val="26"/>
              </w:rPr>
              <w:lastRenderedPageBreak/>
              <w:t xml:space="preserve">Изменения внесены </w:t>
            </w:r>
            <w:r w:rsidRPr="00CE554F">
              <w:rPr>
                <w:rFonts w:ascii="Times New Roman" w:hAnsi="Times New Roman" w:cs="Times New Roman"/>
                <w:iCs/>
                <w:sz w:val="26"/>
                <w:szCs w:val="26"/>
              </w:rPr>
              <w:t xml:space="preserve">в части </w:t>
            </w:r>
            <w:r>
              <w:rPr>
                <w:rFonts w:ascii="Times New Roman" w:hAnsi="Times New Roman" w:cs="Times New Roman"/>
                <w:iCs/>
                <w:sz w:val="26"/>
                <w:szCs w:val="26"/>
              </w:rPr>
              <w:t xml:space="preserve">системы оценки и планируемых результатов, в </w:t>
            </w:r>
            <w:r>
              <w:rPr>
                <w:rFonts w:ascii="Times New Roman" w:hAnsi="Times New Roman" w:cs="Times New Roman"/>
                <w:bCs/>
                <w:color w:val="000000"/>
                <w:sz w:val="26"/>
                <w:szCs w:val="26"/>
                <w:bdr w:val="none" w:sz="0" w:space="0" w:color="auto" w:frame="1"/>
              </w:rPr>
              <w:t>учебный план и годовой календарный график.</w:t>
            </w:r>
          </w:p>
          <w:p w:rsidR="00DA1B9A" w:rsidRPr="00CE554F" w:rsidRDefault="00DA1B9A" w:rsidP="00DA1B9A">
            <w:pPr>
              <w:ind w:left="360"/>
              <w:jc w:val="both"/>
              <w:rPr>
                <w:rFonts w:ascii="Times New Roman" w:hAnsi="Times New Roman" w:cs="Times New Roman"/>
                <w:sz w:val="26"/>
                <w:szCs w:val="26"/>
              </w:rPr>
            </w:pPr>
            <w:r w:rsidRPr="00CE554F">
              <w:rPr>
                <w:rFonts w:ascii="Times New Roman" w:hAnsi="Times New Roman" w:cs="Times New Roman"/>
                <w:sz w:val="26"/>
                <w:szCs w:val="26"/>
              </w:rPr>
              <w:t xml:space="preserve">Образовательные программы реализуются через   </w:t>
            </w:r>
            <w:r w:rsidRPr="00CE554F">
              <w:rPr>
                <w:rFonts w:ascii="Times New Roman" w:hAnsi="Times New Roman" w:cs="Times New Roman"/>
                <w:b/>
                <w:sz w:val="26"/>
                <w:szCs w:val="26"/>
              </w:rPr>
              <w:t xml:space="preserve">авторские </w:t>
            </w:r>
            <w:r w:rsidRPr="00CE554F">
              <w:rPr>
                <w:rFonts w:ascii="Times New Roman" w:hAnsi="Times New Roman" w:cs="Times New Roman"/>
                <w:sz w:val="26"/>
                <w:szCs w:val="26"/>
              </w:rPr>
              <w:t>учебные программы:</w:t>
            </w:r>
          </w:p>
          <w:p w:rsidR="00374BDC" w:rsidRPr="00374BDC" w:rsidRDefault="00374BDC" w:rsidP="00B87BEA">
            <w:pPr>
              <w:pStyle w:val="a3"/>
              <w:numPr>
                <w:ilvl w:val="0"/>
                <w:numId w:val="5"/>
              </w:numPr>
              <w:ind w:left="318" w:hanging="284"/>
              <w:jc w:val="both"/>
              <w:rPr>
                <w:rFonts w:ascii="Times New Roman" w:hAnsi="Times New Roman" w:cs="Times New Roman"/>
                <w:sz w:val="26"/>
                <w:szCs w:val="26"/>
              </w:rPr>
            </w:pPr>
            <w:r w:rsidRPr="00374BDC">
              <w:rPr>
                <w:rFonts w:ascii="Times New Roman" w:hAnsi="Times New Roman" w:cs="Times New Roman"/>
                <w:sz w:val="26"/>
                <w:szCs w:val="26"/>
              </w:rPr>
              <w:t xml:space="preserve">Программы учебных предметов, курсов коррекционно-развивающей области АООП. </w:t>
            </w:r>
          </w:p>
          <w:p w:rsidR="00DA1B9A" w:rsidRPr="00CE554F" w:rsidRDefault="00DA1B9A" w:rsidP="00B87BEA">
            <w:pPr>
              <w:pStyle w:val="a3"/>
              <w:numPr>
                <w:ilvl w:val="0"/>
                <w:numId w:val="5"/>
              </w:numPr>
              <w:ind w:left="318" w:hanging="284"/>
              <w:jc w:val="both"/>
              <w:rPr>
                <w:rFonts w:ascii="Times New Roman" w:hAnsi="Times New Roman" w:cs="Times New Roman"/>
                <w:sz w:val="26"/>
                <w:szCs w:val="26"/>
              </w:rPr>
            </w:pPr>
            <w:r w:rsidRPr="00CE554F">
              <w:rPr>
                <w:rFonts w:ascii="Times New Roman" w:hAnsi="Times New Roman" w:cs="Times New Roman"/>
                <w:sz w:val="26"/>
                <w:szCs w:val="26"/>
              </w:rPr>
              <w:t xml:space="preserve">Программы специальных (коррекционных) образовательных учреждений </w:t>
            </w:r>
            <w:r w:rsidRPr="00CE554F">
              <w:rPr>
                <w:rFonts w:ascii="Times New Roman" w:hAnsi="Times New Roman" w:cs="Times New Roman"/>
                <w:sz w:val="26"/>
                <w:szCs w:val="26"/>
                <w:lang w:val="en-US"/>
              </w:rPr>
              <w:t>VIII</w:t>
            </w:r>
            <w:r w:rsidRPr="00CE554F">
              <w:rPr>
                <w:rFonts w:ascii="Times New Roman" w:hAnsi="Times New Roman" w:cs="Times New Roman"/>
                <w:sz w:val="26"/>
                <w:szCs w:val="26"/>
              </w:rPr>
              <w:t xml:space="preserve"> вида,  1-4 классов, вошедших в сборник под редакцией В. В. Воронковой, издательства «Просвещение», Москва, 2010 г.</w:t>
            </w:r>
          </w:p>
          <w:p w:rsidR="00DA1B9A" w:rsidRPr="00CE554F" w:rsidRDefault="00DA1B9A" w:rsidP="00B87BEA">
            <w:pPr>
              <w:pStyle w:val="a3"/>
              <w:numPr>
                <w:ilvl w:val="0"/>
                <w:numId w:val="5"/>
              </w:numPr>
              <w:ind w:left="318" w:hanging="284"/>
              <w:jc w:val="both"/>
              <w:rPr>
                <w:rFonts w:ascii="Times New Roman" w:hAnsi="Times New Roman" w:cs="Times New Roman"/>
                <w:sz w:val="26"/>
                <w:szCs w:val="26"/>
              </w:rPr>
            </w:pPr>
            <w:r w:rsidRPr="00CE554F">
              <w:rPr>
                <w:rFonts w:ascii="Times New Roman" w:hAnsi="Times New Roman" w:cs="Times New Roman"/>
                <w:sz w:val="26"/>
                <w:szCs w:val="26"/>
              </w:rPr>
              <w:t xml:space="preserve">Программы специальных (коррекционных) общеобразовательных учреждений </w:t>
            </w:r>
            <w:r w:rsidRPr="00CE554F">
              <w:rPr>
                <w:rFonts w:ascii="Times New Roman" w:hAnsi="Times New Roman" w:cs="Times New Roman"/>
                <w:sz w:val="26"/>
                <w:szCs w:val="26"/>
                <w:lang w:val="en-US"/>
              </w:rPr>
              <w:t>VIII</w:t>
            </w:r>
            <w:r w:rsidRPr="00CE554F">
              <w:rPr>
                <w:rFonts w:ascii="Times New Roman" w:hAnsi="Times New Roman" w:cs="Times New Roman"/>
                <w:sz w:val="26"/>
                <w:szCs w:val="26"/>
              </w:rPr>
              <w:t xml:space="preserve"> вида, 5-9 классы, вошедших в сборник 1, 2 под редакцией В. В. Воронковой, издательства «</w:t>
            </w:r>
            <w:proofErr w:type="spellStart"/>
            <w:r w:rsidRPr="00CE554F">
              <w:rPr>
                <w:rFonts w:ascii="Times New Roman" w:hAnsi="Times New Roman" w:cs="Times New Roman"/>
                <w:sz w:val="26"/>
                <w:szCs w:val="26"/>
              </w:rPr>
              <w:t>Владос</w:t>
            </w:r>
            <w:proofErr w:type="spellEnd"/>
            <w:r w:rsidRPr="00CE554F">
              <w:rPr>
                <w:rFonts w:ascii="Times New Roman" w:hAnsi="Times New Roman" w:cs="Times New Roman"/>
                <w:sz w:val="26"/>
                <w:szCs w:val="26"/>
              </w:rPr>
              <w:t>», Москва, 2011 г.</w:t>
            </w:r>
          </w:p>
          <w:p w:rsidR="00DA1B9A" w:rsidRPr="00CE554F" w:rsidRDefault="00DA1B9A" w:rsidP="00B87BEA">
            <w:pPr>
              <w:pStyle w:val="a3"/>
              <w:numPr>
                <w:ilvl w:val="0"/>
                <w:numId w:val="5"/>
              </w:numPr>
              <w:ind w:left="318" w:hanging="284"/>
              <w:jc w:val="both"/>
              <w:rPr>
                <w:rFonts w:ascii="Times New Roman" w:hAnsi="Times New Roman" w:cs="Times New Roman"/>
                <w:sz w:val="26"/>
                <w:szCs w:val="26"/>
              </w:rPr>
            </w:pPr>
            <w:r w:rsidRPr="00CE554F">
              <w:rPr>
                <w:rFonts w:ascii="Times New Roman" w:hAnsi="Times New Roman" w:cs="Times New Roman"/>
                <w:sz w:val="26"/>
                <w:szCs w:val="26"/>
              </w:rPr>
              <w:t xml:space="preserve">Программы обучения детей с умеренной и тяжелой умственной отсталостью, вошедших в сборник под редакцией Н. А. </w:t>
            </w:r>
            <w:proofErr w:type="spellStart"/>
            <w:r w:rsidRPr="00CE554F">
              <w:rPr>
                <w:rFonts w:ascii="Times New Roman" w:hAnsi="Times New Roman" w:cs="Times New Roman"/>
                <w:sz w:val="26"/>
                <w:szCs w:val="26"/>
              </w:rPr>
              <w:t>Новоселовой</w:t>
            </w:r>
            <w:proofErr w:type="spellEnd"/>
            <w:r w:rsidRPr="00CE554F">
              <w:rPr>
                <w:rFonts w:ascii="Times New Roman" w:hAnsi="Times New Roman" w:cs="Times New Roman"/>
                <w:sz w:val="26"/>
                <w:szCs w:val="26"/>
              </w:rPr>
              <w:t xml:space="preserve">,  А. А. </w:t>
            </w:r>
            <w:proofErr w:type="spellStart"/>
            <w:r w:rsidRPr="00CE554F">
              <w:rPr>
                <w:rFonts w:ascii="Times New Roman" w:hAnsi="Times New Roman" w:cs="Times New Roman"/>
                <w:sz w:val="26"/>
                <w:szCs w:val="26"/>
              </w:rPr>
              <w:t>Шлыковой</w:t>
            </w:r>
            <w:proofErr w:type="spellEnd"/>
            <w:r w:rsidRPr="00CE554F">
              <w:rPr>
                <w:rFonts w:ascii="Times New Roman" w:hAnsi="Times New Roman" w:cs="Times New Roman"/>
                <w:sz w:val="26"/>
                <w:szCs w:val="26"/>
              </w:rPr>
              <w:t xml:space="preserve">,  издательства «Учебная книга», Екатеринбург, 2004 г. </w:t>
            </w:r>
          </w:p>
          <w:p w:rsidR="00374BDC" w:rsidRPr="00374BDC" w:rsidRDefault="00DA1B9A" w:rsidP="00B87BEA">
            <w:pPr>
              <w:pStyle w:val="a3"/>
              <w:numPr>
                <w:ilvl w:val="0"/>
                <w:numId w:val="5"/>
              </w:numPr>
              <w:ind w:left="318" w:hanging="284"/>
              <w:jc w:val="both"/>
              <w:rPr>
                <w:rFonts w:ascii="Times New Roman" w:hAnsi="Times New Roman" w:cs="Times New Roman"/>
                <w:sz w:val="26"/>
                <w:szCs w:val="26"/>
              </w:rPr>
            </w:pPr>
            <w:r w:rsidRPr="00CE554F">
              <w:rPr>
                <w:rFonts w:ascii="Times New Roman" w:hAnsi="Times New Roman" w:cs="Times New Roman"/>
                <w:sz w:val="26"/>
                <w:szCs w:val="26"/>
              </w:rPr>
              <w:t xml:space="preserve">Программы  (для обучающихся с умеренной и тяжелой умственной отсталостью) реализуется программа под редакцией  Л.Б. </w:t>
            </w:r>
            <w:proofErr w:type="spellStart"/>
            <w:r w:rsidRPr="00CE554F">
              <w:rPr>
                <w:rFonts w:ascii="Times New Roman" w:hAnsi="Times New Roman" w:cs="Times New Roman"/>
                <w:sz w:val="26"/>
                <w:szCs w:val="26"/>
              </w:rPr>
              <w:t>Баряевой</w:t>
            </w:r>
            <w:proofErr w:type="spellEnd"/>
            <w:r w:rsidRPr="00CE554F">
              <w:rPr>
                <w:rFonts w:ascii="Times New Roman" w:hAnsi="Times New Roman" w:cs="Times New Roman"/>
                <w:sz w:val="26"/>
                <w:szCs w:val="26"/>
              </w:rPr>
              <w:t xml:space="preserve"> «Программа обучения учащихся с умеренной и тяжелой умственной отсталостью», издательство Санкт- Петербург, 2011 г. </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lastRenderedPageBreak/>
              <w:t>Совершенствование системы  дополнительного образования детей</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CE62AF" w:rsidRPr="00CE554F" w:rsidRDefault="00CE62AF"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02C" w:rsidRPr="0020402C" w:rsidRDefault="0020402C" w:rsidP="00046504">
            <w:pPr>
              <w:shd w:val="clear" w:color="auto" w:fill="FFFFFF"/>
              <w:ind w:firstLine="709"/>
              <w:jc w:val="both"/>
              <w:outlineLvl w:val="2"/>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ГКОУ СО «Красноуфимская школа» </w:t>
            </w:r>
            <w:r w:rsidRPr="0020402C">
              <w:rPr>
                <w:rFonts w:ascii="Times New Roman" w:hAnsi="Times New Roman" w:cs="Times New Roman"/>
                <w:b/>
                <w:color w:val="000000"/>
                <w:sz w:val="26"/>
                <w:szCs w:val="26"/>
                <w:u w:val="single"/>
              </w:rPr>
              <w:t>не оказывает платных услуг</w:t>
            </w:r>
            <w:r>
              <w:rPr>
                <w:rFonts w:ascii="Times New Roman" w:hAnsi="Times New Roman" w:cs="Times New Roman"/>
                <w:color w:val="000000"/>
                <w:sz w:val="26"/>
                <w:szCs w:val="26"/>
              </w:rPr>
              <w:t>.</w:t>
            </w:r>
            <w:r w:rsidRPr="0020402C">
              <w:rPr>
                <w:rFonts w:ascii="Times New Roman" w:hAnsi="Times New Roman" w:cs="Times New Roman"/>
                <w:color w:val="000000"/>
                <w:sz w:val="26"/>
                <w:szCs w:val="26"/>
              </w:rPr>
              <w:t xml:space="preserve"> Всё дополнительное образование на безвозмездной основе.</w:t>
            </w:r>
          </w:p>
          <w:p w:rsidR="00046504" w:rsidRPr="00CE554F" w:rsidRDefault="00046504" w:rsidP="00046504">
            <w:pPr>
              <w:shd w:val="clear" w:color="auto" w:fill="FFFFFF"/>
              <w:ind w:firstLine="709"/>
              <w:jc w:val="both"/>
              <w:outlineLvl w:val="2"/>
              <w:rPr>
                <w:rFonts w:ascii="Times New Roman" w:hAnsi="Times New Roman" w:cs="Times New Roman"/>
                <w:color w:val="000000"/>
                <w:sz w:val="26"/>
                <w:szCs w:val="26"/>
                <w:shd w:val="clear" w:color="auto" w:fill="FFFFFF"/>
              </w:rPr>
            </w:pPr>
            <w:r w:rsidRPr="00CE554F">
              <w:rPr>
                <w:rFonts w:ascii="Times New Roman" w:hAnsi="Times New Roman" w:cs="Times New Roman"/>
                <w:color w:val="000000"/>
                <w:sz w:val="26"/>
                <w:szCs w:val="26"/>
              </w:rPr>
              <w:t xml:space="preserve">Главная </w:t>
            </w:r>
            <w:r w:rsidRPr="00CE554F">
              <w:rPr>
                <w:rFonts w:ascii="Times New Roman" w:hAnsi="Times New Roman" w:cs="Times New Roman"/>
                <w:b/>
                <w:color w:val="000000"/>
                <w:sz w:val="26"/>
                <w:szCs w:val="26"/>
              </w:rPr>
              <w:t>ц</w:t>
            </w:r>
            <w:r w:rsidRPr="00CE554F">
              <w:rPr>
                <w:rFonts w:ascii="Times New Roman" w:hAnsi="Times New Roman" w:cs="Times New Roman"/>
                <w:b/>
                <w:color w:val="000000"/>
                <w:sz w:val="26"/>
                <w:szCs w:val="26"/>
                <w:shd w:val="clear" w:color="auto" w:fill="FFFFFF"/>
              </w:rPr>
              <w:t>ель </w:t>
            </w:r>
            <w:r w:rsidRPr="00CE554F">
              <w:rPr>
                <w:rFonts w:ascii="Times New Roman" w:hAnsi="Times New Roman" w:cs="Times New Roman"/>
                <w:color w:val="000000"/>
                <w:sz w:val="26"/>
                <w:szCs w:val="26"/>
                <w:shd w:val="clear" w:color="auto" w:fill="FFFFFF"/>
              </w:rPr>
              <w:t xml:space="preserve"> </w:t>
            </w:r>
            <w:r w:rsidRPr="00CE554F">
              <w:rPr>
                <w:rFonts w:ascii="Times New Roman" w:eastAsia="Calibri" w:hAnsi="Times New Roman" w:cs="Times New Roman"/>
                <w:sz w:val="26"/>
                <w:szCs w:val="26"/>
              </w:rPr>
              <w:t>дополнительного образования детей</w:t>
            </w:r>
            <w:r w:rsidRPr="00CE554F">
              <w:rPr>
                <w:rFonts w:ascii="Times New Roman" w:hAnsi="Times New Roman" w:cs="Times New Roman"/>
                <w:color w:val="000000"/>
                <w:sz w:val="26"/>
                <w:szCs w:val="26"/>
                <w:shd w:val="clear" w:color="auto" w:fill="FFFFFF"/>
              </w:rPr>
              <w:t>: создание условий для максимально эффективного, целостного развития личности ребенка, то есть создание условий для раскрытия и развития таланта.</w:t>
            </w:r>
          </w:p>
          <w:p w:rsidR="00046504" w:rsidRPr="00B7546C" w:rsidRDefault="00046504" w:rsidP="00B7546C">
            <w:pPr>
              <w:ind w:firstLine="708"/>
              <w:jc w:val="both"/>
              <w:rPr>
                <w:rFonts w:ascii="Times New Roman" w:hAnsi="Times New Roman" w:cs="Times New Roman"/>
                <w:sz w:val="26"/>
                <w:szCs w:val="26"/>
              </w:rPr>
            </w:pPr>
            <w:r w:rsidRPr="00CE554F">
              <w:rPr>
                <w:rFonts w:ascii="Times New Roman" w:hAnsi="Times New Roman" w:cs="Times New Roman"/>
                <w:sz w:val="26"/>
                <w:szCs w:val="26"/>
              </w:rPr>
              <w:t xml:space="preserve">Главная </w:t>
            </w:r>
            <w:r w:rsidRPr="00CE554F">
              <w:rPr>
                <w:rFonts w:ascii="Times New Roman" w:hAnsi="Times New Roman" w:cs="Times New Roman"/>
                <w:b/>
                <w:sz w:val="26"/>
                <w:szCs w:val="26"/>
              </w:rPr>
              <w:t xml:space="preserve">задача </w:t>
            </w:r>
            <w:r w:rsidRPr="00CE554F">
              <w:rPr>
                <w:rFonts w:ascii="Times New Roman" w:hAnsi="Times New Roman" w:cs="Times New Roman"/>
                <w:sz w:val="26"/>
                <w:szCs w:val="26"/>
              </w:rPr>
              <w:t>не просто занять воспитанников, а воспитать веру в свои силы, стремление к самостоя</w:t>
            </w:r>
            <w:r>
              <w:rPr>
                <w:rFonts w:ascii="Times New Roman" w:hAnsi="Times New Roman" w:cs="Times New Roman"/>
                <w:sz w:val="26"/>
                <w:szCs w:val="26"/>
              </w:rPr>
              <w:t xml:space="preserve">тельной деятельности, общению. </w:t>
            </w:r>
          </w:p>
          <w:p w:rsidR="007C7804" w:rsidRPr="00046504" w:rsidRDefault="007C7804" w:rsidP="007C7804">
            <w:pPr>
              <w:pStyle w:val="aa"/>
              <w:spacing w:before="0" w:beforeAutospacing="0" w:after="0" w:afterAutospacing="0"/>
              <w:jc w:val="both"/>
              <w:rPr>
                <w:color w:val="000000"/>
                <w:sz w:val="26"/>
                <w:szCs w:val="26"/>
              </w:rPr>
            </w:pPr>
            <w:r w:rsidRPr="00046504">
              <w:rPr>
                <w:sz w:val="26"/>
                <w:szCs w:val="26"/>
              </w:rPr>
              <w:t xml:space="preserve">Образовательное учреждение </w:t>
            </w:r>
          </w:p>
          <w:p w:rsidR="007C7804" w:rsidRPr="00046504" w:rsidRDefault="007C7804" w:rsidP="007C7804">
            <w:pPr>
              <w:ind w:left="567" w:hanging="567"/>
              <w:jc w:val="both"/>
              <w:rPr>
                <w:rFonts w:ascii="Times New Roman" w:hAnsi="Times New Roman" w:cs="Times New Roman"/>
                <w:sz w:val="26"/>
                <w:szCs w:val="26"/>
              </w:rPr>
            </w:pPr>
            <w:r w:rsidRPr="00046504">
              <w:rPr>
                <w:rFonts w:ascii="Times New Roman" w:hAnsi="Times New Roman" w:cs="Times New Roman"/>
                <w:sz w:val="26"/>
                <w:szCs w:val="26"/>
              </w:rPr>
              <w:t xml:space="preserve">          - </w:t>
            </w:r>
            <w:r w:rsidRPr="00B7546C">
              <w:rPr>
                <w:rFonts w:ascii="Times New Roman" w:hAnsi="Times New Roman" w:cs="Times New Roman"/>
                <w:b/>
                <w:sz w:val="26"/>
                <w:szCs w:val="26"/>
              </w:rPr>
              <w:t>не имеет лицензии</w:t>
            </w:r>
            <w:r w:rsidRPr="00046504">
              <w:rPr>
                <w:rFonts w:ascii="Times New Roman" w:hAnsi="Times New Roman" w:cs="Times New Roman"/>
                <w:sz w:val="26"/>
                <w:szCs w:val="26"/>
              </w:rPr>
              <w:t xml:space="preserve"> на осуществление дополнительного образования;</w:t>
            </w:r>
          </w:p>
          <w:p w:rsidR="00046504" w:rsidRPr="00046504" w:rsidRDefault="007C7804" w:rsidP="00B7546C">
            <w:pPr>
              <w:ind w:left="567" w:hanging="567"/>
              <w:jc w:val="both"/>
              <w:rPr>
                <w:rFonts w:ascii="Times New Roman" w:hAnsi="Times New Roman" w:cs="Times New Roman"/>
                <w:sz w:val="26"/>
                <w:szCs w:val="26"/>
              </w:rPr>
            </w:pPr>
            <w:r w:rsidRPr="00046504">
              <w:rPr>
                <w:rFonts w:ascii="Times New Roman" w:hAnsi="Times New Roman" w:cs="Times New Roman"/>
                <w:sz w:val="26"/>
                <w:szCs w:val="26"/>
              </w:rPr>
              <w:t xml:space="preserve">          - </w:t>
            </w:r>
            <w:r w:rsidRPr="00B7546C">
              <w:rPr>
                <w:rFonts w:ascii="Times New Roman" w:hAnsi="Times New Roman" w:cs="Times New Roman"/>
                <w:b/>
                <w:sz w:val="26"/>
                <w:szCs w:val="26"/>
              </w:rPr>
              <w:t>не имеет</w:t>
            </w:r>
            <w:r w:rsidRPr="00046504">
              <w:rPr>
                <w:rFonts w:ascii="Times New Roman" w:hAnsi="Times New Roman" w:cs="Times New Roman"/>
                <w:sz w:val="26"/>
                <w:szCs w:val="26"/>
              </w:rPr>
              <w:t xml:space="preserve"> в штатном расписании ставки педагога дополнительного образования.</w:t>
            </w:r>
          </w:p>
          <w:p w:rsidR="007C7804" w:rsidRPr="00046504" w:rsidRDefault="007C7804" w:rsidP="007C7804">
            <w:pPr>
              <w:ind w:left="567" w:hanging="567"/>
              <w:jc w:val="both"/>
              <w:rPr>
                <w:rFonts w:ascii="Times New Roman" w:hAnsi="Times New Roman" w:cs="Times New Roman"/>
                <w:sz w:val="26"/>
                <w:szCs w:val="26"/>
              </w:rPr>
            </w:pPr>
            <w:r w:rsidRPr="00046504">
              <w:rPr>
                <w:rFonts w:ascii="Times New Roman" w:hAnsi="Times New Roman" w:cs="Times New Roman"/>
                <w:sz w:val="26"/>
                <w:szCs w:val="26"/>
              </w:rPr>
              <w:t>Данное направление осуществляется через:</w:t>
            </w:r>
          </w:p>
          <w:p w:rsidR="007C7804" w:rsidRPr="00046504" w:rsidRDefault="007C7804" w:rsidP="007C7804">
            <w:pPr>
              <w:ind w:left="567" w:hanging="567"/>
              <w:jc w:val="both"/>
              <w:rPr>
                <w:rFonts w:ascii="Times New Roman" w:hAnsi="Times New Roman" w:cs="Times New Roman"/>
                <w:sz w:val="26"/>
                <w:szCs w:val="26"/>
              </w:rPr>
            </w:pPr>
            <w:r w:rsidRPr="00046504">
              <w:rPr>
                <w:rFonts w:ascii="Times New Roman" w:hAnsi="Times New Roman" w:cs="Times New Roman"/>
                <w:sz w:val="26"/>
                <w:szCs w:val="26"/>
              </w:rPr>
              <w:t xml:space="preserve">А) </w:t>
            </w:r>
            <w:r w:rsidRPr="00046504">
              <w:rPr>
                <w:rFonts w:ascii="Times New Roman" w:hAnsi="Times New Roman" w:cs="Times New Roman"/>
                <w:sz w:val="26"/>
                <w:szCs w:val="26"/>
              </w:rPr>
              <w:tab/>
            </w:r>
            <w:hyperlink r:id="rId17" w:history="1">
              <w:r w:rsidRPr="00AC68BF">
                <w:rPr>
                  <w:rStyle w:val="a8"/>
                  <w:rFonts w:ascii="Times New Roman" w:hAnsi="Times New Roman" w:cs="Times New Roman"/>
                  <w:sz w:val="26"/>
                  <w:szCs w:val="26"/>
                </w:rPr>
                <w:t>Внеурочную деятельность</w:t>
              </w:r>
            </w:hyperlink>
            <w:r w:rsidRPr="00046504">
              <w:rPr>
                <w:rFonts w:ascii="Times New Roman" w:hAnsi="Times New Roman" w:cs="Times New Roman"/>
                <w:sz w:val="26"/>
                <w:szCs w:val="26"/>
              </w:rPr>
              <w:t xml:space="preserve"> по направлениям:</w:t>
            </w:r>
          </w:p>
          <w:p w:rsidR="007C7804" w:rsidRPr="00046504" w:rsidRDefault="007C7804" w:rsidP="007C7804">
            <w:pPr>
              <w:ind w:left="567" w:hanging="567"/>
              <w:jc w:val="both"/>
              <w:rPr>
                <w:rFonts w:ascii="Times New Roman" w:hAnsi="Times New Roman" w:cs="Times New Roman"/>
                <w:sz w:val="26"/>
                <w:szCs w:val="26"/>
              </w:rPr>
            </w:pPr>
            <w:r w:rsidRPr="00046504">
              <w:rPr>
                <w:rFonts w:ascii="Times New Roman" w:hAnsi="Times New Roman" w:cs="Times New Roman"/>
                <w:sz w:val="26"/>
                <w:szCs w:val="26"/>
              </w:rPr>
              <w:t xml:space="preserve">          - </w:t>
            </w:r>
            <w:r w:rsidR="007F53D5">
              <w:rPr>
                <w:rFonts w:ascii="Times New Roman" w:hAnsi="Times New Roman" w:cs="Times New Roman"/>
                <w:sz w:val="26"/>
                <w:szCs w:val="26"/>
              </w:rPr>
              <w:t>спортивно-оздоровительное («Тропинки здоровья»);</w:t>
            </w:r>
          </w:p>
          <w:p w:rsidR="00763173" w:rsidRDefault="007C7804" w:rsidP="007C7804">
            <w:pPr>
              <w:ind w:left="567" w:hanging="567"/>
              <w:jc w:val="both"/>
              <w:rPr>
                <w:rFonts w:ascii="Times New Roman" w:hAnsi="Times New Roman" w:cs="Times New Roman"/>
                <w:bCs/>
                <w:color w:val="000000"/>
                <w:sz w:val="26"/>
                <w:szCs w:val="26"/>
              </w:rPr>
            </w:pPr>
            <w:r w:rsidRPr="00046504">
              <w:rPr>
                <w:rFonts w:ascii="Times New Roman" w:hAnsi="Times New Roman" w:cs="Times New Roman"/>
                <w:sz w:val="26"/>
                <w:szCs w:val="26"/>
              </w:rPr>
              <w:t xml:space="preserve">          </w:t>
            </w:r>
            <w:r w:rsidR="00763173">
              <w:rPr>
                <w:rFonts w:ascii="Times New Roman" w:hAnsi="Times New Roman" w:cs="Times New Roman"/>
                <w:sz w:val="26"/>
                <w:szCs w:val="26"/>
              </w:rPr>
              <w:t>-</w:t>
            </w:r>
            <w:r w:rsidRPr="00046504">
              <w:rPr>
                <w:rFonts w:ascii="Times New Roman" w:hAnsi="Times New Roman" w:cs="Times New Roman"/>
                <w:sz w:val="26"/>
                <w:szCs w:val="26"/>
              </w:rPr>
              <w:t>общекультурное</w:t>
            </w:r>
            <w:r w:rsidR="007F53D5">
              <w:rPr>
                <w:rFonts w:ascii="Times New Roman" w:hAnsi="Times New Roman" w:cs="Times New Roman"/>
                <w:sz w:val="26"/>
                <w:szCs w:val="26"/>
              </w:rPr>
              <w:t xml:space="preserve"> (</w:t>
            </w:r>
            <w:r w:rsidR="007F53D5" w:rsidRPr="00CE554F">
              <w:rPr>
                <w:rFonts w:ascii="Times New Roman" w:hAnsi="Times New Roman" w:cs="Times New Roman"/>
                <w:sz w:val="26"/>
                <w:szCs w:val="26"/>
              </w:rPr>
              <w:t>«</w:t>
            </w:r>
            <w:r w:rsidR="007F53D5" w:rsidRPr="00CE554F">
              <w:rPr>
                <w:rFonts w:ascii="Times New Roman" w:hAnsi="Times New Roman" w:cs="Times New Roman"/>
                <w:bCs/>
                <w:color w:val="000000"/>
                <w:sz w:val="26"/>
                <w:szCs w:val="26"/>
              </w:rPr>
              <w:t>Волшебная кисточка»</w:t>
            </w:r>
            <w:r w:rsidR="007F53D5">
              <w:rPr>
                <w:rFonts w:ascii="Times New Roman" w:hAnsi="Times New Roman" w:cs="Times New Roman"/>
                <w:bCs/>
                <w:color w:val="000000"/>
                <w:sz w:val="26"/>
                <w:szCs w:val="26"/>
              </w:rPr>
              <w:t>, «Декоративное творчество», «М</w:t>
            </w:r>
            <w:r w:rsidR="00763173">
              <w:rPr>
                <w:rFonts w:ascii="Times New Roman" w:hAnsi="Times New Roman" w:cs="Times New Roman"/>
                <w:bCs/>
                <w:color w:val="000000"/>
                <w:sz w:val="26"/>
                <w:szCs w:val="26"/>
              </w:rPr>
              <w:t>ир</w:t>
            </w:r>
          </w:p>
          <w:p w:rsidR="007C7804" w:rsidRPr="00046504" w:rsidRDefault="007F53D5" w:rsidP="007C7804">
            <w:pPr>
              <w:ind w:left="567" w:hanging="567"/>
              <w:jc w:val="both"/>
              <w:rPr>
                <w:rFonts w:ascii="Times New Roman" w:hAnsi="Times New Roman" w:cs="Times New Roman"/>
                <w:sz w:val="26"/>
                <w:szCs w:val="26"/>
              </w:rPr>
            </w:pPr>
            <w:r>
              <w:rPr>
                <w:rFonts w:ascii="Times New Roman" w:hAnsi="Times New Roman" w:cs="Times New Roman"/>
                <w:bCs/>
                <w:color w:val="000000"/>
                <w:sz w:val="26"/>
                <w:szCs w:val="26"/>
              </w:rPr>
              <w:t>книги»);</w:t>
            </w:r>
          </w:p>
          <w:p w:rsidR="007C7804" w:rsidRPr="00046504" w:rsidRDefault="007C7804" w:rsidP="007C7804">
            <w:pPr>
              <w:ind w:left="567" w:hanging="567"/>
              <w:jc w:val="both"/>
              <w:rPr>
                <w:rFonts w:ascii="Times New Roman" w:hAnsi="Times New Roman" w:cs="Times New Roman"/>
                <w:sz w:val="26"/>
                <w:szCs w:val="26"/>
              </w:rPr>
            </w:pPr>
            <w:r w:rsidRPr="00046504">
              <w:rPr>
                <w:rFonts w:ascii="Times New Roman" w:hAnsi="Times New Roman" w:cs="Times New Roman"/>
                <w:sz w:val="26"/>
                <w:szCs w:val="26"/>
              </w:rPr>
              <w:lastRenderedPageBreak/>
              <w:t xml:space="preserve">          </w:t>
            </w:r>
            <w:r w:rsidR="00763173">
              <w:rPr>
                <w:rFonts w:ascii="Times New Roman" w:hAnsi="Times New Roman" w:cs="Times New Roman"/>
                <w:sz w:val="26"/>
                <w:szCs w:val="26"/>
              </w:rPr>
              <w:t>-</w:t>
            </w:r>
            <w:proofErr w:type="gramStart"/>
            <w:r w:rsidRPr="00046504">
              <w:rPr>
                <w:rFonts w:ascii="Times New Roman" w:hAnsi="Times New Roman" w:cs="Times New Roman"/>
                <w:sz w:val="26"/>
                <w:szCs w:val="26"/>
              </w:rPr>
              <w:t>социальное</w:t>
            </w:r>
            <w:r w:rsidR="007F53D5">
              <w:rPr>
                <w:rFonts w:ascii="Times New Roman" w:hAnsi="Times New Roman" w:cs="Times New Roman"/>
                <w:sz w:val="26"/>
                <w:szCs w:val="26"/>
              </w:rPr>
              <w:t xml:space="preserve">  (</w:t>
            </w:r>
            <w:proofErr w:type="gramEnd"/>
            <w:r w:rsidR="007F53D5">
              <w:rPr>
                <w:rFonts w:ascii="Times New Roman" w:hAnsi="Times New Roman" w:cs="Times New Roman"/>
                <w:sz w:val="26"/>
                <w:szCs w:val="26"/>
              </w:rPr>
              <w:t>«Я гражданин России», «Я – личность, я-гражданин»)</w:t>
            </w:r>
            <w:r w:rsidR="00763173">
              <w:rPr>
                <w:rFonts w:ascii="Times New Roman" w:hAnsi="Times New Roman" w:cs="Times New Roman"/>
                <w:sz w:val="26"/>
                <w:szCs w:val="26"/>
              </w:rPr>
              <w:t>;</w:t>
            </w:r>
          </w:p>
          <w:p w:rsidR="00763173" w:rsidRDefault="007C7804" w:rsidP="00046504">
            <w:pPr>
              <w:ind w:left="567" w:hanging="567"/>
              <w:jc w:val="both"/>
              <w:rPr>
                <w:rFonts w:ascii="Times New Roman" w:hAnsi="Times New Roman" w:cs="Times New Roman"/>
                <w:sz w:val="26"/>
                <w:szCs w:val="26"/>
              </w:rPr>
            </w:pPr>
            <w:r w:rsidRPr="00046504">
              <w:rPr>
                <w:rFonts w:ascii="Times New Roman" w:hAnsi="Times New Roman" w:cs="Times New Roman"/>
                <w:sz w:val="26"/>
                <w:szCs w:val="26"/>
              </w:rPr>
              <w:t xml:space="preserve">         </w:t>
            </w:r>
            <w:r w:rsidR="00763173">
              <w:rPr>
                <w:rFonts w:ascii="Times New Roman" w:hAnsi="Times New Roman" w:cs="Times New Roman"/>
                <w:sz w:val="26"/>
                <w:szCs w:val="26"/>
              </w:rPr>
              <w:t xml:space="preserve"> </w:t>
            </w:r>
            <w:r w:rsidRPr="00046504">
              <w:rPr>
                <w:rFonts w:ascii="Times New Roman" w:hAnsi="Times New Roman" w:cs="Times New Roman"/>
                <w:sz w:val="26"/>
                <w:szCs w:val="26"/>
              </w:rPr>
              <w:t xml:space="preserve"> </w:t>
            </w:r>
            <w:r w:rsidR="00763173">
              <w:rPr>
                <w:rFonts w:ascii="Times New Roman" w:hAnsi="Times New Roman" w:cs="Times New Roman"/>
                <w:sz w:val="26"/>
                <w:szCs w:val="26"/>
              </w:rPr>
              <w:t>-</w:t>
            </w:r>
            <w:r w:rsidRPr="00046504">
              <w:rPr>
                <w:rFonts w:ascii="Times New Roman" w:hAnsi="Times New Roman" w:cs="Times New Roman"/>
                <w:sz w:val="26"/>
                <w:szCs w:val="26"/>
              </w:rPr>
              <w:t>духовно-</w:t>
            </w:r>
            <w:proofErr w:type="gramStart"/>
            <w:r w:rsidRPr="00046504">
              <w:rPr>
                <w:rFonts w:ascii="Times New Roman" w:hAnsi="Times New Roman" w:cs="Times New Roman"/>
                <w:sz w:val="26"/>
                <w:szCs w:val="26"/>
              </w:rPr>
              <w:t>нравственное</w:t>
            </w:r>
            <w:r w:rsidR="007F53D5">
              <w:rPr>
                <w:rFonts w:ascii="Times New Roman" w:hAnsi="Times New Roman" w:cs="Times New Roman"/>
                <w:sz w:val="26"/>
                <w:szCs w:val="26"/>
              </w:rPr>
              <w:t>(</w:t>
            </w:r>
            <w:proofErr w:type="gramEnd"/>
            <w:r w:rsidR="007F53D5">
              <w:rPr>
                <w:rFonts w:ascii="Times New Roman" w:hAnsi="Times New Roman" w:cs="Times New Roman"/>
                <w:sz w:val="26"/>
                <w:szCs w:val="26"/>
              </w:rPr>
              <w:t>«Уроки Доброты», «Уроки вежливости», «</w:t>
            </w:r>
            <w:r w:rsidR="00763173">
              <w:rPr>
                <w:rFonts w:ascii="Times New Roman" w:hAnsi="Times New Roman" w:cs="Times New Roman"/>
                <w:sz w:val="26"/>
                <w:szCs w:val="26"/>
              </w:rPr>
              <w:t>Что такое</w:t>
            </w:r>
          </w:p>
          <w:p w:rsidR="007C7804" w:rsidRDefault="007F53D5" w:rsidP="00046504">
            <w:pPr>
              <w:ind w:left="567" w:hanging="567"/>
              <w:jc w:val="both"/>
              <w:rPr>
                <w:rFonts w:ascii="Times New Roman" w:hAnsi="Times New Roman" w:cs="Times New Roman"/>
                <w:sz w:val="26"/>
                <w:szCs w:val="26"/>
              </w:rPr>
            </w:pPr>
            <w:r>
              <w:rPr>
                <w:rFonts w:ascii="Times New Roman" w:hAnsi="Times New Roman" w:cs="Times New Roman"/>
                <w:sz w:val="26"/>
                <w:szCs w:val="26"/>
              </w:rPr>
              <w:t>хорошо и что такое плохо»)</w:t>
            </w:r>
          </w:p>
          <w:p w:rsidR="007F53D5" w:rsidRPr="00CE554F" w:rsidRDefault="00763173" w:rsidP="007F53D5">
            <w:pPr>
              <w:tabs>
                <w:tab w:val="left" w:pos="3878"/>
              </w:tabs>
              <w:jc w:val="both"/>
              <w:rPr>
                <w:rFonts w:ascii="Times New Roman" w:hAnsi="Times New Roman" w:cs="Times New Roman"/>
                <w:sz w:val="26"/>
                <w:szCs w:val="26"/>
              </w:rPr>
            </w:pPr>
            <w:r>
              <w:rPr>
                <w:rFonts w:ascii="Times New Roman" w:hAnsi="Times New Roman" w:cs="Times New Roman"/>
                <w:sz w:val="26"/>
                <w:szCs w:val="26"/>
              </w:rPr>
              <w:t xml:space="preserve">        </w:t>
            </w:r>
            <w:r w:rsidR="007F53D5" w:rsidRPr="00CE554F">
              <w:rPr>
                <w:rFonts w:ascii="Times New Roman" w:hAnsi="Times New Roman" w:cs="Times New Roman"/>
                <w:sz w:val="26"/>
                <w:szCs w:val="26"/>
              </w:rPr>
              <w:t>Организация занятий по направлениям внеурочной деятельности является частью образовательного процесса.</w:t>
            </w:r>
          </w:p>
          <w:p w:rsidR="00046504" w:rsidRPr="00046504" w:rsidRDefault="00046504" w:rsidP="00046504">
            <w:pPr>
              <w:ind w:left="567" w:hanging="567"/>
              <w:jc w:val="both"/>
              <w:rPr>
                <w:rFonts w:ascii="Times New Roman" w:hAnsi="Times New Roman" w:cs="Times New Roman"/>
                <w:sz w:val="26"/>
                <w:szCs w:val="26"/>
              </w:rPr>
            </w:pPr>
          </w:p>
          <w:p w:rsidR="00763173" w:rsidRDefault="007C7804" w:rsidP="007C7804">
            <w:pPr>
              <w:ind w:left="567" w:hanging="567"/>
              <w:jc w:val="both"/>
              <w:rPr>
                <w:rFonts w:ascii="Times New Roman" w:hAnsi="Times New Roman" w:cs="Times New Roman"/>
                <w:sz w:val="26"/>
                <w:szCs w:val="26"/>
              </w:rPr>
            </w:pPr>
            <w:r w:rsidRPr="00046504">
              <w:rPr>
                <w:rFonts w:ascii="Times New Roman" w:hAnsi="Times New Roman" w:cs="Times New Roman"/>
                <w:sz w:val="26"/>
                <w:szCs w:val="26"/>
              </w:rPr>
              <w:t xml:space="preserve">Б) </w:t>
            </w:r>
            <w:r w:rsidRPr="00046504">
              <w:rPr>
                <w:rFonts w:ascii="Times New Roman" w:hAnsi="Times New Roman" w:cs="Times New Roman"/>
                <w:sz w:val="26"/>
                <w:szCs w:val="26"/>
              </w:rPr>
              <w:tab/>
              <w:t xml:space="preserve">Организацию на базе образовательного учреждения творческих </w:t>
            </w:r>
            <w:hyperlink r:id="rId18" w:history="1">
              <w:r w:rsidRPr="00AC68BF">
                <w:rPr>
                  <w:rStyle w:val="a8"/>
                  <w:rFonts w:ascii="Times New Roman" w:hAnsi="Times New Roman" w:cs="Times New Roman"/>
                  <w:sz w:val="26"/>
                  <w:szCs w:val="26"/>
                </w:rPr>
                <w:t>кружков</w:t>
              </w:r>
            </w:hyperlink>
            <w:r w:rsidRPr="00046504">
              <w:rPr>
                <w:rFonts w:ascii="Times New Roman" w:hAnsi="Times New Roman" w:cs="Times New Roman"/>
                <w:sz w:val="26"/>
                <w:szCs w:val="26"/>
              </w:rPr>
              <w:t>, клубов и</w:t>
            </w:r>
          </w:p>
          <w:p w:rsidR="00763173" w:rsidRDefault="007C7804" w:rsidP="007C7804">
            <w:pPr>
              <w:ind w:left="567" w:hanging="567"/>
              <w:jc w:val="both"/>
              <w:rPr>
                <w:rFonts w:ascii="Times New Roman" w:hAnsi="Times New Roman" w:cs="Times New Roman"/>
                <w:sz w:val="26"/>
                <w:szCs w:val="26"/>
              </w:rPr>
            </w:pPr>
            <w:proofErr w:type="gramStart"/>
            <w:r w:rsidRPr="00046504">
              <w:rPr>
                <w:rFonts w:ascii="Times New Roman" w:hAnsi="Times New Roman" w:cs="Times New Roman"/>
                <w:sz w:val="26"/>
                <w:szCs w:val="26"/>
              </w:rPr>
              <w:t>объединения  по</w:t>
            </w:r>
            <w:proofErr w:type="gramEnd"/>
            <w:r w:rsidRPr="00046504">
              <w:rPr>
                <w:rFonts w:ascii="Times New Roman" w:hAnsi="Times New Roman" w:cs="Times New Roman"/>
                <w:sz w:val="26"/>
                <w:szCs w:val="26"/>
              </w:rPr>
              <w:t xml:space="preserve"> интересам, секций, элективных курсов и факультатив</w:t>
            </w:r>
            <w:r w:rsidR="00763173">
              <w:rPr>
                <w:rFonts w:ascii="Times New Roman" w:hAnsi="Times New Roman" w:cs="Times New Roman"/>
                <w:sz w:val="26"/>
                <w:szCs w:val="26"/>
              </w:rPr>
              <w:t>ов по</w:t>
            </w:r>
          </w:p>
          <w:p w:rsidR="00763173" w:rsidRDefault="007C7804" w:rsidP="007C7804">
            <w:pPr>
              <w:ind w:left="567" w:hanging="567"/>
              <w:jc w:val="both"/>
              <w:rPr>
                <w:rFonts w:ascii="Times New Roman" w:hAnsi="Times New Roman" w:cs="Times New Roman"/>
                <w:sz w:val="26"/>
                <w:szCs w:val="26"/>
              </w:rPr>
            </w:pPr>
            <w:r w:rsidRPr="00046504">
              <w:rPr>
                <w:rFonts w:ascii="Times New Roman" w:hAnsi="Times New Roman" w:cs="Times New Roman"/>
                <w:sz w:val="26"/>
                <w:szCs w:val="26"/>
              </w:rPr>
              <w:t>направлениям: трудовому, туристско-краеведческому, эколого-биологическому</w:t>
            </w:r>
            <w:r w:rsidR="00763173">
              <w:rPr>
                <w:rFonts w:ascii="Times New Roman" w:hAnsi="Times New Roman" w:cs="Times New Roman"/>
                <w:sz w:val="26"/>
                <w:szCs w:val="26"/>
              </w:rPr>
              <w:t>,</w:t>
            </w:r>
          </w:p>
          <w:p w:rsidR="00763173" w:rsidRDefault="007C7804" w:rsidP="007C7804">
            <w:pPr>
              <w:ind w:left="567" w:hanging="567"/>
              <w:jc w:val="both"/>
              <w:rPr>
                <w:rFonts w:ascii="Times New Roman" w:hAnsi="Times New Roman" w:cs="Times New Roman"/>
                <w:sz w:val="26"/>
                <w:szCs w:val="26"/>
              </w:rPr>
            </w:pPr>
            <w:r w:rsidRPr="00046504">
              <w:rPr>
                <w:rFonts w:ascii="Times New Roman" w:hAnsi="Times New Roman" w:cs="Times New Roman"/>
                <w:sz w:val="26"/>
                <w:szCs w:val="26"/>
              </w:rPr>
              <w:t>физкультурно</w:t>
            </w:r>
            <w:r w:rsidR="00763173">
              <w:rPr>
                <w:rFonts w:ascii="Times New Roman" w:hAnsi="Times New Roman" w:cs="Times New Roman"/>
                <w:sz w:val="26"/>
                <w:szCs w:val="26"/>
              </w:rPr>
              <w:t xml:space="preserve"> -</w:t>
            </w:r>
            <w:r w:rsidRPr="00046504">
              <w:rPr>
                <w:rFonts w:ascii="Times New Roman" w:hAnsi="Times New Roman" w:cs="Times New Roman"/>
                <w:sz w:val="26"/>
                <w:szCs w:val="26"/>
              </w:rPr>
              <w:t xml:space="preserve"> оздоровительному, художественному, декоративно-творческо</w:t>
            </w:r>
            <w:r w:rsidR="00763173">
              <w:rPr>
                <w:rFonts w:ascii="Times New Roman" w:hAnsi="Times New Roman" w:cs="Times New Roman"/>
                <w:sz w:val="26"/>
                <w:szCs w:val="26"/>
              </w:rPr>
              <w:t>му, а также</w:t>
            </w:r>
          </w:p>
          <w:p w:rsidR="007C7804" w:rsidRDefault="007C7804" w:rsidP="007C7804">
            <w:pPr>
              <w:ind w:left="567" w:hanging="567"/>
              <w:jc w:val="both"/>
              <w:rPr>
                <w:rFonts w:ascii="Times New Roman" w:hAnsi="Times New Roman" w:cs="Times New Roman"/>
                <w:sz w:val="26"/>
                <w:szCs w:val="26"/>
              </w:rPr>
            </w:pPr>
            <w:r w:rsidRPr="00046504">
              <w:rPr>
                <w:rFonts w:ascii="Times New Roman" w:hAnsi="Times New Roman" w:cs="Times New Roman"/>
                <w:sz w:val="26"/>
                <w:szCs w:val="26"/>
              </w:rPr>
              <w:t xml:space="preserve">на повышение финансовой грамотности. </w:t>
            </w:r>
          </w:p>
          <w:p w:rsidR="00763173" w:rsidRPr="00CE554F" w:rsidRDefault="00763173" w:rsidP="00763173">
            <w:pPr>
              <w:ind w:firstLine="708"/>
              <w:jc w:val="both"/>
              <w:rPr>
                <w:rFonts w:ascii="Times New Roman" w:hAnsi="Times New Roman" w:cs="Times New Roman"/>
                <w:sz w:val="26"/>
                <w:szCs w:val="26"/>
              </w:rPr>
            </w:pPr>
            <w:r w:rsidRPr="00CE554F">
              <w:rPr>
                <w:rFonts w:ascii="Times New Roman" w:hAnsi="Times New Roman" w:cs="Times New Roman"/>
                <w:sz w:val="26"/>
                <w:szCs w:val="26"/>
              </w:rPr>
              <w:t>На базе ОУ сформировано 9 различных объединений по направлениям:</w:t>
            </w:r>
          </w:p>
          <w:p w:rsidR="00763173" w:rsidRPr="00CE554F" w:rsidRDefault="00763173" w:rsidP="00763173">
            <w:pPr>
              <w:rPr>
                <w:rFonts w:ascii="Times New Roman" w:hAnsi="Times New Roman" w:cs="Times New Roman"/>
                <w:color w:val="000000"/>
                <w:sz w:val="26"/>
                <w:szCs w:val="26"/>
              </w:rPr>
            </w:pPr>
            <w:r>
              <w:rPr>
                <w:rFonts w:ascii="Times New Roman" w:hAnsi="Times New Roman" w:cs="Times New Roman"/>
                <w:b/>
                <w:color w:val="000000"/>
                <w:sz w:val="26"/>
                <w:szCs w:val="26"/>
              </w:rPr>
              <w:t xml:space="preserve">Объединения по интересам </w:t>
            </w:r>
            <w:r w:rsidRPr="00CE554F">
              <w:rPr>
                <w:rFonts w:ascii="Times New Roman" w:hAnsi="Times New Roman" w:cs="Times New Roman"/>
                <w:b/>
                <w:color w:val="000000"/>
                <w:sz w:val="26"/>
                <w:szCs w:val="26"/>
              </w:rPr>
              <w:t>2018 г</w:t>
            </w:r>
            <w:r>
              <w:rPr>
                <w:rFonts w:ascii="Times New Roman" w:hAnsi="Times New Roman" w:cs="Times New Roman"/>
                <w:b/>
                <w:color w:val="000000"/>
                <w:sz w:val="26"/>
                <w:szCs w:val="26"/>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3"/>
              <w:gridCol w:w="4481"/>
            </w:tblGrid>
            <w:tr w:rsidR="00763173" w:rsidRPr="00CE554F" w:rsidTr="00FF02B6">
              <w:trPr>
                <w:trHeight w:val="220"/>
              </w:trPr>
              <w:tc>
                <w:tcPr>
                  <w:tcW w:w="4983" w:type="dxa"/>
                  <w:tcBorders>
                    <w:top w:val="single" w:sz="4" w:space="0" w:color="auto"/>
                    <w:left w:val="single" w:sz="4" w:space="0" w:color="auto"/>
                    <w:bottom w:val="single" w:sz="4" w:space="0" w:color="auto"/>
                    <w:right w:val="single" w:sz="4" w:space="0" w:color="auto"/>
                  </w:tcBorders>
                  <w:hideMark/>
                </w:tcPr>
                <w:p w:rsidR="00763173" w:rsidRPr="00CE554F" w:rsidRDefault="00763173" w:rsidP="007C6760">
                  <w:pPr>
                    <w:pStyle w:val="2"/>
                    <w:framePr w:hSpace="180" w:wrap="around" w:vAnchor="text" w:hAnchor="page" w:x="447" w:y="127"/>
                    <w:spacing w:before="0" w:line="240" w:lineRule="auto"/>
                    <w:rPr>
                      <w:rFonts w:ascii="Times New Roman" w:hAnsi="Times New Roman" w:cs="Times New Roman"/>
                      <w:bCs w:val="0"/>
                      <w:i/>
                    </w:rPr>
                  </w:pPr>
                  <w:r w:rsidRPr="00CE554F">
                    <w:rPr>
                      <w:rFonts w:ascii="Times New Roman" w:hAnsi="Times New Roman" w:cs="Times New Roman"/>
                      <w:color w:val="auto"/>
                    </w:rPr>
                    <w:t xml:space="preserve">Название </w:t>
                  </w:r>
                </w:p>
              </w:tc>
              <w:tc>
                <w:tcPr>
                  <w:tcW w:w="4481" w:type="dxa"/>
                  <w:tcBorders>
                    <w:top w:val="single" w:sz="4" w:space="0" w:color="auto"/>
                    <w:left w:val="single" w:sz="4" w:space="0" w:color="auto"/>
                    <w:bottom w:val="single" w:sz="4" w:space="0" w:color="auto"/>
                    <w:right w:val="single" w:sz="4" w:space="0" w:color="auto"/>
                  </w:tcBorders>
                  <w:hideMark/>
                </w:tcPr>
                <w:p w:rsidR="00763173" w:rsidRPr="00CE554F" w:rsidRDefault="00763173" w:rsidP="007C6760">
                  <w:pPr>
                    <w:framePr w:hSpace="180" w:wrap="around" w:vAnchor="text" w:hAnchor="page" w:x="447" w:y="127"/>
                    <w:spacing w:line="240" w:lineRule="auto"/>
                    <w:jc w:val="center"/>
                    <w:rPr>
                      <w:rFonts w:ascii="Times New Roman" w:hAnsi="Times New Roman" w:cs="Times New Roman"/>
                      <w:b/>
                      <w:bCs/>
                      <w:sz w:val="26"/>
                      <w:szCs w:val="26"/>
                    </w:rPr>
                  </w:pPr>
                  <w:r w:rsidRPr="00CE554F">
                    <w:rPr>
                      <w:rFonts w:ascii="Times New Roman" w:hAnsi="Times New Roman" w:cs="Times New Roman"/>
                      <w:b/>
                      <w:bCs/>
                      <w:sz w:val="26"/>
                      <w:szCs w:val="26"/>
                    </w:rPr>
                    <w:t xml:space="preserve">Руководитель  </w:t>
                  </w:r>
                </w:p>
              </w:tc>
            </w:tr>
            <w:tr w:rsidR="00763173" w:rsidRPr="00CE554F" w:rsidTr="00FF02B6">
              <w:trPr>
                <w:trHeight w:val="369"/>
              </w:trPr>
              <w:tc>
                <w:tcPr>
                  <w:tcW w:w="4983" w:type="dxa"/>
                  <w:tcBorders>
                    <w:top w:val="single" w:sz="4" w:space="0" w:color="auto"/>
                    <w:left w:val="single" w:sz="4" w:space="0" w:color="auto"/>
                    <w:bottom w:val="single" w:sz="4" w:space="0" w:color="auto"/>
                    <w:right w:val="single" w:sz="4" w:space="0" w:color="auto"/>
                  </w:tcBorders>
                  <w:hideMark/>
                </w:tcPr>
                <w:p w:rsidR="00763173" w:rsidRPr="00CE554F" w:rsidRDefault="00763173" w:rsidP="007C6760">
                  <w:pPr>
                    <w:framePr w:hSpace="180" w:wrap="around" w:vAnchor="text" w:hAnchor="page" w:x="447" w:y="127"/>
                    <w:spacing w:after="0" w:line="240" w:lineRule="auto"/>
                    <w:rPr>
                      <w:rFonts w:ascii="Times New Roman" w:hAnsi="Times New Roman" w:cs="Times New Roman"/>
                      <w:sz w:val="26"/>
                      <w:szCs w:val="26"/>
                    </w:rPr>
                  </w:pPr>
                  <w:r w:rsidRPr="00CE554F">
                    <w:rPr>
                      <w:rFonts w:ascii="Times New Roman" w:hAnsi="Times New Roman" w:cs="Times New Roman"/>
                      <w:sz w:val="26"/>
                      <w:szCs w:val="26"/>
                    </w:rPr>
                    <w:t>«На все руки»</w:t>
                  </w:r>
                </w:p>
              </w:tc>
              <w:tc>
                <w:tcPr>
                  <w:tcW w:w="4481" w:type="dxa"/>
                  <w:tcBorders>
                    <w:top w:val="single" w:sz="4" w:space="0" w:color="auto"/>
                    <w:left w:val="single" w:sz="4" w:space="0" w:color="auto"/>
                    <w:bottom w:val="single" w:sz="4" w:space="0" w:color="auto"/>
                    <w:right w:val="single" w:sz="4" w:space="0" w:color="auto"/>
                  </w:tcBorders>
                  <w:hideMark/>
                </w:tcPr>
                <w:p w:rsidR="00763173" w:rsidRPr="00CE554F" w:rsidRDefault="00763173" w:rsidP="007C6760">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Горкунов И.А.</w:t>
                  </w:r>
                </w:p>
              </w:tc>
            </w:tr>
            <w:tr w:rsidR="00763173" w:rsidRPr="00CE554F" w:rsidTr="00FF02B6">
              <w:trPr>
                <w:trHeight w:val="369"/>
              </w:trPr>
              <w:tc>
                <w:tcPr>
                  <w:tcW w:w="4983" w:type="dxa"/>
                  <w:tcBorders>
                    <w:top w:val="single" w:sz="4" w:space="0" w:color="auto"/>
                    <w:left w:val="single" w:sz="4" w:space="0" w:color="auto"/>
                    <w:bottom w:val="single" w:sz="4" w:space="0" w:color="auto"/>
                    <w:right w:val="single" w:sz="4" w:space="0" w:color="auto"/>
                  </w:tcBorders>
                </w:tcPr>
                <w:p w:rsidR="00763173" w:rsidRPr="00CE554F" w:rsidRDefault="00763173" w:rsidP="007C6760">
                  <w:pPr>
                    <w:framePr w:hSpace="180" w:wrap="around" w:vAnchor="text" w:hAnchor="page" w:x="447" w:y="127"/>
                    <w:spacing w:after="0" w:line="240" w:lineRule="auto"/>
                    <w:rPr>
                      <w:rFonts w:ascii="Times New Roman" w:hAnsi="Times New Roman" w:cs="Times New Roman"/>
                      <w:sz w:val="26"/>
                      <w:szCs w:val="26"/>
                    </w:rPr>
                  </w:pPr>
                  <w:r w:rsidRPr="00CE554F">
                    <w:rPr>
                      <w:rFonts w:ascii="Times New Roman" w:hAnsi="Times New Roman" w:cs="Times New Roman"/>
                      <w:sz w:val="26"/>
                      <w:szCs w:val="26"/>
                    </w:rPr>
                    <w:t>«Общая физическая подготовка»</w:t>
                  </w:r>
                </w:p>
              </w:tc>
              <w:tc>
                <w:tcPr>
                  <w:tcW w:w="4481" w:type="dxa"/>
                  <w:tcBorders>
                    <w:top w:val="single" w:sz="4" w:space="0" w:color="auto"/>
                    <w:left w:val="single" w:sz="4" w:space="0" w:color="auto"/>
                    <w:bottom w:val="single" w:sz="4" w:space="0" w:color="auto"/>
                    <w:right w:val="single" w:sz="4" w:space="0" w:color="auto"/>
                  </w:tcBorders>
                </w:tcPr>
                <w:p w:rsidR="00763173" w:rsidRPr="00CE554F" w:rsidRDefault="00763173" w:rsidP="007C6760">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Якимов В.С.</w:t>
                  </w:r>
                </w:p>
              </w:tc>
            </w:tr>
            <w:tr w:rsidR="00763173" w:rsidRPr="00CE554F" w:rsidTr="00FF02B6">
              <w:trPr>
                <w:trHeight w:val="369"/>
              </w:trPr>
              <w:tc>
                <w:tcPr>
                  <w:tcW w:w="4983" w:type="dxa"/>
                  <w:tcBorders>
                    <w:top w:val="single" w:sz="4" w:space="0" w:color="auto"/>
                    <w:left w:val="single" w:sz="4" w:space="0" w:color="auto"/>
                    <w:bottom w:val="single" w:sz="4" w:space="0" w:color="auto"/>
                    <w:right w:val="single" w:sz="4" w:space="0" w:color="auto"/>
                  </w:tcBorders>
                </w:tcPr>
                <w:p w:rsidR="00763173" w:rsidRPr="00CE554F" w:rsidRDefault="00763173" w:rsidP="007C6760">
                  <w:pPr>
                    <w:framePr w:hSpace="180" w:wrap="around" w:vAnchor="text" w:hAnchor="page" w:x="447" w:y="127"/>
                    <w:spacing w:after="0" w:line="240" w:lineRule="auto"/>
                    <w:rPr>
                      <w:rFonts w:ascii="Times New Roman" w:hAnsi="Times New Roman" w:cs="Times New Roman"/>
                      <w:sz w:val="26"/>
                      <w:szCs w:val="26"/>
                    </w:rPr>
                  </w:pPr>
                  <w:r w:rsidRPr="00CE554F">
                    <w:rPr>
                      <w:rFonts w:ascii="Times New Roman" w:hAnsi="Times New Roman" w:cs="Times New Roman"/>
                      <w:sz w:val="26"/>
                      <w:szCs w:val="26"/>
                    </w:rPr>
                    <w:t>«Настольный теннис» (девочки)</w:t>
                  </w:r>
                </w:p>
              </w:tc>
              <w:tc>
                <w:tcPr>
                  <w:tcW w:w="4481" w:type="dxa"/>
                  <w:tcBorders>
                    <w:top w:val="single" w:sz="4" w:space="0" w:color="auto"/>
                    <w:left w:val="single" w:sz="4" w:space="0" w:color="auto"/>
                    <w:bottom w:val="single" w:sz="4" w:space="0" w:color="auto"/>
                    <w:right w:val="single" w:sz="4" w:space="0" w:color="auto"/>
                  </w:tcBorders>
                </w:tcPr>
                <w:p w:rsidR="00763173" w:rsidRPr="00CE554F" w:rsidRDefault="00763173" w:rsidP="007C6760">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Горкунов И.А.</w:t>
                  </w:r>
                </w:p>
              </w:tc>
            </w:tr>
            <w:tr w:rsidR="00763173" w:rsidRPr="00CE554F" w:rsidTr="00FF02B6">
              <w:trPr>
                <w:trHeight w:val="369"/>
              </w:trPr>
              <w:tc>
                <w:tcPr>
                  <w:tcW w:w="4983" w:type="dxa"/>
                  <w:tcBorders>
                    <w:top w:val="single" w:sz="4" w:space="0" w:color="auto"/>
                    <w:left w:val="single" w:sz="4" w:space="0" w:color="auto"/>
                    <w:bottom w:val="single" w:sz="4" w:space="0" w:color="auto"/>
                    <w:right w:val="single" w:sz="4" w:space="0" w:color="auto"/>
                  </w:tcBorders>
                </w:tcPr>
                <w:p w:rsidR="00763173" w:rsidRPr="00CE554F" w:rsidRDefault="00763173" w:rsidP="007C6760">
                  <w:pPr>
                    <w:framePr w:hSpace="180" w:wrap="around" w:vAnchor="text" w:hAnchor="page" w:x="447" w:y="127"/>
                    <w:spacing w:after="0" w:line="240" w:lineRule="auto"/>
                    <w:rPr>
                      <w:rFonts w:ascii="Times New Roman" w:hAnsi="Times New Roman" w:cs="Times New Roman"/>
                      <w:sz w:val="26"/>
                      <w:szCs w:val="26"/>
                    </w:rPr>
                  </w:pPr>
                  <w:r w:rsidRPr="00CE554F">
                    <w:rPr>
                      <w:rFonts w:ascii="Times New Roman" w:hAnsi="Times New Roman" w:cs="Times New Roman"/>
                      <w:sz w:val="26"/>
                      <w:szCs w:val="26"/>
                    </w:rPr>
                    <w:t>«Настольный теннис» (мальчики)</w:t>
                  </w:r>
                </w:p>
              </w:tc>
              <w:tc>
                <w:tcPr>
                  <w:tcW w:w="4481" w:type="dxa"/>
                  <w:tcBorders>
                    <w:top w:val="single" w:sz="4" w:space="0" w:color="auto"/>
                    <w:left w:val="single" w:sz="4" w:space="0" w:color="auto"/>
                    <w:bottom w:val="single" w:sz="4" w:space="0" w:color="auto"/>
                    <w:right w:val="single" w:sz="4" w:space="0" w:color="auto"/>
                  </w:tcBorders>
                </w:tcPr>
                <w:p w:rsidR="00763173" w:rsidRPr="00CE554F" w:rsidRDefault="00763173" w:rsidP="007C6760">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Якимов В.С.</w:t>
                  </w:r>
                </w:p>
              </w:tc>
            </w:tr>
            <w:tr w:rsidR="00763173" w:rsidRPr="00CE554F" w:rsidTr="00FF02B6">
              <w:trPr>
                <w:trHeight w:val="260"/>
              </w:trPr>
              <w:tc>
                <w:tcPr>
                  <w:tcW w:w="4983" w:type="dxa"/>
                  <w:tcBorders>
                    <w:top w:val="single" w:sz="4" w:space="0" w:color="auto"/>
                    <w:left w:val="single" w:sz="4" w:space="0" w:color="auto"/>
                    <w:bottom w:val="single" w:sz="4" w:space="0" w:color="auto"/>
                    <w:right w:val="single" w:sz="4" w:space="0" w:color="auto"/>
                  </w:tcBorders>
                  <w:hideMark/>
                </w:tcPr>
                <w:p w:rsidR="00763173" w:rsidRPr="00CE554F" w:rsidRDefault="00763173" w:rsidP="007C6760">
                  <w:pPr>
                    <w:framePr w:hSpace="180" w:wrap="around" w:vAnchor="text" w:hAnchor="page" w:x="447" w:y="127"/>
                    <w:spacing w:after="0" w:line="240" w:lineRule="auto"/>
                    <w:rPr>
                      <w:rFonts w:ascii="Times New Roman" w:hAnsi="Times New Roman" w:cs="Times New Roman"/>
                      <w:sz w:val="26"/>
                      <w:szCs w:val="26"/>
                    </w:rPr>
                  </w:pPr>
                  <w:r w:rsidRPr="00CE554F">
                    <w:rPr>
                      <w:rFonts w:ascii="Times New Roman" w:hAnsi="Times New Roman" w:cs="Times New Roman"/>
                      <w:sz w:val="26"/>
                      <w:szCs w:val="26"/>
                    </w:rPr>
                    <w:t>«Школа танца»</w:t>
                  </w:r>
                </w:p>
              </w:tc>
              <w:tc>
                <w:tcPr>
                  <w:tcW w:w="4481" w:type="dxa"/>
                  <w:tcBorders>
                    <w:top w:val="single" w:sz="4" w:space="0" w:color="auto"/>
                    <w:left w:val="single" w:sz="4" w:space="0" w:color="auto"/>
                    <w:bottom w:val="single" w:sz="4" w:space="0" w:color="auto"/>
                    <w:right w:val="single" w:sz="4" w:space="0" w:color="auto"/>
                  </w:tcBorders>
                  <w:hideMark/>
                </w:tcPr>
                <w:p w:rsidR="00763173" w:rsidRPr="00CE554F" w:rsidRDefault="00763173" w:rsidP="007C6760">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Попова Е.Ю.</w:t>
                  </w:r>
                </w:p>
              </w:tc>
            </w:tr>
            <w:tr w:rsidR="00763173" w:rsidRPr="00CE554F" w:rsidTr="00FF02B6">
              <w:trPr>
                <w:trHeight w:val="351"/>
              </w:trPr>
              <w:tc>
                <w:tcPr>
                  <w:tcW w:w="4983" w:type="dxa"/>
                  <w:tcBorders>
                    <w:top w:val="single" w:sz="4" w:space="0" w:color="auto"/>
                    <w:left w:val="single" w:sz="4" w:space="0" w:color="auto"/>
                    <w:bottom w:val="single" w:sz="4" w:space="0" w:color="auto"/>
                    <w:right w:val="single" w:sz="4" w:space="0" w:color="auto"/>
                  </w:tcBorders>
                  <w:hideMark/>
                </w:tcPr>
                <w:p w:rsidR="00763173" w:rsidRPr="00CE554F" w:rsidRDefault="00763173" w:rsidP="007C6760">
                  <w:pPr>
                    <w:framePr w:hSpace="180" w:wrap="around" w:vAnchor="text" w:hAnchor="page" w:x="447" w:y="127"/>
                    <w:spacing w:after="0" w:line="240" w:lineRule="auto"/>
                    <w:rPr>
                      <w:rFonts w:ascii="Times New Roman" w:hAnsi="Times New Roman" w:cs="Times New Roman"/>
                      <w:sz w:val="26"/>
                      <w:szCs w:val="26"/>
                    </w:rPr>
                  </w:pPr>
                  <w:r w:rsidRPr="00CE554F">
                    <w:rPr>
                      <w:rFonts w:ascii="Times New Roman" w:hAnsi="Times New Roman" w:cs="Times New Roman"/>
                      <w:sz w:val="26"/>
                      <w:szCs w:val="26"/>
                    </w:rPr>
                    <w:t>«Хочу всё знать»</w:t>
                  </w:r>
                </w:p>
              </w:tc>
              <w:tc>
                <w:tcPr>
                  <w:tcW w:w="4481" w:type="dxa"/>
                  <w:tcBorders>
                    <w:top w:val="single" w:sz="4" w:space="0" w:color="auto"/>
                    <w:left w:val="single" w:sz="4" w:space="0" w:color="auto"/>
                    <w:bottom w:val="single" w:sz="4" w:space="0" w:color="auto"/>
                    <w:right w:val="single" w:sz="4" w:space="0" w:color="auto"/>
                  </w:tcBorders>
                  <w:hideMark/>
                </w:tcPr>
                <w:p w:rsidR="00763173" w:rsidRPr="00CE554F" w:rsidRDefault="00763173" w:rsidP="007C6760">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Брагина Н.В.</w:t>
                  </w:r>
                </w:p>
              </w:tc>
            </w:tr>
            <w:tr w:rsidR="00763173" w:rsidRPr="00CE554F" w:rsidTr="00FF02B6">
              <w:trPr>
                <w:trHeight w:val="271"/>
              </w:trPr>
              <w:tc>
                <w:tcPr>
                  <w:tcW w:w="4983" w:type="dxa"/>
                  <w:tcBorders>
                    <w:top w:val="single" w:sz="4" w:space="0" w:color="auto"/>
                    <w:left w:val="single" w:sz="4" w:space="0" w:color="auto"/>
                    <w:bottom w:val="single" w:sz="4" w:space="0" w:color="auto"/>
                    <w:right w:val="single" w:sz="4" w:space="0" w:color="auto"/>
                  </w:tcBorders>
                  <w:hideMark/>
                </w:tcPr>
                <w:p w:rsidR="00763173" w:rsidRPr="00CE554F" w:rsidRDefault="00763173" w:rsidP="007C6760">
                  <w:pPr>
                    <w:framePr w:hSpace="180" w:wrap="around" w:vAnchor="text" w:hAnchor="page" w:x="447" w:y="127"/>
                    <w:spacing w:after="0" w:line="240" w:lineRule="auto"/>
                    <w:rPr>
                      <w:rFonts w:ascii="Times New Roman" w:hAnsi="Times New Roman" w:cs="Times New Roman"/>
                      <w:sz w:val="26"/>
                      <w:szCs w:val="26"/>
                    </w:rPr>
                  </w:pPr>
                  <w:r w:rsidRPr="00CE554F">
                    <w:rPr>
                      <w:rFonts w:ascii="Times New Roman" w:hAnsi="Times New Roman" w:cs="Times New Roman"/>
                      <w:sz w:val="26"/>
                      <w:szCs w:val="26"/>
                    </w:rPr>
                    <w:t>«Музей и дети»</w:t>
                  </w:r>
                </w:p>
              </w:tc>
              <w:tc>
                <w:tcPr>
                  <w:tcW w:w="4481" w:type="dxa"/>
                  <w:tcBorders>
                    <w:top w:val="single" w:sz="4" w:space="0" w:color="auto"/>
                    <w:left w:val="single" w:sz="4" w:space="0" w:color="auto"/>
                    <w:bottom w:val="single" w:sz="4" w:space="0" w:color="auto"/>
                    <w:right w:val="single" w:sz="4" w:space="0" w:color="auto"/>
                  </w:tcBorders>
                  <w:hideMark/>
                </w:tcPr>
                <w:p w:rsidR="00763173" w:rsidRPr="00CE554F" w:rsidRDefault="00763173" w:rsidP="007C6760">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Долинова Н.А.</w:t>
                  </w:r>
                </w:p>
              </w:tc>
            </w:tr>
            <w:tr w:rsidR="00763173" w:rsidRPr="00CE554F" w:rsidTr="00FF02B6">
              <w:trPr>
                <w:trHeight w:val="233"/>
              </w:trPr>
              <w:tc>
                <w:tcPr>
                  <w:tcW w:w="4983" w:type="dxa"/>
                  <w:tcBorders>
                    <w:top w:val="single" w:sz="4" w:space="0" w:color="auto"/>
                    <w:left w:val="single" w:sz="4" w:space="0" w:color="auto"/>
                    <w:bottom w:val="single" w:sz="4" w:space="0" w:color="auto"/>
                    <w:right w:val="single" w:sz="4" w:space="0" w:color="auto"/>
                  </w:tcBorders>
                  <w:hideMark/>
                </w:tcPr>
                <w:p w:rsidR="00763173" w:rsidRPr="00CE554F" w:rsidRDefault="00763173" w:rsidP="007C6760">
                  <w:pPr>
                    <w:framePr w:hSpace="180" w:wrap="around" w:vAnchor="text" w:hAnchor="page" w:x="447" w:y="127"/>
                    <w:spacing w:after="0" w:line="240" w:lineRule="auto"/>
                    <w:rPr>
                      <w:rFonts w:ascii="Times New Roman" w:hAnsi="Times New Roman" w:cs="Times New Roman"/>
                      <w:sz w:val="26"/>
                      <w:szCs w:val="26"/>
                    </w:rPr>
                  </w:pPr>
                  <w:r w:rsidRPr="00CE554F">
                    <w:rPr>
                      <w:rFonts w:ascii="Times New Roman" w:hAnsi="Times New Roman" w:cs="Times New Roman"/>
                      <w:sz w:val="26"/>
                      <w:szCs w:val="26"/>
                    </w:rPr>
                    <w:t>«Рукодельница»</w:t>
                  </w:r>
                </w:p>
              </w:tc>
              <w:tc>
                <w:tcPr>
                  <w:tcW w:w="4481" w:type="dxa"/>
                  <w:tcBorders>
                    <w:top w:val="single" w:sz="4" w:space="0" w:color="auto"/>
                    <w:left w:val="single" w:sz="4" w:space="0" w:color="auto"/>
                    <w:bottom w:val="single" w:sz="4" w:space="0" w:color="auto"/>
                    <w:right w:val="single" w:sz="4" w:space="0" w:color="auto"/>
                  </w:tcBorders>
                  <w:hideMark/>
                </w:tcPr>
                <w:p w:rsidR="00763173" w:rsidRPr="00CE554F" w:rsidRDefault="00763173" w:rsidP="007C6760">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Шубина С.А.</w:t>
                  </w:r>
                </w:p>
              </w:tc>
            </w:tr>
            <w:tr w:rsidR="00763173" w:rsidRPr="00CE554F" w:rsidTr="00FF02B6">
              <w:trPr>
                <w:trHeight w:val="284"/>
              </w:trPr>
              <w:tc>
                <w:tcPr>
                  <w:tcW w:w="4983" w:type="dxa"/>
                  <w:tcBorders>
                    <w:top w:val="single" w:sz="4" w:space="0" w:color="auto"/>
                    <w:left w:val="single" w:sz="4" w:space="0" w:color="auto"/>
                    <w:bottom w:val="single" w:sz="4" w:space="0" w:color="auto"/>
                    <w:right w:val="single" w:sz="4" w:space="0" w:color="auto"/>
                  </w:tcBorders>
                  <w:hideMark/>
                </w:tcPr>
                <w:p w:rsidR="00763173" w:rsidRPr="00CE554F" w:rsidRDefault="00763173" w:rsidP="007C6760">
                  <w:pPr>
                    <w:framePr w:hSpace="180" w:wrap="around" w:vAnchor="text" w:hAnchor="page" w:x="447" w:y="127"/>
                    <w:spacing w:after="0" w:line="240" w:lineRule="auto"/>
                    <w:rPr>
                      <w:rFonts w:ascii="Times New Roman" w:hAnsi="Times New Roman" w:cs="Times New Roman"/>
                      <w:sz w:val="26"/>
                      <w:szCs w:val="26"/>
                    </w:rPr>
                  </w:pPr>
                  <w:r w:rsidRPr="00CE554F">
                    <w:rPr>
                      <w:rFonts w:ascii="Times New Roman" w:hAnsi="Times New Roman" w:cs="Times New Roman"/>
                      <w:sz w:val="26"/>
                      <w:szCs w:val="26"/>
                    </w:rPr>
                    <w:t>«Юный эколог»</w:t>
                  </w:r>
                </w:p>
              </w:tc>
              <w:tc>
                <w:tcPr>
                  <w:tcW w:w="4481" w:type="dxa"/>
                  <w:tcBorders>
                    <w:top w:val="single" w:sz="4" w:space="0" w:color="auto"/>
                    <w:left w:val="single" w:sz="4" w:space="0" w:color="auto"/>
                    <w:bottom w:val="single" w:sz="4" w:space="0" w:color="auto"/>
                    <w:right w:val="single" w:sz="4" w:space="0" w:color="auto"/>
                  </w:tcBorders>
                  <w:hideMark/>
                </w:tcPr>
                <w:p w:rsidR="00763173" w:rsidRPr="00CE554F" w:rsidRDefault="00763173" w:rsidP="007C6760">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Попова О.В.</w:t>
                  </w:r>
                </w:p>
              </w:tc>
            </w:tr>
          </w:tbl>
          <w:p w:rsidR="00046504" w:rsidRPr="00046504" w:rsidRDefault="00046504" w:rsidP="00763173">
            <w:pPr>
              <w:jc w:val="both"/>
              <w:rPr>
                <w:rFonts w:ascii="Times New Roman" w:hAnsi="Times New Roman" w:cs="Times New Roman"/>
                <w:sz w:val="26"/>
                <w:szCs w:val="26"/>
                <w:lang w:eastAsia="ar-SA"/>
              </w:rPr>
            </w:pPr>
          </w:p>
          <w:p w:rsidR="00763173" w:rsidRDefault="007C7804" w:rsidP="007C7804">
            <w:pPr>
              <w:ind w:left="567" w:hanging="567"/>
              <w:jc w:val="both"/>
              <w:rPr>
                <w:rFonts w:ascii="Times New Roman" w:hAnsi="Times New Roman" w:cs="Times New Roman"/>
                <w:sz w:val="26"/>
                <w:szCs w:val="26"/>
              </w:rPr>
            </w:pPr>
            <w:r w:rsidRPr="00046504">
              <w:rPr>
                <w:rFonts w:ascii="Times New Roman" w:hAnsi="Times New Roman" w:cs="Times New Roman"/>
                <w:sz w:val="26"/>
                <w:szCs w:val="26"/>
              </w:rPr>
              <w:t xml:space="preserve">В) </w:t>
            </w:r>
            <w:r w:rsidRPr="00046504">
              <w:rPr>
                <w:rFonts w:ascii="Times New Roman" w:hAnsi="Times New Roman" w:cs="Times New Roman"/>
                <w:sz w:val="26"/>
                <w:szCs w:val="26"/>
              </w:rPr>
              <w:tab/>
              <w:t xml:space="preserve">Сетевое </w:t>
            </w:r>
            <w:proofErr w:type="gramStart"/>
            <w:r w:rsidRPr="00046504">
              <w:rPr>
                <w:rFonts w:ascii="Times New Roman" w:hAnsi="Times New Roman" w:cs="Times New Roman"/>
                <w:sz w:val="26"/>
                <w:szCs w:val="26"/>
              </w:rPr>
              <w:t>взаимодействие  с</w:t>
            </w:r>
            <w:proofErr w:type="gramEnd"/>
            <w:r w:rsidRPr="00046504">
              <w:rPr>
                <w:rFonts w:ascii="Times New Roman" w:hAnsi="Times New Roman" w:cs="Times New Roman"/>
                <w:sz w:val="26"/>
                <w:szCs w:val="26"/>
              </w:rPr>
              <w:t xml:space="preserve"> учреждениями дополнительного образования </w:t>
            </w:r>
            <w:r w:rsidR="00763173">
              <w:rPr>
                <w:rFonts w:ascii="Times New Roman" w:hAnsi="Times New Roman" w:cs="Times New Roman"/>
                <w:sz w:val="26"/>
                <w:szCs w:val="26"/>
              </w:rPr>
              <w:t>г.</w:t>
            </w:r>
          </w:p>
          <w:p w:rsidR="00763173" w:rsidRDefault="007C7804" w:rsidP="007C7804">
            <w:pPr>
              <w:ind w:left="567" w:hanging="567"/>
              <w:jc w:val="both"/>
              <w:rPr>
                <w:rFonts w:ascii="Times New Roman" w:hAnsi="Times New Roman" w:cs="Times New Roman"/>
                <w:sz w:val="26"/>
                <w:szCs w:val="26"/>
              </w:rPr>
            </w:pPr>
            <w:r w:rsidRPr="00046504">
              <w:rPr>
                <w:rFonts w:ascii="Times New Roman" w:hAnsi="Times New Roman" w:cs="Times New Roman"/>
                <w:sz w:val="26"/>
                <w:szCs w:val="26"/>
              </w:rPr>
              <w:t>Красноуфимска, которые находятся в шаговой доступности от образовательного</w:t>
            </w:r>
          </w:p>
          <w:p w:rsidR="007C7804" w:rsidRDefault="00763173" w:rsidP="007C7804">
            <w:pPr>
              <w:ind w:left="567" w:hanging="567"/>
              <w:jc w:val="both"/>
              <w:rPr>
                <w:rFonts w:ascii="Times New Roman" w:hAnsi="Times New Roman" w:cs="Times New Roman"/>
                <w:sz w:val="26"/>
                <w:szCs w:val="26"/>
                <w:shd w:val="clear" w:color="auto" w:fill="FFFFFF"/>
              </w:rPr>
            </w:pPr>
            <w:r w:rsidRPr="00046504">
              <w:rPr>
                <w:rFonts w:ascii="Times New Roman" w:hAnsi="Times New Roman" w:cs="Times New Roman"/>
                <w:sz w:val="26"/>
                <w:szCs w:val="26"/>
              </w:rPr>
              <w:t>У</w:t>
            </w:r>
            <w:r w:rsidR="007C7804" w:rsidRPr="00046504">
              <w:rPr>
                <w:rFonts w:ascii="Times New Roman" w:hAnsi="Times New Roman" w:cs="Times New Roman"/>
                <w:sz w:val="26"/>
                <w:szCs w:val="26"/>
              </w:rPr>
              <w:t>чреждения</w:t>
            </w:r>
            <w:r>
              <w:rPr>
                <w:rFonts w:ascii="Times New Roman" w:hAnsi="Times New Roman" w:cs="Times New Roman"/>
                <w:sz w:val="26"/>
                <w:szCs w:val="26"/>
              </w:rPr>
              <w:t>.</w:t>
            </w:r>
          </w:p>
          <w:p w:rsidR="00763173" w:rsidRDefault="00763173" w:rsidP="00763173">
            <w:pPr>
              <w:ind w:firstLine="709"/>
              <w:jc w:val="both"/>
              <w:rPr>
                <w:rFonts w:ascii="Times New Roman" w:hAnsi="Times New Roman" w:cs="Times New Roman"/>
                <w:sz w:val="26"/>
                <w:szCs w:val="26"/>
              </w:rPr>
            </w:pPr>
            <w:r w:rsidRPr="00CE554F">
              <w:rPr>
                <w:rFonts w:ascii="Times New Roman" w:hAnsi="Times New Roman" w:cs="Times New Roman"/>
                <w:sz w:val="26"/>
                <w:szCs w:val="26"/>
              </w:rPr>
              <w:t xml:space="preserve">С целью удовлетворения потребностей обучающихся и расширения возможностей образовательного учреждения, на протяжении  уже многих лет для ведения </w:t>
            </w:r>
            <w:r>
              <w:rPr>
                <w:rFonts w:ascii="Times New Roman" w:hAnsi="Times New Roman" w:cs="Times New Roman"/>
                <w:sz w:val="26"/>
                <w:szCs w:val="26"/>
              </w:rPr>
              <w:t xml:space="preserve">дополнительного образования </w:t>
            </w:r>
            <w:r w:rsidRPr="00CE554F">
              <w:rPr>
                <w:rFonts w:ascii="Times New Roman" w:hAnsi="Times New Roman" w:cs="Times New Roman"/>
                <w:sz w:val="26"/>
                <w:szCs w:val="26"/>
              </w:rPr>
              <w:t xml:space="preserve"> привлекается специалист</w:t>
            </w:r>
            <w:r>
              <w:rPr>
                <w:rFonts w:ascii="Times New Roman" w:hAnsi="Times New Roman" w:cs="Times New Roman"/>
                <w:sz w:val="26"/>
                <w:szCs w:val="26"/>
              </w:rPr>
              <w:t>ы</w:t>
            </w:r>
            <w:r w:rsidRPr="00CE554F">
              <w:rPr>
                <w:rFonts w:ascii="Times New Roman" w:hAnsi="Times New Roman" w:cs="Times New Roman"/>
                <w:sz w:val="26"/>
                <w:szCs w:val="26"/>
              </w:rPr>
              <w:t xml:space="preserve">  </w:t>
            </w:r>
            <w:r w:rsidRPr="00046504">
              <w:rPr>
                <w:rFonts w:ascii="Times New Roman" w:hAnsi="Times New Roman" w:cs="Times New Roman"/>
                <w:sz w:val="26"/>
                <w:szCs w:val="26"/>
                <w:shd w:val="clear" w:color="auto" w:fill="FFFFFF"/>
              </w:rPr>
              <w:t>МБОУ ДОД</w:t>
            </w:r>
            <w:r w:rsidRPr="00046504">
              <w:rPr>
                <w:rFonts w:ascii="Times New Roman" w:hAnsi="Times New Roman" w:cs="Times New Roman"/>
                <w:sz w:val="26"/>
                <w:szCs w:val="26"/>
              </w:rPr>
              <w:t xml:space="preserve"> </w:t>
            </w:r>
            <w:r w:rsidRPr="00046504">
              <w:rPr>
                <w:rFonts w:ascii="Times New Roman" w:hAnsi="Times New Roman" w:cs="Times New Roman"/>
                <w:sz w:val="26"/>
                <w:szCs w:val="26"/>
                <w:shd w:val="clear" w:color="auto" w:fill="FFFFFF"/>
              </w:rPr>
              <w:t xml:space="preserve">СЮТ; МАУДО </w:t>
            </w:r>
            <w:r w:rsidRPr="00046504">
              <w:rPr>
                <w:rFonts w:ascii="Times New Roman" w:hAnsi="Times New Roman" w:cs="Times New Roman"/>
                <w:sz w:val="26"/>
                <w:szCs w:val="26"/>
                <w:shd w:val="clear" w:color="auto" w:fill="FFFFFF"/>
              </w:rPr>
              <w:lastRenderedPageBreak/>
              <w:t>«Дворец творчества»; Центр культуры и Досуга г. Красноуфимск.</w:t>
            </w:r>
            <w:r>
              <w:rPr>
                <w:rFonts w:ascii="Times New Roman" w:hAnsi="Times New Roman" w:cs="Times New Roman"/>
                <w:sz w:val="26"/>
                <w:szCs w:val="26"/>
                <w:shd w:val="clear" w:color="auto" w:fill="FFFFFF"/>
              </w:rPr>
              <w:t xml:space="preserve"> </w:t>
            </w:r>
          </w:p>
          <w:p w:rsidR="00046504" w:rsidRPr="00763173" w:rsidRDefault="00763173" w:rsidP="00763173">
            <w:pPr>
              <w:ind w:firstLine="709"/>
              <w:jc w:val="both"/>
              <w:rPr>
                <w:rFonts w:ascii="Times New Roman" w:hAnsi="Times New Roman" w:cs="Times New Roman"/>
                <w:sz w:val="26"/>
                <w:szCs w:val="26"/>
              </w:rPr>
            </w:pPr>
            <w:r w:rsidRPr="00CE554F">
              <w:rPr>
                <w:rFonts w:ascii="Times New Roman" w:hAnsi="Times New Roman" w:cs="Times New Roman"/>
                <w:sz w:val="26"/>
                <w:szCs w:val="26"/>
              </w:rPr>
              <w:t>Для получения лучшего результата в освоении программы спортивно-оздоровительной направленности «Хочу всё знать» занятия Брагиной Н.В. проводятся на базе МБОУ ДОД СЮТ с применением специального туристического оборудования,  т.е. осуществляется м</w:t>
            </w:r>
            <w:r>
              <w:rPr>
                <w:rFonts w:ascii="Times New Roman" w:hAnsi="Times New Roman" w:cs="Times New Roman"/>
                <w:sz w:val="26"/>
                <w:szCs w:val="26"/>
              </w:rPr>
              <w:t>ежведомственное взаимодействие.</w:t>
            </w:r>
          </w:p>
          <w:p w:rsidR="00046504" w:rsidRPr="00046504" w:rsidRDefault="007C7804" w:rsidP="002318B4">
            <w:pPr>
              <w:ind w:left="567" w:hanging="567"/>
              <w:jc w:val="both"/>
              <w:rPr>
                <w:rFonts w:ascii="Times New Roman" w:hAnsi="Times New Roman" w:cs="Times New Roman"/>
                <w:sz w:val="26"/>
                <w:szCs w:val="26"/>
              </w:rPr>
            </w:pPr>
            <w:r w:rsidRPr="00046504">
              <w:rPr>
                <w:rFonts w:ascii="Times New Roman" w:hAnsi="Times New Roman" w:cs="Times New Roman"/>
                <w:sz w:val="26"/>
                <w:szCs w:val="26"/>
              </w:rPr>
              <w:t xml:space="preserve">Г) </w:t>
            </w:r>
            <w:r w:rsidRPr="00046504">
              <w:rPr>
                <w:rFonts w:ascii="Times New Roman" w:hAnsi="Times New Roman" w:cs="Times New Roman"/>
                <w:sz w:val="26"/>
                <w:szCs w:val="26"/>
              </w:rPr>
              <w:tab/>
            </w:r>
            <w:hyperlink r:id="rId19" w:history="1">
              <w:r w:rsidRPr="00AC68BF">
                <w:rPr>
                  <w:rStyle w:val="a8"/>
                  <w:rFonts w:ascii="Times New Roman" w:hAnsi="Times New Roman" w:cs="Times New Roman"/>
                  <w:sz w:val="26"/>
                  <w:szCs w:val="26"/>
                </w:rPr>
                <w:t>Воспитательную работу</w:t>
              </w:r>
            </w:hyperlink>
            <w:r w:rsidRPr="00046504">
              <w:rPr>
                <w:rFonts w:ascii="Times New Roman" w:hAnsi="Times New Roman" w:cs="Times New Roman"/>
                <w:sz w:val="26"/>
                <w:szCs w:val="26"/>
              </w:rPr>
              <w:t xml:space="preserve">: традиционные </w:t>
            </w:r>
            <w:r w:rsidR="00046504">
              <w:rPr>
                <w:rFonts w:ascii="Times New Roman" w:hAnsi="Times New Roman" w:cs="Times New Roman"/>
                <w:sz w:val="26"/>
                <w:szCs w:val="26"/>
              </w:rPr>
              <w:t>коллективно творческие дела</w:t>
            </w:r>
            <w:r w:rsidRPr="00046504">
              <w:rPr>
                <w:rFonts w:ascii="Times New Roman" w:hAnsi="Times New Roman" w:cs="Times New Roman"/>
                <w:sz w:val="26"/>
                <w:szCs w:val="26"/>
              </w:rPr>
              <w:t xml:space="preserve"> школы и класса, проектную деятельность, участие в  творческих  фестивалях,  участие в выставках, конкурсах, спортивных соревнованиях (для обучающихся с ОВЗ).</w:t>
            </w:r>
          </w:p>
          <w:p w:rsidR="003851E9" w:rsidRPr="0018493E" w:rsidRDefault="007C7804" w:rsidP="0018493E">
            <w:pPr>
              <w:ind w:left="567" w:hanging="567"/>
              <w:jc w:val="both"/>
              <w:rPr>
                <w:rFonts w:ascii="Times New Roman" w:hAnsi="Times New Roman" w:cs="Times New Roman"/>
                <w:color w:val="000000"/>
                <w:sz w:val="26"/>
                <w:szCs w:val="26"/>
                <w:shd w:val="clear" w:color="auto" w:fill="FFFFFF"/>
              </w:rPr>
            </w:pPr>
            <w:r w:rsidRPr="00046504">
              <w:rPr>
                <w:rFonts w:ascii="Times New Roman" w:hAnsi="Times New Roman" w:cs="Times New Roman"/>
                <w:sz w:val="26"/>
                <w:szCs w:val="26"/>
              </w:rPr>
              <w:t xml:space="preserve">Д) </w:t>
            </w:r>
            <w:r w:rsidRPr="00046504">
              <w:rPr>
                <w:rFonts w:ascii="Times New Roman" w:hAnsi="Times New Roman" w:cs="Times New Roman"/>
                <w:sz w:val="26"/>
                <w:szCs w:val="26"/>
              </w:rPr>
              <w:tab/>
              <w:t xml:space="preserve">Членство и участие в спортивных мероприятиях </w:t>
            </w:r>
            <w:r w:rsidRPr="00046504">
              <w:rPr>
                <w:rFonts w:ascii="Times New Roman" w:hAnsi="Times New Roman" w:cs="Times New Roman"/>
                <w:color w:val="000000"/>
                <w:sz w:val="26"/>
                <w:szCs w:val="26"/>
                <w:shd w:val="clear" w:color="auto" w:fill="FFFFFF"/>
              </w:rPr>
              <w:t>Специального Олимпийского комитета Свердловской области.</w:t>
            </w:r>
            <w:r w:rsidR="003851E9">
              <w:rPr>
                <w:rFonts w:ascii="Times New Roman" w:hAnsi="Times New Roman" w:cs="Times New Roman"/>
                <w:noProof/>
                <w:sz w:val="26"/>
                <w:szCs w:val="26"/>
                <w:lang w:eastAsia="ru-RU"/>
              </w:rPr>
              <w:drawing>
                <wp:anchor distT="0" distB="0" distL="114300" distR="114300" simplePos="0" relativeHeight="251667456" behindDoc="0" locked="0" layoutInCell="1" allowOverlap="1" wp14:anchorId="0E68B697" wp14:editId="623189C8">
                  <wp:simplePos x="0" y="0"/>
                  <wp:positionH relativeFrom="column">
                    <wp:posOffset>1054100</wp:posOffset>
                  </wp:positionH>
                  <wp:positionV relativeFrom="paragraph">
                    <wp:posOffset>173355</wp:posOffset>
                  </wp:positionV>
                  <wp:extent cx="3181350" cy="1390650"/>
                  <wp:effectExtent l="0" t="0" r="19050" b="19050"/>
                  <wp:wrapTopAndBottom/>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7C7804" w:rsidRPr="00046504" w:rsidRDefault="007C7804" w:rsidP="007C7804">
            <w:pPr>
              <w:ind w:left="567" w:hanging="567"/>
              <w:jc w:val="both"/>
              <w:rPr>
                <w:rFonts w:ascii="Times New Roman" w:hAnsi="Times New Roman" w:cs="Times New Roman"/>
                <w:color w:val="000000"/>
                <w:sz w:val="26"/>
                <w:szCs w:val="26"/>
                <w:shd w:val="clear" w:color="auto" w:fill="FFFFFF"/>
              </w:rPr>
            </w:pPr>
            <w:r w:rsidRPr="00046504">
              <w:rPr>
                <w:rFonts w:ascii="Times New Roman" w:hAnsi="Times New Roman" w:cs="Times New Roman"/>
                <w:sz w:val="26"/>
                <w:szCs w:val="26"/>
              </w:rPr>
              <w:t xml:space="preserve">Е)  </w:t>
            </w:r>
            <w:r w:rsidRPr="00046504">
              <w:rPr>
                <w:rFonts w:ascii="Times New Roman" w:hAnsi="Times New Roman" w:cs="Times New Roman"/>
                <w:sz w:val="26"/>
                <w:szCs w:val="26"/>
              </w:rPr>
              <w:tab/>
            </w:r>
            <w:r w:rsidR="00763173">
              <w:rPr>
                <w:rFonts w:ascii="Times New Roman" w:hAnsi="Times New Roman" w:cs="Times New Roman"/>
                <w:sz w:val="26"/>
                <w:szCs w:val="26"/>
              </w:rPr>
              <w:t>Социальное партнёрство с военно-</w:t>
            </w:r>
            <w:r w:rsidRPr="00046504">
              <w:rPr>
                <w:rFonts w:ascii="Times New Roman" w:hAnsi="Times New Roman" w:cs="Times New Roman"/>
                <w:sz w:val="26"/>
                <w:szCs w:val="26"/>
              </w:rPr>
              <w:t xml:space="preserve">патриотическими клубами г. Красноуфимска </w:t>
            </w:r>
            <w:r w:rsidRPr="00046504">
              <w:rPr>
                <w:rStyle w:val="c2"/>
                <w:rFonts w:ascii="Times New Roman" w:hAnsi="Times New Roman" w:cs="Times New Roman"/>
                <w:color w:val="000000"/>
                <w:sz w:val="26"/>
                <w:szCs w:val="26"/>
              </w:rPr>
              <w:t>«</w:t>
            </w:r>
            <w:proofErr w:type="spellStart"/>
            <w:r w:rsidRPr="00046504">
              <w:rPr>
                <w:rStyle w:val="c2"/>
                <w:rFonts w:ascii="Times New Roman" w:hAnsi="Times New Roman" w:cs="Times New Roman"/>
                <w:color w:val="000000"/>
                <w:sz w:val="26"/>
                <w:szCs w:val="26"/>
              </w:rPr>
              <w:t>Росич</w:t>
            </w:r>
            <w:proofErr w:type="spellEnd"/>
            <w:r w:rsidRPr="00046504">
              <w:rPr>
                <w:rStyle w:val="c2"/>
                <w:rFonts w:ascii="Times New Roman" w:hAnsi="Times New Roman" w:cs="Times New Roman"/>
                <w:color w:val="000000"/>
                <w:sz w:val="26"/>
                <w:szCs w:val="26"/>
              </w:rPr>
              <w:t xml:space="preserve">», «Ирбис», «Отчизна», МБУ </w:t>
            </w:r>
            <w:proofErr w:type="spellStart"/>
            <w:r w:rsidRPr="00046504">
              <w:rPr>
                <w:rStyle w:val="c2"/>
                <w:rFonts w:ascii="Times New Roman" w:hAnsi="Times New Roman" w:cs="Times New Roman"/>
                <w:color w:val="000000"/>
                <w:sz w:val="26"/>
                <w:szCs w:val="26"/>
              </w:rPr>
              <w:t>Красноуфимским</w:t>
            </w:r>
            <w:proofErr w:type="spellEnd"/>
            <w:r w:rsidRPr="00046504">
              <w:rPr>
                <w:rStyle w:val="c2"/>
                <w:rFonts w:ascii="Times New Roman" w:hAnsi="Times New Roman" w:cs="Times New Roman"/>
                <w:color w:val="000000"/>
                <w:sz w:val="26"/>
                <w:szCs w:val="26"/>
              </w:rPr>
              <w:t xml:space="preserve"> краеведческим музеем, </w:t>
            </w:r>
            <w:proofErr w:type="spellStart"/>
            <w:r w:rsidRPr="00046504">
              <w:rPr>
                <w:rStyle w:val="c2"/>
                <w:rFonts w:ascii="Times New Roman" w:hAnsi="Times New Roman" w:cs="Times New Roman"/>
                <w:color w:val="000000"/>
                <w:sz w:val="26"/>
                <w:szCs w:val="26"/>
              </w:rPr>
              <w:t>Красноуфимским</w:t>
            </w:r>
            <w:proofErr w:type="spellEnd"/>
            <w:r w:rsidRPr="00046504">
              <w:rPr>
                <w:rStyle w:val="c2"/>
                <w:rFonts w:ascii="Times New Roman" w:hAnsi="Times New Roman" w:cs="Times New Roman"/>
                <w:color w:val="000000"/>
                <w:sz w:val="26"/>
                <w:szCs w:val="26"/>
              </w:rPr>
              <w:t xml:space="preserve"> музеем земской больницы, МБУ «Центральная библиотечная система» ГО Красноуфимск, учреждениями СПО, </w:t>
            </w:r>
            <w:proofErr w:type="spellStart"/>
            <w:r w:rsidRPr="00046504">
              <w:rPr>
                <w:rFonts w:ascii="Times New Roman" w:hAnsi="Times New Roman" w:cs="Times New Roman"/>
                <w:color w:val="000000"/>
                <w:sz w:val="26"/>
                <w:szCs w:val="26"/>
                <w:shd w:val="clear" w:color="auto" w:fill="FFFFFF"/>
              </w:rPr>
              <w:t>Красноуфимским</w:t>
            </w:r>
            <w:proofErr w:type="spellEnd"/>
            <w:r w:rsidRPr="00046504">
              <w:rPr>
                <w:rFonts w:ascii="Times New Roman" w:hAnsi="Times New Roman" w:cs="Times New Roman"/>
                <w:color w:val="000000"/>
                <w:sz w:val="26"/>
                <w:szCs w:val="26"/>
                <w:shd w:val="clear" w:color="auto" w:fill="FFFFFF"/>
              </w:rPr>
              <w:t xml:space="preserve"> городским  обществом инвалидов "Надежда".</w:t>
            </w:r>
          </w:p>
          <w:p w:rsidR="00DA1B9A" w:rsidRPr="00CE554F" w:rsidRDefault="00046504" w:rsidP="00DA1B9A">
            <w:pPr>
              <w:pStyle w:val="aa"/>
              <w:spacing w:before="0" w:beforeAutospacing="0" w:after="0" w:afterAutospacing="0"/>
              <w:jc w:val="both"/>
              <w:rPr>
                <w:color w:val="000000"/>
                <w:sz w:val="26"/>
                <w:szCs w:val="26"/>
              </w:rPr>
            </w:pPr>
            <w:r>
              <w:rPr>
                <w:color w:val="000000"/>
                <w:sz w:val="26"/>
                <w:szCs w:val="26"/>
              </w:rPr>
              <w:t xml:space="preserve">          </w:t>
            </w:r>
            <w:r w:rsidR="00DA1B9A" w:rsidRPr="00CE554F">
              <w:rPr>
                <w:color w:val="000000"/>
                <w:sz w:val="26"/>
                <w:szCs w:val="26"/>
              </w:rPr>
              <w:t xml:space="preserve">Совершенствование системы дополнительного образования детей невозможно без серьезного программно-методического обеспечения деятельности, как всего блока дополнительного образования детей, так и деятельности каждого творческого объединения. </w:t>
            </w:r>
          </w:p>
          <w:p w:rsidR="00763173" w:rsidRPr="00591CEB" w:rsidRDefault="00763173" w:rsidP="00591CEB">
            <w:pPr>
              <w:pStyle w:val="aa"/>
              <w:spacing w:before="0" w:beforeAutospacing="0" w:after="0" w:afterAutospacing="0"/>
              <w:jc w:val="both"/>
              <w:rPr>
                <w:color w:val="000000"/>
                <w:sz w:val="26"/>
                <w:szCs w:val="26"/>
              </w:rPr>
            </w:pPr>
            <w:r>
              <w:rPr>
                <w:color w:val="000000"/>
                <w:sz w:val="26"/>
                <w:szCs w:val="26"/>
              </w:rPr>
              <w:t xml:space="preserve"> В образовательном учреждении </w:t>
            </w:r>
            <w:r w:rsidR="00944F8D">
              <w:rPr>
                <w:color w:val="000000"/>
                <w:sz w:val="26"/>
                <w:szCs w:val="26"/>
              </w:rPr>
              <w:t xml:space="preserve">имеется </w:t>
            </w:r>
            <w:r>
              <w:rPr>
                <w:color w:val="000000"/>
                <w:sz w:val="26"/>
                <w:szCs w:val="26"/>
              </w:rPr>
              <w:t xml:space="preserve"> авторск</w:t>
            </w:r>
            <w:r w:rsidR="00214644">
              <w:rPr>
                <w:color w:val="000000"/>
                <w:sz w:val="26"/>
                <w:szCs w:val="26"/>
              </w:rPr>
              <w:t>ая</w:t>
            </w:r>
            <w:r w:rsidR="00591CEB">
              <w:rPr>
                <w:color w:val="000000"/>
                <w:sz w:val="26"/>
                <w:szCs w:val="26"/>
              </w:rPr>
              <w:t xml:space="preserve"> П</w:t>
            </w:r>
            <w:r>
              <w:rPr>
                <w:color w:val="000000"/>
                <w:sz w:val="26"/>
                <w:szCs w:val="26"/>
              </w:rPr>
              <w:t>рограмм</w:t>
            </w:r>
            <w:r w:rsidR="00214644">
              <w:rPr>
                <w:color w:val="000000"/>
                <w:sz w:val="26"/>
                <w:szCs w:val="26"/>
              </w:rPr>
              <w:t>а</w:t>
            </w:r>
            <w:r>
              <w:rPr>
                <w:color w:val="000000"/>
                <w:sz w:val="26"/>
                <w:szCs w:val="26"/>
              </w:rPr>
              <w:t xml:space="preserve"> дополнительного</w:t>
            </w:r>
            <w:r w:rsidR="00214644">
              <w:rPr>
                <w:color w:val="000000"/>
                <w:sz w:val="26"/>
                <w:szCs w:val="26"/>
              </w:rPr>
              <w:t xml:space="preserve"> художественного </w:t>
            </w:r>
            <w:r>
              <w:rPr>
                <w:color w:val="000000"/>
                <w:sz w:val="26"/>
                <w:szCs w:val="26"/>
              </w:rPr>
              <w:t xml:space="preserve"> образования</w:t>
            </w:r>
            <w:r w:rsidR="00214644">
              <w:rPr>
                <w:color w:val="000000"/>
                <w:sz w:val="26"/>
                <w:szCs w:val="26"/>
              </w:rPr>
              <w:t xml:space="preserve"> детей, под редакцией А.Я. Журкина</w:t>
            </w:r>
            <w:r w:rsidR="00944F8D">
              <w:rPr>
                <w:color w:val="000000"/>
                <w:sz w:val="26"/>
                <w:szCs w:val="26"/>
              </w:rPr>
              <w:t xml:space="preserve"> и р</w:t>
            </w:r>
            <w:r w:rsidR="00591CEB">
              <w:rPr>
                <w:color w:val="000000"/>
                <w:sz w:val="26"/>
                <w:szCs w:val="26"/>
              </w:rPr>
              <w:t>абочие п</w:t>
            </w:r>
            <w:r w:rsidRPr="00CE554F">
              <w:rPr>
                <w:iCs/>
                <w:sz w:val="26"/>
                <w:szCs w:val="26"/>
              </w:rPr>
              <w:t>рограммы</w:t>
            </w:r>
            <w:r w:rsidR="00944F8D">
              <w:rPr>
                <w:iCs/>
                <w:sz w:val="26"/>
                <w:szCs w:val="26"/>
              </w:rPr>
              <w:t xml:space="preserve"> педагогов, составленные на основе авторских программ. Программы </w:t>
            </w:r>
            <w:r w:rsidRPr="00CE554F">
              <w:rPr>
                <w:iCs/>
                <w:sz w:val="26"/>
                <w:szCs w:val="26"/>
              </w:rPr>
              <w:t xml:space="preserve"> направлены на содействие физическому, психическому развитию, укреплению здоровья обучающихся, формированию трудовых умений, умения применять полученные знания и умения на </w:t>
            </w:r>
            <w:r w:rsidRPr="00CE554F">
              <w:rPr>
                <w:iCs/>
                <w:sz w:val="26"/>
                <w:szCs w:val="26"/>
              </w:rPr>
              <w:lastRenderedPageBreak/>
              <w:t xml:space="preserve">практике и использовать их для адаптации в современном мире. </w:t>
            </w:r>
          </w:p>
          <w:p w:rsidR="00763173" w:rsidRPr="00CE554F" w:rsidRDefault="0018493E" w:rsidP="003E2B36">
            <w:pPr>
              <w:ind w:firstLine="360"/>
              <w:jc w:val="both"/>
              <w:rPr>
                <w:rFonts w:ascii="Times New Roman" w:hAnsi="Times New Roman" w:cs="Times New Roman"/>
                <w:sz w:val="26"/>
                <w:szCs w:val="26"/>
                <w:lang w:eastAsia="ar-SA"/>
              </w:rPr>
            </w:pPr>
            <w:r>
              <w:rPr>
                <w:rFonts w:ascii="Times New Roman" w:hAnsi="Times New Roman" w:cs="Times New Roman"/>
                <w:noProof/>
                <w:sz w:val="24"/>
                <w:szCs w:val="24"/>
                <w:lang w:eastAsia="ru-RU"/>
              </w:rPr>
              <w:drawing>
                <wp:anchor distT="0" distB="0" distL="114300" distR="114300" simplePos="0" relativeHeight="251664384" behindDoc="1" locked="0" layoutInCell="1" allowOverlap="1" wp14:anchorId="217FB013" wp14:editId="3A928A64">
                  <wp:simplePos x="0" y="0"/>
                  <wp:positionH relativeFrom="column">
                    <wp:posOffset>-60325</wp:posOffset>
                  </wp:positionH>
                  <wp:positionV relativeFrom="paragraph">
                    <wp:posOffset>-984885</wp:posOffset>
                  </wp:positionV>
                  <wp:extent cx="2800350" cy="1800225"/>
                  <wp:effectExtent l="0" t="0" r="19050" b="9525"/>
                  <wp:wrapTight wrapText="bothSides">
                    <wp:wrapPolygon edited="0">
                      <wp:start x="0" y="0"/>
                      <wp:lineTo x="0" y="21486"/>
                      <wp:lineTo x="21600" y="21486"/>
                      <wp:lineTo x="21600" y="0"/>
                      <wp:lineTo x="0" y="0"/>
                    </wp:wrapPolygon>
                  </wp:wrapTight>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763173">
              <w:rPr>
                <w:rFonts w:ascii="Times New Roman" w:hAnsi="Times New Roman" w:cs="Times New Roman"/>
                <w:sz w:val="26"/>
                <w:szCs w:val="26"/>
              </w:rPr>
              <w:t xml:space="preserve">         </w:t>
            </w:r>
            <w:r w:rsidR="00763173" w:rsidRPr="00763173">
              <w:rPr>
                <w:rFonts w:ascii="Times New Roman" w:hAnsi="Times New Roman" w:cs="Times New Roman"/>
                <w:color w:val="000000"/>
                <w:sz w:val="26"/>
                <w:szCs w:val="26"/>
              </w:rPr>
              <w:t>Развитие системы дополнительного образования детей становится по-настоящему эффективным, если дополнительные образовательные программы соответствуют интересам и потребностям детей, учитывают реальные возможности их удовлетворения в конкретном учреждении, помогают ребенку сформировать собственную ценностную и действенную позицию, стимулируют его самообразование и саморазвитие</w:t>
            </w:r>
            <w:r w:rsidR="003E2B36">
              <w:rPr>
                <w:rFonts w:ascii="Times New Roman" w:hAnsi="Times New Roman" w:cs="Times New Roman"/>
                <w:sz w:val="26"/>
                <w:szCs w:val="26"/>
                <w:shd w:val="clear" w:color="auto" w:fill="FFFFFF"/>
              </w:rPr>
              <w:t>.</w:t>
            </w:r>
          </w:p>
          <w:p w:rsidR="003E2B36" w:rsidRDefault="00D76068" w:rsidP="003E2B36">
            <w:pPr>
              <w:ind w:firstLine="708"/>
              <w:rPr>
                <w:rFonts w:ascii="Times New Roman" w:hAnsi="Times New Roman" w:cs="Times New Roman"/>
                <w:color w:val="000000"/>
                <w:sz w:val="26"/>
                <w:szCs w:val="26"/>
                <w:shd w:val="clear" w:color="auto" w:fill="FFFFFF"/>
              </w:rPr>
            </w:pPr>
            <w:r>
              <w:rPr>
                <w:rFonts w:ascii="Times New Roman" w:hAnsi="Times New Roman" w:cs="Times New Roman"/>
                <w:noProof/>
                <w:color w:val="000000"/>
                <w:sz w:val="26"/>
                <w:szCs w:val="26"/>
                <w:shd w:val="clear" w:color="auto" w:fill="FFFFFF"/>
                <w:lang w:eastAsia="ru-RU"/>
              </w:rPr>
              <w:drawing>
                <wp:anchor distT="0" distB="0" distL="114300" distR="114300" simplePos="0" relativeHeight="251665408" behindDoc="1" locked="0" layoutInCell="1" allowOverlap="1" wp14:anchorId="22D3EEBA" wp14:editId="377A2B97">
                  <wp:simplePos x="0" y="0"/>
                  <wp:positionH relativeFrom="column">
                    <wp:posOffset>-31750</wp:posOffset>
                  </wp:positionH>
                  <wp:positionV relativeFrom="paragraph">
                    <wp:posOffset>1116965</wp:posOffset>
                  </wp:positionV>
                  <wp:extent cx="3067050" cy="1876425"/>
                  <wp:effectExtent l="0" t="0" r="19050" b="9525"/>
                  <wp:wrapTight wrapText="bothSides">
                    <wp:wrapPolygon edited="0">
                      <wp:start x="0" y="0"/>
                      <wp:lineTo x="0" y="21490"/>
                      <wp:lineTo x="21600" y="21490"/>
                      <wp:lineTo x="21600" y="0"/>
                      <wp:lineTo x="0" y="0"/>
                    </wp:wrapPolygon>
                  </wp:wrapTight>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763173" w:rsidRPr="00CE554F">
              <w:rPr>
                <w:rFonts w:ascii="Times New Roman" w:hAnsi="Times New Roman" w:cs="Times New Roman"/>
                <w:color w:val="000000"/>
                <w:sz w:val="26"/>
                <w:szCs w:val="26"/>
                <w:shd w:val="clear" w:color="auto" w:fill="FFFFFF"/>
              </w:rPr>
              <w:t>Для формирования творческого потенциала обучающихся на дополнительных занятиях, как правило, педагогами использовались различные практические методы обучения, которые классифицируются по типу познавательной деятельности:</w:t>
            </w:r>
            <w:r w:rsidR="00763173" w:rsidRPr="00CE554F">
              <w:rPr>
                <w:rFonts w:ascii="Times New Roman" w:hAnsi="Times New Roman" w:cs="Times New Roman"/>
                <w:color w:val="000000"/>
                <w:sz w:val="26"/>
                <w:szCs w:val="26"/>
              </w:rPr>
              <w:br/>
            </w:r>
            <w:r w:rsidR="00763173" w:rsidRPr="00CE554F">
              <w:rPr>
                <w:rFonts w:ascii="Times New Roman" w:hAnsi="Times New Roman" w:cs="Times New Roman"/>
                <w:color w:val="000000"/>
                <w:sz w:val="26"/>
                <w:szCs w:val="26"/>
                <w:shd w:val="clear" w:color="auto" w:fill="FFFFFF"/>
              </w:rPr>
              <w:t>-     репродуктивный (объяснительно-иллюстративный); </w:t>
            </w:r>
            <w:r w:rsidR="00763173" w:rsidRPr="00CE554F">
              <w:rPr>
                <w:rFonts w:ascii="Times New Roman" w:hAnsi="Times New Roman" w:cs="Times New Roman"/>
                <w:color w:val="000000"/>
                <w:sz w:val="26"/>
                <w:szCs w:val="26"/>
              </w:rPr>
              <w:br/>
            </w:r>
            <w:r w:rsidR="00763173" w:rsidRPr="00CE554F">
              <w:rPr>
                <w:rFonts w:ascii="Times New Roman" w:hAnsi="Times New Roman" w:cs="Times New Roman"/>
                <w:color w:val="000000"/>
                <w:sz w:val="26"/>
                <w:szCs w:val="26"/>
                <w:shd w:val="clear" w:color="auto" w:fill="FFFFFF"/>
              </w:rPr>
              <w:t>-     воспроизводящий;</w:t>
            </w:r>
            <w:r w:rsidR="00763173" w:rsidRPr="00CE554F">
              <w:rPr>
                <w:rFonts w:ascii="Times New Roman" w:hAnsi="Times New Roman" w:cs="Times New Roman"/>
                <w:color w:val="000000"/>
                <w:sz w:val="26"/>
                <w:szCs w:val="26"/>
              </w:rPr>
              <w:br/>
            </w:r>
            <w:r w:rsidR="00763173" w:rsidRPr="00CE554F">
              <w:rPr>
                <w:rFonts w:ascii="Times New Roman" w:hAnsi="Times New Roman" w:cs="Times New Roman"/>
                <w:color w:val="000000"/>
                <w:sz w:val="26"/>
                <w:szCs w:val="26"/>
                <w:shd w:val="clear" w:color="auto" w:fill="FFFFFF"/>
              </w:rPr>
              <w:t>-     частично поисковый (эвристический); </w:t>
            </w:r>
            <w:r w:rsidR="00763173" w:rsidRPr="00CE554F">
              <w:rPr>
                <w:rFonts w:ascii="Times New Roman" w:hAnsi="Times New Roman" w:cs="Times New Roman"/>
                <w:color w:val="000000"/>
                <w:sz w:val="26"/>
                <w:szCs w:val="26"/>
              </w:rPr>
              <w:br/>
            </w:r>
            <w:r w:rsidR="00944F8D">
              <w:rPr>
                <w:rFonts w:ascii="Times New Roman" w:hAnsi="Times New Roman" w:cs="Times New Roman"/>
                <w:color w:val="000000"/>
                <w:sz w:val="26"/>
                <w:szCs w:val="26"/>
                <w:shd w:val="clear" w:color="auto" w:fill="FFFFFF"/>
              </w:rPr>
              <w:t>-     исследовательский.</w:t>
            </w:r>
          </w:p>
          <w:p w:rsidR="00CE62AF" w:rsidRDefault="00CE62AF" w:rsidP="003E2B36">
            <w:pPr>
              <w:ind w:firstLine="708"/>
              <w:rPr>
                <w:rFonts w:ascii="Times New Roman" w:hAnsi="Times New Roman" w:cs="Times New Roman"/>
                <w:color w:val="000000"/>
                <w:sz w:val="26"/>
                <w:szCs w:val="26"/>
                <w:shd w:val="clear" w:color="auto" w:fill="FFFFFF"/>
              </w:rPr>
            </w:pPr>
            <w:r w:rsidRPr="00CE554F">
              <w:rPr>
                <w:rFonts w:ascii="Times New Roman" w:hAnsi="Times New Roman" w:cs="Times New Roman"/>
                <w:color w:val="000000"/>
                <w:sz w:val="26"/>
                <w:szCs w:val="26"/>
                <w:shd w:val="clear" w:color="auto" w:fill="FFFFFF"/>
              </w:rPr>
              <w:t>В дополнительном образовании большой простор для разнообразной практической деятельности школьников: изготовление поделок, концертная деятельность,</w:t>
            </w:r>
            <w:r>
              <w:rPr>
                <w:rFonts w:ascii="Times New Roman" w:hAnsi="Times New Roman" w:cs="Times New Roman"/>
                <w:color w:val="000000"/>
                <w:sz w:val="26"/>
                <w:szCs w:val="26"/>
                <w:shd w:val="clear" w:color="auto" w:fill="FFFFFF"/>
              </w:rPr>
              <w:t xml:space="preserve"> спортивные соревнования и т.д.</w:t>
            </w:r>
          </w:p>
          <w:p w:rsidR="00DA1B9A" w:rsidRDefault="00AC68BF" w:rsidP="00CE62AF">
            <w:pPr>
              <w:ind w:firstLine="360"/>
              <w:jc w:val="both"/>
              <w:rPr>
                <w:rFonts w:ascii="Times New Roman" w:hAnsi="Times New Roman" w:cs="Times New Roman"/>
                <w:sz w:val="26"/>
                <w:szCs w:val="26"/>
              </w:rPr>
            </w:pPr>
            <w:r>
              <w:rPr>
                <w:rFonts w:ascii="Times New Roman" w:hAnsi="Times New Roman" w:cs="Times New Roman"/>
                <w:sz w:val="26"/>
                <w:szCs w:val="26"/>
                <w:shd w:val="clear" w:color="auto" w:fill="FFFFFF"/>
              </w:rPr>
              <w:t xml:space="preserve">      </w:t>
            </w:r>
            <w:r w:rsidR="00CE62AF" w:rsidRPr="007F53D5">
              <w:rPr>
                <w:rFonts w:ascii="Times New Roman" w:hAnsi="Times New Roman" w:cs="Times New Roman"/>
                <w:sz w:val="26"/>
                <w:szCs w:val="26"/>
                <w:shd w:val="clear" w:color="auto" w:fill="FFFFFF"/>
              </w:rPr>
              <w:t>Занятия способствуют</w:t>
            </w:r>
            <w:r w:rsidR="00CE62AF" w:rsidRPr="007F53D5">
              <w:rPr>
                <w:rStyle w:val="apple-converted-space"/>
                <w:rFonts w:ascii="Times New Roman" w:hAnsi="Times New Roman" w:cs="Times New Roman"/>
                <w:sz w:val="26"/>
                <w:szCs w:val="26"/>
                <w:shd w:val="clear" w:color="auto" w:fill="FFFFFF"/>
              </w:rPr>
              <w:t> </w:t>
            </w:r>
            <w:r w:rsidR="00CE62AF">
              <w:rPr>
                <w:rFonts w:ascii="Times New Roman" w:hAnsi="Times New Roman" w:cs="Times New Roman"/>
                <w:bCs/>
                <w:sz w:val="26"/>
                <w:szCs w:val="26"/>
                <w:shd w:val="clear" w:color="auto" w:fill="FFFFFF"/>
              </w:rPr>
              <w:t>повышен</w:t>
            </w:r>
            <w:r w:rsidR="00CE62AF" w:rsidRPr="007F53D5">
              <w:rPr>
                <w:rFonts w:ascii="Times New Roman" w:hAnsi="Times New Roman" w:cs="Times New Roman"/>
                <w:bCs/>
                <w:sz w:val="26"/>
                <w:szCs w:val="26"/>
                <w:shd w:val="clear" w:color="auto" w:fill="FFFFFF"/>
              </w:rPr>
              <w:t>ию самооценки.</w:t>
            </w:r>
            <w:r w:rsidR="00CE62AF" w:rsidRPr="007F53D5">
              <w:rPr>
                <w:rStyle w:val="apple-converted-space"/>
                <w:rFonts w:ascii="Times New Roman" w:hAnsi="Times New Roman" w:cs="Times New Roman"/>
                <w:sz w:val="26"/>
                <w:szCs w:val="26"/>
                <w:shd w:val="clear" w:color="auto" w:fill="FFFFFF"/>
              </w:rPr>
              <w:t xml:space="preserve">  </w:t>
            </w:r>
            <w:r w:rsidR="00CE62AF" w:rsidRPr="007F53D5">
              <w:rPr>
                <w:rFonts w:ascii="Times New Roman" w:hAnsi="Times New Roman" w:cs="Times New Roman"/>
                <w:sz w:val="26"/>
                <w:szCs w:val="26"/>
                <w:shd w:val="clear" w:color="auto" w:fill="FFFFFF"/>
              </w:rPr>
              <w:t xml:space="preserve">Посещая секцию, кружок, заниматься в которой действительно интересно, даже самый неуверенный в себе ребенок обязательно добьется успеха. Пусть небольшого, но очень важного для него. Эта маленькая победа укрепит веру ребенка в себя, в свои силы. Он станет более уверенным не только в ситуациях занятий в кружке, но и в жизни вообще. Может поэтому дети с удовольствием </w:t>
            </w:r>
            <w:r w:rsidR="00CE62AF" w:rsidRPr="00CE554F">
              <w:rPr>
                <w:sz w:val="26"/>
                <w:szCs w:val="26"/>
              </w:rPr>
              <w:t xml:space="preserve"> </w:t>
            </w:r>
            <w:r w:rsidR="00D76068" w:rsidRPr="00D76068">
              <w:rPr>
                <w:rFonts w:ascii="Times New Roman" w:hAnsi="Times New Roman" w:cs="Times New Roman"/>
                <w:sz w:val="26"/>
                <w:szCs w:val="26"/>
              </w:rPr>
              <w:t>посещают дополнительное образование.</w:t>
            </w:r>
          </w:p>
          <w:p w:rsidR="0060738E" w:rsidRPr="00CE554F" w:rsidRDefault="0060738E" w:rsidP="00CE62AF">
            <w:pPr>
              <w:ind w:firstLine="360"/>
              <w:jc w:val="both"/>
              <w:rPr>
                <w:sz w:val="26"/>
                <w:szCs w:val="26"/>
              </w:rPr>
            </w:pPr>
          </w:p>
        </w:tc>
      </w:tr>
      <w:tr w:rsidR="00DA1B9A" w:rsidRPr="00CE554F" w:rsidTr="00B1519B">
        <w:tc>
          <w:tcPr>
            <w:tcW w:w="1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rFonts w:ascii="Times New Roman" w:eastAsia="Calibri" w:hAnsi="Times New Roman" w:cs="Times New Roman"/>
                <w:b/>
                <w:sz w:val="26"/>
                <w:szCs w:val="26"/>
              </w:rPr>
            </w:pPr>
            <w:r w:rsidRPr="00CE554F">
              <w:rPr>
                <w:rFonts w:ascii="Times New Roman" w:eastAsia="Calibri" w:hAnsi="Times New Roman" w:cs="Times New Roman"/>
                <w:b/>
                <w:sz w:val="26"/>
                <w:szCs w:val="26"/>
              </w:rPr>
              <w:lastRenderedPageBreak/>
              <w:t>2. ОЦЕНКА ОБРАЗОВАТЕЛЬНОЙ ДЕЯТЕЛЬНОСТИ. СОДЕРЖАНИЕ И КАЧЕСТВО.</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eastAsia="Calibri" w:hAnsi="Times New Roman" w:cs="Times New Roman"/>
                <w:b/>
                <w:i/>
                <w:sz w:val="26"/>
                <w:szCs w:val="26"/>
              </w:rPr>
              <w:t>2.1. Система управления качеством и ее эффективность</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iCs/>
                <w:color w:val="000000"/>
                <w:spacing w:val="-1"/>
                <w:sz w:val="26"/>
                <w:szCs w:val="26"/>
              </w:rPr>
            </w:pPr>
            <w:r w:rsidRPr="00CE554F">
              <w:rPr>
                <w:rFonts w:ascii="Times New Roman" w:eastAsia="Calibri" w:hAnsi="Times New Roman" w:cs="Times New Roman"/>
                <w:iCs/>
                <w:color w:val="000000"/>
                <w:spacing w:val="12"/>
                <w:sz w:val="26"/>
                <w:szCs w:val="26"/>
              </w:rPr>
              <w:t xml:space="preserve">Наличие локальных актов и </w:t>
            </w:r>
            <w:r w:rsidRPr="00CE554F">
              <w:rPr>
                <w:rFonts w:ascii="Times New Roman" w:eastAsia="Calibri" w:hAnsi="Times New Roman" w:cs="Times New Roman"/>
                <w:iCs/>
                <w:color w:val="000000"/>
                <w:spacing w:val="-2"/>
                <w:sz w:val="26"/>
                <w:szCs w:val="26"/>
              </w:rPr>
              <w:t xml:space="preserve">планирующих документов, регламентирующих работу по организации управления </w:t>
            </w:r>
            <w:r w:rsidRPr="00CE554F">
              <w:rPr>
                <w:rFonts w:ascii="Times New Roman" w:eastAsia="Calibri" w:hAnsi="Times New Roman" w:cs="Times New Roman"/>
                <w:iCs/>
                <w:color w:val="000000"/>
                <w:spacing w:val="2"/>
                <w:sz w:val="26"/>
                <w:szCs w:val="26"/>
              </w:rPr>
              <w:t>и проведению контроля качества образования</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iCs/>
                <w:color w:val="000000"/>
                <w:spacing w:val="-1"/>
                <w:sz w:val="26"/>
                <w:szCs w:val="26"/>
              </w:rPr>
            </w:pPr>
            <w:r w:rsidRPr="00CE554F">
              <w:rPr>
                <w:rFonts w:ascii="Times New Roman" w:eastAsia="Calibri" w:hAnsi="Times New Roman" w:cs="Times New Roman"/>
                <w:iCs/>
                <w:color w:val="000000"/>
                <w:spacing w:val="-1"/>
                <w:sz w:val="26"/>
                <w:szCs w:val="26"/>
              </w:rPr>
              <w:t>Механизмы оценки качества образования</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iCs/>
                <w:color w:val="000000"/>
                <w:spacing w:val="-1"/>
                <w:sz w:val="26"/>
                <w:szCs w:val="26"/>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shd w:val="clear" w:color="auto" w:fill="FDFDFC"/>
              <w:jc w:val="both"/>
              <w:rPr>
                <w:rFonts w:ascii="Times New Roman" w:eastAsia="Calibri" w:hAnsi="Times New Roman" w:cs="Times New Roman"/>
                <w:iCs/>
                <w:color w:val="000000"/>
                <w:spacing w:val="-1"/>
                <w:sz w:val="26"/>
                <w:szCs w:val="26"/>
              </w:rPr>
            </w:pPr>
            <w:r w:rsidRPr="00CE554F">
              <w:rPr>
                <w:rFonts w:ascii="Times New Roman" w:eastAsia="Calibri" w:hAnsi="Times New Roman" w:cs="Times New Roman"/>
                <w:iCs/>
                <w:color w:val="000000"/>
                <w:spacing w:val="-1"/>
                <w:sz w:val="26"/>
                <w:szCs w:val="26"/>
              </w:rPr>
              <w:t xml:space="preserve">Согласно ст. 30 </w:t>
            </w:r>
            <w:r w:rsidRPr="00CE554F">
              <w:rPr>
                <w:rFonts w:ascii="Times New Roman" w:hAnsi="Times New Roman" w:cs="Times New Roman"/>
                <w:sz w:val="26"/>
                <w:szCs w:val="26"/>
              </w:rPr>
              <w:t xml:space="preserve"> Федерального закона «Об образовании в Российской Федерации» № 273-ФЗ от 29 декабря 2012 года (в соответствии с действующим законодательством) в образовательном учреждении приняты </w:t>
            </w:r>
            <w:hyperlink r:id="rId23" w:history="1">
              <w:r w:rsidRPr="0020402C">
                <w:rPr>
                  <w:rStyle w:val="a8"/>
                  <w:rFonts w:ascii="Times New Roman" w:hAnsi="Times New Roman" w:cs="Times New Roman"/>
                  <w:sz w:val="26"/>
                  <w:szCs w:val="26"/>
                </w:rPr>
                <w:t>локальные акты</w:t>
              </w:r>
            </w:hyperlink>
            <w:r w:rsidRPr="00CE554F">
              <w:rPr>
                <w:rFonts w:ascii="Times New Roman" w:hAnsi="Times New Roman" w:cs="Times New Roman"/>
                <w:sz w:val="26"/>
                <w:szCs w:val="26"/>
              </w:rPr>
              <w:t xml:space="preserve"> по основным вопросам организации и осуществления образовательной деятельности.</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iCs/>
                <w:color w:val="000000"/>
                <w:spacing w:val="-1"/>
                <w:sz w:val="26"/>
                <w:szCs w:val="26"/>
              </w:rPr>
            </w:pPr>
            <w:r w:rsidRPr="00CE554F">
              <w:rPr>
                <w:rFonts w:ascii="Times New Roman" w:eastAsia="Calibri" w:hAnsi="Times New Roman" w:cs="Times New Roman"/>
                <w:iCs/>
                <w:color w:val="000000"/>
                <w:spacing w:val="-1"/>
                <w:sz w:val="26"/>
                <w:szCs w:val="26"/>
              </w:rPr>
              <w:t xml:space="preserve">Механизмы оценки качества образования </w:t>
            </w:r>
            <w:r w:rsidRPr="00CE554F">
              <w:rPr>
                <w:rFonts w:ascii="Times New Roman" w:hAnsi="Times New Roman" w:cs="Times New Roman"/>
                <w:color w:val="000000"/>
                <w:spacing w:val="-4"/>
                <w:sz w:val="26"/>
                <w:szCs w:val="26"/>
              </w:rPr>
              <w:t xml:space="preserve">осуществляется  </w:t>
            </w:r>
            <w:r w:rsidRPr="00CE554F">
              <w:rPr>
                <w:rFonts w:ascii="Times New Roman" w:hAnsi="Times New Roman" w:cs="Times New Roman"/>
                <w:color w:val="000000"/>
                <w:spacing w:val="-2"/>
                <w:sz w:val="26"/>
                <w:szCs w:val="26"/>
              </w:rPr>
              <w:t>по следующим направлениям:</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hAnsi="Times New Roman" w:cs="Times New Roman"/>
                <w:sz w:val="26"/>
                <w:szCs w:val="26"/>
              </w:rPr>
            </w:pPr>
            <w:r w:rsidRPr="00CE554F">
              <w:rPr>
                <w:rFonts w:ascii="Times New Roman" w:hAnsi="Times New Roman" w:cs="Times New Roman"/>
                <w:b/>
                <w:sz w:val="26"/>
                <w:szCs w:val="26"/>
              </w:rPr>
              <w:t>-</w:t>
            </w:r>
            <w:r w:rsidRPr="00CE554F">
              <w:rPr>
                <w:rFonts w:ascii="Times New Roman" w:hAnsi="Times New Roman" w:cs="Times New Roman"/>
                <w:sz w:val="26"/>
                <w:szCs w:val="26"/>
              </w:rPr>
              <w:t>нормативно - правовое обеспечение деятельности ОУ (выполнение закона РФ «Об образовании в РФ» от 29.12.2012 № 273-ФЗ, реализация образовательных программ по предметам учебного плана, реализация и результативность воспитательных программ, соблюдение учебных графиков, соблюдение локальных актов в ОУ, порядка приема в ОУ).</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hAnsi="Times New Roman" w:cs="Times New Roman"/>
                <w:sz w:val="26"/>
                <w:szCs w:val="26"/>
              </w:rPr>
            </w:pPr>
            <w:r w:rsidRPr="00CE554F">
              <w:rPr>
                <w:rFonts w:ascii="Times New Roman" w:hAnsi="Times New Roman" w:cs="Times New Roman"/>
                <w:sz w:val="26"/>
                <w:szCs w:val="26"/>
              </w:rPr>
              <w:t>-организация и контроль условий  организации образовательного процесса в ОУ (охрана труда и здоровья участников образовательного процесса, внеурочной деятельности, организация питания, медицинского обслуживания обучающихся, выполнение требований санитарных правил, обеспечение учебно-методической литературой образовательного процесса);</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hAnsi="Times New Roman" w:cs="Times New Roman"/>
                <w:sz w:val="26"/>
                <w:szCs w:val="26"/>
              </w:rPr>
            </w:pPr>
            <w:r w:rsidRPr="00CE554F">
              <w:rPr>
                <w:rFonts w:ascii="Times New Roman" w:hAnsi="Times New Roman" w:cs="Times New Roman"/>
                <w:sz w:val="26"/>
                <w:szCs w:val="26"/>
              </w:rPr>
              <w:t>-психолого-педагогический мониторинг (работа ПМПк, ШМО, качество знаний обучающихся по предметам учебного плана, качество преподавания, ведение школьной документации,  промежуточная  и итоговая аттестации</w:t>
            </w:r>
            <w:r w:rsidR="002318B4">
              <w:rPr>
                <w:rFonts w:ascii="Times New Roman" w:hAnsi="Times New Roman" w:cs="Times New Roman"/>
                <w:sz w:val="26"/>
                <w:szCs w:val="26"/>
              </w:rPr>
              <w:t>, повышение квалификации, аттестация педагогических работников, ГИА выпускников, катамнестические данные</w:t>
            </w:r>
            <w:r w:rsidRPr="00CE554F">
              <w:rPr>
                <w:rFonts w:ascii="Times New Roman" w:hAnsi="Times New Roman" w:cs="Times New Roman"/>
                <w:sz w:val="26"/>
                <w:szCs w:val="26"/>
              </w:rPr>
              <w:t>);</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hAnsi="Times New Roman" w:cs="Times New Roman"/>
                <w:sz w:val="26"/>
                <w:szCs w:val="26"/>
              </w:rPr>
            </w:pPr>
            <w:r w:rsidRPr="00CE554F">
              <w:rPr>
                <w:rFonts w:ascii="Times New Roman" w:hAnsi="Times New Roman" w:cs="Times New Roman"/>
                <w:sz w:val="26"/>
                <w:szCs w:val="26"/>
              </w:rPr>
              <w:t xml:space="preserve">-социально-педагогический </w:t>
            </w:r>
            <w:r w:rsidR="002318B4">
              <w:rPr>
                <w:rFonts w:ascii="Times New Roman" w:hAnsi="Times New Roman" w:cs="Times New Roman"/>
                <w:sz w:val="26"/>
                <w:szCs w:val="26"/>
              </w:rPr>
              <w:t>(социальный паспорт образовательного учреждения)</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hAnsi="Times New Roman" w:cs="Times New Roman"/>
                <w:sz w:val="26"/>
                <w:szCs w:val="26"/>
              </w:rPr>
            </w:pPr>
            <w:r w:rsidRPr="00CE554F">
              <w:rPr>
                <w:rFonts w:ascii="Times New Roman" w:hAnsi="Times New Roman" w:cs="Times New Roman"/>
                <w:sz w:val="26"/>
                <w:szCs w:val="26"/>
              </w:rPr>
              <w:t>-воспитательно - образовательный  (</w:t>
            </w:r>
            <w:r w:rsidR="002318B4">
              <w:rPr>
                <w:rFonts w:ascii="Times New Roman" w:hAnsi="Times New Roman" w:cs="Times New Roman"/>
                <w:sz w:val="26"/>
                <w:szCs w:val="26"/>
              </w:rPr>
              <w:t>дополнительное образование, уровень воспитанности</w:t>
            </w:r>
            <w:r w:rsidRPr="00CE554F">
              <w:rPr>
                <w:rFonts w:ascii="Times New Roman" w:hAnsi="Times New Roman" w:cs="Times New Roman"/>
                <w:sz w:val="26"/>
                <w:szCs w:val="26"/>
              </w:rPr>
              <w:t xml:space="preserve">) </w:t>
            </w:r>
          </w:p>
          <w:p w:rsidR="00DA1B9A" w:rsidRPr="00CE554F" w:rsidRDefault="00DA1B9A" w:rsidP="00DA1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firstLine="341"/>
              <w:jc w:val="both"/>
              <w:rPr>
                <w:rFonts w:ascii="Times New Roman" w:hAnsi="Times New Roman" w:cs="Times New Roman"/>
                <w:color w:val="000000"/>
                <w:spacing w:val="-8"/>
                <w:sz w:val="26"/>
                <w:szCs w:val="26"/>
              </w:rPr>
            </w:pPr>
            <w:r w:rsidRPr="00CE554F">
              <w:rPr>
                <w:rFonts w:ascii="Times New Roman" w:hAnsi="Times New Roman" w:cs="Times New Roman"/>
                <w:color w:val="000000"/>
                <w:spacing w:val="-4"/>
                <w:sz w:val="26"/>
                <w:szCs w:val="26"/>
              </w:rPr>
              <w:t xml:space="preserve">Все этапы структурно и функционально связаны между собой и представляют единый цикл </w:t>
            </w:r>
            <w:r w:rsidRPr="00CE554F">
              <w:rPr>
                <w:rFonts w:ascii="Times New Roman" w:eastAsia="Calibri" w:hAnsi="Times New Roman" w:cs="Times New Roman"/>
                <w:iCs/>
                <w:color w:val="000000"/>
                <w:spacing w:val="-1"/>
                <w:sz w:val="26"/>
                <w:szCs w:val="26"/>
              </w:rPr>
              <w:t xml:space="preserve"> оценки качества образования</w:t>
            </w:r>
            <w:r w:rsidRPr="00CE554F">
              <w:rPr>
                <w:rFonts w:ascii="Times New Roman" w:hAnsi="Times New Roman" w:cs="Times New Roman"/>
                <w:color w:val="000000"/>
                <w:spacing w:val="-8"/>
                <w:sz w:val="26"/>
                <w:szCs w:val="26"/>
              </w:rPr>
              <w:t>.</w:t>
            </w:r>
          </w:p>
          <w:p w:rsidR="00DA1B9A" w:rsidRPr="00CE554F" w:rsidRDefault="00DA1B9A" w:rsidP="00DA1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firstLine="341"/>
              <w:jc w:val="both"/>
              <w:rPr>
                <w:rFonts w:ascii="Times New Roman" w:hAnsi="Times New Roman" w:cs="Times New Roman"/>
                <w:sz w:val="26"/>
                <w:szCs w:val="26"/>
              </w:rPr>
            </w:pPr>
            <w:r w:rsidRPr="00CE554F">
              <w:rPr>
                <w:rFonts w:ascii="Times New Roman" w:hAnsi="Times New Roman" w:cs="Times New Roman"/>
                <w:sz w:val="26"/>
                <w:szCs w:val="26"/>
              </w:rPr>
              <w:t>Осуществляется обеспечение широкого, постоянного доступа всех участников образовательных отношений к информации ОУ средствами Интернет (на официальном сайте ОУ) и другими формами информационного взаимодействия (информационные стенды).</w:t>
            </w:r>
          </w:p>
          <w:p w:rsidR="00DA1B9A" w:rsidRDefault="00DA1B9A" w:rsidP="00DA1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firstLine="341"/>
              <w:jc w:val="both"/>
              <w:rPr>
                <w:rFonts w:ascii="Times New Roman" w:eastAsia="Calibri" w:hAnsi="Times New Roman" w:cs="Times New Roman"/>
                <w:iCs/>
                <w:color w:val="000000"/>
                <w:spacing w:val="-1"/>
                <w:sz w:val="26"/>
                <w:szCs w:val="26"/>
              </w:rPr>
            </w:pPr>
            <w:r w:rsidRPr="00CE554F">
              <w:rPr>
                <w:rFonts w:ascii="Times New Roman" w:eastAsia="Calibri" w:hAnsi="Times New Roman" w:cs="Times New Roman"/>
                <w:iCs/>
                <w:color w:val="000000"/>
                <w:spacing w:val="-1"/>
                <w:sz w:val="26"/>
                <w:szCs w:val="26"/>
              </w:rPr>
              <w:t xml:space="preserve">В ОУ ежегодно осуществляется внутренний аудит </w:t>
            </w:r>
            <w:r w:rsidRPr="00CE554F">
              <w:rPr>
                <w:rFonts w:ascii="Times New Roman" w:eastAsia="Calibri" w:hAnsi="Times New Roman" w:cs="Times New Roman"/>
                <w:iCs/>
                <w:spacing w:val="-1"/>
                <w:sz w:val="26"/>
                <w:szCs w:val="26"/>
              </w:rPr>
              <w:t xml:space="preserve">качества образования </w:t>
            </w:r>
            <w:r w:rsidRPr="00CE554F">
              <w:rPr>
                <w:rFonts w:ascii="Times New Roman" w:eastAsia="Calibri" w:hAnsi="Times New Roman" w:cs="Times New Roman"/>
                <w:iCs/>
                <w:color w:val="000000"/>
                <w:spacing w:val="-1"/>
                <w:sz w:val="26"/>
                <w:szCs w:val="26"/>
              </w:rPr>
              <w:t xml:space="preserve">- самоанализ деятельности. </w:t>
            </w:r>
          </w:p>
          <w:p w:rsidR="0060738E" w:rsidRPr="00CE554F" w:rsidRDefault="0060738E" w:rsidP="00DA1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firstLine="341"/>
              <w:jc w:val="both"/>
              <w:rPr>
                <w:rFonts w:ascii="Times New Roman" w:eastAsia="Calibri" w:hAnsi="Times New Roman" w:cs="Times New Roman"/>
                <w:iCs/>
                <w:color w:val="000000"/>
                <w:spacing w:val="-1"/>
                <w:sz w:val="26"/>
                <w:szCs w:val="26"/>
              </w:rPr>
            </w:pPr>
          </w:p>
        </w:tc>
      </w:tr>
      <w:tr w:rsidR="00DA1B9A" w:rsidRPr="00CE554F" w:rsidTr="00B1519B">
        <w:trPr>
          <w:trHeight w:val="433"/>
        </w:trPr>
        <w:tc>
          <w:tcPr>
            <w:tcW w:w="1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i/>
                <w:sz w:val="26"/>
                <w:szCs w:val="26"/>
              </w:rPr>
            </w:pPr>
            <w:r w:rsidRPr="00CE554F">
              <w:rPr>
                <w:rFonts w:ascii="Times New Roman" w:eastAsia="Calibri" w:hAnsi="Times New Roman" w:cs="Times New Roman"/>
                <w:b/>
                <w:i/>
                <w:sz w:val="26"/>
                <w:szCs w:val="26"/>
              </w:rPr>
              <w:lastRenderedPageBreak/>
              <w:t>2.2. Организация и содержание образовательного процесса</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hAnsi="Times New Roman" w:cs="Times New Roman"/>
                <w:sz w:val="26"/>
                <w:szCs w:val="26"/>
              </w:rPr>
              <w:t>Наличие в ОУ локального акта, определяющего порядок разработки основной общеобразовательной программы рабочих программ по всем предметам учебного плана и основным направлениям. Согласование Программ в соответствии с полномочиями, закрепленными в Уставе.</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1372A3">
            <w:pPr>
              <w:shd w:val="clear" w:color="auto" w:fill="FDFDFC"/>
              <w:jc w:val="both"/>
              <w:rPr>
                <w:rFonts w:ascii="Times New Roman" w:hAnsi="Times New Roman" w:cs="Times New Roman"/>
                <w:sz w:val="26"/>
                <w:szCs w:val="26"/>
              </w:rPr>
            </w:pPr>
            <w:r w:rsidRPr="00CE554F">
              <w:rPr>
                <w:rFonts w:ascii="Times New Roman" w:eastAsia="Calibri" w:hAnsi="Times New Roman" w:cs="Times New Roman"/>
                <w:sz w:val="26"/>
                <w:szCs w:val="26"/>
              </w:rPr>
              <w:t xml:space="preserve">    </w:t>
            </w:r>
            <w:r w:rsidR="001372A3">
              <w:rPr>
                <w:rFonts w:ascii="Times New Roman" w:eastAsia="Calibri" w:hAnsi="Times New Roman" w:cs="Times New Roman"/>
                <w:sz w:val="26"/>
                <w:szCs w:val="26"/>
              </w:rPr>
              <w:t xml:space="preserve"> </w:t>
            </w:r>
            <w:r w:rsidRPr="00CE554F">
              <w:rPr>
                <w:rFonts w:ascii="Times New Roman" w:eastAsia="Calibri" w:hAnsi="Times New Roman" w:cs="Times New Roman"/>
                <w:sz w:val="26"/>
                <w:szCs w:val="26"/>
              </w:rPr>
              <w:t xml:space="preserve"> В образовательном учреждении в </w:t>
            </w:r>
            <w:r w:rsidRPr="00CE554F">
              <w:rPr>
                <w:rFonts w:ascii="Times New Roman" w:hAnsi="Times New Roman" w:cs="Times New Roman"/>
                <w:sz w:val="26"/>
                <w:szCs w:val="26"/>
              </w:rPr>
              <w:t xml:space="preserve">наличии локальный  акт, определяющий порядок разработки рабочих программ по всем предметам учебного плана и основным направлениям. </w:t>
            </w:r>
          </w:p>
          <w:p w:rsidR="00DA1B9A" w:rsidRPr="00CE554F" w:rsidRDefault="001372A3" w:rsidP="001372A3">
            <w:pPr>
              <w:shd w:val="clear" w:color="auto" w:fill="FDFDFC"/>
              <w:jc w:val="both"/>
              <w:rPr>
                <w:rFonts w:ascii="Times New Roman" w:hAnsi="Times New Roman" w:cs="Times New Roman"/>
                <w:sz w:val="26"/>
                <w:szCs w:val="26"/>
              </w:rPr>
            </w:pPr>
            <w:r>
              <w:rPr>
                <w:rFonts w:ascii="Times New Roman" w:hAnsi="Times New Roman" w:cs="Times New Roman"/>
                <w:sz w:val="26"/>
                <w:szCs w:val="26"/>
              </w:rPr>
              <w:t xml:space="preserve">       </w:t>
            </w:r>
            <w:r w:rsidR="00DA1B9A" w:rsidRPr="00CE554F">
              <w:rPr>
                <w:rFonts w:ascii="Times New Roman" w:hAnsi="Times New Roman" w:cs="Times New Roman"/>
                <w:sz w:val="26"/>
                <w:szCs w:val="26"/>
              </w:rPr>
              <w:t xml:space="preserve">Данный локальный </w:t>
            </w:r>
            <w:proofErr w:type="gramStart"/>
            <w:r w:rsidR="00DA1B9A" w:rsidRPr="00CE554F">
              <w:rPr>
                <w:rFonts w:ascii="Times New Roman" w:hAnsi="Times New Roman" w:cs="Times New Roman"/>
                <w:sz w:val="26"/>
                <w:szCs w:val="26"/>
              </w:rPr>
              <w:t xml:space="preserve">акт </w:t>
            </w:r>
            <w:r w:rsidR="00DA1B9A" w:rsidRPr="00CE554F">
              <w:rPr>
                <w:rFonts w:ascii="Times New Roman" w:hAnsi="Times New Roman" w:cs="Times New Roman"/>
                <w:color w:val="000000"/>
                <w:spacing w:val="-2"/>
                <w:sz w:val="26"/>
                <w:szCs w:val="26"/>
              </w:rPr>
              <w:t xml:space="preserve"> принят</w:t>
            </w:r>
            <w:proofErr w:type="gramEnd"/>
            <w:r w:rsidR="00DA1B9A" w:rsidRPr="00CE554F">
              <w:rPr>
                <w:rFonts w:ascii="Times New Roman" w:hAnsi="Times New Roman" w:cs="Times New Roman"/>
                <w:color w:val="000000"/>
                <w:spacing w:val="-2"/>
                <w:sz w:val="26"/>
                <w:szCs w:val="26"/>
              </w:rPr>
              <w:t xml:space="preserve"> на педагогическом совете  </w:t>
            </w:r>
            <w:r w:rsidR="00DA1B9A" w:rsidRPr="00CE554F">
              <w:rPr>
                <w:rFonts w:ascii="Times New Roman" w:hAnsi="Times New Roman" w:cs="Times New Roman"/>
                <w:sz w:val="26"/>
                <w:szCs w:val="26"/>
              </w:rPr>
              <w:t>№ 2 от 07.11.2016 года</w:t>
            </w:r>
            <w:r w:rsidR="00DA1B9A" w:rsidRPr="00CE554F">
              <w:rPr>
                <w:rFonts w:ascii="Times New Roman" w:hAnsi="Times New Roman" w:cs="Times New Roman"/>
                <w:color w:val="000000"/>
                <w:spacing w:val="-2"/>
                <w:sz w:val="26"/>
                <w:szCs w:val="26"/>
              </w:rPr>
              <w:t xml:space="preserve"> утвержден приказом директора образовательного учреждения от 07.11.2016г. № 158-од</w:t>
            </w:r>
            <w:r w:rsidR="00DA1B9A" w:rsidRPr="00CE554F">
              <w:rPr>
                <w:rFonts w:ascii="Times New Roman" w:hAnsi="Times New Roman" w:cs="Times New Roman"/>
                <w:sz w:val="26"/>
                <w:szCs w:val="26"/>
              </w:rPr>
              <w:t xml:space="preserve"> </w:t>
            </w:r>
          </w:p>
          <w:p w:rsidR="00DA1B9A" w:rsidRPr="00CE554F" w:rsidRDefault="00DA1B9A" w:rsidP="0013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    </w:t>
            </w:r>
            <w:r w:rsidR="001372A3">
              <w:rPr>
                <w:rFonts w:ascii="Times New Roman" w:eastAsia="Calibri" w:hAnsi="Times New Roman" w:cs="Times New Roman"/>
                <w:sz w:val="26"/>
                <w:szCs w:val="26"/>
              </w:rPr>
              <w:t xml:space="preserve">    </w:t>
            </w:r>
            <w:r w:rsidRPr="00CE554F">
              <w:rPr>
                <w:rFonts w:ascii="Times New Roman" w:eastAsia="Calibri" w:hAnsi="Times New Roman" w:cs="Times New Roman"/>
                <w:sz w:val="26"/>
                <w:szCs w:val="26"/>
              </w:rPr>
              <w:t>Рабочие программы педагогов  приняты на заседаниях школьного методического объединения учителей Протокол № 1 от 23.08.2017, утверждены приказом директора от 25.08.2017 № 91 - од.</w:t>
            </w:r>
          </w:p>
          <w:p w:rsidR="00DA1B9A" w:rsidRPr="00CE554F" w:rsidRDefault="00DA1B9A" w:rsidP="001372A3">
            <w:pPr>
              <w:shd w:val="clear" w:color="auto" w:fill="FDFDFC"/>
              <w:jc w:val="both"/>
              <w:rPr>
                <w:rFonts w:ascii="Times New Roman" w:eastAsia="Calibri" w:hAnsi="Times New Roman" w:cs="Times New Roman"/>
                <w:sz w:val="26"/>
                <w:szCs w:val="26"/>
              </w:rPr>
            </w:pPr>
            <w:r w:rsidRPr="00CE554F">
              <w:rPr>
                <w:rFonts w:ascii="Times New Roman" w:hAnsi="Times New Roman" w:cs="Times New Roman"/>
                <w:bCs/>
                <w:sz w:val="26"/>
                <w:szCs w:val="26"/>
              </w:rPr>
              <w:t xml:space="preserve">  </w:t>
            </w:r>
            <w:r w:rsidRPr="00CE554F">
              <w:rPr>
                <w:rFonts w:ascii="Times New Roman" w:hAnsi="Times New Roman" w:cs="Times New Roman"/>
                <w:sz w:val="26"/>
                <w:szCs w:val="26"/>
              </w:rPr>
              <w:t xml:space="preserve"> </w:t>
            </w:r>
            <w:r w:rsidRPr="00CE554F">
              <w:rPr>
                <w:rFonts w:ascii="Times New Roman" w:eastAsia="Calibri" w:hAnsi="Times New Roman" w:cs="Times New Roman"/>
                <w:sz w:val="26"/>
                <w:szCs w:val="26"/>
              </w:rPr>
              <w:t xml:space="preserve"> </w:t>
            </w:r>
            <w:r w:rsidR="001372A3">
              <w:rPr>
                <w:rFonts w:ascii="Times New Roman" w:eastAsia="Calibri" w:hAnsi="Times New Roman" w:cs="Times New Roman"/>
                <w:sz w:val="26"/>
                <w:szCs w:val="26"/>
              </w:rPr>
              <w:t xml:space="preserve">    </w:t>
            </w:r>
            <w:r w:rsidRPr="00CE554F">
              <w:rPr>
                <w:rFonts w:ascii="Times New Roman" w:eastAsia="Calibri" w:hAnsi="Times New Roman" w:cs="Times New Roman"/>
                <w:sz w:val="26"/>
                <w:szCs w:val="26"/>
              </w:rPr>
              <w:t xml:space="preserve">АООП (1вариан), АООП (2 вариант) и Основная  общеобразовательная  программа приняты  на педагогическом совете от </w:t>
            </w:r>
            <w:r w:rsidRPr="00CE554F">
              <w:rPr>
                <w:rFonts w:ascii="Times New Roman" w:hAnsi="Times New Roman" w:cs="Times New Roman"/>
                <w:sz w:val="26"/>
                <w:szCs w:val="26"/>
              </w:rPr>
              <w:t>№ 4 от 22.05. 2017 года</w:t>
            </w:r>
            <w:r w:rsidRPr="00CE554F">
              <w:rPr>
                <w:rFonts w:ascii="Times New Roman" w:hAnsi="Times New Roman" w:cs="Times New Roman"/>
                <w:color w:val="000000"/>
                <w:spacing w:val="-2"/>
                <w:sz w:val="26"/>
                <w:szCs w:val="26"/>
              </w:rPr>
              <w:t xml:space="preserve">  </w:t>
            </w:r>
            <w:r w:rsidRPr="00CE554F">
              <w:rPr>
                <w:rFonts w:ascii="Times New Roman" w:eastAsia="Calibri" w:hAnsi="Times New Roman" w:cs="Times New Roman"/>
                <w:sz w:val="26"/>
                <w:szCs w:val="26"/>
              </w:rPr>
              <w:t xml:space="preserve">утверждены приказом директора от 22.05.2017г. № 75-од.  </w:t>
            </w:r>
          </w:p>
        </w:tc>
      </w:tr>
      <w:tr w:rsidR="00DA1B9A" w:rsidRPr="00CE554F" w:rsidTr="00B1519B">
        <w:trPr>
          <w:trHeight w:val="1124"/>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Соответствие образовательной нагрузки требованиям действующих нормативных документов (учебный план, режим дня, расписание)</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Образовательная нагрузка соответствует требованиям действующих нормативных документов: </w:t>
            </w:r>
          </w:p>
          <w:p w:rsidR="00DA1B9A" w:rsidRPr="00CE554F" w:rsidRDefault="00DA1B9A" w:rsidP="00B87BEA">
            <w:pPr>
              <w:pStyle w:val="a3"/>
              <w:numPr>
                <w:ilvl w:val="0"/>
                <w:numId w:val="6"/>
              </w:numPr>
              <w:jc w:val="both"/>
              <w:rPr>
                <w:rFonts w:ascii="Times New Roman" w:hAnsi="Times New Roman" w:cs="Times New Roman"/>
                <w:color w:val="000000"/>
                <w:sz w:val="26"/>
                <w:szCs w:val="26"/>
                <w:shd w:val="clear" w:color="auto" w:fill="FFFFFF"/>
              </w:rPr>
            </w:pPr>
            <w:proofErr w:type="spellStart"/>
            <w:r w:rsidRPr="00CE554F">
              <w:rPr>
                <w:rFonts w:ascii="Times New Roman" w:hAnsi="Times New Roman" w:cs="Times New Roman"/>
                <w:sz w:val="26"/>
                <w:szCs w:val="26"/>
              </w:rPr>
              <w:t>СанПин</w:t>
            </w:r>
            <w:proofErr w:type="spellEnd"/>
            <w:r w:rsidRPr="00CE554F">
              <w:rPr>
                <w:rFonts w:ascii="Times New Roman" w:hAnsi="Times New Roman" w:cs="Times New Roman"/>
                <w:sz w:val="26"/>
                <w:szCs w:val="26"/>
              </w:rPr>
              <w:t xml:space="preserve"> 2.4.2.32.86-15 </w:t>
            </w:r>
            <w:r w:rsidRPr="00CE554F">
              <w:rPr>
                <w:rFonts w:ascii="Times New Roman" w:hAnsi="Times New Roman" w:cs="Times New Roman"/>
                <w:color w:val="000000"/>
                <w:sz w:val="26"/>
                <w:szCs w:val="26"/>
                <w:shd w:val="clear" w:color="auto" w:fill="FFFFFF"/>
              </w:rPr>
              <w:t>от 10 июля 2015 г. N 26</w:t>
            </w:r>
            <w:r w:rsidRPr="00CE554F">
              <w:rPr>
                <w:rFonts w:ascii="Times New Roman" w:hAnsi="Times New Roman" w:cs="Times New Roman"/>
                <w:sz w:val="26"/>
                <w:szCs w:val="26"/>
              </w:rPr>
              <w:t xml:space="preserve"> «Санитарно - эпидемиологические требования к условиям и организации обучения и воспитания в </w:t>
            </w:r>
            <w:proofErr w:type="gramStart"/>
            <w:r w:rsidRPr="00CE554F">
              <w:rPr>
                <w:rFonts w:ascii="Times New Roman" w:hAnsi="Times New Roman" w:cs="Times New Roman"/>
                <w:sz w:val="26"/>
                <w:szCs w:val="26"/>
              </w:rPr>
              <w:t>организациях,  осуществляющих</w:t>
            </w:r>
            <w:proofErr w:type="gramEnd"/>
            <w:r w:rsidRPr="00CE554F">
              <w:rPr>
                <w:rFonts w:ascii="Times New Roman" w:hAnsi="Times New Roman" w:cs="Times New Roman"/>
                <w:sz w:val="26"/>
                <w:szCs w:val="26"/>
              </w:rPr>
              <w:t xml:space="preserve"> образовательную деятельность по адаптированным основным общеобразовательным программам для обучающихся с ограниченными возможностями здоровья»</w:t>
            </w:r>
            <w:r w:rsidRPr="00CE554F">
              <w:rPr>
                <w:rFonts w:ascii="Times New Roman" w:hAnsi="Times New Roman" w:cs="Times New Roman"/>
                <w:color w:val="000000"/>
                <w:sz w:val="26"/>
                <w:szCs w:val="26"/>
                <w:shd w:val="clear" w:color="auto" w:fill="FFFFFF"/>
              </w:rPr>
              <w:t>,</w:t>
            </w:r>
          </w:p>
          <w:p w:rsidR="00DA1B9A" w:rsidRPr="00CE554F" w:rsidRDefault="00DA1B9A" w:rsidP="00B87BEA">
            <w:pPr>
              <w:pStyle w:val="a3"/>
              <w:numPr>
                <w:ilvl w:val="0"/>
                <w:numId w:val="6"/>
              </w:numPr>
              <w:jc w:val="both"/>
              <w:rPr>
                <w:rFonts w:ascii="Times New Roman" w:hAnsi="Times New Roman" w:cs="Times New Roman"/>
                <w:color w:val="000000"/>
                <w:sz w:val="26"/>
                <w:szCs w:val="26"/>
                <w:shd w:val="clear" w:color="auto" w:fill="FFFFFF"/>
              </w:rPr>
            </w:pPr>
            <w:r w:rsidRPr="00CE554F">
              <w:rPr>
                <w:rFonts w:ascii="Times New Roman" w:hAnsi="Times New Roman" w:cs="Times New Roman"/>
                <w:sz w:val="26"/>
                <w:szCs w:val="26"/>
              </w:rPr>
              <w:t>Приказ  Министерства образования Российской Федерации от 10 апреля 2002 г. № 29/2065-п</w:t>
            </w:r>
            <w:r w:rsidR="001372A3">
              <w:rPr>
                <w:rFonts w:ascii="Times New Roman" w:hAnsi="Times New Roman" w:cs="Times New Roman"/>
                <w:sz w:val="26"/>
                <w:szCs w:val="26"/>
              </w:rPr>
              <w:t xml:space="preserve"> </w:t>
            </w:r>
            <w:r w:rsidRPr="00CE554F">
              <w:rPr>
                <w:rFonts w:ascii="Times New Roman" w:hAnsi="Times New Roman" w:cs="Times New Roman"/>
                <w:sz w:val="26"/>
                <w:szCs w:val="26"/>
              </w:rPr>
              <w:t>(в соответствии с действующим законодательством)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DA1B9A" w:rsidRPr="00CE554F" w:rsidRDefault="00DA1B9A" w:rsidP="00DA1B9A">
            <w:pPr>
              <w:ind w:firstLine="540"/>
              <w:jc w:val="both"/>
              <w:rPr>
                <w:rFonts w:ascii="Times New Roman" w:hAnsi="Times New Roman" w:cs="Times New Roman"/>
                <w:sz w:val="26"/>
                <w:szCs w:val="26"/>
              </w:rPr>
            </w:pPr>
            <w:r w:rsidRPr="00CE554F">
              <w:rPr>
                <w:rFonts w:ascii="Times New Roman" w:hAnsi="Times New Roman" w:cs="Times New Roman"/>
                <w:sz w:val="26"/>
                <w:szCs w:val="26"/>
              </w:rPr>
              <w:t xml:space="preserve"> </w:t>
            </w:r>
            <w:hyperlink r:id="rId24" w:history="1">
              <w:r w:rsidRPr="001372A3">
                <w:rPr>
                  <w:rStyle w:val="a8"/>
                  <w:rFonts w:ascii="Times New Roman" w:hAnsi="Times New Roman" w:cs="Times New Roman"/>
                  <w:sz w:val="26"/>
                  <w:szCs w:val="26"/>
                </w:rPr>
                <w:t>Учебный план ОУ</w:t>
              </w:r>
            </w:hyperlink>
            <w:r w:rsidRPr="00CE554F">
              <w:rPr>
                <w:rFonts w:ascii="Times New Roman" w:hAnsi="Times New Roman" w:cs="Times New Roman"/>
                <w:sz w:val="26"/>
                <w:szCs w:val="26"/>
              </w:rPr>
              <w:t xml:space="preserve"> составлен на основе базисных учебных планов специальных (коррекционных) образовательных учреждений Российской Федерации (письмо Минобразования РФ от 18.09.2002 N 29/2331-6.)-2 вариант.</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Учебный план предусматривает 9-летний срок обучения, как наиболее оптимальный для получения обучающимися общего образования и профессиона</w:t>
            </w:r>
            <w:r w:rsidRPr="00CE554F">
              <w:rPr>
                <w:rFonts w:ascii="Times New Roman" w:hAnsi="Times New Roman" w:cs="Times New Roman"/>
                <w:sz w:val="26"/>
                <w:szCs w:val="26"/>
              </w:rPr>
              <w:softHyphen/>
              <w:t>льно-трудовой подготовки, необходимой для их социальной адаптации.</w:t>
            </w:r>
          </w:p>
          <w:p w:rsidR="00DA1B9A" w:rsidRPr="00CE554F" w:rsidRDefault="00DA1B9A" w:rsidP="00DA1B9A">
            <w:pPr>
              <w:ind w:firstLine="540"/>
              <w:jc w:val="both"/>
              <w:rPr>
                <w:rFonts w:ascii="Times New Roman" w:hAnsi="Times New Roman" w:cs="Times New Roman"/>
                <w:sz w:val="26"/>
                <w:szCs w:val="26"/>
              </w:rPr>
            </w:pPr>
            <w:r w:rsidRPr="00CE554F">
              <w:rPr>
                <w:rFonts w:ascii="Times New Roman" w:hAnsi="Times New Roman" w:cs="Times New Roman"/>
                <w:sz w:val="26"/>
                <w:szCs w:val="26"/>
              </w:rPr>
              <w:t xml:space="preserve">  В учебном плане недельная нагрузка определена в соответствии с возрастными, интеллектуальными и психофизическими возможностями умственно отсталых обучающихся, с учётом рекомендаций </w:t>
            </w:r>
            <w:r w:rsidR="00B1519B">
              <w:rPr>
                <w:rFonts w:ascii="Times New Roman" w:hAnsi="Times New Roman" w:cs="Times New Roman"/>
                <w:sz w:val="26"/>
                <w:szCs w:val="26"/>
              </w:rPr>
              <w:t xml:space="preserve">СанПиН 2.4.2.3.3286-15 от 10.07.2015г. (в </w:t>
            </w:r>
            <w:r w:rsidR="00B1519B">
              <w:rPr>
                <w:rFonts w:ascii="Times New Roman" w:hAnsi="Times New Roman" w:cs="Times New Roman"/>
                <w:sz w:val="26"/>
                <w:szCs w:val="26"/>
              </w:rPr>
              <w:lastRenderedPageBreak/>
              <w:t xml:space="preserve">соответствии с действующим законодательством), </w:t>
            </w:r>
            <w:r w:rsidRPr="00CE554F">
              <w:rPr>
                <w:rFonts w:ascii="Times New Roman" w:hAnsi="Times New Roman" w:cs="Times New Roman"/>
                <w:sz w:val="26"/>
                <w:szCs w:val="26"/>
              </w:rPr>
              <w:t xml:space="preserve">Министерства </w:t>
            </w:r>
            <w:r w:rsidR="00B1519B">
              <w:rPr>
                <w:rFonts w:ascii="Times New Roman" w:hAnsi="Times New Roman" w:cs="Times New Roman"/>
                <w:sz w:val="26"/>
                <w:szCs w:val="26"/>
              </w:rPr>
              <w:t xml:space="preserve">образования </w:t>
            </w:r>
            <w:r w:rsidRPr="00CE554F">
              <w:rPr>
                <w:rFonts w:ascii="Times New Roman" w:hAnsi="Times New Roman" w:cs="Times New Roman"/>
                <w:sz w:val="26"/>
                <w:szCs w:val="26"/>
              </w:rPr>
              <w:t>РФ</w:t>
            </w:r>
            <w:r w:rsidR="00B1519B">
              <w:rPr>
                <w:rFonts w:ascii="Times New Roman" w:hAnsi="Times New Roman" w:cs="Times New Roman"/>
                <w:sz w:val="26"/>
                <w:szCs w:val="26"/>
              </w:rPr>
              <w:t xml:space="preserve"> от 10.04.2002г. №29/2065-п.</w:t>
            </w:r>
          </w:p>
          <w:p w:rsidR="00DA1B9A" w:rsidRPr="00CE554F" w:rsidRDefault="00DA1B9A" w:rsidP="00DA1B9A">
            <w:pPr>
              <w:tabs>
                <w:tab w:val="left" w:pos="1065"/>
              </w:tabs>
              <w:jc w:val="both"/>
              <w:rPr>
                <w:rFonts w:ascii="Times New Roman" w:hAnsi="Times New Roman" w:cs="Times New Roman"/>
                <w:b/>
                <w:sz w:val="26"/>
                <w:szCs w:val="26"/>
              </w:rPr>
            </w:pPr>
            <w:r w:rsidRPr="00CE554F">
              <w:rPr>
                <w:rFonts w:ascii="Times New Roman" w:hAnsi="Times New Roman" w:cs="Times New Roman"/>
                <w:sz w:val="26"/>
                <w:szCs w:val="26"/>
              </w:rPr>
              <w:t xml:space="preserve">        Учебный план включает предметы  федерального, регионального и школьного компонента.</w:t>
            </w:r>
            <w:r w:rsidRPr="00CE554F">
              <w:rPr>
                <w:rFonts w:ascii="Times New Roman" w:hAnsi="Times New Roman" w:cs="Times New Roman"/>
                <w:b/>
                <w:sz w:val="26"/>
                <w:szCs w:val="26"/>
              </w:rPr>
              <w:t xml:space="preserve"> </w:t>
            </w:r>
          </w:p>
          <w:p w:rsidR="00DA1B9A" w:rsidRPr="00CE554F" w:rsidRDefault="00DA1B9A" w:rsidP="00DA1B9A">
            <w:pPr>
              <w:tabs>
                <w:tab w:val="left" w:pos="1065"/>
              </w:tabs>
              <w:jc w:val="both"/>
              <w:rPr>
                <w:rFonts w:ascii="Times New Roman" w:hAnsi="Times New Roman" w:cs="Times New Roman"/>
                <w:sz w:val="26"/>
                <w:szCs w:val="26"/>
              </w:rPr>
            </w:pPr>
            <w:r w:rsidRPr="00CE554F">
              <w:rPr>
                <w:rFonts w:ascii="Times New Roman" w:hAnsi="Times New Roman" w:cs="Times New Roman"/>
                <w:sz w:val="26"/>
                <w:szCs w:val="26"/>
              </w:rPr>
              <w:t xml:space="preserve">         Федеральная часть учебного плана реализуется в содержании предметов: </w:t>
            </w:r>
            <w:proofErr w:type="gramStart"/>
            <w:r w:rsidRPr="00CE554F">
              <w:rPr>
                <w:rFonts w:ascii="Times New Roman" w:hAnsi="Times New Roman" w:cs="Times New Roman"/>
                <w:sz w:val="26"/>
                <w:szCs w:val="26"/>
              </w:rPr>
              <w:t>« Чтение</w:t>
            </w:r>
            <w:proofErr w:type="gramEnd"/>
            <w:r w:rsidRPr="00CE554F">
              <w:rPr>
                <w:rFonts w:ascii="Times New Roman" w:hAnsi="Times New Roman" w:cs="Times New Roman"/>
                <w:sz w:val="26"/>
                <w:szCs w:val="26"/>
              </w:rPr>
              <w:t xml:space="preserve"> и развитие речи», «Практические грамматические упражнения, правописание и развитие речи», « Математика», «Изобразительное искусство», «Музыка, пение», «Физкультура», «Ручной труд», «Ритмика».</w:t>
            </w:r>
          </w:p>
          <w:p w:rsidR="00DA1B9A" w:rsidRPr="00CE554F" w:rsidRDefault="00DA1B9A" w:rsidP="00DA1B9A">
            <w:pPr>
              <w:tabs>
                <w:tab w:val="left" w:pos="1065"/>
              </w:tabs>
              <w:jc w:val="both"/>
              <w:rPr>
                <w:rFonts w:ascii="Times New Roman" w:hAnsi="Times New Roman" w:cs="Times New Roman"/>
                <w:sz w:val="26"/>
                <w:szCs w:val="26"/>
              </w:rPr>
            </w:pPr>
            <w:r w:rsidRPr="00CE554F">
              <w:rPr>
                <w:rFonts w:ascii="Times New Roman" w:hAnsi="Times New Roman" w:cs="Times New Roman"/>
                <w:sz w:val="26"/>
                <w:szCs w:val="26"/>
              </w:rPr>
              <w:t xml:space="preserve">         Региональная часть учебного плана реализуется в содержании предметов: «Живой мир», «Развитие устной  речи на основе изучения предметов и явлений окружающей действительности», «Устная речь». </w:t>
            </w:r>
          </w:p>
          <w:p w:rsidR="00DA1B9A" w:rsidRDefault="00DA1B9A" w:rsidP="00AC68BF">
            <w:pPr>
              <w:tabs>
                <w:tab w:val="left" w:pos="1065"/>
              </w:tabs>
              <w:jc w:val="both"/>
              <w:rPr>
                <w:rFonts w:ascii="Times New Roman" w:hAnsi="Times New Roman" w:cs="Times New Roman"/>
                <w:sz w:val="26"/>
                <w:szCs w:val="26"/>
              </w:rPr>
            </w:pPr>
            <w:r w:rsidRPr="00CE554F">
              <w:rPr>
                <w:rFonts w:ascii="Times New Roman" w:hAnsi="Times New Roman" w:cs="Times New Roman"/>
                <w:sz w:val="26"/>
                <w:szCs w:val="26"/>
              </w:rPr>
              <w:t xml:space="preserve">         К школьному компоненту учебного плана</w:t>
            </w:r>
            <w:r w:rsidR="00027947" w:rsidRPr="00CE554F">
              <w:rPr>
                <w:rFonts w:ascii="Times New Roman" w:hAnsi="Times New Roman" w:cs="Times New Roman"/>
                <w:sz w:val="26"/>
                <w:szCs w:val="26"/>
              </w:rPr>
              <w:t xml:space="preserve"> отнесены  индивидуальные и под</w:t>
            </w:r>
            <w:r w:rsidRPr="00CE554F">
              <w:rPr>
                <w:rFonts w:ascii="Times New Roman" w:hAnsi="Times New Roman" w:cs="Times New Roman"/>
                <w:sz w:val="26"/>
                <w:szCs w:val="26"/>
              </w:rPr>
              <w:t xml:space="preserve">групповые  занятия по коррекции речи,  ЛФК и  развитие психомоторики и сенсорных процессов, на которых идет развитие  пространственных, временных представлений, ориентировки в пространстве, развитие двигательного </w:t>
            </w:r>
            <w:proofErr w:type="spellStart"/>
            <w:r w:rsidRPr="00CE554F">
              <w:rPr>
                <w:rFonts w:ascii="Times New Roman" w:hAnsi="Times New Roman" w:cs="Times New Roman"/>
                <w:sz w:val="26"/>
                <w:szCs w:val="26"/>
              </w:rPr>
              <w:t>праксиса</w:t>
            </w:r>
            <w:proofErr w:type="spellEnd"/>
            <w:r w:rsidRPr="00CE554F">
              <w:rPr>
                <w:rFonts w:ascii="Times New Roman" w:hAnsi="Times New Roman" w:cs="Times New Roman"/>
                <w:sz w:val="26"/>
                <w:szCs w:val="26"/>
              </w:rPr>
              <w:t xml:space="preserve"> устной и письменной речи, зрительного восприятия цвета и форм,</w:t>
            </w:r>
            <w:r w:rsidR="00AC68BF">
              <w:rPr>
                <w:rFonts w:ascii="Times New Roman" w:hAnsi="Times New Roman" w:cs="Times New Roman"/>
                <w:sz w:val="26"/>
                <w:szCs w:val="26"/>
              </w:rPr>
              <w:t xml:space="preserve"> развитие логического мышления.</w:t>
            </w:r>
          </w:p>
          <w:p w:rsidR="00AC68BF" w:rsidRPr="00CE554F" w:rsidRDefault="00AC68BF" w:rsidP="00AC68BF">
            <w:pPr>
              <w:tabs>
                <w:tab w:val="left" w:pos="1065"/>
              </w:tabs>
              <w:jc w:val="both"/>
              <w:rPr>
                <w:rFonts w:ascii="Times New Roman" w:hAnsi="Times New Roman" w:cs="Times New Roman"/>
                <w:sz w:val="26"/>
                <w:szCs w:val="26"/>
              </w:rPr>
            </w:pPr>
            <w:r>
              <w:rPr>
                <w:rFonts w:ascii="Times New Roman" w:hAnsi="Times New Roman" w:cs="Times New Roman"/>
                <w:sz w:val="26"/>
                <w:szCs w:val="26"/>
              </w:rPr>
              <w:t xml:space="preserve">        </w:t>
            </w:r>
            <w:hyperlink r:id="rId25" w:history="1">
              <w:r w:rsidRPr="00AC68BF">
                <w:rPr>
                  <w:rStyle w:val="a8"/>
                  <w:rFonts w:ascii="Times New Roman" w:hAnsi="Times New Roman" w:cs="Times New Roman"/>
                  <w:sz w:val="26"/>
                  <w:szCs w:val="26"/>
                </w:rPr>
                <w:t>Режим дня</w:t>
              </w:r>
            </w:hyperlink>
            <w:r>
              <w:rPr>
                <w:rFonts w:ascii="Times New Roman" w:hAnsi="Times New Roman" w:cs="Times New Roman"/>
                <w:sz w:val="26"/>
                <w:szCs w:val="26"/>
              </w:rPr>
              <w:t xml:space="preserve">                  </w:t>
            </w:r>
            <w:hyperlink r:id="rId26" w:history="1">
              <w:r w:rsidRPr="00AC68BF">
                <w:rPr>
                  <w:rStyle w:val="a8"/>
                  <w:rFonts w:ascii="Times New Roman" w:hAnsi="Times New Roman" w:cs="Times New Roman"/>
                  <w:sz w:val="26"/>
                  <w:szCs w:val="26"/>
                </w:rPr>
                <w:t>Расписание уроков</w:t>
              </w:r>
            </w:hyperlink>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6"/>
                <w:szCs w:val="26"/>
              </w:rPr>
            </w:pPr>
            <w:r w:rsidRPr="00FF3501">
              <w:rPr>
                <w:rFonts w:ascii="Times New Roman" w:hAnsi="Times New Roman" w:cs="Times New Roman"/>
                <w:color w:val="000000"/>
                <w:sz w:val="26"/>
                <w:szCs w:val="26"/>
              </w:rPr>
              <w:lastRenderedPageBreak/>
              <w:t>Отражение в Программе основных моделей построения образовательного процесса (совместной деятельности взрослых и детей,</w:t>
            </w:r>
            <w:r w:rsidRPr="00CE554F">
              <w:rPr>
                <w:rFonts w:ascii="Times New Roman" w:hAnsi="Times New Roman" w:cs="Times New Roman"/>
                <w:color w:val="000000"/>
                <w:sz w:val="26"/>
                <w:szCs w:val="26"/>
              </w:rPr>
              <w:t xml:space="preserve"> самостоятельной деятельности  детей, взаимодействие с семьей) </w:t>
            </w:r>
          </w:p>
          <w:p w:rsidR="00616FE8" w:rsidRPr="00CE554F" w:rsidRDefault="00616FE8"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62D" w:rsidRPr="00CE554F" w:rsidRDefault="008F062D" w:rsidP="008F062D">
            <w:pPr>
              <w:pStyle w:val="aa"/>
              <w:shd w:val="clear" w:color="auto" w:fill="FFFFFF"/>
              <w:spacing w:before="0" w:beforeAutospacing="0" w:after="0" w:afterAutospacing="0"/>
              <w:ind w:firstLine="360"/>
              <w:jc w:val="both"/>
              <w:rPr>
                <w:color w:val="000000"/>
                <w:sz w:val="26"/>
                <w:szCs w:val="26"/>
              </w:rPr>
            </w:pPr>
            <w:r>
              <w:rPr>
                <w:color w:val="000000"/>
                <w:sz w:val="26"/>
                <w:szCs w:val="26"/>
              </w:rPr>
              <w:t xml:space="preserve">   </w:t>
            </w:r>
            <w:r w:rsidRPr="00CE554F">
              <w:rPr>
                <w:color w:val="000000"/>
                <w:sz w:val="26"/>
                <w:szCs w:val="26"/>
              </w:rPr>
              <w:t xml:space="preserve">Одним из главных направлений в работе педагогического коллектива является работа с родителями. Именно от  взаимоотношений между педагогами и родителями обучающихся зависит успешное обучение и воспитание. Установление контактов с родителями обучающихся – начало всех начал. Педагоги  должны обладать большой психологической «гибкостью», интуицией. Очень важная задача завоевать доверие со стороны родителей. Родители должны увидеть в педагоге, прежде всего Человека, которому можно доверить самое дорогое - своего ребёнка. </w:t>
            </w:r>
          </w:p>
          <w:p w:rsidR="008F062D" w:rsidRPr="00CE554F" w:rsidRDefault="008F062D" w:rsidP="008F062D">
            <w:pPr>
              <w:pStyle w:val="aa"/>
              <w:shd w:val="clear" w:color="auto" w:fill="FFFFFF"/>
              <w:spacing w:before="0" w:beforeAutospacing="0" w:after="0" w:afterAutospacing="0"/>
              <w:ind w:firstLine="708"/>
              <w:jc w:val="both"/>
              <w:rPr>
                <w:b/>
                <w:bCs/>
                <w:sz w:val="26"/>
                <w:szCs w:val="26"/>
              </w:rPr>
            </w:pPr>
            <w:r w:rsidRPr="00CE554F">
              <w:rPr>
                <w:sz w:val="26"/>
                <w:szCs w:val="26"/>
              </w:rPr>
              <w:t xml:space="preserve">В </w:t>
            </w:r>
            <w:r w:rsidRPr="00B832CE">
              <w:rPr>
                <w:sz w:val="26"/>
                <w:szCs w:val="26"/>
              </w:rPr>
              <w:t xml:space="preserve">2018 </w:t>
            </w:r>
            <w:r w:rsidRPr="00CE554F">
              <w:rPr>
                <w:sz w:val="26"/>
                <w:szCs w:val="26"/>
              </w:rPr>
              <w:t xml:space="preserve">учебном году педагогический коллектив решал следующие </w:t>
            </w:r>
            <w:r w:rsidRPr="00CE554F">
              <w:rPr>
                <w:b/>
                <w:bCs/>
                <w:sz w:val="26"/>
                <w:szCs w:val="26"/>
              </w:rPr>
              <w:t xml:space="preserve">  задачи:</w:t>
            </w:r>
          </w:p>
          <w:p w:rsidR="008F062D" w:rsidRPr="00CE554F" w:rsidRDefault="008F062D" w:rsidP="008F062D">
            <w:pPr>
              <w:pStyle w:val="aa"/>
              <w:shd w:val="clear" w:color="auto" w:fill="FFFFFF"/>
              <w:spacing w:before="0" w:beforeAutospacing="0" w:after="0" w:afterAutospacing="0"/>
              <w:jc w:val="both"/>
              <w:rPr>
                <w:sz w:val="26"/>
                <w:szCs w:val="26"/>
              </w:rPr>
            </w:pPr>
            <w:r w:rsidRPr="00CE554F">
              <w:rPr>
                <w:sz w:val="26"/>
                <w:szCs w:val="26"/>
              </w:rPr>
              <w:t>- создание коллектива единомышленников;</w:t>
            </w:r>
          </w:p>
          <w:p w:rsidR="008F062D" w:rsidRPr="00CE554F" w:rsidRDefault="008F062D" w:rsidP="008F062D">
            <w:pPr>
              <w:pStyle w:val="aa"/>
              <w:shd w:val="clear" w:color="auto" w:fill="FFFFFF"/>
              <w:spacing w:before="0" w:beforeAutospacing="0" w:after="0" w:afterAutospacing="0"/>
              <w:jc w:val="both"/>
              <w:rPr>
                <w:sz w:val="26"/>
                <w:szCs w:val="26"/>
              </w:rPr>
            </w:pPr>
            <w:r w:rsidRPr="00CE554F">
              <w:rPr>
                <w:sz w:val="26"/>
                <w:szCs w:val="26"/>
              </w:rPr>
              <w:t>- привлечение родителей к более тесному сотрудничеству с классными руководителями;</w:t>
            </w:r>
          </w:p>
          <w:p w:rsidR="008F062D" w:rsidRPr="00CE554F" w:rsidRDefault="008F062D" w:rsidP="008F062D">
            <w:pPr>
              <w:pStyle w:val="aa"/>
              <w:shd w:val="clear" w:color="auto" w:fill="FFFFFF"/>
              <w:spacing w:before="0" w:beforeAutospacing="0" w:after="0" w:afterAutospacing="0"/>
              <w:jc w:val="both"/>
              <w:rPr>
                <w:sz w:val="26"/>
                <w:szCs w:val="26"/>
              </w:rPr>
            </w:pPr>
            <w:r w:rsidRPr="00CE554F">
              <w:rPr>
                <w:sz w:val="26"/>
                <w:szCs w:val="26"/>
              </w:rPr>
              <w:t>- оказание психолого-педагогической помощи семье в воспитании и обучении ребенка;</w:t>
            </w:r>
          </w:p>
          <w:p w:rsidR="008F062D" w:rsidRPr="00CE554F" w:rsidRDefault="008F062D" w:rsidP="008F062D">
            <w:pPr>
              <w:pStyle w:val="aa"/>
              <w:shd w:val="clear" w:color="auto" w:fill="FFFFFF"/>
              <w:spacing w:before="0" w:beforeAutospacing="0" w:after="0" w:afterAutospacing="0"/>
              <w:jc w:val="both"/>
              <w:rPr>
                <w:sz w:val="26"/>
                <w:szCs w:val="26"/>
              </w:rPr>
            </w:pPr>
            <w:r w:rsidRPr="00CE554F">
              <w:rPr>
                <w:i/>
                <w:iCs/>
                <w:sz w:val="26"/>
                <w:szCs w:val="26"/>
              </w:rPr>
              <w:t>-</w:t>
            </w:r>
            <w:r w:rsidRPr="00CE554F">
              <w:rPr>
                <w:rStyle w:val="apple-converted-space"/>
                <w:i/>
                <w:iCs/>
                <w:sz w:val="26"/>
                <w:szCs w:val="26"/>
              </w:rPr>
              <w:t> </w:t>
            </w:r>
            <w:r w:rsidRPr="00CE554F">
              <w:rPr>
                <w:sz w:val="26"/>
                <w:szCs w:val="26"/>
              </w:rPr>
              <w:t>организация общественно значимой деятельности родителей</w:t>
            </w:r>
            <w:r w:rsidRPr="00CE554F">
              <w:rPr>
                <w:i/>
                <w:iCs/>
                <w:sz w:val="26"/>
                <w:szCs w:val="26"/>
              </w:rPr>
              <w:t> </w:t>
            </w:r>
            <w:r w:rsidRPr="00CE554F">
              <w:rPr>
                <w:sz w:val="26"/>
                <w:szCs w:val="26"/>
              </w:rPr>
              <w:t>и обучающихся.</w:t>
            </w:r>
          </w:p>
          <w:p w:rsidR="008F062D" w:rsidRPr="00CE554F" w:rsidRDefault="008F062D" w:rsidP="008F062D">
            <w:pPr>
              <w:rPr>
                <w:rFonts w:ascii="Times New Roman" w:hAnsi="Times New Roman" w:cs="Times New Roman"/>
                <w:b/>
                <w:sz w:val="26"/>
                <w:szCs w:val="26"/>
              </w:rPr>
            </w:pPr>
            <w:r w:rsidRPr="00CE554F">
              <w:rPr>
                <w:rFonts w:ascii="Times New Roman" w:hAnsi="Times New Roman" w:cs="Times New Roman"/>
                <w:sz w:val="26"/>
                <w:szCs w:val="26"/>
              </w:rPr>
              <w:t xml:space="preserve">Работа велась </w:t>
            </w:r>
            <w:r w:rsidRPr="00CE554F">
              <w:rPr>
                <w:rFonts w:ascii="Times New Roman" w:hAnsi="Times New Roman" w:cs="Times New Roman"/>
                <w:b/>
                <w:sz w:val="26"/>
                <w:szCs w:val="26"/>
              </w:rPr>
              <w:t>через:</w:t>
            </w:r>
          </w:p>
          <w:p w:rsidR="008F062D" w:rsidRPr="00CE554F" w:rsidRDefault="008F062D" w:rsidP="008F062D">
            <w:pPr>
              <w:rPr>
                <w:rFonts w:ascii="Times New Roman" w:hAnsi="Times New Roman" w:cs="Times New Roman"/>
                <w:sz w:val="26"/>
                <w:szCs w:val="26"/>
              </w:rPr>
            </w:pPr>
            <w:r w:rsidRPr="00CE554F">
              <w:rPr>
                <w:rFonts w:ascii="Times New Roman" w:hAnsi="Times New Roman" w:cs="Times New Roman"/>
                <w:sz w:val="26"/>
                <w:szCs w:val="26"/>
              </w:rPr>
              <w:t>1.Заседания родительского комитета.</w:t>
            </w:r>
          </w:p>
          <w:p w:rsidR="008F062D" w:rsidRDefault="008F062D" w:rsidP="008F062D">
            <w:pPr>
              <w:rPr>
                <w:rFonts w:ascii="Times New Roman" w:hAnsi="Times New Roman" w:cs="Times New Roman"/>
                <w:sz w:val="26"/>
                <w:szCs w:val="26"/>
              </w:rPr>
            </w:pPr>
            <w:r w:rsidRPr="00CE554F">
              <w:rPr>
                <w:rFonts w:ascii="Times New Roman" w:hAnsi="Times New Roman" w:cs="Times New Roman"/>
                <w:sz w:val="26"/>
                <w:szCs w:val="26"/>
              </w:rPr>
              <w:t>2.Обще</w:t>
            </w:r>
            <w:r>
              <w:rPr>
                <w:rFonts w:ascii="Times New Roman" w:hAnsi="Times New Roman" w:cs="Times New Roman"/>
                <w:sz w:val="26"/>
                <w:szCs w:val="26"/>
              </w:rPr>
              <w:t>школьные родительские собрания.</w:t>
            </w:r>
          </w:p>
          <w:p w:rsidR="008F062D" w:rsidRPr="00CE554F" w:rsidRDefault="008F062D" w:rsidP="008F062D">
            <w:pPr>
              <w:rPr>
                <w:rFonts w:ascii="Times New Roman" w:hAnsi="Times New Roman" w:cs="Times New Roman"/>
                <w:sz w:val="26"/>
                <w:szCs w:val="26"/>
              </w:rPr>
            </w:pPr>
            <w:r w:rsidRPr="00CE554F">
              <w:rPr>
                <w:rFonts w:ascii="Times New Roman" w:hAnsi="Times New Roman" w:cs="Times New Roman"/>
                <w:sz w:val="26"/>
                <w:szCs w:val="26"/>
              </w:rPr>
              <w:lastRenderedPageBreak/>
              <w:t>3. Классные родительские собрания.</w:t>
            </w:r>
          </w:p>
          <w:p w:rsidR="008F062D" w:rsidRPr="00CE554F" w:rsidRDefault="008F062D" w:rsidP="008F062D">
            <w:pPr>
              <w:rPr>
                <w:rFonts w:ascii="Times New Roman" w:hAnsi="Times New Roman" w:cs="Times New Roman"/>
                <w:sz w:val="26"/>
                <w:szCs w:val="26"/>
              </w:rPr>
            </w:pPr>
            <w:r w:rsidRPr="00CE554F">
              <w:rPr>
                <w:rFonts w:ascii="Times New Roman" w:hAnsi="Times New Roman" w:cs="Times New Roman"/>
                <w:sz w:val="26"/>
                <w:szCs w:val="26"/>
              </w:rPr>
              <w:t>4.Организация работы родительского  всеобуча, через «Уголок для родителей», дневники обучающихся.</w:t>
            </w:r>
          </w:p>
          <w:p w:rsidR="008F062D" w:rsidRPr="00CE554F" w:rsidRDefault="008F062D" w:rsidP="008F062D">
            <w:pPr>
              <w:rPr>
                <w:rFonts w:ascii="Times New Roman" w:hAnsi="Times New Roman" w:cs="Times New Roman"/>
                <w:sz w:val="26"/>
                <w:szCs w:val="26"/>
              </w:rPr>
            </w:pPr>
            <w:r w:rsidRPr="00CE554F">
              <w:rPr>
                <w:rFonts w:ascii="Times New Roman" w:hAnsi="Times New Roman" w:cs="Times New Roman"/>
                <w:sz w:val="26"/>
                <w:szCs w:val="26"/>
              </w:rPr>
              <w:t>5.Организация горячей линии «Телефон доверия».</w:t>
            </w:r>
          </w:p>
          <w:p w:rsidR="008F062D" w:rsidRPr="00CE554F" w:rsidRDefault="008F062D" w:rsidP="008F062D">
            <w:pPr>
              <w:rPr>
                <w:rFonts w:ascii="Times New Roman" w:hAnsi="Times New Roman" w:cs="Times New Roman"/>
                <w:sz w:val="26"/>
                <w:szCs w:val="26"/>
              </w:rPr>
            </w:pPr>
            <w:r w:rsidRPr="00CE554F">
              <w:rPr>
                <w:rFonts w:ascii="Times New Roman" w:hAnsi="Times New Roman" w:cs="Times New Roman"/>
                <w:color w:val="000000"/>
                <w:sz w:val="26"/>
                <w:szCs w:val="26"/>
              </w:rPr>
              <w:t xml:space="preserve">6. Организация участия в </w:t>
            </w:r>
            <w:proofErr w:type="spellStart"/>
            <w:r w:rsidRPr="00CE554F">
              <w:rPr>
                <w:rFonts w:ascii="Times New Roman" w:hAnsi="Times New Roman" w:cs="Times New Roman"/>
                <w:color w:val="000000"/>
                <w:sz w:val="26"/>
                <w:szCs w:val="26"/>
              </w:rPr>
              <w:t>вебинарах</w:t>
            </w:r>
            <w:proofErr w:type="spellEnd"/>
            <w:r w:rsidRPr="00CE554F">
              <w:rPr>
                <w:rFonts w:ascii="Times New Roman" w:hAnsi="Times New Roman" w:cs="Times New Roman"/>
                <w:color w:val="000000"/>
                <w:sz w:val="26"/>
                <w:szCs w:val="26"/>
              </w:rPr>
              <w:t>.</w:t>
            </w:r>
          </w:p>
          <w:p w:rsidR="00093818" w:rsidRPr="004A472C" w:rsidRDefault="00093818" w:rsidP="00093818">
            <w:pPr>
              <w:ind w:firstLine="708"/>
              <w:jc w:val="both"/>
              <w:rPr>
                <w:rFonts w:ascii="Times New Roman" w:eastAsia="Times New Roman" w:hAnsi="Times New Roman"/>
                <w:color w:val="000000"/>
                <w:sz w:val="26"/>
                <w:szCs w:val="26"/>
                <w:lang w:eastAsia="ru-RU"/>
              </w:rPr>
            </w:pPr>
            <w:r w:rsidRPr="004A472C">
              <w:rPr>
                <w:rFonts w:ascii="Times New Roman" w:eastAsia="Times New Roman" w:hAnsi="Times New Roman"/>
                <w:color w:val="000000"/>
                <w:sz w:val="26"/>
                <w:szCs w:val="26"/>
                <w:lang w:eastAsia="ru-RU"/>
              </w:rPr>
              <w:t xml:space="preserve">Деятельность педагогов и родителей в интересах ребенка может быть успешной только в том случае, если они станут союзниками, что позволит им лучше узнать ребенка, увидеть его в разных ситуациях и таким образом понять индивидуальные особенности детей, ценностные жизненные ориентиры, и при необходимости преодолеть негативные поступки и проявления в поведении. </w:t>
            </w:r>
          </w:p>
          <w:p w:rsidR="00093818" w:rsidRPr="004A472C" w:rsidRDefault="00093818" w:rsidP="00093818">
            <w:pPr>
              <w:ind w:firstLine="360"/>
              <w:jc w:val="both"/>
              <w:rPr>
                <w:rFonts w:ascii="Times New Roman" w:hAnsi="Times New Roman" w:cs="Times New Roman"/>
                <w:color w:val="000000"/>
                <w:sz w:val="26"/>
                <w:szCs w:val="26"/>
                <w:shd w:val="clear" w:color="auto" w:fill="FFFFFF"/>
              </w:rPr>
            </w:pPr>
            <w:r w:rsidRPr="004A472C">
              <w:rPr>
                <w:rFonts w:ascii="Times New Roman" w:hAnsi="Times New Roman" w:cs="Times New Roman"/>
                <w:color w:val="000000"/>
                <w:sz w:val="26"/>
                <w:szCs w:val="26"/>
                <w:shd w:val="clear" w:color="auto" w:fill="FFFFFF"/>
              </w:rPr>
              <w:t>Единство деятельности семьи и школы, эффективность и действенность работы с родителями определяется через четко организованную систему работы школы.</w:t>
            </w:r>
          </w:p>
          <w:p w:rsidR="00093818" w:rsidRPr="004A472C" w:rsidRDefault="00093818" w:rsidP="00093818">
            <w:pPr>
              <w:shd w:val="clear" w:color="auto" w:fill="FFFFFF"/>
              <w:jc w:val="both"/>
              <w:rPr>
                <w:rFonts w:ascii="Times New Roman" w:eastAsia="Times New Roman" w:hAnsi="Times New Roman" w:cs="Times New Roman"/>
                <w:color w:val="000000"/>
                <w:sz w:val="26"/>
                <w:szCs w:val="26"/>
                <w:lang w:eastAsia="ru-RU"/>
              </w:rPr>
            </w:pPr>
            <w:r w:rsidRPr="004A472C">
              <w:rPr>
                <w:rFonts w:ascii="Times New Roman" w:eastAsia="Times New Roman" w:hAnsi="Times New Roman" w:cs="Times New Roman"/>
                <w:color w:val="000000"/>
                <w:sz w:val="26"/>
                <w:szCs w:val="26"/>
                <w:lang w:eastAsia="ru-RU"/>
              </w:rPr>
              <w:t xml:space="preserve">     </w:t>
            </w:r>
            <w:r w:rsidRPr="004A472C">
              <w:rPr>
                <w:rFonts w:ascii="Times New Roman" w:eastAsia="Times New Roman" w:hAnsi="Times New Roman" w:cs="Times New Roman"/>
                <w:b/>
                <w:bCs/>
                <w:color w:val="000000"/>
                <w:sz w:val="26"/>
                <w:szCs w:val="26"/>
                <w:lang w:eastAsia="ru-RU"/>
              </w:rPr>
              <w:t>Работу с родителями в образовательном  учреждении условно можно разделить на две части:</w:t>
            </w:r>
          </w:p>
          <w:p w:rsidR="00093818" w:rsidRPr="007A5D67" w:rsidRDefault="007A5D67" w:rsidP="007A5D67">
            <w:pPr>
              <w:shd w:val="clear" w:color="auto" w:fill="FFFFFF"/>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093818" w:rsidRPr="007A5D67">
              <w:rPr>
                <w:rFonts w:ascii="Times New Roman" w:eastAsia="Times New Roman" w:hAnsi="Times New Roman" w:cs="Times New Roman"/>
                <w:color w:val="000000"/>
                <w:sz w:val="26"/>
                <w:szCs w:val="26"/>
                <w:lang w:eastAsia="ru-RU"/>
              </w:rPr>
              <w:t>со всеми родителями класса в рамках родительских собраний по повышению педагогической и психологической культуры;</w:t>
            </w:r>
          </w:p>
          <w:p w:rsidR="00093818" w:rsidRPr="007A5D67" w:rsidRDefault="007A5D67" w:rsidP="007A5D67">
            <w:pPr>
              <w:shd w:val="clear" w:color="auto" w:fill="FFFFFF"/>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093818" w:rsidRPr="007A5D67">
              <w:rPr>
                <w:rFonts w:ascii="Times New Roman" w:eastAsia="Times New Roman" w:hAnsi="Times New Roman" w:cs="Times New Roman"/>
                <w:color w:val="000000"/>
                <w:sz w:val="26"/>
                <w:szCs w:val="26"/>
                <w:lang w:eastAsia="ru-RU"/>
              </w:rPr>
              <w:t>с частью родителей в форме коррекционно-развивающих занятий по формированию навыков и умений, связанных, в первую очередь, с конструктивным взаимодействием в системе «родитель-ребёнок».</w:t>
            </w:r>
          </w:p>
          <w:p w:rsidR="00093818" w:rsidRPr="007A5D67" w:rsidRDefault="00093818" w:rsidP="00093818">
            <w:pPr>
              <w:shd w:val="clear" w:color="auto" w:fill="FFFFFF"/>
              <w:ind w:firstLine="360"/>
              <w:jc w:val="both"/>
              <w:rPr>
                <w:rFonts w:ascii="Times New Roman" w:eastAsia="Times New Roman" w:hAnsi="Times New Roman" w:cs="Times New Roman"/>
                <w:sz w:val="26"/>
                <w:szCs w:val="26"/>
                <w:lang w:eastAsia="ru-RU"/>
              </w:rPr>
            </w:pPr>
            <w:r w:rsidRPr="004A472C">
              <w:rPr>
                <w:rFonts w:ascii="Times New Roman" w:eastAsia="Times New Roman" w:hAnsi="Times New Roman" w:cs="Times New Roman"/>
                <w:sz w:val="26"/>
                <w:szCs w:val="26"/>
                <w:lang w:eastAsia="ru-RU"/>
              </w:rPr>
              <w:t>Содержание</w:t>
            </w:r>
            <w:r w:rsidRPr="004A472C">
              <w:rPr>
                <w:rFonts w:ascii="Times New Roman" w:eastAsia="Times New Roman" w:hAnsi="Times New Roman" w:cs="Times New Roman"/>
                <w:b/>
                <w:bCs/>
                <w:sz w:val="26"/>
                <w:szCs w:val="26"/>
                <w:lang w:eastAsia="ru-RU"/>
              </w:rPr>
              <w:t> </w:t>
            </w:r>
            <w:r w:rsidRPr="007A5D67">
              <w:rPr>
                <w:rFonts w:ascii="Times New Roman" w:eastAsia="Times New Roman" w:hAnsi="Times New Roman" w:cs="Times New Roman"/>
                <w:bCs/>
                <w:sz w:val="26"/>
                <w:szCs w:val="26"/>
                <w:lang w:eastAsia="ru-RU"/>
              </w:rPr>
              <w:t>работы образовательного учреждения с родителями состоит в следующем:</w:t>
            </w:r>
          </w:p>
          <w:p w:rsidR="00093818" w:rsidRPr="004A472C" w:rsidRDefault="00093818" w:rsidP="00093818">
            <w:pPr>
              <w:shd w:val="clear" w:color="auto" w:fill="FFFFFF"/>
              <w:jc w:val="both"/>
              <w:rPr>
                <w:rFonts w:ascii="Times New Roman" w:eastAsia="Times New Roman" w:hAnsi="Times New Roman" w:cs="Times New Roman"/>
                <w:sz w:val="26"/>
                <w:szCs w:val="26"/>
                <w:lang w:eastAsia="ru-RU"/>
              </w:rPr>
            </w:pPr>
            <w:r w:rsidRPr="004A472C">
              <w:rPr>
                <w:rFonts w:ascii="Times New Roman" w:eastAsia="Times New Roman" w:hAnsi="Times New Roman" w:cs="Times New Roman"/>
                <w:sz w:val="26"/>
                <w:szCs w:val="26"/>
                <w:lang w:eastAsia="ru-RU"/>
              </w:rPr>
              <w:t>1) повышение психолого-педагогических знаний родителей (индивидуальные консультации);</w:t>
            </w:r>
          </w:p>
          <w:p w:rsidR="00093818" w:rsidRPr="004A472C" w:rsidRDefault="00093818" w:rsidP="00093818">
            <w:pPr>
              <w:shd w:val="clear" w:color="auto" w:fill="FFFFFF"/>
              <w:jc w:val="both"/>
              <w:rPr>
                <w:rFonts w:ascii="Times New Roman" w:eastAsia="Times New Roman" w:hAnsi="Times New Roman" w:cs="Times New Roman"/>
                <w:sz w:val="26"/>
                <w:szCs w:val="26"/>
                <w:lang w:eastAsia="ru-RU"/>
              </w:rPr>
            </w:pPr>
            <w:r w:rsidRPr="004A472C">
              <w:rPr>
                <w:rFonts w:ascii="Times New Roman" w:eastAsia="Times New Roman" w:hAnsi="Times New Roman" w:cs="Times New Roman"/>
                <w:sz w:val="26"/>
                <w:szCs w:val="26"/>
                <w:lang w:eastAsia="ru-RU"/>
              </w:rPr>
              <w:t xml:space="preserve">2) вовлечение родителей в учебно-воспитательный процесс (родительские собрания, совместные творческие дела); </w:t>
            </w:r>
          </w:p>
          <w:p w:rsidR="00093818" w:rsidRPr="004A472C" w:rsidRDefault="00093818" w:rsidP="00093818">
            <w:pPr>
              <w:shd w:val="clear" w:color="auto" w:fill="FFFFFF"/>
              <w:jc w:val="both"/>
              <w:rPr>
                <w:rFonts w:ascii="Times New Roman" w:eastAsia="Times New Roman" w:hAnsi="Times New Roman" w:cs="Times New Roman"/>
                <w:sz w:val="26"/>
                <w:szCs w:val="26"/>
                <w:lang w:eastAsia="ru-RU"/>
              </w:rPr>
            </w:pPr>
            <w:r w:rsidRPr="004A472C">
              <w:rPr>
                <w:rFonts w:ascii="Times New Roman" w:eastAsia="Times New Roman" w:hAnsi="Times New Roman" w:cs="Times New Roman"/>
                <w:sz w:val="26"/>
                <w:szCs w:val="26"/>
                <w:lang w:eastAsia="ru-RU"/>
              </w:rPr>
              <w:t>3) участие родителей в управлении школой (родительские комитеты).</w:t>
            </w:r>
          </w:p>
          <w:p w:rsidR="008F062D" w:rsidRPr="00CE554F" w:rsidRDefault="008F062D" w:rsidP="008F062D">
            <w:pPr>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CE554F">
              <w:rPr>
                <w:rFonts w:ascii="Times New Roman" w:hAnsi="Times New Roman" w:cs="Times New Roman"/>
                <w:color w:val="000000"/>
                <w:sz w:val="26"/>
                <w:szCs w:val="26"/>
              </w:rPr>
              <w:t>Формы общения с родителями – диалог, сотрудничество, толерантность.</w:t>
            </w:r>
          </w:p>
          <w:p w:rsidR="00093818" w:rsidRDefault="00093818" w:rsidP="00093818">
            <w:pPr>
              <w:shd w:val="clear" w:color="auto" w:fill="FFFFFF"/>
              <w:ind w:firstLine="502"/>
              <w:jc w:val="both"/>
              <w:rPr>
                <w:rFonts w:ascii="Times New Roman" w:eastAsia="Times New Roman" w:hAnsi="Times New Roman" w:cs="Times New Roman"/>
                <w:sz w:val="26"/>
                <w:szCs w:val="26"/>
                <w:lang w:eastAsia="ru-RU"/>
              </w:rPr>
            </w:pPr>
            <w:r w:rsidRPr="004A472C">
              <w:rPr>
                <w:rFonts w:ascii="Times New Roman" w:eastAsia="Times New Roman" w:hAnsi="Times New Roman" w:cs="Times New Roman"/>
                <w:sz w:val="26"/>
                <w:szCs w:val="26"/>
                <w:lang w:eastAsia="ru-RU"/>
              </w:rPr>
              <w:t>Формы и методы работы с родителями должны быть направлены на повышение педагогической культуры родителей, на укрепление взаимодействия школы и семьи, на усиление ее воспитательного потенциала.</w:t>
            </w:r>
          </w:p>
          <w:p w:rsidR="00FF02B6" w:rsidRDefault="00FF02B6" w:rsidP="00FF02B6">
            <w:pPr>
              <w:rPr>
                <w:rFonts w:ascii="Times New Roman" w:hAnsi="Times New Roman" w:cs="Times New Roman"/>
                <w:b/>
                <w:bCs/>
                <w:sz w:val="26"/>
                <w:szCs w:val="26"/>
              </w:rPr>
            </w:pPr>
            <w:r w:rsidRPr="00FF02B6">
              <w:rPr>
                <w:rFonts w:ascii="Times New Roman" w:hAnsi="Times New Roman" w:cs="Times New Roman"/>
                <w:b/>
                <w:bCs/>
                <w:sz w:val="26"/>
                <w:szCs w:val="26"/>
              </w:rPr>
              <w:t>Использовали разные формы работы:</w:t>
            </w:r>
          </w:p>
          <w:p w:rsidR="008F062D" w:rsidRPr="00CE554F" w:rsidRDefault="008F062D" w:rsidP="008F062D">
            <w:pPr>
              <w:pStyle w:val="aa"/>
              <w:shd w:val="clear" w:color="auto" w:fill="FFFFFF"/>
              <w:spacing w:before="0" w:beforeAutospacing="0" w:after="0" w:afterAutospacing="0" w:line="302" w:lineRule="atLeast"/>
              <w:jc w:val="both"/>
              <w:rPr>
                <w:color w:val="000000"/>
                <w:sz w:val="26"/>
                <w:szCs w:val="26"/>
              </w:rPr>
            </w:pPr>
            <w:r>
              <w:rPr>
                <w:color w:val="000000"/>
                <w:sz w:val="26"/>
                <w:szCs w:val="26"/>
              </w:rPr>
              <w:t xml:space="preserve">- </w:t>
            </w:r>
            <w:r w:rsidRPr="00CE554F">
              <w:rPr>
                <w:color w:val="000000"/>
                <w:sz w:val="26"/>
                <w:szCs w:val="26"/>
              </w:rPr>
              <w:t>родительские собрания,</w:t>
            </w:r>
          </w:p>
          <w:p w:rsidR="008F062D" w:rsidRPr="00CE554F" w:rsidRDefault="008F062D" w:rsidP="008F062D">
            <w:pPr>
              <w:pStyle w:val="aa"/>
              <w:shd w:val="clear" w:color="auto" w:fill="FFFFFF"/>
              <w:spacing w:before="0" w:beforeAutospacing="0" w:after="0" w:afterAutospacing="0" w:line="302" w:lineRule="atLeast"/>
              <w:jc w:val="both"/>
              <w:rPr>
                <w:color w:val="000000"/>
                <w:sz w:val="26"/>
                <w:szCs w:val="26"/>
              </w:rPr>
            </w:pPr>
            <w:r w:rsidRPr="00CE554F">
              <w:rPr>
                <w:color w:val="000000"/>
                <w:sz w:val="26"/>
                <w:szCs w:val="26"/>
              </w:rPr>
              <w:t>- посещение семей обучающихся,</w:t>
            </w:r>
          </w:p>
          <w:p w:rsidR="008F062D" w:rsidRPr="00CE554F" w:rsidRDefault="008F062D" w:rsidP="008F062D">
            <w:pPr>
              <w:pStyle w:val="aa"/>
              <w:shd w:val="clear" w:color="auto" w:fill="FFFFFF"/>
              <w:spacing w:before="0" w:beforeAutospacing="0" w:after="0" w:afterAutospacing="0" w:line="302" w:lineRule="atLeast"/>
              <w:jc w:val="both"/>
              <w:rPr>
                <w:color w:val="000000"/>
                <w:sz w:val="26"/>
                <w:szCs w:val="26"/>
              </w:rPr>
            </w:pPr>
            <w:r w:rsidRPr="00CE554F">
              <w:rPr>
                <w:color w:val="000000"/>
                <w:sz w:val="26"/>
                <w:szCs w:val="26"/>
              </w:rPr>
              <w:lastRenderedPageBreak/>
              <w:t>- совместные мероприятия,</w:t>
            </w:r>
          </w:p>
          <w:p w:rsidR="008F062D" w:rsidRPr="00CE554F" w:rsidRDefault="008F062D" w:rsidP="008F062D">
            <w:pPr>
              <w:pStyle w:val="aa"/>
              <w:shd w:val="clear" w:color="auto" w:fill="FFFFFF"/>
              <w:spacing w:before="0" w:beforeAutospacing="0" w:after="0" w:afterAutospacing="0" w:line="302" w:lineRule="atLeast"/>
              <w:jc w:val="both"/>
              <w:rPr>
                <w:color w:val="000000"/>
                <w:sz w:val="26"/>
                <w:szCs w:val="26"/>
              </w:rPr>
            </w:pPr>
            <w:r w:rsidRPr="00CE554F">
              <w:rPr>
                <w:color w:val="000000"/>
                <w:sz w:val="26"/>
                <w:szCs w:val="26"/>
              </w:rPr>
              <w:t>- индивидуальные беседы,</w:t>
            </w:r>
          </w:p>
          <w:p w:rsidR="008F062D" w:rsidRPr="00CE554F" w:rsidRDefault="008F062D" w:rsidP="008F062D">
            <w:pPr>
              <w:pStyle w:val="aa"/>
              <w:shd w:val="clear" w:color="auto" w:fill="FFFFFF"/>
              <w:spacing w:before="0" w:beforeAutospacing="0" w:after="0" w:afterAutospacing="0" w:line="302" w:lineRule="atLeast"/>
              <w:jc w:val="both"/>
              <w:rPr>
                <w:color w:val="000000"/>
                <w:sz w:val="26"/>
                <w:szCs w:val="26"/>
              </w:rPr>
            </w:pPr>
            <w:r w:rsidRPr="00CE554F">
              <w:rPr>
                <w:color w:val="000000"/>
                <w:sz w:val="26"/>
                <w:szCs w:val="26"/>
              </w:rPr>
              <w:t>- анкетирование.</w:t>
            </w:r>
          </w:p>
          <w:p w:rsidR="008F062D" w:rsidRPr="00CB0D59" w:rsidRDefault="008F062D" w:rsidP="00CB0D59">
            <w:pPr>
              <w:jc w:val="both"/>
              <w:rPr>
                <w:rFonts w:ascii="Times New Roman" w:hAnsi="Times New Roman" w:cs="Times New Roman"/>
                <w:sz w:val="26"/>
                <w:szCs w:val="26"/>
              </w:rPr>
            </w:pPr>
            <w:r w:rsidRPr="00CE554F">
              <w:rPr>
                <w:rFonts w:ascii="Times New Roman" w:hAnsi="Times New Roman" w:cs="Times New Roman"/>
                <w:sz w:val="26"/>
                <w:szCs w:val="26"/>
                <w:shd w:val="clear" w:color="auto" w:fill="FFFFFF"/>
              </w:rPr>
              <w:t>Родительские собрания, открытые уроки для родителей — это форма реализации прав родителей на участие в управлении образовательным учреждением.</w:t>
            </w:r>
          </w:p>
          <w:p w:rsidR="00FF02B6" w:rsidRPr="00FF02B6" w:rsidRDefault="00FF02B6" w:rsidP="00FF02B6">
            <w:pPr>
              <w:pStyle w:val="a3"/>
              <w:ind w:left="0" w:firstLine="34"/>
              <w:rPr>
                <w:rFonts w:ascii="Times New Roman" w:hAnsi="Times New Roman" w:cs="Times New Roman"/>
                <w:sz w:val="26"/>
                <w:szCs w:val="26"/>
              </w:rPr>
            </w:pPr>
            <w:r w:rsidRPr="00FF02B6">
              <w:rPr>
                <w:rFonts w:ascii="Times New Roman" w:hAnsi="Times New Roman" w:cs="Times New Roman"/>
                <w:b/>
                <w:bCs/>
                <w:sz w:val="26"/>
                <w:szCs w:val="26"/>
              </w:rPr>
              <w:t>-</w:t>
            </w:r>
            <w:r w:rsidRPr="00FF02B6">
              <w:rPr>
                <w:rFonts w:ascii="Times New Roman" w:hAnsi="Times New Roman" w:cs="Times New Roman"/>
                <w:sz w:val="26"/>
                <w:szCs w:val="26"/>
              </w:rPr>
              <w:t>мастер-классы,</w:t>
            </w:r>
          </w:p>
          <w:p w:rsidR="00FF02B6" w:rsidRPr="00FF02B6" w:rsidRDefault="00FF02B6" w:rsidP="00FF02B6">
            <w:pPr>
              <w:pStyle w:val="a3"/>
              <w:ind w:left="0" w:firstLine="34"/>
              <w:rPr>
                <w:rFonts w:ascii="Times New Roman" w:hAnsi="Times New Roman" w:cs="Times New Roman"/>
                <w:sz w:val="26"/>
                <w:szCs w:val="26"/>
              </w:rPr>
            </w:pPr>
            <w:r w:rsidRPr="00FF02B6">
              <w:rPr>
                <w:rFonts w:ascii="Times New Roman" w:hAnsi="Times New Roman" w:cs="Times New Roman"/>
                <w:sz w:val="26"/>
                <w:szCs w:val="26"/>
              </w:rPr>
              <w:t>-дни открытых дверей,</w:t>
            </w:r>
          </w:p>
          <w:p w:rsidR="00FF02B6" w:rsidRPr="00FF02B6" w:rsidRDefault="00CB0D59" w:rsidP="00FF02B6">
            <w:pPr>
              <w:pStyle w:val="a3"/>
              <w:ind w:left="0" w:firstLine="34"/>
              <w:rPr>
                <w:rFonts w:ascii="Times New Roman" w:hAnsi="Times New Roman" w:cs="Times New Roman"/>
                <w:sz w:val="26"/>
                <w:szCs w:val="26"/>
              </w:rPr>
            </w:pPr>
            <w:r>
              <w:rPr>
                <w:rFonts w:ascii="Times New Roman" w:hAnsi="Times New Roman" w:cs="Times New Roman"/>
                <w:sz w:val="26"/>
                <w:szCs w:val="26"/>
              </w:rPr>
              <w:t>-</w:t>
            </w:r>
            <w:r w:rsidR="00FF02B6" w:rsidRPr="00FF02B6">
              <w:rPr>
                <w:rFonts w:ascii="Times New Roman" w:hAnsi="Times New Roman" w:cs="Times New Roman"/>
                <w:sz w:val="26"/>
                <w:szCs w:val="26"/>
              </w:rPr>
              <w:t>совместные праздники, досуги, развлечения, чаепития,</w:t>
            </w:r>
          </w:p>
          <w:p w:rsidR="00FF02B6" w:rsidRPr="00FF02B6" w:rsidRDefault="00FF02B6" w:rsidP="00FF02B6">
            <w:pPr>
              <w:pStyle w:val="a3"/>
              <w:ind w:left="0" w:firstLine="34"/>
              <w:rPr>
                <w:rFonts w:ascii="Times New Roman" w:hAnsi="Times New Roman" w:cs="Times New Roman"/>
                <w:sz w:val="26"/>
                <w:szCs w:val="26"/>
              </w:rPr>
            </w:pPr>
            <w:r w:rsidRPr="00FF02B6">
              <w:rPr>
                <w:rFonts w:ascii="Times New Roman" w:hAnsi="Times New Roman" w:cs="Times New Roman"/>
                <w:sz w:val="26"/>
                <w:szCs w:val="26"/>
              </w:rPr>
              <w:t>-участие родителей в семейных конкурсах, выставках,</w:t>
            </w:r>
          </w:p>
          <w:p w:rsidR="00FF02B6" w:rsidRPr="00FF02B6" w:rsidRDefault="00FF02B6" w:rsidP="00FF02B6">
            <w:pPr>
              <w:rPr>
                <w:rFonts w:ascii="Times New Roman" w:hAnsi="Times New Roman" w:cs="Times New Roman"/>
                <w:sz w:val="26"/>
                <w:szCs w:val="26"/>
              </w:rPr>
            </w:pPr>
            <w:r w:rsidRPr="00FF02B6">
              <w:rPr>
                <w:rFonts w:ascii="Times New Roman" w:hAnsi="Times New Roman" w:cs="Times New Roman"/>
                <w:sz w:val="26"/>
                <w:szCs w:val="26"/>
              </w:rPr>
              <w:t>- организация совместной трудовой деятельности,</w:t>
            </w:r>
          </w:p>
          <w:p w:rsidR="00FF02B6" w:rsidRPr="00FF02B6" w:rsidRDefault="00FF02B6" w:rsidP="00FF02B6">
            <w:pPr>
              <w:pStyle w:val="a3"/>
              <w:ind w:left="0" w:firstLine="34"/>
              <w:rPr>
                <w:rFonts w:ascii="Times New Roman" w:hAnsi="Times New Roman" w:cs="Times New Roman"/>
                <w:sz w:val="26"/>
                <w:szCs w:val="26"/>
              </w:rPr>
            </w:pPr>
            <w:r w:rsidRPr="00FF02B6">
              <w:rPr>
                <w:rFonts w:ascii="Times New Roman" w:hAnsi="Times New Roman" w:cs="Times New Roman"/>
                <w:sz w:val="26"/>
                <w:szCs w:val="26"/>
              </w:rPr>
              <w:t>-</w:t>
            </w:r>
            <w:r w:rsidR="00CB0D59">
              <w:rPr>
                <w:rFonts w:ascii="Times New Roman" w:hAnsi="Times New Roman" w:cs="Times New Roman"/>
                <w:sz w:val="26"/>
                <w:szCs w:val="26"/>
              </w:rPr>
              <w:t xml:space="preserve"> </w:t>
            </w:r>
            <w:r w:rsidRPr="00FF02B6">
              <w:rPr>
                <w:rFonts w:ascii="Times New Roman" w:hAnsi="Times New Roman" w:cs="Times New Roman"/>
                <w:sz w:val="26"/>
                <w:szCs w:val="26"/>
              </w:rPr>
              <w:t>наглядное оформление стендов, уголков, фотовыставки,</w:t>
            </w:r>
          </w:p>
          <w:p w:rsidR="00FF02B6" w:rsidRPr="00FF02B6" w:rsidRDefault="00FF02B6" w:rsidP="00FF02B6">
            <w:pPr>
              <w:pStyle w:val="a3"/>
              <w:ind w:left="0" w:firstLine="34"/>
              <w:rPr>
                <w:rFonts w:ascii="Times New Roman" w:hAnsi="Times New Roman" w:cs="Times New Roman"/>
                <w:sz w:val="26"/>
                <w:szCs w:val="26"/>
              </w:rPr>
            </w:pPr>
            <w:r w:rsidRPr="00FF02B6">
              <w:rPr>
                <w:rFonts w:ascii="Times New Roman" w:hAnsi="Times New Roman" w:cs="Times New Roman"/>
                <w:sz w:val="26"/>
                <w:szCs w:val="26"/>
              </w:rPr>
              <w:t>- консультации,</w:t>
            </w:r>
          </w:p>
          <w:p w:rsidR="00FF02B6" w:rsidRPr="00FF02B6" w:rsidRDefault="00FF02B6" w:rsidP="00FF02B6">
            <w:pPr>
              <w:ind w:firstLine="34"/>
              <w:rPr>
                <w:rFonts w:ascii="Times New Roman" w:hAnsi="Times New Roman" w:cs="Times New Roman"/>
                <w:sz w:val="26"/>
                <w:szCs w:val="26"/>
              </w:rPr>
            </w:pPr>
            <w:r w:rsidRPr="00FF02B6">
              <w:rPr>
                <w:rFonts w:ascii="Times New Roman" w:hAnsi="Times New Roman" w:cs="Times New Roman"/>
                <w:sz w:val="26"/>
                <w:szCs w:val="26"/>
              </w:rPr>
              <w:t>-</w:t>
            </w:r>
            <w:r w:rsidR="00CB0D59">
              <w:rPr>
                <w:rFonts w:ascii="Times New Roman" w:hAnsi="Times New Roman" w:cs="Times New Roman"/>
                <w:sz w:val="26"/>
                <w:szCs w:val="26"/>
              </w:rPr>
              <w:t xml:space="preserve"> </w:t>
            </w:r>
            <w:r w:rsidRPr="00FF02B6">
              <w:rPr>
                <w:rFonts w:ascii="Times New Roman" w:hAnsi="Times New Roman" w:cs="Times New Roman"/>
                <w:sz w:val="26"/>
                <w:szCs w:val="26"/>
              </w:rPr>
              <w:t>анкетирование,</w:t>
            </w:r>
          </w:p>
          <w:p w:rsidR="00FF02B6" w:rsidRPr="00B1519B" w:rsidRDefault="00FF02B6" w:rsidP="00B1519B">
            <w:pPr>
              <w:pStyle w:val="a3"/>
              <w:ind w:left="0" w:firstLine="34"/>
              <w:rPr>
                <w:rFonts w:ascii="Times New Roman" w:hAnsi="Times New Roman" w:cs="Times New Roman"/>
                <w:sz w:val="26"/>
                <w:szCs w:val="26"/>
              </w:rPr>
            </w:pPr>
            <w:r w:rsidRPr="00FF02B6">
              <w:rPr>
                <w:rFonts w:ascii="Times New Roman" w:hAnsi="Times New Roman" w:cs="Times New Roman"/>
                <w:sz w:val="26"/>
                <w:szCs w:val="26"/>
              </w:rPr>
              <w:t>-</w:t>
            </w:r>
            <w:r w:rsidR="00CB0D59">
              <w:rPr>
                <w:rFonts w:ascii="Times New Roman" w:hAnsi="Times New Roman" w:cs="Times New Roman"/>
                <w:sz w:val="26"/>
                <w:szCs w:val="26"/>
              </w:rPr>
              <w:t xml:space="preserve"> </w:t>
            </w:r>
            <w:r w:rsidR="00B1519B">
              <w:rPr>
                <w:rFonts w:ascii="Times New Roman" w:hAnsi="Times New Roman" w:cs="Times New Roman"/>
                <w:sz w:val="26"/>
                <w:szCs w:val="26"/>
              </w:rPr>
              <w:t>индивидуальные беседы.</w:t>
            </w:r>
          </w:p>
          <w:p w:rsidR="00FF3501" w:rsidRDefault="00FF3501" w:rsidP="00093818">
            <w:pPr>
              <w:pStyle w:val="aa"/>
              <w:spacing w:before="0" w:beforeAutospacing="0" w:after="0" w:afterAutospacing="0"/>
              <w:ind w:firstLine="567"/>
              <w:jc w:val="both"/>
              <w:rPr>
                <w:b/>
                <w:sz w:val="26"/>
                <w:szCs w:val="26"/>
              </w:rPr>
            </w:pPr>
            <w:r w:rsidRPr="007A5D67">
              <w:rPr>
                <w:sz w:val="26"/>
                <w:szCs w:val="26"/>
              </w:rPr>
              <w:t xml:space="preserve">В 2018г систематически проводилась </w:t>
            </w:r>
            <w:r w:rsidRPr="00FF3501">
              <w:rPr>
                <w:b/>
                <w:sz w:val="26"/>
                <w:szCs w:val="26"/>
              </w:rPr>
              <w:t>индивидуальная работа</w:t>
            </w:r>
            <w:r w:rsidRPr="007A5D67">
              <w:rPr>
                <w:sz w:val="26"/>
                <w:szCs w:val="26"/>
              </w:rPr>
              <w:t xml:space="preserve"> с родителями, общешкольные и классные родительские собрания. Тематика собраний разнообразна:  «Садимся за уроки»,</w:t>
            </w:r>
            <w:r>
              <w:rPr>
                <w:sz w:val="26"/>
                <w:szCs w:val="26"/>
              </w:rPr>
              <w:t xml:space="preserve"> </w:t>
            </w:r>
            <w:r w:rsidRPr="007A5D67">
              <w:rPr>
                <w:sz w:val="26"/>
                <w:szCs w:val="26"/>
              </w:rPr>
              <w:t xml:space="preserve">«Как помочь ребенку стать внимательным», </w:t>
            </w:r>
            <w:r w:rsidRPr="007A5D67">
              <w:rPr>
                <w:rFonts w:eastAsia="Calibri"/>
                <w:sz w:val="26"/>
                <w:szCs w:val="26"/>
              </w:rPr>
              <w:t>«Конфликты и пути их разрешения»</w:t>
            </w:r>
            <w:r>
              <w:rPr>
                <w:rFonts w:eastAsia="Calibri"/>
                <w:sz w:val="26"/>
                <w:szCs w:val="26"/>
              </w:rPr>
              <w:t>,</w:t>
            </w:r>
            <w:r w:rsidRPr="007A5D67">
              <w:rPr>
                <w:sz w:val="26"/>
                <w:szCs w:val="26"/>
              </w:rPr>
              <w:t xml:space="preserve"> «Наши права и обязанности», «Итоги учебного года»</w:t>
            </w:r>
            <w:r w:rsidRPr="007A5D67">
              <w:rPr>
                <w:rFonts w:eastAsia="Calibri"/>
                <w:sz w:val="26"/>
                <w:szCs w:val="26"/>
              </w:rPr>
              <w:t xml:space="preserve"> «</w:t>
            </w:r>
            <w:r>
              <w:rPr>
                <w:rFonts w:eastAsia="Calibri"/>
                <w:sz w:val="26"/>
                <w:szCs w:val="26"/>
              </w:rPr>
              <w:t>Знакомство. Режим дня школьника</w:t>
            </w:r>
            <w:r w:rsidRPr="007A5D67">
              <w:rPr>
                <w:rFonts w:eastAsia="Calibri"/>
                <w:sz w:val="26"/>
                <w:szCs w:val="26"/>
              </w:rPr>
              <w:t>»</w:t>
            </w:r>
            <w:r>
              <w:rPr>
                <w:rFonts w:eastAsia="Calibri"/>
                <w:sz w:val="26"/>
                <w:szCs w:val="26"/>
              </w:rPr>
              <w:t xml:space="preserve">, </w:t>
            </w:r>
            <w:r w:rsidRPr="007A5D67">
              <w:rPr>
                <w:rFonts w:eastAsia="Calibri"/>
                <w:sz w:val="26"/>
                <w:szCs w:val="26"/>
              </w:rPr>
              <w:t>«ЗОЖ. Последствия употребления курительных смесей»</w:t>
            </w:r>
            <w:r>
              <w:rPr>
                <w:rFonts w:eastAsia="Calibri"/>
                <w:sz w:val="26"/>
                <w:szCs w:val="26"/>
              </w:rPr>
              <w:t>,</w:t>
            </w:r>
            <w:r w:rsidRPr="007A5D67">
              <w:rPr>
                <w:rFonts w:eastAsia="Calibri"/>
                <w:sz w:val="26"/>
                <w:szCs w:val="26"/>
              </w:rPr>
              <w:t xml:space="preserve"> «Свободное время. Личная безопасность» «Нужны ли детям карманные деньги»</w:t>
            </w:r>
            <w:r>
              <w:rPr>
                <w:rFonts w:eastAsia="Calibri"/>
                <w:sz w:val="26"/>
                <w:szCs w:val="26"/>
              </w:rPr>
              <w:t>,</w:t>
            </w:r>
            <w:r w:rsidRPr="007A5D67">
              <w:rPr>
                <w:rFonts w:eastAsia="Calibri"/>
                <w:sz w:val="26"/>
                <w:szCs w:val="26"/>
              </w:rPr>
              <w:t xml:space="preserve"> «Безопасность прежде всего. Летняя занятость несовершеннолетних»</w:t>
            </w:r>
            <w:r>
              <w:rPr>
                <w:rFonts w:eastAsia="Calibri"/>
                <w:sz w:val="26"/>
                <w:szCs w:val="26"/>
              </w:rPr>
              <w:t xml:space="preserve">, </w:t>
            </w:r>
            <w:r w:rsidRPr="007A5D67">
              <w:rPr>
                <w:rFonts w:eastAsia="Calibri"/>
                <w:sz w:val="26"/>
                <w:szCs w:val="26"/>
              </w:rPr>
              <w:t>«Формирование правовой культуры у ребенка»</w:t>
            </w:r>
            <w:r>
              <w:rPr>
                <w:rFonts w:eastAsia="Calibri"/>
                <w:sz w:val="26"/>
                <w:szCs w:val="26"/>
              </w:rPr>
              <w:t>,</w:t>
            </w:r>
            <w:r w:rsidRPr="007A5D67">
              <w:rPr>
                <w:rFonts w:eastAsia="Calibri"/>
                <w:sz w:val="26"/>
                <w:szCs w:val="26"/>
              </w:rPr>
              <w:t xml:space="preserve"> «Воспитание желание трудиться»</w:t>
            </w:r>
            <w:r>
              <w:rPr>
                <w:rFonts w:eastAsia="Calibri"/>
                <w:sz w:val="26"/>
                <w:szCs w:val="26"/>
              </w:rPr>
              <w:t>,</w:t>
            </w:r>
            <w:r w:rsidRPr="007A5D67">
              <w:rPr>
                <w:rFonts w:eastAsia="Calibri"/>
                <w:sz w:val="26"/>
                <w:szCs w:val="26"/>
              </w:rPr>
              <w:t xml:space="preserve"> «Гармония общения – залог психологического здоровья ребенка»</w:t>
            </w:r>
            <w:r>
              <w:rPr>
                <w:rFonts w:eastAsia="Calibri"/>
                <w:sz w:val="26"/>
                <w:szCs w:val="26"/>
              </w:rPr>
              <w:t xml:space="preserve"> и т.д.</w:t>
            </w:r>
          </w:p>
          <w:p w:rsidR="00093818" w:rsidRPr="006439DC" w:rsidRDefault="00093818" w:rsidP="00093818">
            <w:pPr>
              <w:pStyle w:val="aa"/>
              <w:spacing w:before="0" w:beforeAutospacing="0" w:after="0" w:afterAutospacing="0"/>
              <w:ind w:firstLine="567"/>
              <w:jc w:val="both"/>
              <w:rPr>
                <w:sz w:val="26"/>
                <w:szCs w:val="26"/>
              </w:rPr>
            </w:pPr>
            <w:r w:rsidRPr="006439DC">
              <w:rPr>
                <w:b/>
                <w:sz w:val="26"/>
                <w:szCs w:val="26"/>
              </w:rPr>
              <w:t xml:space="preserve">23.03.2018г </w:t>
            </w:r>
            <w:r w:rsidRPr="006439DC">
              <w:rPr>
                <w:sz w:val="26"/>
                <w:szCs w:val="26"/>
              </w:rPr>
              <w:t xml:space="preserve">в образовательном учреждении для родителей (законных представителей) проведен </w:t>
            </w:r>
            <w:r w:rsidRPr="00093818">
              <w:rPr>
                <w:b/>
                <w:sz w:val="26"/>
                <w:szCs w:val="26"/>
              </w:rPr>
              <w:t>День открытых дверей</w:t>
            </w:r>
            <w:r w:rsidRPr="006439DC">
              <w:rPr>
                <w:sz w:val="26"/>
                <w:szCs w:val="26"/>
              </w:rPr>
              <w:t>.</w:t>
            </w:r>
          </w:p>
          <w:p w:rsidR="00093818" w:rsidRPr="006439DC" w:rsidRDefault="00093818" w:rsidP="00093818">
            <w:pPr>
              <w:pStyle w:val="aa"/>
              <w:spacing w:before="0" w:beforeAutospacing="0" w:after="0" w:afterAutospacing="0"/>
              <w:ind w:firstLine="567"/>
              <w:jc w:val="both"/>
              <w:rPr>
                <w:color w:val="000000"/>
                <w:sz w:val="26"/>
                <w:szCs w:val="26"/>
              </w:rPr>
            </w:pPr>
            <w:r w:rsidRPr="006439DC">
              <w:rPr>
                <w:color w:val="000000"/>
                <w:sz w:val="26"/>
                <w:szCs w:val="26"/>
              </w:rPr>
              <w:t>День открытых дверей это осознание единства обучающихся, педагогов, родителей, администрации, всех работников школы. Это осознание того, что мы не просто вместе работаем, а составляем неразрывное единство коллектива.</w:t>
            </w:r>
          </w:p>
          <w:p w:rsidR="00093818" w:rsidRPr="006439DC" w:rsidRDefault="00093818" w:rsidP="00093818">
            <w:pPr>
              <w:pStyle w:val="aa"/>
              <w:spacing w:before="0" w:beforeAutospacing="0" w:after="0" w:afterAutospacing="0"/>
              <w:ind w:firstLine="567"/>
              <w:jc w:val="both"/>
              <w:rPr>
                <w:color w:val="000000"/>
                <w:sz w:val="26"/>
                <w:szCs w:val="26"/>
              </w:rPr>
            </w:pPr>
            <w:r w:rsidRPr="006439DC">
              <w:rPr>
                <w:color w:val="000000"/>
                <w:sz w:val="26"/>
                <w:szCs w:val="26"/>
              </w:rPr>
              <w:t xml:space="preserve">Целью проведения Дня открытых дверей является показ талантов и способностей обучающихся.  Родители видят своего ребёнка успешным, талантливым в той или иной области. </w:t>
            </w:r>
          </w:p>
          <w:p w:rsidR="00093818" w:rsidRPr="006439DC" w:rsidRDefault="00093818" w:rsidP="00093818">
            <w:pPr>
              <w:pStyle w:val="aa"/>
              <w:spacing w:before="0" w:beforeAutospacing="0" w:after="0" w:afterAutospacing="0"/>
              <w:ind w:firstLine="708"/>
              <w:jc w:val="both"/>
              <w:rPr>
                <w:color w:val="000000"/>
                <w:sz w:val="26"/>
                <w:szCs w:val="26"/>
              </w:rPr>
            </w:pPr>
            <w:r w:rsidRPr="006439DC">
              <w:rPr>
                <w:color w:val="000000"/>
                <w:sz w:val="26"/>
                <w:szCs w:val="26"/>
              </w:rPr>
              <w:t xml:space="preserve"> «Живое» общение не только открывает возможности, но и выявляет проблемы. В </w:t>
            </w:r>
            <w:r w:rsidRPr="006439DC">
              <w:rPr>
                <w:color w:val="000000"/>
                <w:sz w:val="26"/>
                <w:szCs w:val="26"/>
              </w:rPr>
              <w:lastRenderedPageBreak/>
              <w:t>День открытых дверей мы имеем уникальную возможность узнать, что думают о нас другие участники образовательного процесса – родители.</w:t>
            </w:r>
          </w:p>
          <w:p w:rsidR="00093818" w:rsidRPr="006439DC" w:rsidRDefault="00093818" w:rsidP="00093818">
            <w:pPr>
              <w:pStyle w:val="aa"/>
              <w:spacing w:before="0" w:beforeAutospacing="0" w:after="0" w:afterAutospacing="0"/>
              <w:ind w:firstLine="708"/>
              <w:jc w:val="both"/>
              <w:rPr>
                <w:color w:val="000000"/>
                <w:sz w:val="26"/>
                <w:szCs w:val="26"/>
              </w:rPr>
            </w:pPr>
            <w:r w:rsidRPr="006439DC">
              <w:rPr>
                <w:color w:val="000000"/>
                <w:sz w:val="26"/>
                <w:szCs w:val="26"/>
              </w:rPr>
              <w:t>Родители искренне благодарили педагогов за их труд. Восхищались их мужеством и стойкостью.</w:t>
            </w:r>
          </w:p>
          <w:p w:rsidR="00EA2D39" w:rsidRDefault="00093818" w:rsidP="00093818">
            <w:pPr>
              <w:pStyle w:val="aa"/>
              <w:shd w:val="clear" w:color="auto" w:fill="FFFFFF"/>
              <w:spacing w:before="0" w:beforeAutospacing="0" w:after="0" w:afterAutospacing="0"/>
              <w:ind w:firstLine="708"/>
              <w:jc w:val="both"/>
              <w:rPr>
                <w:sz w:val="26"/>
                <w:szCs w:val="26"/>
              </w:rPr>
            </w:pPr>
            <w:r w:rsidRPr="006439DC">
              <w:rPr>
                <w:sz w:val="26"/>
                <w:szCs w:val="26"/>
              </w:rPr>
              <w:t xml:space="preserve">«Я впервые смогла поприсутствовать на занятиях моего ребенка. Я, конечно, ожидала интересного </w:t>
            </w:r>
            <w:proofErr w:type="gramStart"/>
            <w:r w:rsidRPr="006439DC">
              <w:rPr>
                <w:sz w:val="26"/>
                <w:szCs w:val="26"/>
              </w:rPr>
              <w:t>обучения,  но</w:t>
            </w:r>
            <w:proofErr w:type="gramEnd"/>
            <w:r w:rsidRPr="006439DC">
              <w:rPr>
                <w:sz w:val="26"/>
                <w:szCs w:val="26"/>
              </w:rPr>
              <w:t xml:space="preserve"> все получилось в еще более превосходной степени. Мне даже стало очень жалко, что уроки такие короткие. Я удивилась, как много знают де</w:t>
            </w:r>
            <w:r w:rsidR="00EA2D39">
              <w:rPr>
                <w:sz w:val="26"/>
                <w:szCs w:val="26"/>
              </w:rPr>
              <w:t xml:space="preserve">ти!» (Е.В. Лукина) </w:t>
            </w:r>
          </w:p>
          <w:p w:rsidR="00093818" w:rsidRPr="006439DC" w:rsidRDefault="00093818" w:rsidP="00093818">
            <w:pPr>
              <w:pStyle w:val="aa"/>
              <w:shd w:val="clear" w:color="auto" w:fill="FFFFFF"/>
              <w:spacing w:before="0" w:beforeAutospacing="0" w:after="0" w:afterAutospacing="0"/>
              <w:ind w:firstLine="708"/>
              <w:jc w:val="both"/>
              <w:rPr>
                <w:sz w:val="26"/>
                <w:szCs w:val="26"/>
              </w:rPr>
            </w:pPr>
            <w:r w:rsidRPr="006439DC">
              <w:rPr>
                <w:sz w:val="26"/>
                <w:szCs w:val="26"/>
              </w:rPr>
              <w:t>«Я увидела, как дети работают и ведут себя на уроке, какие интересные задания дает им учитель, и все эти вечные родительские тревоги улетучились сами собой. Дети учатся работать в команде, помогать друг другу» (Кузнецова И.М.)</w:t>
            </w:r>
            <w:r w:rsidRPr="006439DC">
              <w:rPr>
                <w:rFonts w:ascii="Arial" w:hAnsi="Arial" w:cs="Arial"/>
                <w:color w:val="484C51"/>
                <w:sz w:val="26"/>
                <w:szCs w:val="26"/>
              </w:rPr>
              <w:br/>
            </w:r>
            <w:r w:rsidRPr="006439DC">
              <w:rPr>
                <w:sz w:val="26"/>
                <w:szCs w:val="26"/>
                <w:shd w:val="clear" w:color="auto" w:fill="FFFFFF"/>
              </w:rPr>
              <w:t xml:space="preserve">            «</w:t>
            </w:r>
            <w:r w:rsidRPr="006439DC">
              <w:rPr>
                <w:sz w:val="26"/>
                <w:szCs w:val="26"/>
              </w:rPr>
              <w:t>Очень хорошо, что такие уроки проводятся. У родителей есть возможность, увидеть детей в школьной атмосфере.  Моему ребенку на уроке очень понравился. Мне самой на уроке  ритмики, захотелось быть учеником. Хорошо, что в учебном процессе не на последнем месте здоровье детей» (Кравчук А.С.)</w:t>
            </w:r>
          </w:p>
          <w:p w:rsidR="00093818" w:rsidRPr="006439DC" w:rsidRDefault="00093818" w:rsidP="00093818">
            <w:pPr>
              <w:pStyle w:val="aa"/>
              <w:shd w:val="clear" w:color="auto" w:fill="FFFFFF"/>
              <w:spacing w:before="0" w:beforeAutospacing="0" w:after="0" w:afterAutospacing="0"/>
              <w:ind w:firstLine="708"/>
              <w:jc w:val="both"/>
              <w:rPr>
                <w:sz w:val="26"/>
                <w:szCs w:val="26"/>
              </w:rPr>
            </w:pPr>
            <w:r w:rsidRPr="006439DC">
              <w:rPr>
                <w:sz w:val="26"/>
                <w:szCs w:val="26"/>
              </w:rPr>
              <w:t>«Сегодня я присутствовала на открытом уроке по математике 2 классе. Очень понравилось! Огромная благодарность! Активность детей была на уроке высокая. Открытый урок – это прекрасная возможность увидеть работу своего ребенка на уроке. Очень интересное мероприятие. Благодарю всех за Ваш труд!» (Мишина Л.А.)</w:t>
            </w:r>
          </w:p>
          <w:p w:rsidR="00093818" w:rsidRDefault="00093818" w:rsidP="00093818">
            <w:pPr>
              <w:pStyle w:val="aa"/>
              <w:shd w:val="clear" w:color="auto" w:fill="FFFFFF"/>
              <w:spacing w:before="0" w:beforeAutospacing="0" w:after="0" w:afterAutospacing="0"/>
              <w:ind w:firstLine="708"/>
              <w:jc w:val="both"/>
              <w:rPr>
                <w:sz w:val="26"/>
                <w:szCs w:val="26"/>
              </w:rPr>
            </w:pPr>
            <w:r w:rsidRPr="006439DC">
              <w:rPr>
                <w:color w:val="000000"/>
                <w:sz w:val="26"/>
                <w:szCs w:val="26"/>
                <w:shd w:val="clear" w:color="auto" w:fill="FFFFFF"/>
              </w:rPr>
              <w:t>Отмечали родители и интересные мастер-классы, где они сами побыли в роли детей и смогли проявить творчество и  талант при изготовлении поделок.</w:t>
            </w:r>
            <w:r w:rsidRPr="006129ED">
              <w:rPr>
                <w:sz w:val="26"/>
                <w:szCs w:val="26"/>
                <w:highlight w:val="yellow"/>
              </w:rPr>
              <w:t xml:space="preserve"> </w:t>
            </w:r>
          </w:p>
          <w:p w:rsidR="00FF02B6" w:rsidRPr="00FF02B6" w:rsidRDefault="00FF02B6" w:rsidP="00FF02B6">
            <w:pPr>
              <w:jc w:val="both"/>
              <w:rPr>
                <w:rFonts w:ascii="Times New Roman" w:hAnsi="Times New Roman" w:cs="Times New Roman"/>
                <w:sz w:val="26"/>
                <w:szCs w:val="26"/>
              </w:rPr>
            </w:pPr>
            <w:r>
              <w:rPr>
                <w:rFonts w:ascii="Times New Roman" w:hAnsi="Times New Roman" w:cs="Times New Roman"/>
                <w:sz w:val="28"/>
                <w:szCs w:val="28"/>
              </w:rPr>
              <w:t xml:space="preserve">          </w:t>
            </w:r>
            <w:r w:rsidRPr="00FF02B6">
              <w:rPr>
                <w:rFonts w:ascii="Times New Roman" w:hAnsi="Times New Roman" w:cs="Times New Roman"/>
                <w:sz w:val="26"/>
                <w:szCs w:val="26"/>
              </w:rPr>
              <w:t xml:space="preserve">Одной из  форм вовлечения родителей в образовательный процесс являлось </w:t>
            </w:r>
            <w:r w:rsidRPr="00FF02B6">
              <w:rPr>
                <w:rFonts w:ascii="Times New Roman" w:hAnsi="Times New Roman" w:cs="Times New Roman"/>
                <w:b/>
                <w:sz w:val="26"/>
                <w:szCs w:val="26"/>
              </w:rPr>
              <w:t>проектная деятельность.</w:t>
            </w:r>
            <w:r w:rsidRPr="00FF02B6">
              <w:rPr>
                <w:rFonts w:ascii="Times New Roman" w:hAnsi="Times New Roman" w:cs="Times New Roman"/>
                <w:sz w:val="26"/>
                <w:szCs w:val="26"/>
              </w:rPr>
              <w:t xml:space="preserve"> Разработка и реализация совместных с родителями проектов позволило заинтересовывать родителей. Результат данной деятельности участие р</w:t>
            </w:r>
            <w:r>
              <w:rPr>
                <w:rFonts w:ascii="Times New Roman" w:hAnsi="Times New Roman" w:cs="Times New Roman"/>
                <w:sz w:val="26"/>
                <w:szCs w:val="26"/>
              </w:rPr>
              <w:t>одителей в областном конкурсе «</w:t>
            </w:r>
            <w:r w:rsidRPr="00FF02B6">
              <w:rPr>
                <w:rFonts w:ascii="Times New Roman" w:hAnsi="Times New Roman" w:cs="Times New Roman"/>
                <w:sz w:val="26"/>
                <w:szCs w:val="26"/>
              </w:rPr>
              <w:t>Новогодняя игрушка» (сертификат участника) Российский конкурс: «Моя династия» (диплом 2 место).</w:t>
            </w:r>
          </w:p>
          <w:p w:rsidR="00FF02B6" w:rsidRDefault="00FF02B6" w:rsidP="00FF02B6">
            <w:pPr>
              <w:pStyle w:val="a3"/>
              <w:ind w:left="34"/>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CE554F">
              <w:rPr>
                <w:rFonts w:ascii="Times New Roman" w:hAnsi="Times New Roman" w:cs="Times New Roman"/>
                <w:color w:val="000000"/>
                <w:sz w:val="26"/>
                <w:szCs w:val="26"/>
              </w:rPr>
              <w:t>Родители активно  участвовали  в</w:t>
            </w:r>
            <w:r w:rsidRPr="00CE554F">
              <w:rPr>
                <w:rFonts w:ascii="Times New Roman" w:hAnsi="Times New Roman" w:cs="Times New Roman"/>
                <w:sz w:val="26"/>
                <w:szCs w:val="26"/>
              </w:rPr>
              <w:t xml:space="preserve"> общешкольных</w:t>
            </w:r>
            <w:r>
              <w:rPr>
                <w:rFonts w:ascii="Times New Roman" w:hAnsi="Times New Roman" w:cs="Times New Roman"/>
                <w:sz w:val="26"/>
                <w:szCs w:val="26"/>
              </w:rPr>
              <w:t>,</w:t>
            </w:r>
            <w:r w:rsidRPr="00CE554F">
              <w:rPr>
                <w:rFonts w:ascii="Times New Roman" w:hAnsi="Times New Roman" w:cs="Times New Roman"/>
                <w:sz w:val="26"/>
                <w:szCs w:val="26"/>
              </w:rPr>
              <w:t xml:space="preserve"> </w:t>
            </w:r>
            <w:r w:rsidRPr="00616FE8">
              <w:rPr>
                <w:rFonts w:ascii="Times New Roman" w:hAnsi="Times New Roman" w:cs="Times New Roman"/>
                <w:b/>
                <w:sz w:val="26"/>
                <w:szCs w:val="26"/>
              </w:rPr>
              <w:t>коллективно-</w:t>
            </w:r>
            <w:r w:rsidRPr="00616FE8">
              <w:rPr>
                <w:rFonts w:ascii="Times New Roman" w:hAnsi="Times New Roman" w:cs="Times New Roman"/>
                <w:b/>
                <w:color w:val="000000"/>
                <w:sz w:val="26"/>
                <w:szCs w:val="26"/>
              </w:rPr>
              <w:t>творческих делах</w:t>
            </w:r>
            <w:r w:rsidR="008C7375">
              <w:rPr>
                <w:rFonts w:ascii="Times New Roman" w:hAnsi="Times New Roman" w:cs="Times New Roman"/>
                <w:color w:val="000000"/>
                <w:sz w:val="26"/>
                <w:szCs w:val="26"/>
              </w:rPr>
              <w:t xml:space="preserve"> таких как «Субботник», «Посади дерево», «Укрась класс».</w:t>
            </w:r>
          </w:p>
          <w:p w:rsidR="00202892" w:rsidRPr="005A0ED1" w:rsidRDefault="00202892" w:rsidP="005A0ED1">
            <w:pPr>
              <w:jc w:val="both"/>
              <w:rPr>
                <w:rFonts w:ascii="Times New Roman" w:hAnsi="Times New Roman" w:cs="Times New Roman"/>
                <w:sz w:val="26"/>
                <w:szCs w:val="26"/>
              </w:rPr>
            </w:pPr>
            <w:r>
              <w:rPr>
                <w:rFonts w:ascii="Times New Roman" w:hAnsi="Times New Roman" w:cs="Times New Roman"/>
                <w:b/>
                <w:sz w:val="24"/>
                <w:szCs w:val="24"/>
              </w:rPr>
              <w:t xml:space="preserve">         </w:t>
            </w:r>
            <w:r w:rsidRPr="005A0ED1">
              <w:rPr>
                <w:rFonts w:ascii="Times New Roman" w:hAnsi="Times New Roman" w:cs="Times New Roman"/>
                <w:b/>
                <w:sz w:val="26"/>
                <w:szCs w:val="26"/>
              </w:rPr>
              <w:t>14.09.2018 г.</w:t>
            </w:r>
            <w:r w:rsidRPr="005A0ED1">
              <w:rPr>
                <w:rFonts w:ascii="Times New Roman" w:hAnsi="Times New Roman" w:cs="Times New Roman"/>
                <w:sz w:val="26"/>
                <w:szCs w:val="26"/>
              </w:rPr>
              <w:t xml:space="preserve"> социальным педагогом школы Брагиной Н.В. при поддержке СЮТУР проведена спортивная туристическая эстафета «Здоровая семья». Цель: пропаганда ЗОЖ, профилактика </w:t>
            </w:r>
            <w:r w:rsidR="00A375AF" w:rsidRPr="005A0ED1">
              <w:rPr>
                <w:rFonts w:ascii="Times New Roman" w:hAnsi="Times New Roman" w:cs="Times New Roman"/>
                <w:sz w:val="26"/>
                <w:szCs w:val="26"/>
              </w:rPr>
              <w:t>девиантного</w:t>
            </w:r>
            <w:r w:rsidRPr="005A0ED1">
              <w:rPr>
                <w:rFonts w:ascii="Times New Roman" w:hAnsi="Times New Roman" w:cs="Times New Roman"/>
                <w:sz w:val="26"/>
                <w:szCs w:val="26"/>
              </w:rPr>
              <w:t xml:space="preserve"> поведения, укрепление семейных связей. Команды формировались </w:t>
            </w:r>
            <w:r w:rsidR="005A0ED1" w:rsidRPr="005A0ED1">
              <w:rPr>
                <w:rFonts w:ascii="Times New Roman" w:hAnsi="Times New Roman" w:cs="Times New Roman"/>
                <w:sz w:val="26"/>
                <w:szCs w:val="26"/>
              </w:rPr>
              <w:t xml:space="preserve">по желанию </w:t>
            </w:r>
            <w:r w:rsidRPr="005A0ED1">
              <w:rPr>
                <w:rFonts w:ascii="Times New Roman" w:hAnsi="Times New Roman" w:cs="Times New Roman"/>
                <w:sz w:val="26"/>
                <w:szCs w:val="26"/>
              </w:rPr>
              <w:t xml:space="preserve"> ма</w:t>
            </w:r>
            <w:r w:rsidR="005A0ED1" w:rsidRPr="005A0ED1">
              <w:rPr>
                <w:rFonts w:ascii="Times New Roman" w:hAnsi="Times New Roman" w:cs="Times New Roman"/>
                <w:sz w:val="26"/>
                <w:szCs w:val="26"/>
              </w:rPr>
              <w:t>ма</w:t>
            </w:r>
            <w:r w:rsidRPr="005A0ED1">
              <w:rPr>
                <w:rFonts w:ascii="Times New Roman" w:hAnsi="Times New Roman" w:cs="Times New Roman"/>
                <w:sz w:val="26"/>
                <w:szCs w:val="26"/>
              </w:rPr>
              <w:t>+ ребёно</w:t>
            </w:r>
            <w:r w:rsidR="005A0ED1" w:rsidRPr="005A0ED1">
              <w:rPr>
                <w:rFonts w:ascii="Times New Roman" w:hAnsi="Times New Roman" w:cs="Times New Roman"/>
                <w:sz w:val="26"/>
                <w:szCs w:val="26"/>
              </w:rPr>
              <w:t>к, папа+ ребёнок, брат или сестра+ ребёнок,</w:t>
            </w:r>
            <w:r w:rsidRPr="005A0ED1">
              <w:rPr>
                <w:rFonts w:ascii="Times New Roman" w:hAnsi="Times New Roman" w:cs="Times New Roman"/>
                <w:sz w:val="26"/>
                <w:szCs w:val="26"/>
              </w:rPr>
              <w:t xml:space="preserve"> </w:t>
            </w:r>
            <w:r w:rsidRPr="005A0ED1">
              <w:rPr>
                <w:rFonts w:ascii="Times New Roman" w:hAnsi="Times New Roman" w:cs="Times New Roman"/>
                <w:sz w:val="26"/>
                <w:szCs w:val="26"/>
              </w:rPr>
              <w:lastRenderedPageBreak/>
              <w:t>педагог+ обучающийся.</w:t>
            </w:r>
            <w:r w:rsidR="005A0ED1" w:rsidRPr="005A0ED1">
              <w:rPr>
                <w:rFonts w:ascii="Times New Roman" w:hAnsi="Times New Roman" w:cs="Times New Roman"/>
                <w:sz w:val="26"/>
                <w:szCs w:val="26"/>
              </w:rPr>
              <w:t xml:space="preserve"> Соревнования проходили на берегу реки в Пионерском парке. Задания подобраны разнообразные, соответствовали возрасту и развитию обучающихся. Завершилось мероприятие коллективным фото. Такие мероприятия становятся в нашей школе традиционными, способствуют привлечению внимания родителей к жизни образовательного учреждения.</w:t>
            </w:r>
          </w:p>
          <w:p w:rsidR="008C7375" w:rsidRDefault="00202892" w:rsidP="00FF02B6">
            <w:pPr>
              <w:pStyle w:val="a3"/>
              <w:ind w:left="34"/>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8C7375">
              <w:rPr>
                <w:rFonts w:ascii="Times New Roman" w:hAnsi="Times New Roman" w:cs="Times New Roman"/>
                <w:color w:val="000000"/>
                <w:sz w:val="26"/>
                <w:szCs w:val="26"/>
              </w:rPr>
              <w:t>При проведении декадников</w:t>
            </w:r>
            <w:r>
              <w:rPr>
                <w:rFonts w:ascii="Times New Roman" w:hAnsi="Times New Roman" w:cs="Times New Roman"/>
                <w:color w:val="000000"/>
                <w:sz w:val="26"/>
                <w:szCs w:val="26"/>
              </w:rPr>
              <w:t xml:space="preserve"> совместно с обучающимися участвовали в конкурсах, мастер классах, спортивных соревнованиях. Наиболее активно родители принимали участие в декаднике образовательной области «Искусство», «Физическая культура», «Технология»</w:t>
            </w:r>
          </w:p>
          <w:p w:rsidR="00FF02B6" w:rsidRPr="00FF02B6" w:rsidRDefault="008C7375" w:rsidP="00FF02B6">
            <w:pPr>
              <w:pStyle w:val="a3"/>
              <w:ind w:left="34"/>
              <w:jc w:val="both"/>
              <w:rPr>
                <w:rFonts w:ascii="Times New Roman" w:hAnsi="Times New Roman" w:cs="Times New Roman"/>
                <w:sz w:val="26"/>
                <w:szCs w:val="26"/>
              </w:rPr>
            </w:pPr>
            <w:r>
              <w:rPr>
                <w:rFonts w:ascii="Times New Roman" w:hAnsi="Times New Roman" w:cs="Times New Roman"/>
                <w:color w:val="000000"/>
                <w:sz w:val="26"/>
                <w:szCs w:val="26"/>
              </w:rPr>
              <w:t xml:space="preserve">          </w:t>
            </w:r>
            <w:r w:rsidR="00FF02B6">
              <w:rPr>
                <w:rFonts w:ascii="Times New Roman" w:hAnsi="Times New Roman" w:cs="Times New Roman"/>
                <w:color w:val="000000"/>
                <w:sz w:val="26"/>
                <w:szCs w:val="26"/>
              </w:rPr>
              <w:t>П</w:t>
            </w:r>
            <w:r w:rsidR="00FF02B6" w:rsidRPr="00FF02B6">
              <w:rPr>
                <w:rFonts w:ascii="Times New Roman" w:hAnsi="Times New Roman" w:cs="Times New Roman"/>
                <w:sz w:val="26"/>
                <w:szCs w:val="26"/>
              </w:rPr>
              <w:t xml:space="preserve">роведения праздничных встреч формировало положительные взаимоотношения </w:t>
            </w:r>
            <w:r w:rsidR="00FF02B6">
              <w:rPr>
                <w:rFonts w:ascii="Times New Roman" w:hAnsi="Times New Roman" w:cs="Times New Roman"/>
                <w:sz w:val="26"/>
                <w:szCs w:val="26"/>
              </w:rPr>
              <w:t xml:space="preserve">между всеми участниками образовательных отношений, </w:t>
            </w:r>
            <w:r w:rsidR="00FF02B6" w:rsidRPr="00FF02B6">
              <w:rPr>
                <w:rFonts w:ascii="Times New Roman" w:hAnsi="Times New Roman" w:cs="Times New Roman"/>
                <w:sz w:val="26"/>
                <w:szCs w:val="26"/>
              </w:rPr>
              <w:t>позволило повысить педагогическую компетентность родителей в вопросах детско-родительских отношений.</w:t>
            </w:r>
          </w:p>
          <w:p w:rsidR="00FF02B6" w:rsidRPr="00CE554F" w:rsidRDefault="00FF02B6" w:rsidP="00FF02B6">
            <w:pPr>
              <w:pStyle w:val="a3"/>
              <w:ind w:left="0" w:firstLine="567"/>
              <w:jc w:val="both"/>
              <w:rPr>
                <w:rFonts w:ascii="Times New Roman" w:hAnsi="Times New Roman" w:cs="Times New Roman"/>
                <w:sz w:val="26"/>
                <w:szCs w:val="26"/>
              </w:rPr>
            </w:pPr>
            <w:r w:rsidRPr="00CE554F">
              <w:rPr>
                <w:rFonts w:ascii="Times New Roman" w:hAnsi="Times New Roman" w:cs="Times New Roman"/>
                <w:color w:val="000000"/>
                <w:sz w:val="26"/>
                <w:szCs w:val="26"/>
              </w:rPr>
              <w:t>Необычно и инте</w:t>
            </w:r>
            <w:r w:rsidRPr="00CE554F">
              <w:rPr>
                <w:rFonts w:ascii="Times New Roman" w:hAnsi="Times New Roman" w:cs="Times New Roman"/>
                <w:sz w:val="26"/>
                <w:szCs w:val="26"/>
              </w:rPr>
              <w:t xml:space="preserve">ресно прошли такие творческие дела как </w:t>
            </w:r>
            <w:r w:rsidRPr="00FF02B6">
              <w:rPr>
                <w:rFonts w:ascii="Times New Roman" w:hAnsi="Times New Roman" w:cs="Times New Roman"/>
                <w:sz w:val="26"/>
                <w:szCs w:val="26"/>
              </w:rPr>
              <w:t xml:space="preserve">«Осенний калейдоскоп», </w:t>
            </w:r>
            <w:r w:rsidRPr="00CE554F">
              <w:rPr>
                <w:rFonts w:ascii="Times New Roman" w:hAnsi="Times New Roman" w:cs="Times New Roman"/>
                <w:sz w:val="26"/>
                <w:szCs w:val="26"/>
              </w:rPr>
              <w:t xml:space="preserve">«День матери», «Новогодние праздники», «8-е марта» </w:t>
            </w:r>
            <w:r w:rsidRPr="00FF02B6">
              <w:rPr>
                <w:rFonts w:ascii="Times New Roman" w:hAnsi="Times New Roman" w:cs="Times New Roman"/>
                <w:sz w:val="26"/>
                <w:szCs w:val="26"/>
              </w:rPr>
              <w:t xml:space="preserve">«Прощай начальная школа», «Выпускной 9 класс», </w:t>
            </w:r>
            <w:r w:rsidRPr="00CE554F">
              <w:rPr>
                <w:rFonts w:ascii="Times New Roman" w:hAnsi="Times New Roman" w:cs="Times New Roman"/>
                <w:sz w:val="26"/>
                <w:szCs w:val="26"/>
              </w:rPr>
              <w:t xml:space="preserve">и др. </w:t>
            </w:r>
            <w:r w:rsidRPr="00CE554F">
              <w:rPr>
                <w:rFonts w:ascii="Times New Roman" w:hAnsi="Times New Roman" w:cs="Times New Roman"/>
                <w:color w:val="000000"/>
                <w:sz w:val="26"/>
                <w:szCs w:val="26"/>
              </w:rPr>
              <w:t>В них принимали участие и родители и дети. Такое сотрудничество является залогом успешной воспитательной работы.</w:t>
            </w:r>
          </w:p>
          <w:p w:rsidR="00FF02B6" w:rsidRPr="00CE554F" w:rsidRDefault="00FF02B6" w:rsidP="00FF02B6">
            <w:pPr>
              <w:pStyle w:val="aa"/>
              <w:spacing w:before="0" w:beforeAutospacing="0" w:after="0" w:afterAutospacing="0"/>
              <w:ind w:firstLine="709"/>
              <w:rPr>
                <w:b/>
                <w:color w:val="000000"/>
                <w:sz w:val="26"/>
                <w:szCs w:val="26"/>
                <w:shd w:val="clear" w:color="auto" w:fill="FFFFFF"/>
              </w:rPr>
            </w:pPr>
            <w:r w:rsidRPr="00CE554F">
              <w:rPr>
                <w:b/>
                <w:color w:val="000000"/>
                <w:sz w:val="26"/>
                <w:szCs w:val="26"/>
                <w:shd w:val="clear" w:color="auto" w:fill="FFFFFF"/>
              </w:rPr>
              <w:t>Участие родителей в общешкольных  мероприятиях образовательного учреждения в 2018 учебном году.</w:t>
            </w:r>
          </w:p>
          <w:tbl>
            <w:tblPr>
              <w:tblStyle w:val="a5"/>
              <w:tblpPr w:leftFromText="180" w:rightFromText="180" w:vertAnchor="text" w:tblpY="1"/>
              <w:tblOverlap w:val="never"/>
              <w:tblW w:w="0" w:type="auto"/>
              <w:tblLayout w:type="fixed"/>
              <w:tblLook w:val="04A0" w:firstRow="1" w:lastRow="0" w:firstColumn="1" w:lastColumn="0" w:noHBand="0" w:noVBand="1"/>
            </w:tblPr>
            <w:tblGrid>
              <w:gridCol w:w="684"/>
              <w:gridCol w:w="5832"/>
              <w:gridCol w:w="2964"/>
            </w:tblGrid>
            <w:tr w:rsidR="00FF02B6" w:rsidRPr="00CE554F" w:rsidTr="00FF02B6">
              <w:trPr>
                <w:trHeight w:val="561"/>
              </w:trPr>
              <w:tc>
                <w:tcPr>
                  <w:tcW w:w="684" w:type="dxa"/>
                </w:tcPr>
                <w:p w:rsidR="00FF02B6" w:rsidRPr="00CE554F" w:rsidRDefault="00FF02B6" w:rsidP="00FF02B6">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 п/п</w:t>
                  </w:r>
                </w:p>
              </w:tc>
              <w:tc>
                <w:tcPr>
                  <w:tcW w:w="5832" w:type="dxa"/>
                </w:tcPr>
                <w:p w:rsidR="00FF02B6" w:rsidRPr="00CE554F" w:rsidRDefault="00FF02B6" w:rsidP="00FF02B6">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Мероприятие</w:t>
                  </w:r>
                </w:p>
              </w:tc>
              <w:tc>
                <w:tcPr>
                  <w:tcW w:w="2964" w:type="dxa"/>
                </w:tcPr>
                <w:p w:rsidR="00FF02B6" w:rsidRPr="00CE554F" w:rsidRDefault="00FF02B6" w:rsidP="00FF02B6">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Количество родителей</w:t>
                  </w:r>
                </w:p>
              </w:tc>
            </w:tr>
            <w:tr w:rsidR="00FF02B6" w:rsidRPr="00CE554F" w:rsidTr="00FF02B6">
              <w:trPr>
                <w:trHeight w:val="284"/>
              </w:trPr>
              <w:tc>
                <w:tcPr>
                  <w:tcW w:w="684" w:type="dxa"/>
                </w:tcPr>
                <w:p w:rsidR="00FF02B6" w:rsidRPr="00CE554F" w:rsidRDefault="00FF02B6" w:rsidP="00FF02B6">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1</w:t>
                  </w:r>
                </w:p>
              </w:tc>
              <w:tc>
                <w:tcPr>
                  <w:tcW w:w="5832" w:type="dxa"/>
                </w:tcPr>
                <w:p w:rsidR="00FF02B6" w:rsidRPr="005C619C" w:rsidRDefault="00FF02B6" w:rsidP="00FF02B6">
                  <w:pPr>
                    <w:pStyle w:val="aa"/>
                    <w:spacing w:before="0" w:beforeAutospacing="0" w:after="0" w:afterAutospacing="0"/>
                    <w:rPr>
                      <w:color w:val="000000"/>
                      <w:shd w:val="clear" w:color="auto" w:fill="FFFFFF"/>
                    </w:rPr>
                  </w:pPr>
                  <w:r>
                    <w:rPr>
                      <w:color w:val="000000"/>
                      <w:shd w:val="clear" w:color="auto" w:fill="FFFFFF"/>
                    </w:rPr>
                    <w:t>1 сентября</w:t>
                  </w:r>
                </w:p>
              </w:tc>
              <w:tc>
                <w:tcPr>
                  <w:tcW w:w="2964" w:type="dxa"/>
                </w:tcPr>
                <w:p w:rsidR="00FF02B6" w:rsidRPr="00CE554F" w:rsidRDefault="00FF02B6" w:rsidP="00FF02B6">
                  <w:pPr>
                    <w:pStyle w:val="aa"/>
                    <w:spacing w:before="0" w:beforeAutospacing="0" w:after="0" w:afterAutospacing="0"/>
                    <w:jc w:val="center"/>
                    <w:rPr>
                      <w:color w:val="000000"/>
                      <w:sz w:val="26"/>
                      <w:szCs w:val="26"/>
                      <w:shd w:val="clear" w:color="auto" w:fill="FFFFFF"/>
                    </w:rPr>
                  </w:pPr>
                  <w:r>
                    <w:rPr>
                      <w:color w:val="000000"/>
                      <w:sz w:val="26"/>
                      <w:szCs w:val="26"/>
                      <w:shd w:val="clear" w:color="auto" w:fill="FFFFFF"/>
                    </w:rPr>
                    <w:t>52</w:t>
                  </w:r>
                </w:p>
              </w:tc>
            </w:tr>
            <w:tr w:rsidR="00FF02B6" w:rsidRPr="00CE554F" w:rsidTr="00FF02B6">
              <w:trPr>
                <w:trHeight w:val="299"/>
              </w:trPr>
              <w:tc>
                <w:tcPr>
                  <w:tcW w:w="684" w:type="dxa"/>
                </w:tcPr>
                <w:p w:rsidR="00FF02B6" w:rsidRPr="00CE554F" w:rsidRDefault="00FF02B6" w:rsidP="00FF02B6">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2</w:t>
                  </w:r>
                </w:p>
              </w:tc>
              <w:tc>
                <w:tcPr>
                  <w:tcW w:w="5832" w:type="dxa"/>
                </w:tcPr>
                <w:p w:rsidR="00FF02B6" w:rsidRPr="005C619C" w:rsidRDefault="00FF02B6" w:rsidP="00FF02B6">
                  <w:pPr>
                    <w:pStyle w:val="aa"/>
                    <w:spacing w:before="0" w:beforeAutospacing="0" w:after="0" w:afterAutospacing="0"/>
                    <w:rPr>
                      <w:color w:val="000000"/>
                      <w:shd w:val="clear" w:color="auto" w:fill="FFFFFF"/>
                    </w:rPr>
                  </w:pPr>
                  <w:r>
                    <w:rPr>
                      <w:color w:val="000000"/>
                      <w:shd w:val="clear" w:color="auto" w:fill="FFFFFF"/>
                    </w:rPr>
                    <w:t>Общешкольный праздник «День учителя»</w:t>
                  </w:r>
                </w:p>
              </w:tc>
              <w:tc>
                <w:tcPr>
                  <w:tcW w:w="2964" w:type="dxa"/>
                </w:tcPr>
                <w:p w:rsidR="00FF02B6" w:rsidRPr="00CE554F" w:rsidRDefault="00FF02B6" w:rsidP="00FF02B6">
                  <w:pPr>
                    <w:pStyle w:val="aa"/>
                    <w:spacing w:before="0" w:beforeAutospacing="0" w:after="0" w:afterAutospacing="0"/>
                    <w:jc w:val="center"/>
                    <w:rPr>
                      <w:color w:val="000000"/>
                      <w:sz w:val="26"/>
                      <w:szCs w:val="26"/>
                      <w:shd w:val="clear" w:color="auto" w:fill="FFFFFF"/>
                    </w:rPr>
                  </w:pPr>
                  <w:r>
                    <w:rPr>
                      <w:color w:val="000000"/>
                      <w:sz w:val="26"/>
                      <w:szCs w:val="26"/>
                      <w:shd w:val="clear" w:color="auto" w:fill="FFFFFF"/>
                    </w:rPr>
                    <w:t>28</w:t>
                  </w:r>
                </w:p>
              </w:tc>
            </w:tr>
            <w:tr w:rsidR="00FF02B6" w:rsidRPr="00CE554F" w:rsidTr="00FF02B6">
              <w:trPr>
                <w:trHeight w:val="299"/>
              </w:trPr>
              <w:tc>
                <w:tcPr>
                  <w:tcW w:w="684" w:type="dxa"/>
                </w:tcPr>
                <w:p w:rsidR="00FF02B6" w:rsidRPr="00CE554F" w:rsidRDefault="00FF02B6" w:rsidP="00FF02B6">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3</w:t>
                  </w:r>
                </w:p>
              </w:tc>
              <w:tc>
                <w:tcPr>
                  <w:tcW w:w="5832" w:type="dxa"/>
                </w:tcPr>
                <w:p w:rsidR="00FF02B6" w:rsidRPr="005C619C" w:rsidRDefault="00FF02B6" w:rsidP="00FF02B6">
                  <w:pPr>
                    <w:pStyle w:val="aa"/>
                    <w:spacing w:before="0" w:beforeAutospacing="0" w:after="0" w:afterAutospacing="0"/>
                    <w:rPr>
                      <w:color w:val="000000"/>
                      <w:shd w:val="clear" w:color="auto" w:fill="FFFFFF"/>
                    </w:rPr>
                  </w:pPr>
                  <w:r>
                    <w:rPr>
                      <w:color w:val="000000"/>
                      <w:shd w:val="clear" w:color="auto" w:fill="FFFFFF"/>
                    </w:rPr>
                    <w:t>Туристическая эстафета</w:t>
                  </w:r>
                </w:p>
              </w:tc>
              <w:tc>
                <w:tcPr>
                  <w:tcW w:w="2964" w:type="dxa"/>
                </w:tcPr>
                <w:p w:rsidR="00FF02B6" w:rsidRPr="00CE554F" w:rsidRDefault="00FF02B6" w:rsidP="00FF02B6">
                  <w:pPr>
                    <w:pStyle w:val="aa"/>
                    <w:spacing w:before="0" w:beforeAutospacing="0" w:after="0" w:afterAutospacing="0"/>
                    <w:jc w:val="center"/>
                    <w:rPr>
                      <w:color w:val="000000"/>
                      <w:sz w:val="26"/>
                      <w:szCs w:val="26"/>
                      <w:shd w:val="clear" w:color="auto" w:fill="FFFFFF"/>
                    </w:rPr>
                  </w:pPr>
                  <w:r>
                    <w:rPr>
                      <w:color w:val="000000"/>
                      <w:sz w:val="26"/>
                      <w:szCs w:val="26"/>
                      <w:shd w:val="clear" w:color="auto" w:fill="FFFFFF"/>
                    </w:rPr>
                    <w:t>8</w:t>
                  </w:r>
                </w:p>
              </w:tc>
            </w:tr>
            <w:tr w:rsidR="00FF02B6" w:rsidRPr="00CE554F" w:rsidTr="00FF02B6">
              <w:trPr>
                <w:trHeight w:val="299"/>
              </w:trPr>
              <w:tc>
                <w:tcPr>
                  <w:tcW w:w="684" w:type="dxa"/>
                </w:tcPr>
                <w:p w:rsidR="00FF02B6" w:rsidRPr="00CE554F" w:rsidRDefault="00FF02B6" w:rsidP="00FF02B6">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4</w:t>
                  </w:r>
                </w:p>
              </w:tc>
              <w:tc>
                <w:tcPr>
                  <w:tcW w:w="5832" w:type="dxa"/>
                </w:tcPr>
                <w:p w:rsidR="00FF02B6" w:rsidRDefault="00FF02B6" w:rsidP="00FF02B6">
                  <w:pPr>
                    <w:pStyle w:val="aa"/>
                    <w:spacing w:before="0" w:beforeAutospacing="0" w:after="0" w:afterAutospacing="0"/>
                    <w:rPr>
                      <w:color w:val="000000"/>
                      <w:shd w:val="clear" w:color="auto" w:fill="FFFFFF"/>
                    </w:rPr>
                  </w:pPr>
                  <w:r>
                    <w:rPr>
                      <w:color w:val="000000"/>
                      <w:shd w:val="clear" w:color="auto" w:fill="FFFFFF"/>
                    </w:rPr>
                    <w:t>Общешкольный праздник «День Матери»</w:t>
                  </w:r>
                </w:p>
              </w:tc>
              <w:tc>
                <w:tcPr>
                  <w:tcW w:w="2964" w:type="dxa"/>
                </w:tcPr>
                <w:p w:rsidR="00FF02B6" w:rsidRPr="00CE554F" w:rsidRDefault="00FF02B6" w:rsidP="00FF02B6">
                  <w:pPr>
                    <w:pStyle w:val="aa"/>
                    <w:spacing w:before="0" w:beforeAutospacing="0" w:after="0" w:afterAutospacing="0"/>
                    <w:jc w:val="center"/>
                    <w:rPr>
                      <w:color w:val="000000"/>
                      <w:sz w:val="26"/>
                      <w:szCs w:val="26"/>
                      <w:shd w:val="clear" w:color="auto" w:fill="FFFFFF"/>
                    </w:rPr>
                  </w:pPr>
                  <w:r>
                    <w:rPr>
                      <w:color w:val="000000"/>
                      <w:sz w:val="26"/>
                      <w:szCs w:val="26"/>
                      <w:shd w:val="clear" w:color="auto" w:fill="FFFFFF"/>
                    </w:rPr>
                    <w:t>24</w:t>
                  </w:r>
                </w:p>
              </w:tc>
            </w:tr>
            <w:tr w:rsidR="00FF02B6" w:rsidRPr="00CE554F" w:rsidTr="00FF02B6">
              <w:trPr>
                <w:trHeight w:val="284"/>
              </w:trPr>
              <w:tc>
                <w:tcPr>
                  <w:tcW w:w="684" w:type="dxa"/>
                </w:tcPr>
                <w:p w:rsidR="00FF02B6" w:rsidRPr="00CE554F" w:rsidRDefault="00FF02B6" w:rsidP="00FF02B6">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5</w:t>
                  </w:r>
                </w:p>
              </w:tc>
              <w:tc>
                <w:tcPr>
                  <w:tcW w:w="5832" w:type="dxa"/>
                </w:tcPr>
                <w:p w:rsidR="00FF02B6" w:rsidRDefault="00FF02B6" w:rsidP="00FF02B6">
                  <w:pPr>
                    <w:pStyle w:val="aa"/>
                    <w:spacing w:before="0" w:beforeAutospacing="0" w:after="0" w:afterAutospacing="0"/>
                    <w:rPr>
                      <w:color w:val="000000"/>
                      <w:shd w:val="clear" w:color="auto" w:fill="FFFFFF"/>
                    </w:rPr>
                  </w:pPr>
                  <w:r>
                    <w:rPr>
                      <w:color w:val="000000"/>
                      <w:shd w:val="clear" w:color="auto" w:fill="FFFFFF"/>
                    </w:rPr>
                    <w:t>Экспресс. Спортивное мероприятие-</w:t>
                  </w:r>
                  <w:proofErr w:type="spellStart"/>
                  <w:r>
                    <w:rPr>
                      <w:color w:val="000000"/>
                      <w:shd w:val="clear" w:color="auto" w:fill="FFFFFF"/>
                    </w:rPr>
                    <w:t>квест</w:t>
                  </w:r>
                  <w:proofErr w:type="spellEnd"/>
                </w:p>
              </w:tc>
              <w:tc>
                <w:tcPr>
                  <w:tcW w:w="2964" w:type="dxa"/>
                </w:tcPr>
                <w:p w:rsidR="00FF02B6" w:rsidRPr="00CE554F" w:rsidRDefault="00FF02B6" w:rsidP="00FF02B6">
                  <w:pPr>
                    <w:pStyle w:val="aa"/>
                    <w:spacing w:before="0" w:beforeAutospacing="0" w:after="0" w:afterAutospacing="0"/>
                    <w:jc w:val="center"/>
                    <w:rPr>
                      <w:color w:val="000000"/>
                      <w:sz w:val="26"/>
                      <w:szCs w:val="26"/>
                      <w:shd w:val="clear" w:color="auto" w:fill="FFFFFF"/>
                    </w:rPr>
                  </w:pPr>
                  <w:r>
                    <w:rPr>
                      <w:color w:val="000000"/>
                      <w:sz w:val="26"/>
                      <w:szCs w:val="26"/>
                      <w:shd w:val="clear" w:color="auto" w:fill="FFFFFF"/>
                    </w:rPr>
                    <w:t>3</w:t>
                  </w:r>
                </w:p>
              </w:tc>
            </w:tr>
            <w:tr w:rsidR="00FF02B6" w:rsidRPr="00CE554F" w:rsidTr="00FF02B6">
              <w:trPr>
                <w:trHeight w:val="225"/>
              </w:trPr>
              <w:tc>
                <w:tcPr>
                  <w:tcW w:w="684" w:type="dxa"/>
                </w:tcPr>
                <w:p w:rsidR="00FF02B6" w:rsidRPr="00CE554F" w:rsidRDefault="00FF02B6" w:rsidP="00FF02B6">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6</w:t>
                  </w:r>
                </w:p>
              </w:tc>
              <w:tc>
                <w:tcPr>
                  <w:tcW w:w="5832" w:type="dxa"/>
                </w:tcPr>
                <w:p w:rsidR="00FF02B6" w:rsidRDefault="00FF02B6" w:rsidP="00FF02B6">
                  <w:pPr>
                    <w:pStyle w:val="aa"/>
                    <w:spacing w:before="0" w:beforeAutospacing="0" w:after="0" w:afterAutospacing="0"/>
                    <w:rPr>
                      <w:color w:val="000000"/>
                      <w:shd w:val="clear" w:color="auto" w:fill="FFFFFF"/>
                    </w:rPr>
                  </w:pPr>
                  <w:r>
                    <w:rPr>
                      <w:color w:val="000000"/>
                      <w:shd w:val="clear" w:color="auto" w:fill="FFFFFF"/>
                    </w:rPr>
                    <w:t>Общешкольный праздник «Здравствуй Новый год!»</w:t>
                  </w:r>
                </w:p>
              </w:tc>
              <w:tc>
                <w:tcPr>
                  <w:tcW w:w="2964" w:type="dxa"/>
                </w:tcPr>
                <w:p w:rsidR="00FF02B6" w:rsidRPr="00CE554F" w:rsidRDefault="00FF02B6" w:rsidP="00FF02B6">
                  <w:pPr>
                    <w:pStyle w:val="aa"/>
                    <w:spacing w:before="0" w:beforeAutospacing="0" w:after="0" w:afterAutospacing="0"/>
                    <w:jc w:val="center"/>
                    <w:rPr>
                      <w:color w:val="000000"/>
                      <w:sz w:val="26"/>
                      <w:szCs w:val="26"/>
                      <w:shd w:val="clear" w:color="auto" w:fill="FFFFFF"/>
                    </w:rPr>
                  </w:pPr>
                  <w:r>
                    <w:rPr>
                      <w:color w:val="000000"/>
                      <w:sz w:val="26"/>
                      <w:szCs w:val="26"/>
                      <w:shd w:val="clear" w:color="auto" w:fill="FFFFFF"/>
                    </w:rPr>
                    <w:t>46</w:t>
                  </w:r>
                </w:p>
              </w:tc>
            </w:tr>
            <w:tr w:rsidR="00FF02B6" w:rsidRPr="00CE554F" w:rsidTr="00FF02B6">
              <w:trPr>
                <w:trHeight w:val="284"/>
              </w:trPr>
              <w:tc>
                <w:tcPr>
                  <w:tcW w:w="684" w:type="dxa"/>
                </w:tcPr>
                <w:p w:rsidR="00FF02B6" w:rsidRPr="00CE554F" w:rsidRDefault="00FF02B6" w:rsidP="00FF02B6">
                  <w:pPr>
                    <w:pStyle w:val="aa"/>
                    <w:spacing w:before="0" w:beforeAutospacing="0" w:after="0" w:afterAutospacing="0"/>
                    <w:rPr>
                      <w:color w:val="000000"/>
                      <w:sz w:val="26"/>
                      <w:szCs w:val="26"/>
                      <w:shd w:val="clear" w:color="auto" w:fill="FFFFFF"/>
                    </w:rPr>
                  </w:pPr>
                  <w:r>
                    <w:rPr>
                      <w:color w:val="000000"/>
                      <w:sz w:val="26"/>
                      <w:szCs w:val="26"/>
                      <w:shd w:val="clear" w:color="auto" w:fill="FFFFFF"/>
                    </w:rPr>
                    <w:t>7</w:t>
                  </w:r>
                </w:p>
              </w:tc>
              <w:tc>
                <w:tcPr>
                  <w:tcW w:w="5832" w:type="dxa"/>
                </w:tcPr>
                <w:p w:rsidR="00FF02B6" w:rsidRPr="00CE554F" w:rsidRDefault="00FF02B6" w:rsidP="00FF02B6">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Дружеская встреча по пионерболу</w:t>
                  </w:r>
                </w:p>
              </w:tc>
              <w:tc>
                <w:tcPr>
                  <w:tcW w:w="2964" w:type="dxa"/>
                </w:tcPr>
                <w:p w:rsidR="00FF02B6" w:rsidRPr="00CE554F" w:rsidRDefault="00FF02B6" w:rsidP="00FF02B6">
                  <w:pPr>
                    <w:pStyle w:val="aa"/>
                    <w:spacing w:before="0" w:beforeAutospacing="0" w:after="0" w:afterAutospacing="0"/>
                    <w:jc w:val="center"/>
                    <w:rPr>
                      <w:color w:val="000000"/>
                      <w:sz w:val="26"/>
                      <w:szCs w:val="26"/>
                      <w:shd w:val="clear" w:color="auto" w:fill="FFFFFF"/>
                    </w:rPr>
                  </w:pPr>
                  <w:r w:rsidRPr="00CE554F">
                    <w:rPr>
                      <w:color w:val="000000"/>
                      <w:sz w:val="26"/>
                      <w:szCs w:val="26"/>
                      <w:shd w:val="clear" w:color="auto" w:fill="FFFFFF"/>
                    </w:rPr>
                    <w:t>5</w:t>
                  </w:r>
                </w:p>
              </w:tc>
            </w:tr>
            <w:tr w:rsidR="00FF02B6" w:rsidRPr="00CE554F" w:rsidTr="00FF02B6">
              <w:trPr>
                <w:trHeight w:val="299"/>
              </w:trPr>
              <w:tc>
                <w:tcPr>
                  <w:tcW w:w="684" w:type="dxa"/>
                </w:tcPr>
                <w:p w:rsidR="00FF02B6" w:rsidRPr="00CE554F" w:rsidRDefault="00FF02B6" w:rsidP="00FF02B6">
                  <w:pPr>
                    <w:pStyle w:val="aa"/>
                    <w:spacing w:before="0" w:beforeAutospacing="0" w:after="0" w:afterAutospacing="0"/>
                    <w:rPr>
                      <w:color w:val="000000"/>
                      <w:sz w:val="26"/>
                      <w:szCs w:val="26"/>
                      <w:shd w:val="clear" w:color="auto" w:fill="FFFFFF"/>
                    </w:rPr>
                  </w:pPr>
                  <w:r>
                    <w:rPr>
                      <w:color w:val="000000"/>
                      <w:sz w:val="26"/>
                      <w:szCs w:val="26"/>
                      <w:shd w:val="clear" w:color="auto" w:fill="FFFFFF"/>
                    </w:rPr>
                    <w:t>8</w:t>
                  </w:r>
                </w:p>
              </w:tc>
              <w:tc>
                <w:tcPr>
                  <w:tcW w:w="5832" w:type="dxa"/>
                </w:tcPr>
                <w:p w:rsidR="00FF02B6" w:rsidRPr="00CE554F" w:rsidRDefault="00FF02B6" w:rsidP="00FF02B6">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8-е марта</w:t>
                  </w:r>
                </w:p>
              </w:tc>
              <w:tc>
                <w:tcPr>
                  <w:tcW w:w="2964" w:type="dxa"/>
                </w:tcPr>
                <w:p w:rsidR="00FF02B6" w:rsidRPr="00CE554F" w:rsidRDefault="00FF02B6" w:rsidP="00FF02B6">
                  <w:pPr>
                    <w:pStyle w:val="aa"/>
                    <w:spacing w:before="0" w:beforeAutospacing="0" w:after="0" w:afterAutospacing="0"/>
                    <w:jc w:val="center"/>
                    <w:rPr>
                      <w:color w:val="000000"/>
                      <w:sz w:val="26"/>
                      <w:szCs w:val="26"/>
                      <w:shd w:val="clear" w:color="auto" w:fill="FFFFFF"/>
                    </w:rPr>
                  </w:pPr>
                  <w:r w:rsidRPr="00CE554F">
                    <w:rPr>
                      <w:color w:val="000000"/>
                      <w:sz w:val="26"/>
                      <w:szCs w:val="26"/>
                      <w:shd w:val="clear" w:color="auto" w:fill="FFFFFF"/>
                    </w:rPr>
                    <w:t>15</w:t>
                  </w:r>
                </w:p>
              </w:tc>
            </w:tr>
            <w:tr w:rsidR="00FF02B6" w:rsidRPr="00CE554F" w:rsidTr="00FF02B6">
              <w:trPr>
                <w:trHeight w:val="284"/>
              </w:trPr>
              <w:tc>
                <w:tcPr>
                  <w:tcW w:w="684" w:type="dxa"/>
                </w:tcPr>
                <w:p w:rsidR="00FF02B6" w:rsidRPr="00CE554F" w:rsidRDefault="00FF02B6" w:rsidP="00FF02B6">
                  <w:pPr>
                    <w:pStyle w:val="aa"/>
                    <w:spacing w:before="0" w:beforeAutospacing="0" w:after="0" w:afterAutospacing="0"/>
                    <w:rPr>
                      <w:color w:val="000000"/>
                      <w:sz w:val="26"/>
                      <w:szCs w:val="26"/>
                      <w:shd w:val="clear" w:color="auto" w:fill="FFFFFF"/>
                    </w:rPr>
                  </w:pPr>
                  <w:r>
                    <w:rPr>
                      <w:color w:val="000000"/>
                      <w:sz w:val="26"/>
                      <w:szCs w:val="26"/>
                      <w:shd w:val="clear" w:color="auto" w:fill="FFFFFF"/>
                    </w:rPr>
                    <w:t>9</w:t>
                  </w:r>
                </w:p>
              </w:tc>
              <w:tc>
                <w:tcPr>
                  <w:tcW w:w="5832" w:type="dxa"/>
                </w:tcPr>
                <w:p w:rsidR="00FF02B6" w:rsidRPr="00CE554F" w:rsidRDefault="00FF02B6" w:rsidP="00FF02B6">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День открытых дверей</w:t>
                  </w:r>
                </w:p>
              </w:tc>
              <w:tc>
                <w:tcPr>
                  <w:tcW w:w="2964" w:type="dxa"/>
                </w:tcPr>
                <w:p w:rsidR="00FF02B6" w:rsidRPr="00CE554F" w:rsidRDefault="00FF02B6" w:rsidP="00FF02B6">
                  <w:pPr>
                    <w:pStyle w:val="aa"/>
                    <w:spacing w:before="0" w:beforeAutospacing="0" w:after="0" w:afterAutospacing="0"/>
                    <w:jc w:val="center"/>
                    <w:rPr>
                      <w:color w:val="000000"/>
                      <w:sz w:val="26"/>
                      <w:szCs w:val="26"/>
                      <w:shd w:val="clear" w:color="auto" w:fill="FFFFFF"/>
                    </w:rPr>
                  </w:pPr>
                  <w:r w:rsidRPr="00CE554F">
                    <w:rPr>
                      <w:color w:val="000000"/>
                      <w:sz w:val="26"/>
                      <w:szCs w:val="26"/>
                      <w:shd w:val="clear" w:color="auto" w:fill="FFFFFF"/>
                    </w:rPr>
                    <w:t>15</w:t>
                  </w:r>
                </w:p>
              </w:tc>
            </w:tr>
            <w:tr w:rsidR="00FF02B6" w:rsidRPr="00CE554F" w:rsidTr="00FF02B6">
              <w:trPr>
                <w:trHeight w:val="299"/>
              </w:trPr>
              <w:tc>
                <w:tcPr>
                  <w:tcW w:w="684" w:type="dxa"/>
                </w:tcPr>
                <w:p w:rsidR="00FF02B6" w:rsidRPr="00CE554F" w:rsidRDefault="00FF02B6" w:rsidP="00FF02B6">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1</w:t>
                  </w:r>
                  <w:r>
                    <w:rPr>
                      <w:color w:val="000000"/>
                      <w:sz w:val="26"/>
                      <w:szCs w:val="26"/>
                      <w:shd w:val="clear" w:color="auto" w:fill="FFFFFF"/>
                    </w:rPr>
                    <w:t>0</w:t>
                  </w:r>
                </w:p>
              </w:tc>
              <w:tc>
                <w:tcPr>
                  <w:tcW w:w="5832" w:type="dxa"/>
                </w:tcPr>
                <w:p w:rsidR="00FF02B6" w:rsidRPr="00CE554F" w:rsidRDefault="00FF02B6" w:rsidP="00FF02B6">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9 Мая</w:t>
                  </w:r>
                </w:p>
              </w:tc>
              <w:tc>
                <w:tcPr>
                  <w:tcW w:w="2964" w:type="dxa"/>
                </w:tcPr>
                <w:p w:rsidR="00FF02B6" w:rsidRPr="00CE554F" w:rsidRDefault="00FF02B6" w:rsidP="00FF02B6">
                  <w:pPr>
                    <w:pStyle w:val="aa"/>
                    <w:spacing w:before="0" w:beforeAutospacing="0" w:after="0" w:afterAutospacing="0"/>
                    <w:jc w:val="center"/>
                    <w:rPr>
                      <w:color w:val="000000"/>
                      <w:sz w:val="26"/>
                      <w:szCs w:val="26"/>
                      <w:shd w:val="clear" w:color="auto" w:fill="FFFFFF"/>
                    </w:rPr>
                  </w:pPr>
                  <w:r w:rsidRPr="00CE554F">
                    <w:rPr>
                      <w:color w:val="000000"/>
                      <w:sz w:val="26"/>
                      <w:szCs w:val="26"/>
                      <w:shd w:val="clear" w:color="auto" w:fill="FFFFFF"/>
                    </w:rPr>
                    <w:t>7</w:t>
                  </w:r>
                </w:p>
              </w:tc>
            </w:tr>
            <w:tr w:rsidR="00FF02B6" w:rsidRPr="00CE554F" w:rsidTr="00FF02B6">
              <w:trPr>
                <w:trHeight w:val="299"/>
              </w:trPr>
              <w:tc>
                <w:tcPr>
                  <w:tcW w:w="684" w:type="dxa"/>
                </w:tcPr>
                <w:p w:rsidR="00FF02B6" w:rsidRPr="00CE554F" w:rsidRDefault="00FF02B6" w:rsidP="00FF02B6">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1</w:t>
                  </w:r>
                  <w:r>
                    <w:rPr>
                      <w:color w:val="000000"/>
                      <w:sz w:val="26"/>
                      <w:szCs w:val="26"/>
                      <w:shd w:val="clear" w:color="auto" w:fill="FFFFFF"/>
                    </w:rPr>
                    <w:t>1</w:t>
                  </w:r>
                </w:p>
              </w:tc>
              <w:tc>
                <w:tcPr>
                  <w:tcW w:w="5832" w:type="dxa"/>
                </w:tcPr>
                <w:p w:rsidR="00FF02B6" w:rsidRPr="00CE554F" w:rsidRDefault="00FF02B6" w:rsidP="00FF02B6">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Последний звонок</w:t>
                  </w:r>
                </w:p>
              </w:tc>
              <w:tc>
                <w:tcPr>
                  <w:tcW w:w="2964" w:type="dxa"/>
                </w:tcPr>
                <w:p w:rsidR="00FF02B6" w:rsidRPr="00CE554F" w:rsidRDefault="00FF02B6" w:rsidP="00FF02B6">
                  <w:pPr>
                    <w:pStyle w:val="aa"/>
                    <w:spacing w:before="0" w:beforeAutospacing="0" w:after="0" w:afterAutospacing="0"/>
                    <w:jc w:val="center"/>
                    <w:rPr>
                      <w:color w:val="000000"/>
                      <w:sz w:val="26"/>
                      <w:szCs w:val="26"/>
                      <w:shd w:val="clear" w:color="auto" w:fill="FFFFFF"/>
                    </w:rPr>
                  </w:pPr>
                  <w:r w:rsidRPr="00CE554F">
                    <w:rPr>
                      <w:color w:val="000000"/>
                      <w:sz w:val="26"/>
                      <w:szCs w:val="26"/>
                      <w:shd w:val="clear" w:color="auto" w:fill="FFFFFF"/>
                    </w:rPr>
                    <w:t>19</w:t>
                  </w:r>
                </w:p>
              </w:tc>
            </w:tr>
            <w:tr w:rsidR="00FF02B6" w:rsidRPr="00CE554F" w:rsidTr="00FF02B6">
              <w:trPr>
                <w:trHeight w:val="284"/>
              </w:trPr>
              <w:tc>
                <w:tcPr>
                  <w:tcW w:w="684" w:type="dxa"/>
                </w:tcPr>
                <w:p w:rsidR="00FF02B6" w:rsidRPr="00CE554F" w:rsidRDefault="00FF02B6" w:rsidP="00FF02B6">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1</w:t>
                  </w:r>
                  <w:r>
                    <w:rPr>
                      <w:color w:val="000000"/>
                      <w:sz w:val="26"/>
                      <w:szCs w:val="26"/>
                      <w:shd w:val="clear" w:color="auto" w:fill="FFFFFF"/>
                    </w:rPr>
                    <w:t>2</w:t>
                  </w:r>
                </w:p>
              </w:tc>
              <w:tc>
                <w:tcPr>
                  <w:tcW w:w="5832" w:type="dxa"/>
                </w:tcPr>
                <w:p w:rsidR="00FF02B6" w:rsidRPr="00CE554F" w:rsidRDefault="00FF02B6" w:rsidP="00FF02B6">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Выпускной</w:t>
                  </w:r>
                </w:p>
              </w:tc>
              <w:tc>
                <w:tcPr>
                  <w:tcW w:w="2964" w:type="dxa"/>
                </w:tcPr>
                <w:p w:rsidR="00FF02B6" w:rsidRPr="00CE554F" w:rsidRDefault="00FF02B6" w:rsidP="00FF02B6">
                  <w:pPr>
                    <w:pStyle w:val="aa"/>
                    <w:spacing w:before="0" w:beforeAutospacing="0" w:after="0" w:afterAutospacing="0"/>
                    <w:jc w:val="center"/>
                    <w:rPr>
                      <w:color w:val="000000"/>
                      <w:sz w:val="26"/>
                      <w:szCs w:val="26"/>
                      <w:shd w:val="clear" w:color="auto" w:fill="FFFFFF"/>
                    </w:rPr>
                  </w:pPr>
                  <w:r w:rsidRPr="00CE554F">
                    <w:rPr>
                      <w:color w:val="000000"/>
                      <w:sz w:val="26"/>
                      <w:szCs w:val="26"/>
                      <w:shd w:val="clear" w:color="auto" w:fill="FFFFFF"/>
                    </w:rPr>
                    <w:t>12</w:t>
                  </w:r>
                </w:p>
              </w:tc>
            </w:tr>
            <w:tr w:rsidR="00FF02B6" w:rsidRPr="00CE554F" w:rsidTr="00FF02B6">
              <w:trPr>
                <w:trHeight w:val="314"/>
              </w:trPr>
              <w:tc>
                <w:tcPr>
                  <w:tcW w:w="684" w:type="dxa"/>
                </w:tcPr>
                <w:p w:rsidR="00FF02B6" w:rsidRPr="00CE554F" w:rsidRDefault="00FF02B6" w:rsidP="00FF02B6">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lastRenderedPageBreak/>
                    <w:t>1</w:t>
                  </w:r>
                  <w:r>
                    <w:rPr>
                      <w:color w:val="000000"/>
                      <w:sz w:val="26"/>
                      <w:szCs w:val="26"/>
                      <w:shd w:val="clear" w:color="auto" w:fill="FFFFFF"/>
                    </w:rPr>
                    <w:t>3</w:t>
                  </w:r>
                </w:p>
              </w:tc>
              <w:tc>
                <w:tcPr>
                  <w:tcW w:w="5832" w:type="dxa"/>
                </w:tcPr>
                <w:p w:rsidR="00FF02B6" w:rsidRPr="00CE554F" w:rsidRDefault="00FF02B6" w:rsidP="00FF02B6">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Экскурсия в  Кунгурскую ледяную  пещеру</w:t>
                  </w:r>
                </w:p>
              </w:tc>
              <w:tc>
                <w:tcPr>
                  <w:tcW w:w="2964" w:type="dxa"/>
                </w:tcPr>
                <w:p w:rsidR="00FF02B6" w:rsidRPr="00CE554F" w:rsidRDefault="00FF02B6" w:rsidP="00FF02B6">
                  <w:pPr>
                    <w:pStyle w:val="aa"/>
                    <w:spacing w:before="0" w:beforeAutospacing="0" w:after="0" w:afterAutospacing="0"/>
                    <w:jc w:val="center"/>
                    <w:rPr>
                      <w:color w:val="000000"/>
                      <w:sz w:val="26"/>
                      <w:szCs w:val="26"/>
                      <w:shd w:val="clear" w:color="auto" w:fill="FFFFFF"/>
                    </w:rPr>
                  </w:pPr>
                  <w:r w:rsidRPr="00CE554F">
                    <w:rPr>
                      <w:color w:val="000000"/>
                      <w:sz w:val="26"/>
                      <w:szCs w:val="26"/>
                      <w:shd w:val="clear" w:color="auto" w:fill="FFFFFF"/>
                    </w:rPr>
                    <w:t>2</w:t>
                  </w:r>
                </w:p>
              </w:tc>
            </w:tr>
          </w:tbl>
          <w:p w:rsidR="001372A3" w:rsidRDefault="001372A3" w:rsidP="005A0ED1">
            <w:pPr>
              <w:rPr>
                <w:rFonts w:ascii="Times New Roman" w:hAnsi="Times New Roman" w:cs="Times New Roman"/>
                <w:b/>
                <w:iCs/>
                <w:sz w:val="26"/>
                <w:szCs w:val="26"/>
              </w:rPr>
            </w:pPr>
          </w:p>
          <w:p w:rsidR="009936D8" w:rsidRDefault="001372A3" w:rsidP="003874A8">
            <w:pPr>
              <w:rPr>
                <w:rFonts w:ascii="Times New Roman" w:hAnsi="Times New Roman" w:cs="Times New Roman"/>
                <w:b/>
                <w:iCs/>
                <w:sz w:val="26"/>
                <w:szCs w:val="26"/>
              </w:rPr>
            </w:pPr>
            <w:r>
              <w:rPr>
                <w:rFonts w:ascii="Times New Roman" w:hAnsi="Times New Roman" w:cs="Times New Roman"/>
                <w:b/>
                <w:iCs/>
                <w:sz w:val="26"/>
                <w:szCs w:val="26"/>
              </w:rPr>
              <w:t xml:space="preserve">           </w:t>
            </w:r>
            <w:r w:rsidR="0060738E">
              <w:rPr>
                <w:rFonts w:ascii="Times New Roman" w:hAnsi="Times New Roman" w:cs="Times New Roman"/>
                <w:b/>
                <w:iCs/>
                <w:sz w:val="26"/>
                <w:szCs w:val="26"/>
              </w:rPr>
              <w:t xml:space="preserve">            </w:t>
            </w:r>
          </w:p>
          <w:p w:rsidR="00FF02B6" w:rsidRDefault="008C7375" w:rsidP="003874A8">
            <w:pPr>
              <w:rPr>
                <w:rFonts w:ascii="Times New Roman" w:hAnsi="Times New Roman" w:cs="Times New Roman"/>
                <w:iCs/>
                <w:sz w:val="26"/>
                <w:szCs w:val="26"/>
              </w:rPr>
            </w:pPr>
            <w:r w:rsidRPr="005A0ED1">
              <w:rPr>
                <w:rFonts w:ascii="Times New Roman" w:hAnsi="Times New Roman" w:cs="Times New Roman"/>
                <w:iCs/>
                <w:sz w:val="26"/>
                <w:szCs w:val="26"/>
              </w:rPr>
              <w:t>Родители</w:t>
            </w:r>
            <w:r w:rsidR="003874A8" w:rsidRPr="005A0ED1">
              <w:rPr>
                <w:rFonts w:ascii="Times New Roman" w:hAnsi="Times New Roman" w:cs="Times New Roman"/>
                <w:b/>
                <w:iCs/>
                <w:sz w:val="26"/>
                <w:szCs w:val="26"/>
              </w:rPr>
              <w:t xml:space="preserve"> </w:t>
            </w:r>
            <w:r w:rsidR="003874A8" w:rsidRPr="005A0ED1">
              <w:rPr>
                <w:rFonts w:ascii="Times New Roman" w:hAnsi="Times New Roman" w:cs="Times New Roman"/>
                <w:iCs/>
                <w:sz w:val="26"/>
                <w:szCs w:val="26"/>
              </w:rPr>
              <w:t xml:space="preserve">принимали </w:t>
            </w:r>
            <w:r w:rsidRPr="005A0ED1">
              <w:rPr>
                <w:rFonts w:ascii="Times New Roman" w:hAnsi="Times New Roman" w:cs="Times New Roman"/>
                <w:iCs/>
                <w:sz w:val="26"/>
                <w:szCs w:val="26"/>
              </w:rPr>
              <w:t xml:space="preserve">активное </w:t>
            </w:r>
            <w:r w:rsidR="003874A8" w:rsidRPr="005A0ED1">
              <w:rPr>
                <w:rFonts w:ascii="Times New Roman" w:hAnsi="Times New Roman" w:cs="Times New Roman"/>
                <w:iCs/>
                <w:sz w:val="26"/>
                <w:szCs w:val="26"/>
              </w:rPr>
              <w:t xml:space="preserve">участие в </w:t>
            </w:r>
            <w:r w:rsidR="00FF02B6" w:rsidRPr="005A0ED1">
              <w:rPr>
                <w:rFonts w:ascii="Times New Roman" w:hAnsi="Times New Roman" w:cs="Times New Roman"/>
                <w:iCs/>
                <w:sz w:val="26"/>
                <w:szCs w:val="26"/>
              </w:rPr>
              <w:t xml:space="preserve"> </w:t>
            </w:r>
            <w:r w:rsidR="003874A8" w:rsidRPr="005A0ED1">
              <w:rPr>
                <w:rFonts w:ascii="Times New Roman" w:hAnsi="Times New Roman" w:cs="Times New Roman"/>
                <w:b/>
                <w:iCs/>
                <w:sz w:val="26"/>
                <w:szCs w:val="26"/>
              </w:rPr>
              <w:t>в</w:t>
            </w:r>
            <w:r w:rsidR="00FF02B6" w:rsidRPr="005A0ED1">
              <w:rPr>
                <w:rFonts w:ascii="Times New Roman" w:hAnsi="Times New Roman" w:cs="Times New Roman"/>
                <w:b/>
                <w:iCs/>
                <w:sz w:val="26"/>
                <w:szCs w:val="26"/>
              </w:rPr>
              <w:t>ыставк</w:t>
            </w:r>
            <w:r w:rsidR="003874A8" w:rsidRPr="005A0ED1">
              <w:rPr>
                <w:rFonts w:ascii="Times New Roman" w:hAnsi="Times New Roman" w:cs="Times New Roman"/>
                <w:b/>
                <w:iCs/>
                <w:sz w:val="26"/>
                <w:szCs w:val="26"/>
              </w:rPr>
              <w:t xml:space="preserve">ах </w:t>
            </w:r>
            <w:r w:rsidR="00CB0D59">
              <w:rPr>
                <w:rFonts w:ascii="Times New Roman" w:hAnsi="Times New Roman" w:cs="Times New Roman"/>
                <w:iCs/>
                <w:sz w:val="26"/>
                <w:szCs w:val="26"/>
              </w:rPr>
              <w:t xml:space="preserve">различных уровней: </w:t>
            </w:r>
            <w:r w:rsidR="00FF02B6" w:rsidRPr="003874A8">
              <w:rPr>
                <w:rFonts w:ascii="Times New Roman" w:hAnsi="Times New Roman" w:cs="Times New Roman"/>
                <w:iCs/>
                <w:sz w:val="26"/>
                <w:szCs w:val="26"/>
              </w:rPr>
              <w:t>«Ох, уж эти рукавички»</w:t>
            </w:r>
            <w:r w:rsidR="003874A8">
              <w:rPr>
                <w:rFonts w:ascii="Times New Roman" w:hAnsi="Times New Roman" w:cs="Times New Roman"/>
                <w:iCs/>
                <w:sz w:val="26"/>
                <w:szCs w:val="26"/>
              </w:rPr>
              <w:t xml:space="preserve">, </w:t>
            </w:r>
            <w:r w:rsidR="00FF02B6" w:rsidRPr="003874A8">
              <w:rPr>
                <w:rFonts w:ascii="Times New Roman" w:hAnsi="Times New Roman" w:cs="Times New Roman"/>
                <w:iCs/>
                <w:sz w:val="26"/>
                <w:szCs w:val="26"/>
              </w:rPr>
              <w:t xml:space="preserve"> </w:t>
            </w:r>
            <w:r w:rsidR="003874A8">
              <w:rPr>
                <w:rFonts w:ascii="Times New Roman" w:hAnsi="Times New Roman" w:cs="Times New Roman"/>
                <w:iCs/>
                <w:sz w:val="26"/>
                <w:szCs w:val="26"/>
              </w:rPr>
              <w:t>«Весёлый клоун», «Малахитовая шкатулка», «Дары природы», «Новогодняя шляпа» и многих других. Завоёвывали грамоты, благодарности и сладкие призы.</w:t>
            </w:r>
          </w:p>
          <w:p w:rsidR="005A0ED1" w:rsidRPr="005A0ED1" w:rsidRDefault="005A0ED1" w:rsidP="003874A8">
            <w:pPr>
              <w:rPr>
                <w:rFonts w:ascii="Times New Roman" w:hAnsi="Times New Roman" w:cs="Times New Roman"/>
                <w:sz w:val="26"/>
                <w:szCs w:val="26"/>
              </w:rPr>
            </w:pPr>
            <w:r>
              <w:rPr>
                <w:b/>
                <w:sz w:val="28"/>
                <w:szCs w:val="28"/>
              </w:rPr>
              <w:t xml:space="preserve">            </w:t>
            </w:r>
            <w:r w:rsidRPr="005A0ED1">
              <w:rPr>
                <w:rFonts w:ascii="Times New Roman" w:hAnsi="Times New Roman" w:cs="Times New Roman"/>
                <w:sz w:val="26"/>
                <w:szCs w:val="26"/>
              </w:rPr>
              <w:t xml:space="preserve">Совместное участие родителей и детей </w:t>
            </w:r>
            <w:r w:rsidRPr="005A0ED1">
              <w:rPr>
                <w:rFonts w:ascii="Times New Roman" w:hAnsi="Times New Roman" w:cs="Times New Roman"/>
                <w:b/>
                <w:sz w:val="26"/>
                <w:szCs w:val="26"/>
              </w:rPr>
              <w:t xml:space="preserve">в </w:t>
            </w:r>
            <w:r w:rsidRPr="005A0ED1">
              <w:rPr>
                <w:rFonts w:ascii="Times New Roman" w:hAnsi="Times New Roman" w:cs="Times New Roman"/>
                <w:b/>
                <w:color w:val="000000"/>
                <w:sz w:val="26"/>
                <w:szCs w:val="26"/>
              </w:rPr>
              <w:t>мастер-классах</w:t>
            </w:r>
            <w:r>
              <w:rPr>
                <w:rFonts w:ascii="Times New Roman" w:hAnsi="Times New Roman" w:cs="Times New Roman"/>
                <w:b/>
                <w:color w:val="000000"/>
                <w:sz w:val="26"/>
                <w:szCs w:val="26"/>
              </w:rPr>
              <w:t xml:space="preserve"> </w:t>
            </w:r>
            <w:r w:rsidRPr="005A0ED1">
              <w:rPr>
                <w:rFonts w:ascii="Times New Roman" w:hAnsi="Times New Roman" w:cs="Times New Roman"/>
                <w:color w:val="000000"/>
                <w:sz w:val="26"/>
                <w:szCs w:val="26"/>
              </w:rPr>
              <w:t>таких как</w:t>
            </w:r>
            <w:r w:rsidRPr="005A0ED1">
              <w:rPr>
                <w:rFonts w:ascii="Times New Roman" w:hAnsi="Times New Roman" w:cs="Times New Roman"/>
                <w:b/>
                <w:color w:val="000000"/>
                <w:sz w:val="26"/>
                <w:szCs w:val="26"/>
              </w:rPr>
              <w:t xml:space="preserve"> </w:t>
            </w:r>
            <w:r w:rsidRPr="005A0ED1">
              <w:rPr>
                <w:rFonts w:ascii="Times New Roman" w:hAnsi="Times New Roman" w:cs="Times New Roman"/>
                <w:color w:val="000000"/>
                <w:sz w:val="26"/>
                <w:szCs w:val="26"/>
              </w:rPr>
              <w:t>«Украшение сувенирной тарелки</w:t>
            </w:r>
            <w:r>
              <w:rPr>
                <w:rFonts w:ascii="Times New Roman" w:hAnsi="Times New Roman" w:cs="Times New Roman"/>
                <w:color w:val="000000"/>
                <w:sz w:val="26"/>
                <w:szCs w:val="26"/>
              </w:rPr>
              <w:t xml:space="preserve">», </w:t>
            </w:r>
            <w:r w:rsidRPr="005A0ED1">
              <w:rPr>
                <w:rFonts w:ascii="Times New Roman" w:hAnsi="Times New Roman" w:cs="Times New Roman"/>
                <w:color w:val="000000"/>
                <w:sz w:val="26"/>
                <w:szCs w:val="26"/>
              </w:rPr>
              <w:t>«Рисование с элементами аппликации: портрет мамы»</w:t>
            </w:r>
            <w:r>
              <w:rPr>
                <w:rFonts w:ascii="Times New Roman" w:hAnsi="Times New Roman" w:cs="Times New Roman"/>
                <w:color w:val="000000"/>
                <w:sz w:val="26"/>
                <w:szCs w:val="26"/>
              </w:rPr>
              <w:t>, р</w:t>
            </w:r>
            <w:r w:rsidRPr="005A0ED1">
              <w:rPr>
                <w:rFonts w:ascii="Times New Roman" w:hAnsi="Times New Roman" w:cs="Times New Roman"/>
                <w:color w:val="000000"/>
                <w:sz w:val="26"/>
                <w:szCs w:val="26"/>
              </w:rPr>
              <w:t>исование  по стеклу:</w:t>
            </w:r>
            <w:r>
              <w:rPr>
                <w:rFonts w:ascii="Times New Roman" w:hAnsi="Times New Roman" w:cs="Times New Roman"/>
                <w:color w:val="000000"/>
                <w:sz w:val="26"/>
                <w:szCs w:val="26"/>
              </w:rPr>
              <w:t xml:space="preserve"> «Чашка для чая» которые для них приготовили педагоги образовательного учреждения</w:t>
            </w:r>
            <w:r w:rsidRPr="005A0ED1">
              <w:rPr>
                <w:rFonts w:ascii="Times New Roman" w:hAnsi="Times New Roman" w:cs="Times New Roman"/>
                <w:color w:val="000000"/>
                <w:sz w:val="26"/>
                <w:szCs w:val="26"/>
              </w:rPr>
              <w:t xml:space="preserve"> Харина Е.А.</w:t>
            </w:r>
            <w:r w:rsidR="007A5D67">
              <w:rPr>
                <w:rFonts w:ascii="Times New Roman" w:hAnsi="Times New Roman" w:cs="Times New Roman"/>
                <w:color w:val="000000"/>
                <w:sz w:val="26"/>
                <w:szCs w:val="26"/>
              </w:rPr>
              <w:t xml:space="preserve">, </w:t>
            </w:r>
            <w:r w:rsidRPr="005A0ED1">
              <w:rPr>
                <w:rFonts w:ascii="Times New Roman" w:hAnsi="Times New Roman" w:cs="Times New Roman"/>
                <w:color w:val="000000"/>
                <w:sz w:val="26"/>
                <w:szCs w:val="26"/>
              </w:rPr>
              <w:t>Попыванова С.В.</w:t>
            </w:r>
            <w:r w:rsidR="007A5D67">
              <w:rPr>
                <w:rFonts w:ascii="Times New Roman" w:hAnsi="Times New Roman" w:cs="Times New Roman"/>
                <w:color w:val="000000"/>
                <w:sz w:val="26"/>
                <w:szCs w:val="26"/>
              </w:rPr>
              <w:t xml:space="preserve">, </w:t>
            </w:r>
            <w:r w:rsidR="007A5D67" w:rsidRPr="005A0ED1">
              <w:rPr>
                <w:rFonts w:ascii="Times New Roman" w:hAnsi="Times New Roman" w:cs="Times New Roman"/>
                <w:color w:val="000000"/>
                <w:sz w:val="26"/>
                <w:szCs w:val="26"/>
              </w:rPr>
              <w:t>Шубина С. А.</w:t>
            </w:r>
            <w:r w:rsidR="007A5D67">
              <w:rPr>
                <w:rFonts w:ascii="Times New Roman" w:hAnsi="Times New Roman" w:cs="Times New Roman"/>
                <w:color w:val="000000"/>
                <w:sz w:val="26"/>
                <w:szCs w:val="26"/>
              </w:rPr>
              <w:t>.</w:t>
            </w:r>
          </w:p>
          <w:p w:rsidR="003874A8" w:rsidRDefault="003874A8" w:rsidP="003874A8">
            <w:pPr>
              <w:ind w:left="176"/>
              <w:rPr>
                <w:rFonts w:ascii="Times New Roman" w:hAnsi="Times New Roman" w:cs="Times New Roman"/>
                <w:sz w:val="26"/>
                <w:szCs w:val="26"/>
                <w:u w:val="single"/>
              </w:rPr>
            </w:pPr>
            <w:r>
              <w:rPr>
                <w:rFonts w:ascii="Times New Roman" w:hAnsi="Times New Roman" w:cs="Times New Roman"/>
                <w:sz w:val="26"/>
                <w:szCs w:val="26"/>
              </w:rPr>
              <w:t xml:space="preserve">       </w:t>
            </w:r>
            <w:r w:rsidR="00FF02B6" w:rsidRPr="00FF02B6">
              <w:rPr>
                <w:rFonts w:ascii="Times New Roman" w:hAnsi="Times New Roman" w:cs="Times New Roman"/>
                <w:sz w:val="26"/>
                <w:szCs w:val="26"/>
              </w:rPr>
              <w:t xml:space="preserve">Принимали активное участие в </w:t>
            </w:r>
            <w:r w:rsidRPr="007A5D67">
              <w:rPr>
                <w:rFonts w:ascii="Times New Roman" w:hAnsi="Times New Roman" w:cs="Times New Roman"/>
                <w:b/>
                <w:sz w:val="26"/>
                <w:szCs w:val="26"/>
              </w:rPr>
              <w:t>традиционных акциях:</w:t>
            </w:r>
          </w:p>
          <w:p w:rsidR="00FF02B6" w:rsidRPr="003874A8" w:rsidRDefault="00FF02B6" w:rsidP="003874A8">
            <w:pPr>
              <w:rPr>
                <w:rFonts w:ascii="Times New Roman" w:hAnsi="Times New Roman" w:cs="Times New Roman"/>
                <w:sz w:val="26"/>
                <w:szCs w:val="26"/>
              </w:rPr>
            </w:pPr>
            <w:r w:rsidRPr="003874A8">
              <w:rPr>
                <w:rFonts w:ascii="Times New Roman" w:hAnsi="Times New Roman" w:cs="Times New Roman"/>
                <w:b/>
                <w:bCs/>
                <w:sz w:val="26"/>
                <w:szCs w:val="26"/>
              </w:rPr>
              <w:t>Экологически</w:t>
            </w:r>
            <w:r w:rsidR="003874A8">
              <w:rPr>
                <w:rFonts w:ascii="Times New Roman" w:hAnsi="Times New Roman" w:cs="Times New Roman"/>
                <w:b/>
                <w:bCs/>
                <w:sz w:val="26"/>
                <w:szCs w:val="26"/>
              </w:rPr>
              <w:t>х</w:t>
            </w:r>
            <w:r w:rsidRPr="003874A8">
              <w:rPr>
                <w:rFonts w:ascii="Times New Roman" w:hAnsi="Times New Roman" w:cs="Times New Roman"/>
                <w:b/>
                <w:bCs/>
                <w:sz w:val="26"/>
                <w:szCs w:val="26"/>
              </w:rPr>
              <w:t>:</w:t>
            </w:r>
            <w:r w:rsidRPr="003874A8">
              <w:rPr>
                <w:rFonts w:ascii="Times New Roman" w:hAnsi="Times New Roman" w:cs="Times New Roman"/>
                <w:sz w:val="26"/>
                <w:szCs w:val="26"/>
              </w:rPr>
              <w:t>  «Покормите птиц зимой!», «Ёлочка – зеленая иголочка!», «Город-чистюля»</w:t>
            </w:r>
            <w:r w:rsidR="003874A8">
              <w:rPr>
                <w:rFonts w:ascii="Times New Roman" w:hAnsi="Times New Roman" w:cs="Times New Roman"/>
                <w:sz w:val="26"/>
                <w:szCs w:val="26"/>
              </w:rPr>
              <w:t xml:space="preserve">, </w:t>
            </w:r>
            <w:r w:rsidR="003874A8" w:rsidRPr="003874A8">
              <w:rPr>
                <w:rFonts w:ascii="Times New Roman" w:hAnsi="Times New Roman" w:cs="Times New Roman"/>
                <w:sz w:val="26"/>
                <w:szCs w:val="26"/>
              </w:rPr>
              <w:t>«Мусора здесь нет!»</w:t>
            </w:r>
            <w:r w:rsidR="003874A8">
              <w:rPr>
                <w:rFonts w:ascii="Times New Roman" w:hAnsi="Times New Roman" w:cs="Times New Roman"/>
                <w:sz w:val="26"/>
                <w:szCs w:val="26"/>
              </w:rPr>
              <w:t>,</w:t>
            </w:r>
            <w:r w:rsidR="003874A8" w:rsidRPr="003874A8">
              <w:rPr>
                <w:rFonts w:ascii="Times New Roman" w:hAnsi="Times New Roman" w:cs="Times New Roman"/>
                <w:sz w:val="26"/>
                <w:szCs w:val="26"/>
              </w:rPr>
              <w:t xml:space="preserve"> «Солнечная акварель»</w:t>
            </w:r>
            <w:r w:rsidR="003874A8">
              <w:rPr>
                <w:rFonts w:ascii="Times New Roman" w:hAnsi="Times New Roman" w:cs="Times New Roman"/>
                <w:sz w:val="26"/>
                <w:szCs w:val="26"/>
              </w:rPr>
              <w:t>.</w:t>
            </w:r>
          </w:p>
          <w:p w:rsidR="003874A8" w:rsidRDefault="00FF02B6" w:rsidP="003874A8">
            <w:pPr>
              <w:rPr>
                <w:rFonts w:ascii="Times New Roman" w:hAnsi="Times New Roman" w:cs="Times New Roman"/>
                <w:sz w:val="26"/>
                <w:szCs w:val="26"/>
              </w:rPr>
            </w:pPr>
            <w:r w:rsidRPr="003874A8">
              <w:rPr>
                <w:rFonts w:ascii="Times New Roman" w:hAnsi="Times New Roman" w:cs="Times New Roman"/>
                <w:b/>
                <w:bCs/>
                <w:sz w:val="26"/>
                <w:szCs w:val="26"/>
              </w:rPr>
              <w:t>Социальны</w:t>
            </w:r>
            <w:r w:rsidR="003874A8">
              <w:rPr>
                <w:rFonts w:ascii="Times New Roman" w:hAnsi="Times New Roman" w:cs="Times New Roman"/>
                <w:b/>
                <w:bCs/>
                <w:sz w:val="26"/>
                <w:szCs w:val="26"/>
              </w:rPr>
              <w:t>х</w:t>
            </w:r>
            <w:r w:rsidRPr="003874A8">
              <w:rPr>
                <w:rFonts w:ascii="Times New Roman" w:hAnsi="Times New Roman" w:cs="Times New Roman"/>
                <w:b/>
                <w:bCs/>
                <w:sz w:val="26"/>
                <w:szCs w:val="26"/>
              </w:rPr>
              <w:t xml:space="preserve">: </w:t>
            </w:r>
            <w:r w:rsidR="003874A8">
              <w:rPr>
                <w:rFonts w:ascii="Times New Roman" w:hAnsi="Times New Roman" w:cs="Times New Roman"/>
                <w:sz w:val="26"/>
                <w:szCs w:val="26"/>
              </w:rPr>
              <w:t>«Подари игрушку детям!», «Подарок первокласснику»</w:t>
            </w:r>
            <w:r w:rsidRPr="003874A8">
              <w:rPr>
                <w:rFonts w:ascii="Times New Roman" w:hAnsi="Times New Roman" w:cs="Times New Roman"/>
                <w:sz w:val="26"/>
                <w:szCs w:val="26"/>
              </w:rPr>
              <w:t xml:space="preserve">, </w:t>
            </w:r>
            <w:r w:rsidR="003874A8">
              <w:rPr>
                <w:rFonts w:ascii="Times New Roman" w:hAnsi="Times New Roman" w:cs="Times New Roman"/>
                <w:sz w:val="26"/>
                <w:szCs w:val="26"/>
              </w:rPr>
              <w:t>«Огонь памяти», «Аллея Славы»</w:t>
            </w:r>
            <w:proofErr w:type="gramStart"/>
            <w:r w:rsidR="003874A8">
              <w:rPr>
                <w:rFonts w:ascii="Times New Roman" w:hAnsi="Times New Roman" w:cs="Times New Roman"/>
                <w:sz w:val="26"/>
                <w:szCs w:val="26"/>
              </w:rPr>
              <w:t>, »</w:t>
            </w:r>
            <w:proofErr w:type="gramEnd"/>
            <w:r w:rsidR="003874A8">
              <w:rPr>
                <w:rFonts w:ascii="Times New Roman" w:hAnsi="Times New Roman" w:cs="Times New Roman"/>
                <w:sz w:val="26"/>
                <w:szCs w:val="26"/>
              </w:rPr>
              <w:t xml:space="preserve">«Дари добро!», </w:t>
            </w:r>
            <w:r w:rsidR="003874A8" w:rsidRPr="003874A8">
              <w:rPr>
                <w:rFonts w:ascii="Times New Roman" w:hAnsi="Times New Roman" w:cs="Times New Roman"/>
                <w:sz w:val="26"/>
                <w:szCs w:val="26"/>
              </w:rPr>
              <w:t>«Осторожно, пруд замерз!», «Водители, будьте бдительны!», «Гололедица», «Горка», «Осторожен будь с огнем!»</w:t>
            </w:r>
            <w:r w:rsidRPr="003874A8">
              <w:rPr>
                <w:rFonts w:ascii="Times New Roman" w:hAnsi="Times New Roman" w:cs="Times New Roman"/>
                <w:sz w:val="26"/>
                <w:szCs w:val="26"/>
              </w:rPr>
              <w:t xml:space="preserve"> </w:t>
            </w:r>
          </w:p>
          <w:p w:rsidR="00FF02B6" w:rsidRPr="003874A8" w:rsidRDefault="00FF02B6" w:rsidP="003874A8">
            <w:pPr>
              <w:rPr>
                <w:rFonts w:ascii="Times New Roman" w:hAnsi="Times New Roman" w:cs="Times New Roman"/>
                <w:sz w:val="26"/>
                <w:szCs w:val="26"/>
              </w:rPr>
            </w:pPr>
            <w:r w:rsidRPr="003874A8">
              <w:rPr>
                <w:rFonts w:ascii="Times New Roman" w:hAnsi="Times New Roman" w:cs="Times New Roman"/>
                <w:b/>
                <w:bCs/>
                <w:sz w:val="26"/>
                <w:szCs w:val="26"/>
              </w:rPr>
              <w:t>Тематически</w:t>
            </w:r>
            <w:r w:rsidR="003874A8">
              <w:rPr>
                <w:rFonts w:ascii="Times New Roman" w:hAnsi="Times New Roman" w:cs="Times New Roman"/>
                <w:b/>
                <w:bCs/>
                <w:sz w:val="26"/>
                <w:szCs w:val="26"/>
              </w:rPr>
              <w:t>х</w:t>
            </w:r>
            <w:r w:rsidRPr="003874A8">
              <w:rPr>
                <w:rFonts w:ascii="Times New Roman" w:hAnsi="Times New Roman" w:cs="Times New Roman"/>
                <w:b/>
                <w:bCs/>
                <w:sz w:val="26"/>
                <w:szCs w:val="26"/>
              </w:rPr>
              <w:t>: </w:t>
            </w:r>
            <w:r w:rsidRPr="003874A8">
              <w:rPr>
                <w:rFonts w:ascii="Times New Roman" w:hAnsi="Times New Roman" w:cs="Times New Roman"/>
                <w:sz w:val="26"/>
                <w:szCs w:val="26"/>
              </w:rPr>
              <w:t xml:space="preserve"> «От скуки на все руки!», «Осенняя фантазия», «Зимнее волшебство», «Весенний калейдоскоп», «Летняя  история» и многое другое.</w:t>
            </w:r>
          </w:p>
          <w:p w:rsidR="00FF02B6" w:rsidRPr="00FF02B6" w:rsidRDefault="003874A8" w:rsidP="00FF02B6">
            <w:pPr>
              <w:pStyle w:val="a3"/>
              <w:ind w:left="176"/>
              <w:rPr>
                <w:rFonts w:ascii="Times New Roman" w:hAnsi="Times New Roman" w:cs="Times New Roman"/>
                <w:sz w:val="26"/>
                <w:szCs w:val="26"/>
              </w:rPr>
            </w:pPr>
            <w:r>
              <w:rPr>
                <w:rFonts w:ascii="Times New Roman" w:hAnsi="Times New Roman" w:cs="Times New Roman"/>
                <w:sz w:val="26"/>
                <w:szCs w:val="26"/>
              </w:rPr>
              <w:t xml:space="preserve">      </w:t>
            </w:r>
            <w:r w:rsidR="00FF02B6" w:rsidRPr="00FF02B6">
              <w:rPr>
                <w:rFonts w:ascii="Times New Roman" w:hAnsi="Times New Roman" w:cs="Times New Roman"/>
                <w:sz w:val="26"/>
                <w:szCs w:val="26"/>
              </w:rPr>
              <w:t xml:space="preserve">При работе с родителями  </w:t>
            </w:r>
            <w:r w:rsidR="008C7375">
              <w:rPr>
                <w:rFonts w:ascii="Times New Roman" w:hAnsi="Times New Roman" w:cs="Times New Roman"/>
                <w:sz w:val="26"/>
                <w:szCs w:val="26"/>
              </w:rPr>
              <w:t xml:space="preserve">применяем и </w:t>
            </w:r>
            <w:r w:rsidR="00FF02B6" w:rsidRPr="00FF02B6">
              <w:rPr>
                <w:rFonts w:ascii="Times New Roman" w:hAnsi="Times New Roman" w:cs="Times New Roman"/>
                <w:sz w:val="26"/>
                <w:szCs w:val="26"/>
              </w:rPr>
              <w:t xml:space="preserve"> </w:t>
            </w:r>
            <w:r w:rsidR="008C7375">
              <w:rPr>
                <w:rFonts w:ascii="Times New Roman" w:hAnsi="Times New Roman" w:cs="Times New Roman"/>
                <w:sz w:val="26"/>
                <w:szCs w:val="26"/>
              </w:rPr>
              <w:t>информационно-наглядные материалы:</w:t>
            </w:r>
          </w:p>
          <w:p w:rsidR="00FF02B6" w:rsidRPr="00FF02B6" w:rsidRDefault="00FF02B6" w:rsidP="003874A8">
            <w:pPr>
              <w:pStyle w:val="a3"/>
              <w:ind w:left="34"/>
              <w:rPr>
                <w:rFonts w:ascii="Times New Roman" w:hAnsi="Times New Roman" w:cs="Times New Roman"/>
                <w:sz w:val="26"/>
                <w:szCs w:val="26"/>
              </w:rPr>
            </w:pPr>
            <w:r w:rsidRPr="00616FE8">
              <w:rPr>
                <w:rFonts w:ascii="Times New Roman" w:hAnsi="Times New Roman" w:cs="Times New Roman"/>
                <w:b/>
                <w:bCs/>
                <w:iCs/>
                <w:sz w:val="26"/>
                <w:szCs w:val="26"/>
              </w:rPr>
              <w:t>-уголок для родителей,</w:t>
            </w:r>
            <w:r w:rsidRPr="00FF02B6">
              <w:rPr>
                <w:rFonts w:ascii="Times New Roman" w:hAnsi="Times New Roman" w:cs="Times New Roman"/>
                <w:b/>
                <w:bCs/>
                <w:i/>
                <w:iCs/>
                <w:sz w:val="26"/>
                <w:szCs w:val="26"/>
              </w:rPr>
              <w:t> </w:t>
            </w:r>
            <w:r w:rsidRPr="00FF02B6">
              <w:rPr>
                <w:rFonts w:ascii="Times New Roman" w:hAnsi="Times New Roman" w:cs="Times New Roman"/>
                <w:i/>
                <w:iCs/>
                <w:sz w:val="26"/>
                <w:szCs w:val="26"/>
              </w:rPr>
              <w:t>в</w:t>
            </w:r>
            <w:r w:rsidRPr="00FF02B6">
              <w:rPr>
                <w:rFonts w:ascii="Times New Roman" w:hAnsi="Times New Roman" w:cs="Times New Roman"/>
                <w:sz w:val="26"/>
                <w:szCs w:val="26"/>
              </w:rPr>
              <w:t> котором содержались  материалы информационного характера: правила для родителей, распорядок дня, объявления.</w:t>
            </w:r>
          </w:p>
          <w:p w:rsidR="00FF02B6" w:rsidRPr="00FF02B6" w:rsidRDefault="00FF02B6" w:rsidP="003874A8">
            <w:pPr>
              <w:pStyle w:val="a3"/>
              <w:ind w:left="34"/>
              <w:rPr>
                <w:rFonts w:ascii="Times New Roman" w:hAnsi="Times New Roman" w:cs="Times New Roman"/>
                <w:sz w:val="26"/>
                <w:szCs w:val="26"/>
              </w:rPr>
            </w:pPr>
            <w:r w:rsidRPr="00616FE8">
              <w:rPr>
                <w:rFonts w:ascii="Times New Roman" w:hAnsi="Times New Roman" w:cs="Times New Roman"/>
                <w:b/>
                <w:bCs/>
                <w:iCs/>
                <w:sz w:val="26"/>
                <w:szCs w:val="26"/>
              </w:rPr>
              <w:t>-информационные листки</w:t>
            </w:r>
            <w:r w:rsidRPr="00616FE8">
              <w:rPr>
                <w:rFonts w:ascii="Times New Roman" w:hAnsi="Times New Roman" w:cs="Times New Roman"/>
                <w:sz w:val="26"/>
                <w:szCs w:val="26"/>
              </w:rPr>
              <w:t>:</w:t>
            </w:r>
            <w:r w:rsidRPr="00FF02B6">
              <w:rPr>
                <w:rFonts w:ascii="Times New Roman" w:hAnsi="Times New Roman" w:cs="Times New Roman"/>
                <w:sz w:val="26"/>
                <w:szCs w:val="26"/>
              </w:rPr>
              <w:t xml:space="preserve"> объявления о собраниях, событиях, экскурсиях; просьбы о помощи; поздравления с днем рождения и праздниками.</w:t>
            </w:r>
          </w:p>
          <w:p w:rsidR="00FF02B6" w:rsidRDefault="00FF02B6" w:rsidP="003874A8">
            <w:pPr>
              <w:pStyle w:val="a3"/>
              <w:ind w:left="34"/>
              <w:rPr>
                <w:rFonts w:ascii="Times New Roman" w:hAnsi="Times New Roman" w:cs="Times New Roman"/>
                <w:sz w:val="26"/>
                <w:szCs w:val="26"/>
              </w:rPr>
            </w:pPr>
            <w:r w:rsidRPr="00616FE8">
              <w:rPr>
                <w:rFonts w:ascii="Times New Roman" w:hAnsi="Times New Roman" w:cs="Times New Roman"/>
                <w:b/>
                <w:bCs/>
                <w:iCs/>
                <w:sz w:val="26"/>
                <w:szCs w:val="26"/>
              </w:rPr>
              <w:t>-памятки для родителей</w:t>
            </w:r>
            <w:r w:rsidRPr="00616FE8">
              <w:rPr>
                <w:rFonts w:ascii="Times New Roman" w:hAnsi="Times New Roman" w:cs="Times New Roman"/>
                <w:b/>
                <w:bCs/>
                <w:sz w:val="26"/>
                <w:szCs w:val="26"/>
              </w:rPr>
              <w:t>,</w:t>
            </w:r>
            <w:r w:rsidRPr="00FF02B6">
              <w:rPr>
                <w:rFonts w:ascii="Times New Roman" w:hAnsi="Times New Roman" w:cs="Times New Roman"/>
                <w:b/>
                <w:bCs/>
                <w:sz w:val="26"/>
                <w:szCs w:val="26"/>
              </w:rPr>
              <w:t> </w:t>
            </w:r>
            <w:r w:rsidRPr="00FF02B6">
              <w:rPr>
                <w:rFonts w:ascii="Times New Roman" w:hAnsi="Times New Roman" w:cs="Times New Roman"/>
                <w:sz w:val="26"/>
                <w:szCs w:val="26"/>
              </w:rPr>
              <w:t xml:space="preserve">на интересующие их темы и с целью просвещения: «Чтобы наши дети не болели», «Безопасность», «Это важно для ребенка», «Готовимся к школе» и  многие другие. </w:t>
            </w:r>
          </w:p>
          <w:p w:rsidR="008C7375" w:rsidRPr="008C7375" w:rsidRDefault="008C7375" w:rsidP="003874A8">
            <w:pPr>
              <w:pStyle w:val="a3"/>
              <w:ind w:left="34"/>
              <w:rPr>
                <w:rFonts w:ascii="Times New Roman" w:hAnsi="Times New Roman" w:cs="Times New Roman"/>
                <w:sz w:val="26"/>
                <w:szCs w:val="26"/>
              </w:rPr>
            </w:pPr>
            <w:r w:rsidRPr="00616FE8">
              <w:rPr>
                <w:rFonts w:ascii="Times New Roman" w:hAnsi="Times New Roman" w:cs="Times New Roman"/>
                <w:b/>
                <w:bCs/>
                <w:iCs/>
                <w:sz w:val="26"/>
                <w:szCs w:val="26"/>
              </w:rPr>
              <w:t>-буклеты</w:t>
            </w:r>
            <w:r>
              <w:rPr>
                <w:rFonts w:ascii="Times New Roman" w:hAnsi="Times New Roman" w:cs="Times New Roman"/>
                <w:b/>
                <w:bCs/>
                <w:i/>
                <w:iCs/>
                <w:sz w:val="26"/>
                <w:szCs w:val="26"/>
              </w:rPr>
              <w:t xml:space="preserve"> </w:t>
            </w:r>
            <w:r w:rsidRPr="008C7375">
              <w:rPr>
                <w:rFonts w:ascii="Times New Roman" w:hAnsi="Times New Roman" w:cs="Times New Roman"/>
                <w:bCs/>
                <w:iCs/>
                <w:sz w:val="26"/>
                <w:szCs w:val="26"/>
              </w:rPr>
              <w:t>«Как помочь ребёнку учиться», «Не навреди, «Советы родителям», «Наказание: За и против», «Кнут или пряник» и многие другие.</w:t>
            </w:r>
          </w:p>
          <w:p w:rsidR="00FF3501" w:rsidRDefault="00FF02B6" w:rsidP="003874A8">
            <w:pPr>
              <w:pStyle w:val="a3"/>
              <w:ind w:left="0"/>
              <w:rPr>
                <w:rFonts w:ascii="Times New Roman" w:hAnsi="Times New Roman" w:cs="Times New Roman"/>
                <w:sz w:val="26"/>
                <w:szCs w:val="26"/>
              </w:rPr>
            </w:pPr>
            <w:r w:rsidRPr="00FF02B6">
              <w:rPr>
                <w:rFonts w:ascii="Times New Roman" w:hAnsi="Times New Roman" w:cs="Times New Roman"/>
                <w:sz w:val="26"/>
                <w:szCs w:val="26"/>
              </w:rPr>
              <w:t xml:space="preserve">      </w:t>
            </w:r>
            <w:r w:rsidR="007A5D67">
              <w:rPr>
                <w:rFonts w:ascii="Times New Roman" w:hAnsi="Times New Roman" w:cs="Times New Roman"/>
                <w:sz w:val="26"/>
                <w:szCs w:val="26"/>
              </w:rPr>
              <w:t xml:space="preserve">    </w:t>
            </w:r>
            <w:r w:rsidRPr="00FF02B6">
              <w:rPr>
                <w:rFonts w:ascii="Times New Roman" w:hAnsi="Times New Roman" w:cs="Times New Roman"/>
                <w:sz w:val="26"/>
                <w:szCs w:val="26"/>
              </w:rPr>
              <w:t xml:space="preserve">Хотелось бы сказать об одном важном моменте в системе работы с родителями. </w:t>
            </w:r>
          </w:p>
          <w:p w:rsidR="00FF3501" w:rsidRDefault="00FF3501" w:rsidP="003874A8">
            <w:pPr>
              <w:pStyle w:val="a3"/>
              <w:ind w:left="0"/>
              <w:rPr>
                <w:rFonts w:ascii="Times New Roman" w:hAnsi="Times New Roman" w:cs="Times New Roman"/>
                <w:sz w:val="26"/>
                <w:szCs w:val="26"/>
              </w:rPr>
            </w:pPr>
            <w:r>
              <w:rPr>
                <w:rFonts w:ascii="Times New Roman" w:hAnsi="Times New Roman" w:cs="Times New Roman"/>
                <w:sz w:val="26"/>
                <w:szCs w:val="26"/>
              </w:rPr>
              <w:t>это проведение общешкольных и классных родительских собраний.</w:t>
            </w:r>
            <w:r w:rsidR="003874A8">
              <w:rPr>
                <w:rFonts w:ascii="Times New Roman" w:hAnsi="Times New Roman" w:cs="Times New Roman"/>
                <w:sz w:val="26"/>
                <w:szCs w:val="26"/>
              </w:rPr>
              <w:t xml:space="preserve"> </w:t>
            </w:r>
          </w:p>
          <w:p w:rsidR="00A23318" w:rsidRDefault="0060738E" w:rsidP="003874A8">
            <w:pPr>
              <w:pStyle w:val="a3"/>
              <w:ind w:left="0"/>
              <w:rPr>
                <w:rFonts w:ascii="Times New Roman" w:hAnsi="Times New Roman" w:cs="Times New Roman"/>
                <w:sz w:val="26"/>
                <w:szCs w:val="26"/>
              </w:rPr>
            </w:pPr>
            <w:r>
              <w:rPr>
                <w:rFonts w:ascii="Times New Roman" w:hAnsi="Times New Roman" w:cs="Times New Roman"/>
                <w:sz w:val="26"/>
                <w:szCs w:val="26"/>
              </w:rPr>
              <w:t xml:space="preserve">         </w:t>
            </w:r>
            <w:r w:rsidR="00FF3501">
              <w:rPr>
                <w:rFonts w:ascii="Times New Roman" w:hAnsi="Times New Roman" w:cs="Times New Roman"/>
                <w:sz w:val="26"/>
                <w:szCs w:val="26"/>
              </w:rPr>
              <w:t xml:space="preserve">В 2018г </w:t>
            </w:r>
            <w:r w:rsidR="00FF3501" w:rsidRPr="0060738E">
              <w:rPr>
                <w:rFonts w:ascii="Times New Roman" w:hAnsi="Times New Roman" w:cs="Times New Roman"/>
                <w:b/>
                <w:sz w:val="26"/>
                <w:szCs w:val="26"/>
                <w:u w:val="single"/>
              </w:rPr>
              <w:t>на общешкольных собраниях</w:t>
            </w:r>
            <w:r w:rsidR="00FF3501">
              <w:rPr>
                <w:rFonts w:ascii="Times New Roman" w:hAnsi="Times New Roman" w:cs="Times New Roman"/>
                <w:sz w:val="26"/>
                <w:szCs w:val="26"/>
              </w:rPr>
              <w:t xml:space="preserve"> рассматривались</w:t>
            </w:r>
            <w:r w:rsidR="00A23318">
              <w:rPr>
                <w:rFonts w:ascii="Times New Roman" w:hAnsi="Times New Roman" w:cs="Times New Roman"/>
                <w:sz w:val="26"/>
                <w:szCs w:val="26"/>
              </w:rPr>
              <w:t xml:space="preserve">   вопросы:</w:t>
            </w:r>
          </w:p>
          <w:p w:rsidR="00A23318" w:rsidRPr="00A23318" w:rsidRDefault="00A23318" w:rsidP="00A23318">
            <w:pPr>
              <w:jc w:val="both"/>
              <w:rPr>
                <w:rFonts w:ascii="Times New Roman" w:hAnsi="Times New Roman" w:cs="Times New Roman"/>
                <w:color w:val="000000"/>
                <w:sz w:val="26"/>
                <w:szCs w:val="26"/>
                <w:shd w:val="clear" w:color="auto" w:fill="FFFFFF"/>
              </w:rPr>
            </w:pPr>
            <w:r>
              <w:rPr>
                <w:color w:val="000000"/>
                <w:shd w:val="clear" w:color="auto" w:fill="FFFFFF"/>
              </w:rPr>
              <w:t>-</w:t>
            </w:r>
            <w:r w:rsidRPr="00A23318">
              <w:rPr>
                <w:rFonts w:ascii="Times New Roman" w:hAnsi="Times New Roman" w:cs="Times New Roman"/>
                <w:color w:val="000000"/>
                <w:sz w:val="26"/>
                <w:szCs w:val="26"/>
                <w:shd w:val="clear" w:color="auto" w:fill="FFFFFF"/>
              </w:rPr>
              <w:t>О подготовке школы к началу учебного года и о</w:t>
            </w:r>
            <w:r w:rsidR="0060738E">
              <w:rPr>
                <w:rFonts w:ascii="Times New Roman" w:hAnsi="Times New Roman" w:cs="Times New Roman"/>
                <w:color w:val="000000"/>
                <w:sz w:val="26"/>
                <w:szCs w:val="26"/>
                <w:shd w:val="clear" w:color="auto" w:fill="FFFFFF"/>
              </w:rPr>
              <w:t>б изменениях в работе ОУ в 2018</w:t>
            </w:r>
            <w:r w:rsidRPr="00A23318">
              <w:rPr>
                <w:rFonts w:ascii="Times New Roman" w:hAnsi="Times New Roman" w:cs="Times New Roman"/>
                <w:color w:val="000000"/>
                <w:sz w:val="26"/>
                <w:szCs w:val="26"/>
                <w:shd w:val="clear" w:color="auto" w:fill="FFFFFF"/>
              </w:rPr>
              <w:t xml:space="preserve"> учебном году. </w:t>
            </w:r>
          </w:p>
          <w:p w:rsidR="00A23318" w:rsidRPr="00A23318" w:rsidRDefault="00A23318" w:rsidP="00A23318">
            <w:pPr>
              <w:jc w:val="both"/>
              <w:rPr>
                <w:rFonts w:ascii="Times New Roman" w:hAnsi="Times New Roman" w:cs="Times New Roman"/>
                <w:color w:val="000000"/>
                <w:sz w:val="26"/>
                <w:szCs w:val="26"/>
                <w:shd w:val="clear" w:color="auto" w:fill="FFFFFF"/>
              </w:rPr>
            </w:pPr>
            <w:r w:rsidRPr="00A23318">
              <w:rPr>
                <w:rFonts w:ascii="Times New Roman" w:hAnsi="Times New Roman" w:cs="Times New Roman"/>
                <w:color w:val="000000"/>
                <w:sz w:val="26"/>
                <w:szCs w:val="26"/>
                <w:shd w:val="clear" w:color="auto" w:fill="FFFFFF"/>
              </w:rPr>
              <w:lastRenderedPageBreak/>
              <w:t>-Анализ работы школы за 2017-18 учебный год и задачи школы в 2018-19 учебном году. </w:t>
            </w:r>
          </w:p>
          <w:p w:rsidR="00A23318" w:rsidRPr="00A23318" w:rsidRDefault="00A23318" w:rsidP="00A23318">
            <w:pPr>
              <w:pStyle w:val="a3"/>
              <w:ind w:left="0"/>
              <w:jc w:val="both"/>
              <w:rPr>
                <w:rFonts w:ascii="Times New Roman" w:hAnsi="Times New Roman" w:cs="Times New Roman"/>
                <w:sz w:val="26"/>
                <w:szCs w:val="26"/>
              </w:rPr>
            </w:pPr>
            <w:r w:rsidRPr="00A23318">
              <w:rPr>
                <w:rFonts w:ascii="Times New Roman" w:hAnsi="Times New Roman" w:cs="Times New Roman"/>
                <w:color w:val="000000"/>
                <w:sz w:val="26"/>
                <w:szCs w:val="26"/>
                <w:shd w:val="clear" w:color="auto" w:fill="FFFFFF"/>
              </w:rPr>
              <w:t>-Вопросы безопасности в современном мир</w:t>
            </w:r>
            <w:r w:rsidRPr="00A23318">
              <w:rPr>
                <w:rFonts w:ascii="Times New Roman" w:hAnsi="Times New Roman" w:cs="Times New Roman"/>
                <w:sz w:val="26"/>
                <w:szCs w:val="26"/>
              </w:rPr>
              <w:t>е.</w:t>
            </w:r>
          </w:p>
          <w:p w:rsidR="00A23318" w:rsidRPr="00A23318" w:rsidRDefault="00A23318" w:rsidP="00A23318">
            <w:pPr>
              <w:jc w:val="both"/>
              <w:rPr>
                <w:rFonts w:ascii="Times New Roman" w:hAnsi="Times New Roman" w:cs="Times New Roman"/>
                <w:color w:val="000000"/>
                <w:sz w:val="26"/>
                <w:szCs w:val="26"/>
                <w:shd w:val="clear" w:color="auto" w:fill="FFFFFF"/>
              </w:rPr>
            </w:pPr>
            <w:r w:rsidRPr="00A23318">
              <w:rPr>
                <w:rFonts w:ascii="Times New Roman" w:hAnsi="Times New Roman" w:cs="Times New Roman"/>
                <w:color w:val="000000"/>
                <w:sz w:val="26"/>
                <w:szCs w:val="26"/>
                <w:shd w:val="clear" w:color="auto" w:fill="FFFFFF"/>
              </w:rPr>
              <w:t>-Причины подросткового суицида. Роль взрослого в оказании помощи подростку в кризисных ситуациях</w:t>
            </w:r>
          </w:p>
          <w:p w:rsidR="00A23318" w:rsidRPr="00A23318" w:rsidRDefault="00A23318" w:rsidP="00A23318">
            <w:pPr>
              <w:jc w:val="both"/>
              <w:rPr>
                <w:rFonts w:ascii="Times New Roman" w:hAnsi="Times New Roman" w:cs="Times New Roman"/>
                <w:sz w:val="26"/>
                <w:szCs w:val="26"/>
              </w:rPr>
            </w:pPr>
            <w:r w:rsidRPr="00A23318">
              <w:rPr>
                <w:rFonts w:ascii="Times New Roman" w:hAnsi="Times New Roman" w:cs="Times New Roman"/>
                <w:sz w:val="26"/>
                <w:szCs w:val="26"/>
              </w:rPr>
              <w:t>-</w:t>
            </w:r>
            <w:r>
              <w:rPr>
                <w:rFonts w:ascii="Times New Roman" w:hAnsi="Times New Roman" w:cs="Times New Roman"/>
                <w:sz w:val="26"/>
                <w:szCs w:val="26"/>
              </w:rPr>
              <w:t xml:space="preserve"> Реализация </w:t>
            </w:r>
            <w:r w:rsidRPr="00A23318">
              <w:rPr>
                <w:rFonts w:ascii="Times New Roman" w:hAnsi="Times New Roman" w:cs="Times New Roman"/>
                <w:sz w:val="26"/>
                <w:szCs w:val="26"/>
              </w:rPr>
              <w:t>ИПР</w:t>
            </w:r>
            <w:r>
              <w:rPr>
                <w:rFonts w:ascii="Times New Roman" w:hAnsi="Times New Roman" w:cs="Times New Roman"/>
                <w:sz w:val="26"/>
                <w:szCs w:val="26"/>
              </w:rPr>
              <w:t xml:space="preserve"> в образовательном учреждении.</w:t>
            </w:r>
          </w:p>
          <w:p w:rsidR="00A23318" w:rsidRPr="00A23318" w:rsidRDefault="00A23318" w:rsidP="00A23318">
            <w:pPr>
              <w:jc w:val="both"/>
              <w:rPr>
                <w:rFonts w:ascii="Times New Roman" w:hAnsi="Times New Roman" w:cs="Times New Roman"/>
                <w:sz w:val="26"/>
                <w:szCs w:val="26"/>
              </w:rPr>
            </w:pPr>
            <w:r w:rsidRPr="00A23318">
              <w:rPr>
                <w:rFonts w:ascii="Times New Roman" w:hAnsi="Times New Roman" w:cs="Times New Roman"/>
                <w:sz w:val="26"/>
                <w:szCs w:val="26"/>
              </w:rPr>
              <w:t xml:space="preserve">-Безопасность детей. </w:t>
            </w:r>
          </w:p>
          <w:p w:rsidR="00A23318" w:rsidRPr="00A23318" w:rsidRDefault="00A23318" w:rsidP="00A23318">
            <w:pPr>
              <w:pStyle w:val="aa"/>
              <w:spacing w:before="0" w:beforeAutospacing="0" w:after="0" w:afterAutospacing="0"/>
              <w:jc w:val="both"/>
              <w:rPr>
                <w:color w:val="000000"/>
                <w:sz w:val="26"/>
                <w:szCs w:val="26"/>
              </w:rPr>
            </w:pPr>
            <w:r w:rsidRPr="00A23318">
              <w:rPr>
                <w:bCs/>
                <w:color w:val="000000"/>
                <w:sz w:val="26"/>
                <w:szCs w:val="26"/>
              </w:rPr>
              <w:t>-«О необходимости родительской помощи</w:t>
            </w:r>
            <w:r w:rsidRPr="00A23318">
              <w:rPr>
                <w:color w:val="000000"/>
                <w:sz w:val="26"/>
                <w:szCs w:val="26"/>
              </w:rPr>
              <w:t xml:space="preserve"> </w:t>
            </w:r>
            <w:r w:rsidRPr="00A23318">
              <w:rPr>
                <w:bCs/>
                <w:color w:val="000000"/>
                <w:sz w:val="26"/>
                <w:szCs w:val="26"/>
              </w:rPr>
              <w:t>в вопросе развития речи детей».</w:t>
            </w:r>
          </w:p>
          <w:p w:rsidR="00A23318" w:rsidRPr="00A23318" w:rsidRDefault="00A23318" w:rsidP="00A23318">
            <w:pPr>
              <w:jc w:val="both"/>
              <w:rPr>
                <w:rFonts w:ascii="Times New Roman" w:hAnsi="Times New Roman" w:cs="Times New Roman"/>
                <w:sz w:val="26"/>
                <w:szCs w:val="26"/>
              </w:rPr>
            </w:pPr>
            <w:r w:rsidRPr="00A23318">
              <w:rPr>
                <w:rStyle w:val="c6"/>
                <w:rFonts w:ascii="Times New Roman" w:hAnsi="Times New Roman" w:cs="Times New Roman"/>
                <w:sz w:val="26"/>
                <w:szCs w:val="26"/>
              </w:rPr>
              <w:t>-«Внеурочная занятость в условиях реализации ФГО</w:t>
            </w:r>
            <w:r>
              <w:rPr>
                <w:rStyle w:val="c6"/>
                <w:rFonts w:ascii="Times New Roman" w:hAnsi="Times New Roman" w:cs="Times New Roman"/>
                <w:sz w:val="26"/>
                <w:szCs w:val="26"/>
              </w:rPr>
              <w:t>С</w:t>
            </w:r>
            <w:r w:rsidRPr="00A23318">
              <w:rPr>
                <w:rStyle w:val="c6"/>
                <w:rFonts w:ascii="Times New Roman" w:hAnsi="Times New Roman" w:cs="Times New Roman"/>
                <w:sz w:val="26"/>
                <w:szCs w:val="26"/>
              </w:rPr>
              <w:t xml:space="preserve"> образования </w:t>
            </w:r>
            <w:r>
              <w:rPr>
                <w:rStyle w:val="c6"/>
                <w:rFonts w:ascii="Times New Roman" w:hAnsi="Times New Roman" w:cs="Times New Roman"/>
                <w:sz w:val="26"/>
                <w:szCs w:val="26"/>
              </w:rPr>
              <w:t xml:space="preserve">обучающихся с </w:t>
            </w:r>
            <w:r w:rsidRPr="00A23318">
              <w:rPr>
                <w:rStyle w:val="c6"/>
                <w:rFonts w:ascii="Times New Roman" w:hAnsi="Times New Roman" w:cs="Times New Roman"/>
                <w:sz w:val="26"/>
                <w:szCs w:val="26"/>
              </w:rPr>
              <w:t>УО (интеллектуальными нарушениями</w:t>
            </w:r>
            <w:r>
              <w:rPr>
                <w:rStyle w:val="c6"/>
                <w:rFonts w:ascii="Times New Roman" w:hAnsi="Times New Roman" w:cs="Times New Roman"/>
                <w:sz w:val="26"/>
                <w:szCs w:val="26"/>
              </w:rPr>
              <w:t>)</w:t>
            </w:r>
            <w:r w:rsidRPr="00A23318">
              <w:rPr>
                <w:rStyle w:val="c6"/>
                <w:rFonts w:ascii="Times New Roman" w:hAnsi="Times New Roman" w:cs="Times New Roman"/>
                <w:sz w:val="26"/>
                <w:szCs w:val="26"/>
              </w:rPr>
              <w:t xml:space="preserve"> как профилактика асоциального поведения подростков».</w:t>
            </w:r>
            <w:r w:rsidRPr="00A23318">
              <w:rPr>
                <w:rFonts w:ascii="Times New Roman" w:hAnsi="Times New Roman" w:cs="Times New Roman"/>
                <w:sz w:val="26"/>
                <w:szCs w:val="26"/>
              </w:rPr>
              <w:t xml:space="preserve"> </w:t>
            </w:r>
          </w:p>
          <w:p w:rsidR="00A23318" w:rsidRPr="00A23318" w:rsidRDefault="00A23318" w:rsidP="00A23318">
            <w:pPr>
              <w:jc w:val="both"/>
              <w:rPr>
                <w:rFonts w:ascii="Times New Roman" w:hAnsi="Times New Roman" w:cs="Times New Roman"/>
                <w:sz w:val="26"/>
                <w:szCs w:val="26"/>
              </w:rPr>
            </w:pPr>
            <w:r w:rsidRPr="00A23318">
              <w:rPr>
                <w:rFonts w:ascii="Times New Roman" w:hAnsi="Times New Roman" w:cs="Times New Roman"/>
                <w:sz w:val="26"/>
                <w:szCs w:val="26"/>
              </w:rPr>
              <w:t>-Коррупция и коррупционные риски.</w:t>
            </w:r>
          </w:p>
          <w:p w:rsidR="00A23318" w:rsidRPr="00A23318" w:rsidRDefault="00A23318" w:rsidP="00A23318">
            <w:pPr>
              <w:tabs>
                <w:tab w:val="left" w:pos="720"/>
              </w:tabs>
              <w:jc w:val="both"/>
              <w:rPr>
                <w:rFonts w:ascii="Times New Roman" w:hAnsi="Times New Roman" w:cs="Times New Roman"/>
                <w:color w:val="000000"/>
                <w:sz w:val="26"/>
                <w:szCs w:val="26"/>
              </w:rPr>
            </w:pPr>
            <w:r w:rsidRPr="00A23318">
              <w:rPr>
                <w:rFonts w:ascii="Times New Roman" w:hAnsi="Times New Roman" w:cs="Times New Roman"/>
                <w:color w:val="000000"/>
                <w:sz w:val="26"/>
                <w:szCs w:val="26"/>
              </w:rPr>
              <w:t>-«</w:t>
            </w:r>
            <w:r w:rsidRPr="00A23318">
              <w:rPr>
                <w:rFonts w:ascii="Times New Roman" w:hAnsi="Times New Roman" w:cs="Times New Roman"/>
                <w:sz w:val="26"/>
                <w:szCs w:val="26"/>
              </w:rPr>
              <w:t>Профориентация школьников</w:t>
            </w:r>
            <w:r w:rsidRPr="00A23318">
              <w:rPr>
                <w:rFonts w:ascii="Times New Roman" w:hAnsi="Times New Roman" w:cs="Times New Roman"/>
                <w:color w:val="000000"/>
                <w:sz w:val="26"/>
                <w:szCs w:val="26"/>
              </w:rPr>
              <w:t xml:space="preserve"> Труд - право или обязанность. Воспитание трудом в семье и школе». </w:t>
            </w:r>
          </w:p>
          <w:p w:rsidR="00A23318" w:rsidRPr="00A23318" w:rsidRDefault="00A23318" w:rsidP="00A23318">
            <w:pPr>
              <w:jc w:val="both"/>
              <w:rPr>
                <w:rFonts w:ascii="Times New Roman" w:hAnsi="Times New Roman" w:cs="Times New Roman"/>
                <w:bCs/>
                <w:color w:val="000000"/>
                <w:sz w:val="26"/>
                <w:szCs w:val="26"/>
              </w:rPr>
            </w:pPr>
            <w:r w:rsidRPr="00A23318">
              <w:rPr>
                <w:rFonts w:ascii="Times New Roman" w:hAnsi="Times New Roman" w:cs="Times New Roman"/>
                <w:bCs/>
                <w:color w:val="000000"/>
                <w:sz w:val="26"/>
                <w:szCs w:val="26"/>
              </w:rPr>
              <w:t>-</w:t>
            </w:r>
            <w:r w:rsidR="0060738E">
              <w:rPr>
                <w:rFonts w:ascii="Times New Roman" w:hAnsi="Times New Roman" w:cs="Times New Roman"/>
                <w:bCs/>
                <w:color w:val="000000"/>
                <w:sz w:val="26"/>
                <w:szCs w:val="26"/>
              </w:rPr>
              <w:t xml:space="preserve"> </w:t>
            </w:r>
            <w:r w:rsidRPr="00A23318">
              <w:rPr>
                <w:rFonts w:ascii="Times New Roman" w:hAnsi="Times New Roman" w:cs="Times New Roman"/>
                <w:bCs/>
                <w:color w:val="000000"/>
                <w:sz w:val="26"/>
                <w:szCs w:val="26"/>
              </w:rPr>
              <w:t xml:space="preserve">Определение цели и задач трудового воспитания. </w:t>
            </w:r>
          </w:p>
          <w:p w:rsidR="00A23318" w:rsidRPr="00A23318" w:rsidRDefault="00A23318" w:rsidP="00A23318">
            <w:pPr>
              <w:jc w:val="both"/>
              <w:rPr>
                <w:rFonts w:ascii="Times New Roman" w:hAnsi="Times New Roman" w:cs="Times New Roman"/>
                <w:bCs/>
                <w:color w:val="000000"/>
                <w:sz w:val="26"/>
                <w:szCs w:val="26"/>
              </w:rPr>
            </w:pPr>
            <w:r w:rsidRPr="00A23318">
              <w:rPr>
                <w:rFonts w:ascii="Times New Roman" w:hAnsi="Times New Roman" w:cs="Times New Roman"/>
                <w:bCs/>
                <w:color w:val="000000"/>
                <w:sz w:val="26"/>
                <w:szCs w:val="26"/>
              </w:rPr>
              <w:t>-</w:t>
            </w:r>
            <w:r w:rsidR="0060738E">
              <w:rPr>
                <w:rFonts w:ascii="Times New Roman" w:hAnsi="Times New Roman" w:cs="Times New Roman"/>
                <w:bCs/>
                <w:color w:val="000000"/>
                <w:sz w:val="26"/>
                <w:szCs w:val="26"/>
              </w:rPr>
              <w:t xml:space="preserve"> </w:t>
            </w:r>
            <w:r w:rsidRPr="00A23318">
              <w:rPr>
                <w:rFonts w:ascii="Times New Roman" w:hAnsi="Times New Roman" w:cs="Times New Roman"/>
                <w:bCs/>
                <w:color w:val="000000"/>
                <w:sz w:val="26"/>
                <w:szCs w:val="26"/>
              </w:rPr>
              <w:t>Взаимодействие школы и семьи в трудовом воспитании детей.</w:t>
            </w:r>
          </w:p>
          <w:p w:rsidR="00A23318" w:rsidRPr="00A23318" w:rsidRDefault="00A23318" w:rsidP="00A23318">
            <w:pPr>
              <w:jc w:val="both"/>
              <w:rPr>
                <w:rFonts w:ascii="Times New Roman" w:hAnsi="Times New Roman" w:cs="Times New Roman"/>
                <w:bCs/>
                <w:color w:val="000000"/>
                <w:sz w:val="26"/>
                <w:szCs w:val="26"/>
              </w:rPr>
            </w:pPr>
            <w:r w:rsidRPr="00A23318">
              <w:rPr>
                <w:rFonts w:ascii="Times New Roman" w:hAnsi="Times New Roman" w:cs="Times New Roman"/>
                <w:bCs/>
                <w:color w:val="000000"/>
                <w:sz w:val="26"/>
                <w:szCs w:val="26"/>
              </w:rPr>
              <w:t>-«Летняя занятость»</w:t>
            </w:r>
          </w:p>
          <w:p w:rsidR="00A23318" w:rsidRPr="00A23318" w:rsidRDefault="00A23318" w:rsidP="00A23318">
            <w:pPr>
              <w:pStyle w:val="aa"/>
              <w:spacing w:before="0" w:beforeAutospacing="0" w:after="0" w:afterAutospacing="0"/>
              <w:ind w:left="15"/>
              <w:jc w:val="both"/>
              <w:rPr>
                <w:sz w:val="26"/>
                <w:szCs w:val="26"/>
              </w:rPr>
            </w:pPr>
            <w:r w:rsidRPr="00A23318">
              <w:rPr>
                <w:sz w:val="26"/>
                <w:szCs w:val="26"/>
              </w:rPr>
              <w:t>-«Экзамены без проблем».</w:t>
            </w:r>
          </w:p>
          <w:p w:rsidR="00A23318" w:rsidRPr="00A23318" w:rsidRDefault="00A23318" w:rsidP="00A23318">
            <w:pPr>
              <w:jc w:val="both"/>
              <w:rPr>
                <w:rFonts w:ascii="Times New Roman" w:hAnsi="Times New Roman" w:cs="Times New Roman"/>
                <w:color w:val="000000"/>
                <w:sz w:val="26"/>
                <w:szCs w:val="26"/>
              </w:rPr>
            </w:pPr>
            <w:r w:rsidRPr="00A23318">
              <w:rPr>
                <w:rFonts w:ascii="Times New Roman" w:hAnsi="Times New Roman" w:cs="Times New Roman"/>
                <w:sz w:val="26"/>
                <w:szCs w:val="26"/>
              </w:rPr>
              <w:t>-«Физическое и психическое здоровье наших детей</w:t>
            </w:r>
            <w:proofErr w:type="gramStart"/>
            <w:r w:rsidRPr="00A23318">
              <w:rPr>
                <w:rFonts w:ascii="Times New Roman" w:hAnsi="Times New Roman" w:cs="Times New Roman"/>
                <w:sz w:val="26"/>
                <w:szCs w:val="26"/>
              </w:rPr>
              <w:t>» .</w:t>
            </w:r>
            <w:proofErr w:type="gramEnd"/>
          </w:p>
          <w:p w:rsidR="00A23318" w:rsidRPr="00A23318" w:rsidRDefault="00A23318" w:rsidP="00A23318">
            <w:pPr>
              <w:jc w:val="both"/>
              <w:rPr>
                <w:rFonts w:ascii="Times New Roman" w:hAnsi="Times New Roman" w:cs="Times New Roman"/>
                <w:color w:val="000000"/>
                <w:sz w:val="26"/>
                <w:szCs w:val="26"/>
              </w:rPr>
            </w:pPr>
            <w:r w:rsidRPr="00A23318">
              <w:rPr>
                <w:rFonts w:ascii="Times New Roman" w:hAnsi="Times New Roman" w:cs="Times New Roman"/>
                <w:color w:val="000000"/>
                <w:sz w:val="26"/>
                <w:szCs w:val="26"/>
              </w:rPr>
              <w:t>-«Стратегия действий в интересах детей. Безопасность в сети Интернет».</w:t>
            </w:r>
          </w:p>
          <w:p w:rsidR="00A23318" w:rsidRDefault="00A23318" w:rsidP="00A23318">
            <w:pPr>
              <w:jc w:val="both"/>
              <w:rPr>
                <w:rFonts w:ascii="Times New Roman" w:hAnsi="Times New Roman" w:cs="Times New Roman"/>
                <w:sz w:val="26"/>
                <w:szCs w:val="26"/>
              </w:rPr>
            </w:pPr>
            <w:r w:rsidRPr="00A23318">
              <w:rPr>
                <w:rFonts w:ascii="Times New Roman" w:hAnsi="Times New Roman" w:cs="Times New Roman"/>
                <w:sz w:val="26"/>
                <w:szCs w:val="26"/>
              </w:rPr>
              <w:t>-«Несчастные случаи. За здоровье и безопасность наших детей».</w:t>
            </w:r>
          </w:p>
          <w:p w:rsidR="00A23318" w:rsidRPr="0060738E" w:rsidRDefault="0060738E" w:rsidP="0060738E">
            <w:pPr>
              <w:jc w:val="both"/>
              <w:rPr>
                <w:rFonts w:ascii="Times New Roman" w:hAnsi="Times New Roman" w:cs="Times New Roman"/>
                <w:color w:val="000000"/>
                <w:sz w:val="26"/>
                <w:szCs w:val="26"/>
              </w:rPr>
            </w:pPr>
            <w:r>
              <w:rPr>
                <w:rFonts w:ascii="Times New Roman" w:hAnsi="Times New Roman" w:cs="Times New Roman"/>
                <w:sz w:val="26"/>
                <w:szCs w:val="26"/>
              </w:rPr>
              <w:t xml:space="preserve">          </w:t>
            </w:r>
            <w:r w:rsidR="00A23318" w:rsidRPr="0060738E">
              <w:rPr>
                <w:rFonts w:ascii="Times New Roman" w:hAnsi="Times New Roman" w:cs="Times New Roman"/>
                <w:sz w:val="26"/>
                <w:szCs w:val="26"/>
              </w:rPr>
              <w:t>На собраниях выступали не только специалисты образовательного учреждения, но и социальные партнёры</w:t>
            </w:r>
            <w:r>
              <w:rPr>
                <w:rFonts w:ascii="Times New Roman" w:hAnsi="Times New Roman" w:cs="Times New Roman"/>
                <w:sz w:val="26"/>
                <w:szCs w:val="26"/>
              </w:rPr>
              <w:t>:</w:t>
            </w:r>
            <w:r w:rsidR="00A23318" w:rsidRPr="0060738E">
              <w:rPr>
                <w:rFonts w:ascii="Times New Roman" w:hAnsi="Times New Roman" w:cs="Times New Roman"/>
                <w:sz w:val="26"/>
                <w:szCs w:val="26"/>
              </w:rPr>
              <w:t xml:space="preserve"> Федякова </w:t>
            </w:r>
            <w:r>
              <w:rPr>
                <w:rFonts w:ascii="Times New Roman" w:hAnsi="Times New Roman" w:cs="Times New Roman"/>
                <w:sz w:val="26"/>
                <w:szCs w:val="26"/>
              </w:rPr>
              <w:t>Н.С.-</w:t>
            </w:r>
            <w:r w:rsidR="00A23318" w:rsidRPr="0060738E">
              <w:rPr>
                <w:rFonts w:ascii="Times New Roman" w:hAnsi="Times New Roman" w:cs="Times New Roman"/>
                <w:sz w:val="26"/>
                <w:szCs w:val="26"/>
              </w:rPr>
              <w:t>специалист молодёжной биржи труда по трудоустройству несовершеннолетних достигших  14 лет, Полежаев  Д.С.</w:t>
            </w:r>
            <w:r>
              <w:rPr>
                <w:rFonts w:ascii="Times New Roman" w:hAnsi="Times New Roman" w:cs="Times New Roman"/>
                <w:sz w:val="26"/>
                <w:szCs w:val="26"/>
              </w:rPr>
              <w:t xml:space="preserve">- </w:t>
            </w:r>
            <w:r w:rsidR="00A23318" w:rsidRPr="0060738E">
              <w:rPr>
                <w:rFonts w:ascii="Times New Roman" w:hAnsi="Times New Roman" w:cs="Times New Roman"/>
                <w:color w:val="000000"/>
                <w:sz w:val="26"/>
                <w:szCs w:val="26"/>
              </w:rPr>
              <w:t xml:space="preserve">инспектор ПДН МО МВД «Красноуфимский», </w:t>
            </w:r>
            <w:r w:rsidRPr="0060738E">
              <w:rPr>
                <w:rFonts w:ascii="Times New Roman" w:hAnsi="Times New Roman" w:cs="Times New Roman"/>
                <w:sz w:val="26"/>
                <w:szCs w:val="26"/>
              </w:rPr>
              <w:t>Башкирцев Е.В.</w:t>
            </w:r>
            <w:r>
              <w:rPr>
                <w:rFonts w:ascii="Times New Roman" w:hAnsi="Times New Roman" w:cs="Times New Roman"/>
                <w:sz w:val="26"/>
                <w:szCs w:val="26"/>
              </w:rPr>
              <w:t xml:space="preserve"> -</w:t>
            </w:r>
            <w:r w:rsidRPr="0060738E">
              <w:rPr>
                <w:rFonts w:ascii="Times New Roman" w:hAnsi="Times New Roman" w:cs="Times New Roman"/>
                <w:sz w:val="26"/>
                <w:szCs w:val="26"/>
              </w:rPr>
              <w:t>п</w:t>
            </w:r>
            <w:r w:rsidR="00A23318" w:rsidRPr="0060738E">
              <w:rPr>
                <w:rFonts w:ascii="Times New Roman" w:hAnsi="Times New Roman" w:cs="Times New Roman"/>
                <w:sz w:val="26"/>
                <w:szCs w:val="26"/>
              </w:rPr>
              <w:t xml:space="preserve">редседатель  ТКДН и </w:t>
            </w:r>
            <w:r>
              <w:rPr>
                <w:rFonts w:ascii="Times New Roman" w:hAnsi="Times New Roman" w:cs="Times New Roman"/>
                <w:sz w:val="26"/>
                <w:szCs w:val="26"/>
              </w:rPr>
              <w:t xml:space="preserve">ЗП, </w:t>
            </w:r>
            <w:proofErr w:type="spellStart"/>
            <w:r w:rsidRPr="0060738E">
              <w:rPr>
                <w:rFonts w:ascii="Times New Roman" w:hAnsi="Times New Roman" w:cs="Times New Roman"/>
                <w:sz w:val="26"/>
                <w:szCs w:val="26"/>
              </w:rPr>
              <w:t>Шафиков</w:t>
            </w:r>
            <w:proofErr w:type="spellEnd"/>
            <w:r>
              <w:rPr>
                <w:rFonts w:ascii="Times New Roman" w:hAnsi="Times New Roman" w:cs="Times New Roman"/>
                <w:sz w:val="26"/>
                <w:szCs w:val="26"/>
              </w:rPr>
              <w:t xml:space="preserve"> Р.М.-</w:t>
            </w:r>
            <w:r w:rsidR="00A23318" w:rsidRPr="0060738E">
              <w:rPr>
                <w:rFonts w:ascii="Times New Roman" w:hAnsi="Times New Roman" w:cs="Times New Roman"/>
                <w:sz w:val="26"/>
                <w:szCs w:val="26"/>
              </w:rPr>
              <w:t xml:space="preserve">инспектор  </w:t>
            </w:r>
            <w:r w:rsidRPr="0060738E">
              <w:rPr>
                <w:rFonts w:ascii="Times New Roman" w:hAnsi="Times New Roman" w:cs="Times New Roman"/>
                <w:sz w:val="26"/>
                <w:szCs w:val="26"/>
              </w:rPr>
              <w:t>ГИМС</w:t>
            </w:r>
            <w:r>
              <w:rPr>
                <w:rFonts w:ascii="Times New Roman" w:hAnsi="Times New Roman" w:cs="Times New Roman"/>
                <w:sz w:val="26"/>
                <w:szCs w:val="26"/>
              </w:rPr>
              <w:t xml:space="preserve">, </w:t>
            </w:r>
            <w:r w:rsidRPr="0060738E">
              <w:rPr>
                <w:rFonts w:ascii="Times New Roman" w:hAnsi="Times New Roman" w:cs="Times New Roman"/>
                <w:sz w:val="26"/>
                <w:szCs w:val="26"/>
              </w:rPr>
              <w:t xml:space="preserve"> Бабанов А.Л.</w:t>
            </w:r>
            <w:r>
              <w:rPr>
                <w:rFonts w:ascii="Times New Roman" w:hAnsi="Times New Roman" w:cs="Times New Roman"/>
                <w:sz w:val="26"/>
                <w:szCs w:val="26"/>
              </w:rPr>
              <w:t>-</w:t>
            </w:r>
            <w:r w:rsidRPr="0060738E">
              <w:rPr>
                <w:rFonts w:ascii="Times New Roman" w:hAnsi="Times New Roman" w:cs="Times New Roman"/>
                <w:color w:val="000000"/>
                <w:sz w:val="26"/>
                <w:szCs w:val="26"/>
              </w:rPr>
              <w:t xml:space="preserve"> </w:t>
            </w:r>
            <w:r w:rsidR="00A23318" w:rsidRPr="0060738E">
              <w:rPr>
                <w:rFonts w:ascii="Times New Roman" w:hAnsi="Times New Roman" w:cs="Times New Roman"/>
                <w:sz w:val="26"/>
                <w:szCs w:val="26"/>
              </w:rPr>
              <w:t>инспектор пожарной части №73</w:t>
            </w:r>
            <w:r>
              <w:rPr>
                <w:rFonts w:ascii="Times New Roman" w:hAnsi="Times New Roman" w:cs="Times New Roman"/>
                <w:sz w:val="26"/>
                <w:szCs w:val="26"/>
              </w:rPr>
              <w:t xml:space="preserve"> г. Красноуфимска, </w:t>
            </w:r>
            <w:r w:rsidR="00A23318" w:rsidRPr="0060738E">
              <w:rPr>
                <w:rFonts w:ascii="Times New Roman" w:hAnsi="Times New Roman" w:cs="Times New Roman"/>
                <w:sz w:val="26"/>
                <w:szCs w:val="26"/>
              </w:rPr>
              <w:t xml:space="preserve"> </w:t>
            </w:r>
            <w:proofErr w:type="spellStart"/>
            <w:r w:rsidRPr="0060738E">
              <w:rPr>
                <w:rFonts w:ascii="Times New Roman" w:hAnsi="Times New Roman" w:cs="Times New Roman"/>
                <w:color w:val="000000"/>
                <w:sz w:val="26"/>
                <w:szCs w:val="26"/>
              </w:rPr>
              <w:t>Фоминцева</w:t>
            </w:r>
            <w:proofErr w:type="spellEnd"/>
            <w:r w:rsidRPr="0060738E">
              <w:rPr>
                <w:rFonts w:ascii="Times New Roman" w:hAnsi="Times New Roman" w:cs="Times New Roman"/>
                <w:color w:val="000000"/>
                <w:sz w:val="26"/>
                <w:szCs w:val="26"/>
              </w:rPr>
              <w:t xml:space="preserve"> Е.И.</w:t>
            </w:r>
            <w:r>
              <w:rPr>
                <w:rFonts w:ascii="Times New Roman" w:hAnsi="Times New Roman" w:cs="Times New Roman"/>
                <w:color w:val="000000"/>
                <w:sz w:val="26"/>
                <w:szCs w:val="26"/>
              </w:rPr>
              <w:t xml:space="preserve"> - </w:t>
            </w:r>
            <w:r w:rsidR="00A23318" w:rsidRPr="0060738E">
              <w:rPr>
                <w:rFonts w:ascii="Times New Roman" w:hAnsi="Times New Roman" w:cs="Times New Roman"/>
                <w:color w:val="000000"/>
                <w:sz w:val="26"/>
                <w:szCs w:val="26"/>
              </w:rPr>
              <w:t>педагог –</w:t>
            </w:r>
            <w:r>
              <w:rPr>
                <w:rFonts w:ascii="Times New Roman" w:hAnsi="Times New Roman" w:cs="Times New Roman"/>
                <w:color w:val="000000"/>
                <w:sz w:val="26"/>
                <w:szCs w:val="26"/>
              </w:rPr>
              <w:t xml:space="preserve"> </w:t>
            </w:r>
            <w:r w:rsidR="00A23318" w:rsidRPr="0060738E">
              <w:rPr>
                <w:rFonts w:ascii="Times New Roman" w:hAnsi="Times New Roman" w:cs="Times New Roman"/>
                <w:color w:val="000000"/>
                <w:sz w:val="26"/>
                <w:szCs w:val="26"/>
              </w:rPr>
              <w:t xml:space="preserve">психолог  </w:t>
            </w:r>
            <w:proofErr w:type="spellStart"/>
            <w:r w:rsidR="00A23318" w:rsidRPr="0060738E">
              <w:rPr>
                <w:rFonts w:ascii="Times New Roman" w:hAnsi="Times New Roman" w:cs="Times New Roman"/>
                <w:color w:val="000000"/>
                <w:sz w:val="26"/>
                <w:szCs w:val="26"/>
              </w:rPr>
              <w:t>ЦТДиМ</w:t>
            </w:r>
            <w:proofErr w:type="spellEnd"/>
            <w:r>
              <w:rPr>
                <w:rFonts w:ascii="Times New Roman" w:hAnsi="Times New Roman" w:cs="Times New Roman"/>
                <w:color w:val="000000"/>
                <w:sz w:val="26"/>
                <w:szCs w:val="26"/>
              </w:rPr>
              <w:t>.</w:t>
            </w:r>
            <w:r w:rsidR="00A23318" w:rsidRPr="0060738E">
              <w:rPr>
                <w:rFonts w:ascii="Times New Roman" w:hAnsi="Times New Roman" w:cs="Times New Roman"/>
                <w:color w:val="000000"/>
                <w:sz w:val="26"/>
                <w:szCs w:val="26"/>
              </w:rPr>
              <w:t xml:space="preserve"> </w:t>
            </w:r>
          </w:p>
          <w:p w:rsidR="00FF02B6" w:rsidRPr="00FF02B6" w:rsidRDefault="003874A8" w:rsidP="00A23318">
            <w:pPr>
              <w:rPr>
                <w:rFonts w:ascii="Times New Roman" w:hAnsi="Times New Roman" w:cs="Times New Roman"/>
                <w:sz w:val="26"/>
                <w:szCs w:val="26"/>
              </w:rPr>
            </w:pPr>
            <w:r>
              <w:rPr>
                <w:rFonts w:ascii="Times New Roman" w:hAnsi="Times New Roman" w:cs="Times New Roman"/>
                <w:sz w:val="26"/>
                <w:szCs w:val="26"/>
              </w:rPr>
              <w:t xml:space="preserve">           </w:t>
            </w:r>
            <w:r w:rsidR="00FF02B6" w:rsidRPr="00FF02B6">
              <w:rPr>
                <w:rFonts w:ascii="Times New Roman" w:hAnsi="Times New Roman" w:cs="Times New Roman"/>
                <w:sz w:val="26"/>
                <w:szCs w:val="26"/>
              </w:rPr>
              <w:t xml:space="preserve">Каждый человек, сделав какую-нибудь работу, нуждается в оценке своего труда. В этом нуждаются и родители. </w:t>
            </w:r>
            <w:r>
              <w:rPr>
                <w:rFonts w:ascii="Times New Roman" w:hAnsi="Times New Roman" w:cs="Times New Roman"/>
                <w:sz w:val="26"/>
                <w:szCs w:val="26"/>
              </w:rPr>
              <w:t>Самые активные и позитивные  родители получили грамоты и благодарности от администрации образовательного учреждения</w:t>
            </w:r>
            <w:r w:rsidR="00FF02B6" w:rsidRPr="00FF02B6">
              <w:rPr>
                <w:rFonts w:ascii="Times New Roman" w:hAnsi="Times New Roman" w:cs="Times New Roman"/>
                <w:sz w:val="26"/>
                <w:szCs w:val="26"/>
              </w:rPr>
              <w:t xml:space="preserve"> </w:t>
            </w:r>
            <w:r>
              <w:rPr>
                <w:rFonts w:ascii="Times New Roman" w:hAnsi="Times New Roman" w:cs="Times New Roman"/>
                <w:sz w:val="26"/>
                <w:szCs w:val="26"/>
              </w:rPr>
              <w:t>на общешкольной линейке. П</w:t>
            </w:r>
            <w:r w:rsidR="00FF02B6" w:rsidRPr="00FF02B6">
              <w:rPr>
                <w:rFonts w:ascii="Times New Roman" w:hAnsi="Times New Roman" w:cs="Times New Roman"/>
                <w:sz w:val="26"/>
                <w:szCs w:val="26"/>
              </w:rPr>
              <w:t>риятно видеть счастливые глаза</w:t>
            </w:r>
            <w:r w:rsidRPr="00FF02B6">
              <w:rPr>
                <w:rFonts w:ascii="Times New Roman" w:hAnsi="Times New Roman" w:cs="Times New Roman"/>
                <w:sz w:val="26"/>
                <w:szCs w:val="26"/>
              </w:rPr>
              <w:t xml:space="preserve"> родителей</w:t>
            </w:r>
            <w:r w:rsidR="00FF02B6" w:rsidRPr="00FF02B6">
              <w:rPr>
                <w:rFonts w:ascii="Times New Roman" w:hAnsi="Times New Roman" w:cs="Times New Roman"/>
                <w:sz w:val="26"/>
                <w:szCs w:val="26"/>
              </w:rPr>
              <w:t>, когда они слышат слова благодарности в свой адрес.</w:t>
            </w:r>
            <w:r w:rsidR="008C7375">
              <w:rPr>
                <w:rFonts w:ascii="Times New Roman" w:hAnsi="Times New Roman" w:cs="Times New Roman"/>
                <w:sz w:val="26"/>
                <w:szCs w:val="26"/>
              </w:rPr>
              <w:t xml:space="preserve"> Счастливы и дети!</w:t>
            </w:r>
          </w:p>
          <w:p w:rsidR="00FF02B6" w:rsidRPr="00FF02B6" w:rsidRDefault="00FF02B6" w:rsidP="00FF02B6">
            <w:pPr>
              <w:pStyle w:val="a3"/>
              <w:ind w:left="176"/>
              <w:rPr>
                <w:rFonts w:ascii="Times New Roman" w:hAnsi="Times New Roman" w:cs="Times New Roman"/>
                <w:sz w:val="26"/>
                <w:szCs w:val="26"/>
              </w:rPr>
            </w:pPr>
            <w:r w:rsidRPr="00FF02B6">
              <w:rPr>
                <w:rFonts w:ascii="Times New Roman" w:hAnsi="Times New Roman" w:cs="Times New Roman"/>
                <w:sz w:val="26"/>
                <w:szCs w:val="26"/>
              </w:rPr>
              <w:t xml:space="preserve">   </w:t>
            </w:r>
            <w:r w:rsidRPr="00FF02B6">
              <w:rPr>
                <w:rFonts w:ascii="Times New Roman" w:hAnsi="Times New Roman" w:cs="Times New Roman"/>
                <w:b/>
                <w:bCs/>
                <w:sz w:val="26"/>
                <w:szCs w:val="26"/>
                <w:u w:val="single"/>
              </w:rPr>
              <w:t>Об эфф</w:t>
            </w:r>
            <w:r w:rsidR="00621A1F">
              <w:rPr>
                <w:rFonts w:ascii="Times New Roman" w:hAnsi="Times New Roman" w:cs="Times New Roman"/>
                <w:b/>
                <w:bCs/>
                <w:sz w:val="26"/>
                <w:szCs w:val="26"/>
                <w:u w:val="single"/>
              </w:rPr>
              <w:t xml:space="preserve">ективности работы с родителями </w:t>
            </w:r>
            <w:r w:rsidRPr="00FF02B6">
              <w:rPr>
                <w:rFonts w:ascii="Times New Roman" w:hAnsi="Times New Roman" w:cs="Times New Roman"/>
                <w:b/>
                <w:bCs/>
                <w:sz w:val="26"/>
                <w:szCs w:val="26"/>
                <w:u w:val="single"/>
              </w:rPr>
              <w:t>свидетельствуют:</w:t>
            </w:r>
          </w:p>
          <w:p w:rsidR="008C7375" w:rsidRDefault="00FF02B6" w:rsidP="008C7375">
            <w:pPr>
              <w:pStyle w:val="a3"/>
              <w:ind w:left="34"/>
              <w:rPr>
                <w:rFonts w:ascii="Times New Roman" w:hAnsi="Times New Roman" w:cs="Times New Roman"/>
                <w:sz w:val="26"/>
                <w:szCs w:val="26"/>
              </w:rPr>
            </w:pPr>
            <w:r w:rsidRPr="00FF02B6">
              <w:rPr>
                <w:rFonts w:ascii="Times New Roman" w:hAnsi="Times New Roman" w:cs="Times New Roman"/>
                <w:sz w:val="26"/>
                <w:szCs w:val="26"/>
              </w:rPr>
              <w:lastRenderedPageBreak/>
              <w:t>-</w:t>
            </w:r>
            <w:r w:rsidR="008C7375">
              <w:rPr>
                <w:rFonts w:ascii="Times New Roman" w:hAnsi="Times New Roman" w:cs="Times New Roman"/>
                <w:sz w:val="26"/>
                <w:szCs w:val="26"/>
              </w:rPr>
              <w:t xml:space="preserve"> высокая оценка деятельности педагогов по осуществлению учебно-воспитательного процесса;</w:t>
            </w:r>
          </w:p>
          <w:p w:rsidR="00FF02B6" w:rsidRPr="00FF02B6" w:rsidRDefault="008C7375" w:rsidP="008C7375">
            <w:pPr>
              <w:pStyle w:val="a3"/>
              <w:ind w:left="34"/>
              <w:rPr>
                <w:rFonts w:ascii="Times New Roman" w:hAnsi="Times New Roman" w:cs="Times New Roman"/>
                <w:sz w:val="26"/>
                <w:szCs w:val="26"/>
              </w:rPr>
            </w:pPr>
            <w:r>
              <w:rPr>
                <w:rFonts w:ascii="Times New Roman" w:hAnsi="Times New Roman" w:cs="Times New Roman"/>
                <w:sz w:val="26"/>
                <w:szCs w:val="26"/>
              </w:rPr>
              <w:t xml:space="preserve">- </w:t>
            </w:r>
            <w:r w:rsidR="00FF02B6" w:rsidRPr="00FF02B6">
              <w:rPr>
                <w:rFonts w:ascii="Times New Roman" w:hAnsi="Times New Roman" w:cs="Times New Roman"/>
                <w:sz w:val="26"/>
                <w:szCs w:val="26"/>
              </w:rPr>
              <w:t>проявление у родителей интереса к содержанию образовательного процесса с обучающимися;</w:t>
            </w:r>
          </w:p>
          <w:p w:rsidR="008C7375" w:rsidRDefault="00FF02B6" w:rsidP="008C7375">
            <w:pPr>
              <w:pStyle w:val="a3"/>
              <w:ind w:left="34"/>
              <w:rPr>
                <w:rFonts w:ascii="Times New Roman" w:hAnsi="Times New Roman" w:cs="Times New Roman"/>
                <w:sz w:val="26"/>
                <w:szCs w:val="26"/>
              </w:rPr>
            </w:pPr>
            <w:r w:rsidRPr="00FF02B6">
              <w:rPr>
                <w:rFonts w:ascii="Times New Roman" w:hAnsi="Times New Roman" w:cs="Times New Roman"/>
                <w:sz w:val="26"/>
                <w:szCs w:val="26"/>
              </w:rPr>
              <w:t xml:space="preserve">-увеличение </w:t>
            </w:r>
            <w:r w:rsidR="008C7375">
              <w:rPr>
                <w:rFonts w:ascii="Times New Roman" w:hAnsi="Times New Roman" w:cs="Times New Roman"/>
                <w:sz w:val="26"/>
                <w:szCs w:val="26"/>
              </w:rPr>
              <w:t xml:space="preserve">обращений родителей в образовательное учреждение за помощью и поддержкой, за консультацией по вопросам воспитания и обучения детей; </w:t>
            </w:r>
          </w:p>
          <w:p w:rsidR="00FF02B6" w:rsidRPr="00FF02B6" w:rsidRDefault="00FF02B6" w:rsidP="008C7375">
            <w:pPr>
              <w:pStyle w:val="a3"/>
              <w:ind w:left="34"/>
              <w:rPr>
                <w:rFonts w:ascii="Times New Roman" w:hAnsi="Times New Roman" w:cs="Times New Roman"/>
                <w:sz w:val="26"/>
                <w:szCs w:val="26"/>
              </w:rPr>
            </w:pPr>
            <w:r w:rsidRPr="00FF02B6">
              <w:rPr>
                <w:rFonts w:ascii="Times New Roman" w:hAnsi="Times New Roman" w:cs="Times New Roman"/>
                <w:sz w:val="26"/>
                <w:szCs w:val="26"/>
              </w:rPr>
              <w:t xml:space="preserve">-стремление взрослых к индивидуальным контактам с </w:t>
            </w:r>
            <w:r w:rsidR="008C7375">
              <w:rPr>
                <w:rFonts w:ascii="Times New Roman" w:hAnsi="Times New Roman" w:cs="Times New Roman"/>
                <w:sz w:val="26"/>
                <w:szCs w:val="26"/>
              </w:rPr>
              <w:t>педагогами</w:t>
            </w:r>
            <w:r w:rsidRPr="00FF02B6">
              <w:rPr>
                <w:rFonts w:ascii="Times New Roman" w:hAnsi="Times New Roman" w:cs="Times New Roman"/>
                <w:sz w:val="26"/>
                <w:szCs w:val="26"/>
              </w:rPr>
              <w:t>;  </w:t>
            </w:r>
          </w:p>
          <w:p w:rsidR="00CB0D59" w:rsidRPr="00CB0D59" w:rsidRDefault="00FF02B6" w:rsidP="00CB0D59">
            <w:pPr>
              <w:pStyle w:val="a3"/>
              <w:ind w:left="34"/>
              <w:rPr>
                <w:rFonts w:ascii="Times New Roman" w:hAnsi="Times New Roman" w:cs="Times New Roman"/>
                <w:sz w:val="26"/>
                <w:szCs w:val="26"/>
              </w:rPr>
            </w:pPr>
            <w:r w:rsidRPr="00FF02B6">
              <w:rPr>
                <w:rFonts w:ascii="Times New Roman" w:hAnsi="Times New Roman" w:cs="Times New Roman"/>
                <w:sz w:val="26"/>
                <w:szCs w:val="26"/>
              </w:rPr>
              <w:t>-повышение активно</w:t>
            </w:r>
            <w:r w:rsidR="008C7375">
              <w:rPr>
                <w:rFonts w:ascii="Times New Roman" w:hAnsi="Times New Roman" w:cs="Times New Roman"/>
                <w:sz w:val="26"/>
                <w:szCs w:val="26"/>
              </w:rPr>
              <w:t>сти в совместных мероприятиях. </w:t>
            </w:r>
          </w:p>
          <w:tbl>
            <w:tblPr>
              <w:tblStyle w:val="a5"/>
              <w:tblW w:w="8466" w:type="dxa"/>
              <w:tblInd w:w="34" w:type="dxa"/>
              <w:tblLayout w:type="fixed"/>
              <w:tblLook w:val="04A0" w:firstRow="1" w:lastRow="0" w:firstColumn="1" w:lastColumn="0" w:noHBand="0" w:noVBand="1"/>
            </w:tblPr>
            <w:tblGrid>
              <w:gridCol w:w="5348"/>
              <w:gridCol w:w="1559"/>
              <w:gridCol w:w="1559"/>
            </w:tblGrid>
            <w:tr w:rsidR="00CB0D59" w:rsidTr="00CB0D59">
              <w:tc>
                <w:tcPr>
                  <w:tcW w:w="5348" w:type="dxa"/>
                  <w:vMerge w:val="restart"/>
                </w:tcPr>
                <w:p w:rsidR="00CB0D59" w:rsidRPr="00CB0D59" w:rsidRDefault="00CB0D59" w:rsidP="007C6760">
                  <w:pPr>
                    <w:pStyle w:val="a3"/>
                    <w:framePr w:hSpace="180" w:wrap="around" w:vAnchor="text" w:hAnchor="page" w:x="447" w:y="127"/>
                    <w:ind w:left="0"/>
                    <w:rPr>
                      <w:rFonts w:ascii="Times New Roman" w:hAnsi="Times New Roman" w:cs="Times New Roman"/>
                    </w:rPr>
                  </w:pPr>
                </w:p>
              </w:tc>
              <w:tc>
                <w:tcPr>
                  <w:tcW w:w="3118" w:type="dxa"/>
                  <w:gridSpan w:val="2"/>
                </w:tcPr>
                <w:p w:rsidR="00CB0D59" w:rsidRPr="00CB0D59" w:rsidRDefault="00CB0D59" w:rsidP="007C6760">
                  <w:pPr>
                    <w:pStyle w:val="a3"/>
                    <w:framePr w:hSpace="180" w:wrap="around" w:vAnchor="text" w:hAnchor="page" w:x="447" w:y="127"/>
                    <w:ind w:left="0"/>
                    <w:jc w:val="center"/>
                    <w:rPr>
                      <w:rFonts w:ascii="Times New Roman" w:hAnsi="Times New Roman" w:cs="Times New Roman"/>
                    </w:rPr>
                  </w:pPr>
                  <w:r w:rsidRPr="00CB0D59">
                    <w:rPr>
                      <w:rFonts w:ascii="Times New Roman" w:hAnsi="Times New Roman" w:cs="Times New Roman"/>
                    </w:rPr>
                    <w:t>2018</w:t>
                  </w:r>
                </w:p>
              </w:tc>
            </w:tr>
            <w:tr w:rsidR="00CB0D59" w:rsidTr="00CB0D59">
              <w:tc>
                <w:tcPr>
                  <w:tcW w:w="5348" w:type="dxa"/>
                  <w:vMerge/>
                </w:tcPr>
                <w:p w:rsidR="00CB0D59" w:rsidRPr="00CB0D59" w:rsidRDefault="00CB0D59" w:rsidP="007C6760">
                  <w:pPr>
                    <w:pStyle w:val="a3"/>
                    <w:framePr w:hSpace="180" w:wrap="around" w:vAnchor="text" w:hAnchor="page" w:x="447" w:y="127"/>
                    <w:ind w:left="0"/>
                    <w:rPr>
                      <w:rFonts w:ascii="Times New Roman" w:hAnsi="Times New Roman" w:cs="Times New Roman"/>
                    </w:rPr>
                  </w:pPr>
                </w:p>
              </w:tc>
              <w:tc>
                <w:tcPr>
                  <w:tcW w:w="1559" w:type="dxa"/>
                </w:tcPr>
                <w:p w:rsidR="00CB0D59" w:rsidRPr="00CB0D59" w:rsidRDefault="00CB0D59" w:rsidP="007C6760">
                  <w:pPr>
                    <w:pStyle w:val="a3"/>
                    <w:framePr w:hSpace="180" w:wrap="around" w:vAnchor="text" w:hAnchor="page" w:x="447" w:y="127"/>
                    <w:ind w:left="0"/>
                    <w:jc w:val="center"/>
                    <w:rPr>
                      <w:rFonts w:ascii="Times New Roman" w:hAnsi="Times New Roman" w:cs="Times New Roman"/>
                    </w:rPr>
                  </w:pPr>
                  <w:r w:rsidRPr="00CB0D59">
                    <w:rPr>
                      <w:rFonts w:ascii="Times New Roman" w:hAnsi="Times New Roman" w:cs="Times New Roman"/>
                    </w:rPr>
                    <w:t>Начало года</w:t>
                  </w:r>
                </w:p>
              </w:tc>
              <w:tc>
                <w:tcPr>
                  <w:tcW w:w="1559" w:type="dxa"/>
                </w:tcPr>
                <w:p w:rsidR="00CB0D59" w:rsidRPr="00CB0D59" w:rsidRDefault="00CB0D59" w:rsidP="007C6760">
                  <w:pPr>
                    <w:pStyle w:val="a3"/>
                    <w:framePr w:hSpace="180" w:wrap="around" w:vAnchor="text" w:hAnchor="page" w:x="447" w:y="127"/>
                    <w:ind w:left="0"/>
                    <w:jc w:val="center"/>
                    <w:rPr>
                      <w:rFonts w:ascii="Times New Roman" w:hAnsi="Times New Roman" w:cs="Times New Roman"/>
                    </w:rPr>
                  </w:pPr>
                  <w:r w:rsidRPr="00CB0D59">
                    <w:rPr>
                      <w:rFonts w:ascii="Times New Roman" w:hAnsi="Times New Roman" w:cs="Times New Roman"/>
                    </w:rPr>
                    <w:t>Конец года</w:t>
                  </w:r>
                </w:p>
              </w:tc>
            </w:tr>
            <w:tr w:rsidR="00CB0D59" w:rsidTr="00CB0D59">
              <w:tc>
                <w:tcPr>
                  <w:tcW w:w="5348" w:type="dxa"/>
                </w:tcPr>
                <w:p w:rsidR="00CB0D59" w:rsidRPr="00CB0D59" w:rsidRDefault="00CB0D59" w:rsidP="007C6760">
                  <w:pPr>
                    <w:pStyle w:val="a3"/>
                    <w:framePr w:hSpace="180" w:wrap="around" w:vAnchor="text" w:hAnchor="page" w:x="447" w:y="127"/>
                    <w:ind w:left="0"/>
                    <w:jc w:val="both"/>
                    <w:rPr>
                      <w:rFonts w:ascii="Times New Roman" w:hAnsi="Times New Roman" w:cs="Times New Roman"/>
                    </w:rPr>
                  </w:pPr>
                  <w:r w:rsidRPr="00CB0D59">
                    <w:rPr>
                      <w:rFonts w:ascii="Times New Roman" w:hAnsi="Times New Roman" w:cs="Times New Roman"/>
                      <w:color w:val="000000" w:themeColor="text1"/>
                    </w:rPr>
                    <w:t>Количество несовершеннолетних, состоящих на учете в ПДН</w:t>
                  </w:r>
                </w:p>
              </w:tc>
              <w:tc>
                <w:tcPr>
                  <w:tcW w:w="1559" w:type="dxa"/>
                </w:tcPr>
                <w:p w:rsidR="00CB0D59" w:rsidRPr="00CB0D59" w:rsidRDefault="00CB0D59" w:rsidP="007C6760">
                  <w:pPr>
                    <w:pStyle w:val="a3"/>
                    <w:framePr w:hSpace="180" w:wrap="around" w:vAnchor="text" w:hAnchor="page" w:x="447" w:y="127"/>
                    <w:ind w:left="0"/>
                    <w:jc w:val="center"/>
                    <w:rPr>
                      <w:rFonts w:ascii="Times New Roman" w:hAnsi="Times New Roman" w:cs="Times New Roman"/>
                    </w:rPr>
                  </w:pPr>
                  <w:r w:rsidRPr="00CB0D59">
                    <w:rPr>
                      <w:rFonts w:ascii="Times New Roman" w:hAnsi="Times New Roman" w:cs="Times New Roman"/>
                    </w:rPr>
                    <w:t>4</w:t>
                  </w:r>
                </w:p>
              </w:tc>
              <w:tc>
                <w:tcPr>
                  <w:tcW w:w="1559" w:type="dxa"/>
                </w:tcPr>
                <w:p w:rsidR="00CB0D59" w:rsidRPr="00CB0D59" w:rsidRDefault="00CB0D59" w:rsidP="007C6760">
                  <w:pPr>
                    <w:pStyle w:val="a3"/>
                    <w:framePr w:hSpace="180" w:wrap="around" w:vAnchor="text" w:hAnchor="page" w:x="447" w:y="127"/>
                    <w:ind w:left="0"/>
                    <w:jc w:val="center"/>
                    <w:rPr>
                      <w:rFonts w:ascii="Times New Roman" w:hAnsi="Times New Roman" w:cs="Times New Roman"/>
                    </w:rPr>
                  </w:pPr>
                  <w:r w:rsidRPr="00CB0D59">
                    <w:rPr>
                      <w:rFonts w:ascii="Times New Roman" w:hAnsi="Times New Roman" w:cs="Times New Roman"/>
                    </w:rPr>
                    <w:t>3</w:t>
                  </w:r>
                </w:p>
              </w:tc>
            </w:tr>
            <w:tr w:rsidR="00CB0D59" w:rsidTr="00CB0D59">
              <w:tc>
                <w:tcPr>
                  <w:tcW w:w="5348" w:type="dxa"/>
                </w:tcPr>
                <w:p w:rsidR="00CB0D59" w:rsidRPr="00CB0D59" w:rsidRDefault="00CB0D59" w:rsidP="007C6760">
                  <w:pPr>
                    <w:pStyle w:val="a3"/>
                    <w:framePr w:hSpace="180" w:wrap="around" w:vAnchor="text" w:hAnchor="page" w:x="447" w:y="127"/>
                    <w:ind w:left="0"/>
                    <w:jc w:val="both"/>
                    <w:rPr>
                      <w:rFonts w:ascii="Times New Roman" w:hAnsi="Times New Roman" w:cs="Times New Roman"/>
                    </w:rPr>
                  </w:pPr>
                  <w:r w:rsidRPr="00CB0D59">
                    <w:rPr>
                      <w:rFonts w:ascii="Times New Roman" w:hAnsi="Times New Roman" w:cs="Times New Roman"/>
                      <w:color w:val="000000" w:themeColor="text1"/>
                    </w:rPr>
                    <w:t>Количество семей,  отрицательно влияющих на детей: состоящих на учете ПДН, лишенных родительских прав</w:t>
                  </w:r>
                </w:p>
              </w:tc>
              <w:tc>
                <w:tcPr>
                  <w:tcW w:w="1559" w:type="dxa"/>
                </w:tcPr>
                <w:p w:rsidR="00CB0D59" w:rsidRPr="00CB0D59" w:rsidRDefault="00CB0D59" w:rsidP="007C6760">
                  <w:pPr>
                    <w:pStyle w:val="a3"/>
                    <w:framePr w:hSpace="180" w:wrap="around" w:vAnchor="text" w:hAnchor="page" w:x="447" w:y="127"/>
                    <w:ind w:left="0"/>
                    <w:jc w:val="center"/>
                    <w:rPr>
                      <w:rFonts w:ascii="Times New Roman" w:hAnsi="Times New Roman" w:cs="Times New Roman"/>
                    </w:rPr>
                  </w:pPr>
                  <w:r w:rsidRPr="00CB0D59">
                    <w:rPr>
                      <w:rFonts w:ascii="Times New Roman" w:hAnsi="Times New Roman" w:cs="Times New Roman"/>
                    </w:rPr>
                    <w:t>5</w:t>
                  </w:r>
                </w:p>
              </w:tc>
              <w:tc>
                <w:tcPr>
                  <w:tcW w:w="1559" w:type="dxa"/>
                </w:tcPr>
                <w:p w:rsidR="00CB0D59" w:rsidRPr="00CB0D59" w:rsidRDefault="00CB0D59" w:rsidP="007C6760">
                  <w:pPr>
                    <w:pStyle w:val="a3"/>
                    <w:framePr w:hSpace="180" w:wrap="around" w:vAnchor="text" w:hAnchor="page" w:x="447" w:y="127"/>
                    <w:ind w:left="0"/>
                    <w:jc w:val="center"/>
                    <w:rPr>
                      <w:rFonts w:ascii="Times New Roman" w:hAnsi="Times New Roman" w:cs="Times New Roman"/>
                    </w:rPr>
                  </w:pPr>
                  <w:r w:rsidRPr="00CB0D59">
                    <w:rPr>
                      <w:rFonts w:ascii="Times New Roman" w:hAnsi="Times New Roman" w:cs="Times New Roman"/>
                    </w:rPr>
                    <w:t>5</w:t>
                  </w:r>
                </w:p>
              </w:tc>
            </w:tr>
            <w:tr w:rsidR="00CB0D59" w:rsidTr="00CB0D59">
              <w:tc>
                <w:tcPr>
                  <w:tcW w:w="5348" w:type="dxa"/>
                </w:tcPr>
                <w:p w:rsidR="00CB0D59" w:rsidRPr="00CB0D59" w:rsidRDefault="00CB0D59" w:rsidP="007C6760">
                  <w:pPr>
                    <w:pStyle w:val="a3"/>
                    <w:framePr w:hSpace="180" w:wrap="around" w:vAnchor="text" w:hAnchor="page" w:x="447" w:y="127"/>
                    <w:ind w:left="0"/>
                    <w:jc w:val="both"/>
                    <w:rPr>
                      <w:rFonts w:ascii="Times New Roman" w:hAnsi="Times New Roman" w:cs="Times New Roman"/>
                    </w:rPr>
                  </w:pPr>
                  <w:r w:rsidRPr="00CB0D59">
                    <w:rPr>
                      <w:rFonts w:ascii="Times New Roman" w:hAnsi="Times New Roman" w:cs="Times New Roman"/>
                    </w:rPr>
                    <w:t>Совершено преступлений обучающимися с привлечением  к уголовной ответственности</w:t>
                  </w:r>
                </w:p>
              </w:tc>
              <w:tc>
                <w:tcPr>
                  <w:tcW w:w="1559" w:type="dxa"/>
                </w:tcPr>
                <w:p w:rsidR="00CB0D59" w:rsidRPr="00CB0D59" w:rsidRDefault="00CB0D59" w:rsidP="007C6760">
                  <w:pPr>
                    <w:pStyle w:val="a3"/>
                    <w:framePr w:hSpace="180" w:wrap="around" w:vAnchor="text" w:hAnchor="page" w:x="447" w:y="127"/>
                    <w:ind w:left="0"/>
                    <w:jc w:val="center"/>
                    <w:rPr>
                      <w:rFonts w:ascii="Times New Roman" w:hAnsi="Times New Roman" w:cs="Times New Roman"/>
                    </w:rPr>
                  </w:pPr>
                  <w:r w:rsidRPr="00CB0D59">
                    <w:rPr>
                      <w:rFonts w:ascii="Times New Roman" w:hAnsi="Times New Roman" w:cs="Times New Roman"/>
                    </w:rPr>
                    <w:t>0</w:t>
                  </w:r>
                </w:p>
              </w:tc>
              <w:tc>
                <w:tcPr>
                  <w:tcW w:w="1559" w:type="dxa"/>
                </w:tcPr>
                <w:p w:rsidR="00CB0D59" w:rsidRPr="00CB0D59" w:rsidRDefault="00CB0D59" w:rsidP="007C6760">
                  <w:pPr>
                    <w:pStyle w:val="a3"/>
                    <w:framePr w:hSpace="180" w:wrap="around" w:vAnchor="text" w:hAnchor="page" w:x="447" w:y="127"/>
                    <w:ind w:left="0"/>
                    <w:jc w:val="center"/>
                    <w:rPr>
                      <w:rFonts w:ascii="Times New Roman" w:hAnsi="Times New Roman" w:cs="Times New Roman"/>
                    </w:rPr>
                  </w:pPr>
                  <w:r w:rsidRPr="00CB0D59">
                    <w:rPr>
                      <w:rFonts w:ascii="Times New Roman" w:hAnsi="Times New Roman" w:cs="Times New Roman"/>
                    </w:rPr>
                    <w:t>0</w:t>
                  </w:r>
                </w:p>
              </w:tc>
            </w:tr>
            <w:tr w:rsidR="00CB0D59" w:rsidTr="00CB0D59">
              <w:tc>
                <w:tcPr>
                  <w:tcW w:w="5348" w:type="dxa"/>
                </w:tcPr>
                <w:p w:rsidR="00CB0D59" w:rsidRPr="00CB0D59" w:rsidRDefault="00CB0D59" w:rsidP="007C6760">
                  <w:pPr>
                    <w:pStyle w:val="a3"/>
                    <w:framePr w:hSpace="180" w:wrap="around" w:vAnchor="text" w:hAnchor="page" w:x="447" w:y="127"/>
                    <w:ind w:left="0"/>
                    <w:jc w:val="both"/>
                    <w:rPr>
                      <w:rFonts w:ascii="Times New Roman" w:hAnsi="Times New Roman" w:cs="Times New Roman"/>
                    </w:rPr>
                  </w:pPr>
                  <w:r w:rsidRPr="00CB0D59">
                    <w:rPr>
                      <w:rFonts w:ascii="Times New Roman" w:hAnsi="Times New Roman" w:cs="Times New Roman"/>
                    </w:rPr>
                    <w:t>Совершено  общественно опасных деяний</w:t>
                  </w:r>
                </w:p>
              </w:tc>
              <w:tc>
                <w:tcPr>
                  <w:tcW w:w="1559" w:type="dxa"/>
                </w:tcPr>
                <w:p w:rsidR="00CB0D59" w:rsidRPr="00CB0D59" w:rsidRDefault="00CB0D59" w:rsidP="007C6760">
                  <w:pPr>
                    <w:pStyle w:val="a3"/>
                    <w:framePr w:hSpace="180" w:wrap="around" w:vAnchor="text" w:hAnchor="page" w:x="447" w:y="127"/>
                    <w:ind w:left="0"/>
                    <w:jc w:val="center"/>
                    <w:rPr>
                      <w:rFonts w:ascii="Times New Roman" w:hAnsi="Times New Roman" w:cs="Times New Roman"/>
                    </w:rPr>
                  </w:pPr>
                  <w:r w:rsidRPr="00CB0D59">
                    <w:rPr>
                      <w:rFonts w:ascii="Times New Roman" w:hAnsi="Times New Roman" w:cs="Times New Roman"/>
                    </w:rPr>
                    <w:t>1</w:t>
                  </w:r>
                </w:p>
              </w:tc>
              <w:tc>
                <w:tcPr>
                  <w:tcW w:w="1559" w:type="dxa"/>
                </w:tcPr>
                <w:p w:rsidR="00CB0D59" w:rsidRPr="00CB0D59" w:rsidRDefault="00CB0D59" w:rsidP="007C6760">
                  <w:pPr>
                    <w:pStyle w:val="a3"/>
                    <w:framePr w:hSpace="180" w:wrap="around" w:vAnchor="text" w:hAnchor="page" w:x="447" w:y="127"/>
                    <w:ind w:left="0"/>
                    <w:jc w:val="center"/>
                    <w:rPr>
                      <w:rFonts w:ascii="Times New Roman" w:hAnsi="Times New Roman" w:cs="Times New Roman"/>
                    </w:rPr>
                  </w:pPr>
                  <w:r w:rsidRPr="00CB0D59">
                    <w:rPr>
                      <w:rFonts w:ascii="Times New Roman" w:hAnsi="Times New Roman" w:cs="Times New Roman"/>
                    </w:rPr>
                    <w:t>0</w:t>
                  </w:r>
                </w:p>
              </w:tc>
            </w:tr>
            <w:tr w:rsidR="00CB0D59" w:rsidTr="00CB0D59">
              <w:tc>
                <w:tcPr>
                  <w:tcW w:w="5348" w:type="dxa"/>
                </w:tcPr>
                <w:p w:rsidR="00CB0D59" w:rsidRPr="00CB0D59" w:rsidRDefault="00CB0D59" w:rsidP="007C6760">
                  <w:pPr>
                    <w:pStyle w:val="a3"/>
                    <w:framePr w:hSpace="180" w:wrap="around" w:vAnchor="text" w:hAnchor="page" w:x="447" w:y="127"/>
                    <w:ind w:left="0"/>
                    <w:jc w:val="both"/>
                    <w:rPr>
                      <w:rFonts w:ascii="Times New Roman" w:hAnsi="Times New Roman" w:cs="Times New Roman"/>
                    </w:rPr>
                  </w:pPr>
                  <w:r w:rsidRPr="00CB0D59">
                    <w:rPr>
                      <w:rFonts w:ascii="Times New Roman" w:hAnsi="Times New Roman" w:cs="Times New Roman"/>
                    </w:rPr>
                    <w:t>Доставлено в органы внутренних дел обучающихся за правонарушения привлечено к административной ответственности.</w:t>
                  </w:r>
                </w:p>
              </w:tc>
              <w:tc>
                <w:tcPr>
                  <w:tcW w:w="1559" w:type="dxa"/>
                </w:tcPr>
                <w:p w:rsidR="00CB0D59" w:rsidRPr="00CB0D59" w:rsidRDefault="00CB0D59" w:rsidP="007C6760">
                  <w:pPr>
                    <w:pStyle w:val="a3"/>
                    <w:framePr w:hSpace="180" w:wrap="around" w:vAnchor="text" w:hAnchor="page" w:x="447" w:y="127"/>
                    <w:ind w:left="0"/>
                    <w:jc w:val="center"/>
                    <w:rPr>
                      <w:rFonts w:ascii="Times New Roman" w:hAnsi="Times New Roman" w:cs="Times New Roman"/>
                    </w:rPr>
                  </w:pPr>
                  <w:r w:rsidRPr="00CB0D59">
                    <w:rPr>
                      <w:rFonts w:ascii="Times New Roman" w:hAnsi="Times New Roman" w:cs="Times New Roman"/>
                    </w:rPr>
                    <w:t>3</w:t>
                  </w:r>
                </w:p>
              </w:tc>
              <w:tc>
                <w:tcPr>
                  <w:tcW w:w="1559" w:type="dxa"/>
                </w:tcPr>
                <w:p w:rsidR="00CB0D59" w:rsidRPr="00CB0D59" w:rsidRDefault="00CB0D59" w:rsidP="007C6760">
                  <w:pPr>
                    <w:pStyle w:val="a3"/>
                    <w:framePr w:hSpace="180" w:wrap="around" w:vAnchor="text" w:hAnchor="page" w:x="447" w:y="127"/>
                    <w:ind w:left="0"/>
                    <w:jc w:val="center"/>
                    <w:rPr>
                      <w:rFonts w:ascii="Times New Roman" w:hAnsi="Times New Roman" w:cs="Times New Roman"/>
                    </w:rPr>
                  </w:pPr>
                  <w:r w:rsidRPr="00CB0D59">
                    <w:rPr>
                      <w:rFonts w:ascii="Times New Roman" w:hAnsi="Times New Roman" w:cs="Times New Roman"/>
                    </w:rPr>
                    <w:t>1</w:t>
                  </w:r>
                </w:p>
              </w:tc>
            </w:tr>
          </w:tbl>
          <w:p w:rsidR="00CB0D59" w:rsidRPr="008C7375" w:rsidRDefault="00CB0D59" w:rsidP="008C7375">
            <w:pPr>
              <w:pStyle w:val="a3"/>
              <w:ind w:left="34"/>
              <w:rPr>
                <w:rFonts w:ascii="Times New Roman" w:hAnsi="Times New Roman" w:cs="Times New Roman"/>
                <w:sz w:val="26"/>
                <w:szCs w:val="26"/>
              </w:rPr>
            </w:pP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6"/>
                <w:szCs w:val="26"/>
              </w:rPr>
            </w:pPr>
            <w:r w:rsidRPr="009936D8">
              <w:rPr>
                <w:rFonts w:ascii="Times New Roman" w:hAnsi="Times New Roman" w:cs="Times New Roman"/>
                <w:color w:val="000000"/>
                <w:sz w:val="26"/>
                <w:szCs w:val="26"/>
              </w:rPr>
              <w:lastRenderedPageBreak/>
              <w:t>Деятельность по охране жизни и здоровья детей:</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A73745">
              <w:rPr>
                <w:rFonts w:ascii="Times New Roman" w:hAnsi="Times New Roman" w:cs="Times New Roman"/>
                <w:sz w:val="26"/>
                <w:szCs w:val="26"/>
              </w:rPr>
              <w:t>Анализ посещаемости детьми ОУ, динамика</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 xml:space="preserve">Анализ пропусков ОУ детьми по болезни </w:t>
            </w:r>
          </w:p>
          <w:p w:rsidR="00DA1B9A" w:rsidRPr="009936D8"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9936D8">
              <w:rPr>
                <w:rFonts w:ascii="Times New Roman" w:hAnsi="Times New Roman" w:cs="Times New Roman"/>
                <w:sz w:val="26"/>
                <w:szCs w:val="26"/>
              </w:rPr>
              <w:t>Оценка уровня заболеваемости Характеристика контингента детей по группам здоровья.</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9936D8">
              <w:rPr>
                <w:rFonts w:ascii="Times New Roman" w:hAnsi="Times New Roman" w:cs="Times New Roman"/>
                <w:sz w:val="26"/>
                <w:szCs w:val="26"/>
              </w:rPr>
              <w:t xml:space="preserve">Реализуемые в ОУ </w:t>
            </w:r>
            <w:proofErr w:type="spellStart"/>
            <w:r w:rsidRPr="009936D8">
              <w:rPr>
                <w:rFonts w:ascii="Times New Roman" w:hAnsi="Times New Roman" w:cs="Times New Roman"/>
                <w:sz w:val="26"/>
                <w:szCs w:val="26"/>
              </w:rPr>
              <w:t>здоровьесберегающие</w:t>
            </w:r>
            <w:proofErr w:type="spellEnd"/>
            <w:r w:rsidRPr="009936D8">
              <w:rPr>
                <w:rFonts w:ascii="Times New Roman" w:hAnsi="Times New Roman" w:cs="Times New Roman"/>
                <w:sz w:val="26"/>
                <w:szCs w:val="26"/>
              </w:rPr>
              <w:t xml:space="preserve"> технологии.</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shd w:val="clear" w:color="auto" w:fill="FFFFFF"/>
              <w:ind w:right="154" w:firstLine="708"/>
              <w:jc w:val="both"/>
              <w:rPr>
                <w:rFonts w:ascii="Times New Roman" w:hAnsi="Times New Roman" w:cs="Times New Roman"/>
                <w:color w:val="000000"/>
                <w:sz w:val="26"/>
                <w:szCs w:val="26"/>
                <w:shd w:val="clear" w:color="auto" w:fill="FFFFFF"/>
              </w:rPr>
            </w:pPr>
            <w:r w:rsidRPr="00CE554F">
              <w:rPr>
                <w:rFonts w:ascii="Times New Roman" w:hAnsi="Times New Roman" w:cs="Times New Roman"/>
                <w:noProof/>
                <w:sz w:val="26"/>
                <w:szCs w:val="26"/>
              </w:rPr>
              <w:t xml:space="preserve"> </w:t>
            </w:r>
            <w:r w:rsidRPr="00CE554F">
              <w:rPr>
                <w:rFonts w:ascii="Times New Roman" w:hAnsi="Times New Roman" w:cs="Times New Roman"/>
                <w:color w:val="000000"/>
                <w:sz w:val="26"/>
                <w:szCs w:val="26"/>
                <w:shd w:val="clear" w:color="auto" w:fill="FFFFFF"/>
              </w:rPr>
              <w:t xml:space="preserve"> Здоровье человека бесценный дар природы. В современном мире могут выжить только здоровые, эмоционально устойчивые, умеющие своевременно восстанавливать свои силы люди. Здоровый образ жизни – образ жизни, обеспечивающий сохранение и укрепление здоровья. Состояние здоровья человека зависит не только от внешних условий, но от его собственного отношения к здоровью.</w:t>
            </w:r>
            <w:r w:rsidRPr="00CE554F">
              <w:rPr>
                <w:rFonts w:ascii="Times New Roman" w:hAnsi="Times New Roman" w:cs="Times New Roman"/>
                <w:sz w:val="26"/>
                <w:szCs w:val="26"/>
              </w:rPr>
              <w:t xml:space="preserve"> З</w:t>
            </w:r>
            <w:r w:rsidRPr="00CE554F">
              <w:rPr>
                <w:rFonts w:ascii="Times New Roman" w:hAnsi="Times New Roman" w:cs="Times New Roman"/>
                <w:color w:val="000000"/>
                <w:sz w:val="26"/>
                <w:szCs w:val="26"/>
                <w:shd w:val="clear" w:color="auto" w:fill="FFFFFF"/>
              </w:rPr>
              <w:t>нания лишь ориентируют обучающихся в окружающем мире, но не определяют их поведение. Конечно же, начинать необходимо со школы, так как роль школы в сохранении и укреплении здоровья является ведущей.</w:t>
            </w:r>
            <w:r w:rsidRPr="00CE554F">
              <w:rPr>
                <w:rFonts w:ascii="Times New Roman" w:hAnsi="Times New Roman" w:cs="Times New Roman"/>
                <w:sz w:val="26"/>
                <w:szCs w:val="26"/>
              </w:rPr>
              <w:tab/>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b/>
                <w:sz w:val="26"/>
                <w:szCs w:val="26"/>
              </w:rPr>
              <w:t xml:space="preserve">Цель: </w:t>
            </w:r>
            <w:r w:rsidRPr="00CE554F">
              <w:rPr>
                <w:rFonts w:ascii="Times New Roman" w:hAnsi="Times New Roman" w:cs="Times New Roman"/>
                <w:sz w:val="26"/>
                <w:szCs w:val="26"/>
              </w:rPr>
              <w:t>создание оптимальных условий для сохранения и укрепления физического и психического здоровья обучающихся.</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b/>
                <w:sz w:val="26"/>
                <w:szCs w:val="26"/>
              </w:rPr>
              <w:t>Задачи:</w:t>
            </w:r>
          </w:p>
          <w:p w:rsidR="00F06991" w:rsidRDefault="00DA1B9A" w:rsidP="00B87BEA">
            <w:pPr>
              <w:pStyle w:val="a3"/>
              <w:numPr>
                <w:ilvl w:val="0"/>
                <w:numId w:val="42"/>
              </w:numPr>
              <w:jc w:val="both"/>
              <w:rPr>
                <w:rFonts w:ascii="Times New Roman" w:hAnsi="Times New Roman" w:cs="Times New Roman"/>
                <w:sz w:val="26"/>
                <w:szCs w:val="26"/>
              </w:rPr>
            </w:pPr>
            <w:r w:rsidRPr="00F06991">
              <w:rPr>
                <w:rFonts w:ascii="Times New Roman" w:hAnsi="Times New Roman" w:cs="Times New Roman"/>
                <w:sz w:val="26"/>
                <w:szCs w:val="26"/>
              </w:rPr>
              <w:t xml:space="preserve">Контроль над соблюдением </w:t>
            </w:r>
            <w:r w:rsidR="00F06991">
              <w:rPr>
                <w:rFonts w:ascii="Times New Roman" w:hAnsi="Times New Roman" w:cs="Times New Roman"/>
                <w:sz w:val="26"/>
                <w:szCs w:val="26"/>
              </w:rPr>
              <w:t xml:space="preserve">санитарно – гигиенического и  </w:t>
            </w:r>
            <w:r w:rsidRPr="00F06991">
              <w:rPr>
                <w:rFonts w:ascii="Times New Roman" w:hAnsi="Times New Roman" w:cs="Times New Roman"/>
                <w:sz w:val="26"/>
                <w:szCs w:val="26"/>
              </w:rPr>
              <w:t xml:space="preserve">противоэпидемического режима в образовательном учреждении. </w:t>
            </w:r>
          </w:p>
          <w:p w:rsidR="00F06991" w:rsidRPr="00F06991" w:rsidRDefault="00DA1B9A" w:rsidP="00B87BEA">
            <w:pPr>
              <w:pStyle w:val="a3"/>
              <w:numPr>
                <w:ilvl w:val="0"/>
                <w:numId w:val="42"/>
              </w:numPr>
              <w:jc w:val="both"/>
              <w:rPr>
                <w:rFonts w:ascii="Times New Roman" w:hAnsi="Times New Roman" w:cs="Times New Roman"/>
                <w:sz w:val="26"/>
                <w:szCs w:val="26"/>
              </w:rPr>
            </w:pPr>
            <w:r w:rsidRPr="00F06991">
              <w:rPr>
                <w:rFonts w:ascii="Times New Roman" w:hAnsi="Times New Roman"/>
                <w:color w:val="000000"/>
                <w:sz w:val="26"/>
                <w:szCs w:val="26"/>
              </w:rPr>
              <w:lastRenderedPageBreak/>
              <w:t>Обеспечение детей и подростков питанием, соответствующим возрастным физиологическим потребностям в пищевых веществах и энергии, принципам рационального питания, повышение качества, сбалансированности и доступности питания.</w:t>
            </w:r>
          </w:p>
          <w:p w:rsidR="00F06991" w:rsidRDefault="00DA1B9A" w:rsidP="00B87BEA">
            <w:pPr>
              <w:pStyle w:val="a3"/>
              <w:numPr>
                <w:ilvl w:val="0"/>
                <w:numId w:val="42"/>
              </w:numPr>
              <w:jc w:val="both"/>
              <w:rPr>
                <w:rFonts w:ascii="Times New Roman" w:hAnsi="Times New Roman" w:cs="Times New Roman"/>
                <w:sz w:val="26"/>
                <w:szCs w:val="26"/>
              </w:rPr>
            </w:pPr>
            <w:r w:rsidRPr="00F06991">
              <w:rPr>
                <w:rFonts w:ascii="Times New Roman" w:hAnsi="Times New Roman" w:cs="Times New Roman"/>
                <w:sz w:val="26"/>
                <w:szCs w:val="26"/>
              </w:rPr>
              <w:t>Вакцинопрофилактика.</w:t>
            </w:r>
          </w:p>
          <w:p w:rsidR="00F06991" w:rsidRDefault="00DA1B9A" w:rsidP="00B87BEA">
            <w:pPr>
              <w:pStyle w:val="a3"/>
              <w:numPr>
                <w:ilvl w:val="0"/>
                <w:numId w:val="42"/>
              </w:numPr>
              <w:jc w:val="both"/>
              <w:rPr>
                <w:rFonts w:ascii="Times New Roman" w:hAnsi="Times New Roman" w:cs="Times New Roman"/>
                <w:sz w:val="26"/>
                <w:szCs w:val="26"/>
              </w:rPr>
            </w:pPr>
            <w:r w:rsidRPr="00F06991">
              <w:rPr>
                <w:rFonts w:ascii="Times New Roman" w:hAnsi="Times New Roman" w:cs="Times New Roman"/>
                <w:sz w:val="26"/>
                <w:szCs w:val="26"/>
              </w:rPr>
              <w:t>Оказание первой  доврачебной  медицинской помощи.</w:t>
            </w:r>
          </w:p>
          <w:p w:rsidR="00F06991" w:rsidRPr="00F06991" w:rsidRDefault="00DA1B9A" w:rsidP="00B87BEA">
            <w:pPr>
              <w:pStyle w:val="a3"/>
              <w:numPr>
                <w:ilvl w:val="0"/>
                <w:numId w:val="42"/>
              </w:numPr>
              <w:jc w:val="both"/>
              <w:rPr>
                <w:rFonts w:ascii="Times New Roman" w:hAnsi="Times New Roman" w:cs="Times New Roman"/>
                <w:sz w:val="26"/>
                <w:szCs w:val="26"/>
              </w:rPr>
            </w:pPr>
            <w:proofErr w:type="gramStart"/>
            <w:r w:rsidRPr="00F06991">
              <w:rPr>
                <w:rFonts w:ascii="Times New Roman" w:hAnsi="Times New Roman"/>
                <w:color w:val="000000"/>
                <w:sz w:val="26"/>
                <w:szCs w:val="26"/>
              </w:rPr>
              <w:t>Формирование  потребности</w:t>
            </w:r>
            <w:proofErr w:type="gramEnd"/>
            <w:r w:rsidRPr="00F06991">
              <w:rPr>
                <w:rFonts w:ascii="Times New Roman" w:hAnsi="Times New Roman"/>
                <w:color w:val="000000"/>
                <w:sz w:val="26"/>
                <w:szCs w:val="26"/>
              </w:rPr>
              <w:t xml:space="preserve"> здорового образа жизни у обучающихся, формирование здоровых взаимоотношений с окружающим миром, обществом, самим собой; регулярное  занятие  физкультурой, формирование у  обучающихся  сознательного отн</w:t>
            </w:r>
            <w:r w:rsidR="00F06991">
              <w:rPr>
                <w:rFonts w:ascii="Times New Roman" w:hAnsi="Times New Roman"/>
                <w:color w:val="000000"/>
                <w:sz w:val="26"/>
                <w:szCs w:val="26"/>
              </w:rPr>
              <w:t>ошения к охране своего здоровья.</w:t>
            </w:r>
          </w:p>
          <w:p w:rsidR="00F06991" w:rsidRDefault="00DA1B9A" w:rsidP="00B87BEA">
            <w:pPr>
              <w:pStyle w:val="a3"/>
              <w:numPr>
                <w:ilvl w:val="0"/>
                <w:numId w:val="42"/>
              </w:numPr>
              <w:jc w:val="both"/>
              <w:rPr>
                <w:rFonts w:ascii="Times New Roman" w:hAnsi="Times New Roman" w:cs="Times New Roman"/>
                <w:sz w:val="26"/>
                <w:szCs w:val="26"/>
              </w:rPr>
            </w:pPr>
            <w:r w:rsidRPr="00F06991">
              <w:rPr>
                <w:rFonts w:ascii="Times New Roman" w:hAnsi="Times New Roman" w:cs="Times New Roman"/>
                <w:sz w:val="26"/>
                <w:szCs w:val="26"/>
              </w:rPr>
              <w:t xml:space="preserve">Контроль над состоянием здоровья обучающихся и сотрудников образовательного учреждения: профилактические медицинские осмотры, диспансеризация. </w:t>
            </w:r>
          </w:p>
          <w:p w:rsidR="00F06991" w:rsidRPr="00F06991" w:rsidRDefault="00DA1B9A" w:rsidP="00B87BEA">
            <w:pPr>
              <w:pStyle w:val="a3"/>
              <w:numPr>
                <w:ilvl w:val="0"/>
                <w:numId w:val="42"/>
              </w:numPr>
              <w:jc w:val="both"/>
              <w:rPr>
                <w:rFonts w:ascii="Times New Roman" w:hAnsi="Times New Roman" w:cs="Times New Roman"/>
                <w:sz w:val="26"/>
                <w:szCs w:val="26"/>
              </w:rPr>
            </w:pPr>
            <w:r w:rsidRPr="00F06991">
              <w:rPr>
                <w:rFonts w:ascii="Times New Roman" w:hAnsi="Times New Roman" w:cs="Times New Roman"/>
                <w:color w:val="000000"/>
                <w:sz w:val="26"/>
                <w:szCs w:val="26"/>
              </w:rPr>
              <w:t>Укрепление здоровья, физического развития и повышения работоспособности обучающихся, коррекция нарушений, вызванных заболеванием; создание необходимых условий для реабилитации детей с хроническими заболеваниями; профилакт</w:t>
            </w:r>
            <w:r w:rsidR="00F06991">
              <w:rPr>
                <w:rFonts w:ascii="Times New Roman" w:hAnsi="Times New Roman" w:cs="Times New Roman"/>
                <w:color w:val="000000"/>
                <w:sz w:val="26"/>
                <w:szCs w:val="26"/>
              </w:rPr>
              <w:t>ика заболеваемости  обучающихся</w:t>
            </w:r>
            <w:r w:rsidRPr="00F06991">
              <w:rPr>
                <w:rFonts w:ascii="Times New Roman" w:hAnsi="Times New Roman" w:cs="Times New Roman"/>
                <w:color w:val="000000"/>
                <w:sz w:val="26"/>
                <w:szCs w:val="26"/>
              </w:rPr>
              <w:t xml:space="preserve">. </w:t>
            </w:r>
          </w:p>
          <w:p w:rsidR="00DA1B9A" w:rsidRPr="00F06991" w:rsidRDefault="00DA1B9A" w:rsidP="00B87BEA">
            <w:pPr>
              <w:pStyle w:val="a3"/>
              <w:numPr>
                <w:ilvl w:val="0"/>
                <w:numId w:val="42"/>
              </w:numPr>
              <w:jc w:val="both"/>
              <w:rPr>
                <w:rFonts w:ascii="Times New Roman" w:hAnsi="Times New Roman" w:cs="Times New Roman"/>
                <w:sz w:val="26"/>
                <w:szCs w:val="26"/>
              </w:rPr>
            </w:pPr>
            <w:r w:rsidRPr="00F06991">
              <w:rPr>
                <w:rFonts w:ascii="Times New Roman" w:hAnsi="Times New Roman" w:cs="Times New Roman"/>
                <w:color w:val="000000"/>
                <w:sz w:val="26"/>
                <w:szCs w:val="26"/>
              </w:rPr>
              <w:t>Профилактика вредных привычек (курение, алкоголизм, наркомания) среди обучающихся образовательного учреждения.</w:t>
            </w:r>
          </w:p>
          <w:p w:rsidR="00DA1B9A" w:rsidRPr="00CE554F" w:rsidRDefault="00DA1B9A" w:rsidP="00DA1B9A">
            <w:pPr>
              <w:pStyle w:val="10"/>
              <w:ind w:left="0"/>
              <w:jc w:val="both"/>
              <w:textAlignment w:val="top"/>
              <w:rPr>
                <w:rFonts w:ascii="Times New Roman" w:hAnsi="Times New Roman"/>
                <w:bCs/>
                <w:color w:val="000000"/>
                <w:sz w:val="26"/>
                <w:szCs w:val="26"/>
                <w:bdr w:val="none" w:sz="0" w:space="0" w:color="auto" w:frame="1"/>
              </w:rPr>
            </w:pPr>
            <w:r w:rsidRPr="00CE554F">
              <w:rPr>
                <w:rFonts w:ascii="Times New Roman" w:hAnsi="Times New Roman"/>
                <w:b/>
                <w:bCs/>
                <w:color w:val="000000"/>
                <w:sz w:val="26"/>
                <w:szCs w:val="26"/>
                <w:bdr w:val="none" w:sz="0" w:space="0" w:color="auto" w:frame="1"/>
              </w:rPr>
              <w:t>Основные направления работы:</w:t>
            </w:r>
          </w:p>
          <w:p w:rsidR="00DA1B9A" w:rsidRPr="00CE554F" w:rsidRDefault="00DA1B9A" w:rsidP="00B87BEA">
            <w:pPr>
              <w:pStyle w:val="10"/>
              <w:numPr>
                <w:ilvl w:val="0"/>
                <w:numId w:val="8"/>
              </w:numPr>
              <w:jc w:val="both"/>
              <w:textAlignment w:val="top"/>
              <w:rPr>
                <w:rFonts w:ascii="Times New Roman" w:hAnsi="Times New Roman"/>
                <w:bCs/>
                <w:color w:val="000000"/>
                <w:sz w:val="26"/>
                <w:szCs w:val="26"/>
                <w:bdr w:val="none" w:sz="0" w:space="0" w:color="auto" w:frame="1"/>
              </w:rPr>
            </w:pPr>
            <w:r w:rsidRPr="00CE554F">
              <w:rPr>
                <w:rFonts w:ascii="Times New Roman" w:hAnsi="Times New Roman"/>
                <w:bCs/>
                <w:color w:val="000000"/>
                <w:sz w:val="26"/>
                <w:szCs w:val="26"/>
                <w:bdr w:val="none" w:sz="0" w:space="0" w:color="auto" w:frame="1"/>
              </w:rPr>
              <w:t xml:space="preserve"> Организационно-методическая деятельность по укреплению здоровья.</w:t>
            </w:r>
          </w:p>
          <w:p w:rsidR="00DA1B9A" w:rsidRPr="00CE554F" w:rsidRDefault="00DA1B9A" w:rsidP="00B87BEA">
            <w:pPr>
              <w:pStyle w:val="10"/>
              <w:numPr>
                <w:ilvl w:val="0"/>
                <w:numId w:val="8"/>
              </w:numPr>
              <w:jc w:val="both"/>
              <w:textAlignment w:val="top"/>
              <w:rPr>
                <w:rFonts w:ascii="Times New Roman" w:hAnsi="Times New Roman"/>
                <w:bCs/>
                <w:color w:val="000000"/>
                <w:sz w:val="26"/>
                <w:szCs w:val="26"/>
                <w:bdr w:val="none" w:sz="0" w:space="0" w:color="auto" w:frame="1"/>
              </w:rPr>
            </w:pPr>
            <w:r w:rsidRPr="00CE554F">
              <w:rPr>
                <w:rFonts w:ascii="Times New Roman" w:hAnsi="Times New Roman"/>
                <w:bCs/>
                <w:color w:val="000000"/>
                <w:sz w:val="26"/>
                <w:szCs w:val="26"/>
                <w:bdr w:val="none" w:sz="0" w:space="0" w:color="auto" w:frame="1"/>
              </w:rPr>
              <w:t>Организация полноценного сбалансированного питания обучающихся.</w:t>
            </w:r>
          </w:p>
          <w:p w:rsidR="00DA1B9A" w:rsidRPr="00CE554F" w:rsidRDefault="00DA1B9A" w:rsidP="00B87BEA">
            <w:pPr>
              <w:pStyle w:val="10"/>
              <w:numPr>
                <w:ilvl w:val="0"/>
                <w:numId w:val="8"/>
              </w:numPr>
              <w:jc w:val="both"/>
              <w:textAlignment w:val="top"/>
              <w:rPr>
                <w:rFonts w:ascii="Times New Roman" w:hAnsi="Times New Roman"/>
                <w:bCs/>
                <w:color w:val="000000"/>
                <w:sz w:val="26"/>
                <w:szCs w:val="26"/>
                <w:bdr w:val="none" w:sz="0" w:space="0" w:color="auto" w:frame="1"/>
              </w:rPr>
            </w:pPr>
            <w:r w:rsidRPr="00CE554F">
              <w:rPr>
                <w:rFonts w:ascii="Times New Roman" w:hAnsi="Times New Roman"/>
                <w:bCs/>
                <w:color w:val="000000"/>
                <w:sz w:val="26"/>
                <w:szCs w:val="26"/>
                <w:bdr w:val="none" w:sz="0" w:space="0" w:color="auto" w:frame="1"/>
              </w:rPr>
              <w:t>Совершенствование медицинского обслуживания детей и подростков.</w:t>
            </w:r>
          </w:p>
          <w:p w:rsidR="00DA1B9A" w:rsidRPr="00CE554F" w:rsidRDefault="00DA1B9A" w:rsidP="00B87BEA">
            <w:pPr>
              <w:pStyle w:val="10"/>
              <w:numPr>
                <w:ilvl w:val="0"/>
                <w:numId w:val="8"/>
              </w:numPr>
              <w:jc w:val="both"/>
              <w:textAlignment w:val="top"/>
              <w:rPr>
                <w:rFonts w:ascii="Times New Roman" w:hAnsi="Times New Roman"/>
                <w:bCs/>
                <w:color w:val="000000"/>
                <w:sz w:val="26"/>
                <w:szCs w:val="26"/>
                <w:bdr w:val="none" w:sz="0" w:space="0" w:color="auto" w:frame="1"/>
              </w:rPr>
            </w:pPr>
            <w:r w:rsidRPr="00CE554F">
              <w:rPr>
                <w:rFonts w:ascii="Times New Roman" w:hAnsi="Times New Roman"/>
                <w:bCs/>
                <w:color w:val="000000"/>
                <w:sz w:val="26"/>
                <w:szCs w:val="26"/>
                <w:bdr w:val="none" w:sz="0" w:space="0" w:color="auto" w:frame="1"/>
              </w:rPr>
              <w:t>Оздоровление обучающихся школы средствами физкультуры, ритмики и ЛФК.</w:t>
            </w:r>
          </w:p>
          <w:p w:rsidR="00DA1B9A" w:rsidRPr="00CE554F" w:rsidRDefault="00DA1B9A" w:rsidP="00B87BEA">
            <w:pPr>
              <w:pStyle w:val="10"/>
              <w:numPr>
                <w:ilvl w:val="0"/>
                <w:numId w:val="8"/>
              </w:numPr>
              <w:jc w:val="both"/>
              <w:textAlignment w:val="top"/>
              <w:rPr>
                <w:rFonts w:ascii="Times New Roman" w:hAnsi="Times New Roman"/>
                <w:bCs/>
                <w:color w:val="000000"/>
                <w:sz w:val="26"/>
                <w:szCs w:val="26"/>
                <w:bdr w:val="none" w:sz="0" w:space="0" w:color="auto" w:frame="1"/>
              </w:rPr>
            </w:pPr>
            <w:r w:rsidRPr="00CE554F">
              <w:rPr>
                <w:rFonts w:ascii="Times New Roman" w:hAnsi="Times New Roman"/>
                <w:bCs/>
                <w:color w:val="000000"/>
                <w:sz w:val="26"/>
                <w:szCs w:val="26"/>
                <w:bdr w:val="none" w:sz="0" w:space="0" w:color="auto" w:frame="1"/>
              </w:rPr>
              <w:t>Санитарно-просветительная работа среди педагогов, обучающихся школы и</w:t>
            </w:r>
            <w:r w:rsidRPr="00CE554F">
              <w:rPr>
                <w:rFonts w:ascii="Times New Roman" w:hAnsi="Times New Roman"/>
                <w:color w:val="000000"/>
                <w:sz w:val="26"/>
                <w:szCs w:val="26"/>
              </w:rPr>
              <w:t xml:space="preserve"> </w:t>
            </w:r>
            <w:r w:rsidRPr="00CE554F">
              <w:rPr>
                <w:rFonts w:ascii="Times New Roman" w:hAnsi="Times New Roman"/>
                <w:bCs/>
                <w:color w:val="000000"/>
                <w:sz w:val="26"/>
                <w:szCs w:val="26"/>
                <w:bdr w:val="none" w:sz="0" w:space="0" w:color="auto" w:frame="1"/>
              </w:rPr>
              <w:t>их родителей.</w:t>
            </w:r>
          </w:p>
          <w:p w:rsidR="00DA1B9A" w:rsidRPr="00CE554F" w:rsidRDefault="00DA1B9A" w:rsidP="00DA1B9A">
            <w:pPr>
              <w:pStyle w:val="10"/>
              <w:ind w:left="0"/>
              <w:jc w:val="both"/>
              <w:textAlignment w:val="top"/>
              <w:rPr>
                <w:rFonts w:ascii="Times New Roman" w:hAnsi="Times New Roman"/>
                <w:bCs/>
                <w:color w:val="000000"/>
                <w:sz w:val="26"/>
                <w:szCs w:val="26"/>
                <w:bdr w:val="none" w:sz="0" w:space="0" w:color="auto" w:frame="1"/>
              </w:rPr>
            </w:pPr>
            <w:r w:rsidRPr="00CE554F">
              <w:rPr>
                <w:rFonts w:ascii="Times New Roman" w:hAnsi="Times New Roman"/>
                <w:sz w:val="26"/>
                <w:szCs w:val="26"/>
              </w:rPr>
              <w:t xml:space="preserve">Работа медицинского персонала школы включает в себя: </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Профилактическую работу, </w:t>
            </w:r>
          </w:p>
          <w:p w:rsidR="00DA1B9A" w:rsidRPr="00CE554F" w:rsidRDefault="00DA1B9A" w:rsidP="00DA1B9A">
            <w:pPr>
              <w:rPr>
                <w:rFonts w:ascii="Times New Roman" w:hAnsi="Times New Roman" w:cs="Times New Roman"/>
                <w:sz w:val="26"/>
                <w:szCs w:val="26"/>
              </w:rPr>
            </w:pPr>
            <w:r w:rsidRPr="00CE554F">
              <w:rPr>
                <w:rFonts w:ascii="Times New Roman" w:hAnsi="Times New Roman" w:cs="Times New Roman"/>
                <w:sz w:val="26"/>
                <w:szCs w:val="26"/>
              </w:rPr>
              <w:t>- Санитарно – просветительную работу среди обучающихся, педагогического персонала образовательного учреждения и родителей (законных представителей) обучающихся.</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ab/>
              <w:t xml:space="preserve">  На начало учебного года была оформлена необходимая медицинская документация, составлен план вакцинопрофилактики и туберкулин диагностики, план проведения флюорографического обследования обучающихся, план мероприятий по </w:t>
            </w:r>
            <w:r w:rsidRPr="00CE554F">
              <w:rPr>
                <w:rFonts w:ascii="Times New Roman" w:hAnsi="Times New Roman" w:cs="Times New Roman"/>
                <w:sz w:val="26"/>
                <w:szCs w:val="26"/>
              </w:rPr>
              <w:lastRenderedPageBreak/>
              <w:t>сохранению и укреплению здоровья обучающихся, запланирована  ежегодная диспансеризация обучающихся с 1по 9 класс.</w:t>
            </w:r>
          </w:p>
          <w:p w:rsidR="00DA1B9A" w:rsidRPr="00CE554F" w:rsidRDefault="00DA1B9A" w:rsidP="00DA1B9A">
            <w:pPr>
              <w:ind w:firstLine="709"/>
              <w:jc w:val="both"/>
              <w:rPr>
                <w:rFonts w:ascii="Times New Roman" w:hAnsi="Times New Roman" w:cs="Times New Roman"/>
                <w:sz w:val="26"/>
                <w:szCs w:val="26"/>
              </w:rPr>
            </w:pPr>
            <w:r w:rsidRPr="00CE554F">
              <w:rPr>
                <w:rFonts w:ascii="Times New Roman" w:hAnsi="Times New Roman" w:cs="Times New Roman"/>
                <w:sz w:val="26"/>
                <w:szCs w:val="26"/>
              </w:rPr>
              <w:t xml:space="preserve">  Для  соблюдения  санитарно – гигиенического и    противоэпидемического режима в образовательном учреждении  в  течение учебного года осуществлялся контроль над соблюдением температурного режима, режима освещенности, режима проветривания, питьевого режима,  а так же правил проведения текущей и генеральной уборки учебных помещений.   В период подъёма заболеваемости ОРВИ для профилактики распространения вирусной  инфекции в классных комнатах, рекреациях и в столовой проводится обеззараживание воздуха с помощью  </w:t>
            </w:r>
            <w:proofErr w:type="spellStart"/>
            <w:r w:rsidRPr="00CE554F">
              <w:rPr>
                <w:rFonts w:ascii="Times New Roman" w:hAnsi="Times New Roman" w:cs="Times New Roman"/>
                <w:sz w:val="26"/>
                <w:szCs w:val="26"/>
              </w:rPr>
              <w:t>рециркуляторов</w:t>
            </w:r>
            <w:proofErr w:type="spellEnd"/>
            <w:r w:rsidRPr="00CE554F">
              <w:rPr>
                <w:rFonts w:ascii="Times New Roman" w:hAnsi="Times New Roman" w:cs="Times New Roman"/>
                <w:sz w:val="26"/>
                <w:szCs w:val="26"/>
              </w:rPr>
              <w:t xml:space="preserve">  «</w:t>
            </w:r>
            <w:proofErr w:type="spellStart"/>
            <w:r w:rsidRPr="00CE554F">
              <w:rPr>
                <w:rFonts w:ascii="Times New Roman" w:hAnsi="Times New Roman" w:cs="Times New Roman"/>
                <w:sz w:val="26"/>
                <w:szCs w:val="26"/>
              </w:rPr>
              <w:t>Дезар</w:t>
            </w:r>
            <w:proofErr w:type="spellEnd"/>
            <w:r w:rsidRPr="00CE554F">
              <w:rPr>
                <w:rFonts w:ascii="Times New Roman" w:hAnsi="Times New Roman" w:cs="Times New Roman"/>
                <w:sz w:val="26"/>
                <w:szCs w:val="26"/>
              </w:rPr>
              <w:t>», а так же проводится проветривание  учебных помещений во время отсутствия детей, школа на карантин не закрывалась.</w:t>
            </w:r>
          </w:p>
          <w:p w:rsidR="00743417" w:rsidRPr="00CE554F" w:rsidRDefault="00DA1B9A" w:rsidP="00743417">
            <w:pPr>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sidRPr="00CE554F">
              <w:rPr>
                <w:rFonts w:ascii="Times New Roman" w:hAnsi="Times New Roman" w:cs="Times New Roman"/>
                <w:sz w:val="26"/>
                <w:szCs w:val="26"/>
              </w:rPr>
              <w:tab/>
              <w:t xml:space="preserve"> На протяжении учебного года велся </w:t>
            </w:r>
            <w:proofErr w:type="gramStart"/>
            <w:r w:rsidRPr="00CE554F">
              <w:rPr>
                <w:rFonts w:ascii="Times New Roman" w:hAnsi="Times New Roman" w:cs="Times New Roman"/>
                <w:sz w:val="26"/>
                <w:szCs w:val="26"/>
              </w:rPr>
              <w:t>ежедневный  амбулаторный</w:t>
            </w:r>
            <w:proofErr w:type="gramEnd"/>
            <w:r w:rsidRPr="00CE554F">
              <w:rPr>
                <w:rFonts w:ascii="Times New Roman" w:hAnsi="Times New Roman" w:cs="Times New Roman"/>
                <w:sz w:val="26"/>
                <w:szCs w:val="26"/>
              </w:rPr>
              <w:t xml:space="preserve"> прием обучающихся, оказывалась неотложная и текущая медицинская помощь. При  подозрении на острые заболевания  или обострение  хронических заболеваний, дети направлялись к участковому педиатру для дальнейшего обследования и лечения. Ежедневно составлялось меню с учетом калорийности  и сбалансированности подросткового  питания.   Ежемесячно  проводился анализ выполнения натуральных норм продуктов. В плановом порядке проводился производственный контроль на пищеблоке: пробы  готовой пищи на бактериологический посев (все пробы отрицательные),  проверка на калорийность блюд (норма), анализ качества питьевой воды (норма), смывы на патогенную микрофлору (все пробы соответствуют нормам). Производственный контроль  проводился и в процедурном кабинете.  Взятые смывы на стафилококк, пробы воздуха на плесневые грибы, анализ на концентрацию  дезинфицирующих средств  результаты соответствуют  норме.</w:t>
            </w:r>
          </w:p>
          <w:p w:rsidR="00DA1B9A" w:rsidRPr="00CE554F" w:rsidRDefault="00743417" w:rsidP="00743417">
            <w:pPr>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E554F">
              <w:rPr>
                <w:rFonts w:ascii="Times New Roman" w:hAnsi="Times New Roman" w:cs="Times New Roman"/>
                <w:sz w:val="26"/>
                <w:szCs w:val="26"/>
              </w:rPr>
              <w:t xml:space="preserve">В образовательном  учреждении имеется столовая с обеденным залом на 120 посадочных мест. Для  100% обучающихся организовано двухразовое горячее питание – горячий завтрак, обед, а дети, посещающие группу продленного дня, в количестве </w:t>
            </w:r>
            <w:r>
              <w:rPr>
                <w:rFonts w:ascii="Times New Roman" w:hAnsi="Times New Roman" w:cs="Times New Roman"/>
                <w:sz w:val="26"/>
                <w:szCs w:val="26"/>
              </w:rPr>
              <w:t>20</w:t>
            </w:r>
            <w:r w:rsidRPr="009205E9">
              <w:rPr>
                <w:rFonts w:ascii="Times New Roman" w:hAnsi="Times New Roman" w:cs="Times New Roman"/>
                <w:sz w:val="26"/>
                <w:szCs w:val="26"/>
              </w:rPr>
              <w:t xml:space="preserve"> человек</w:t>
            </w:r>
            <w:r w:rsidRPr="00CE554F">
              <w:rPr>
                <w:rFonts w:ascii="Times New Roman" w:hAnsi="Times New Roman" w:cs="Times New Roman"/>
                <w:sz w:val="26"/>
                <w:szCs w:val="26"/>
              </w:rPr>
              <w:t xml:space="preserve">  получают полдник.  В начале учебного года проведена антропометрия обучающихся, оформлены листы здоровья, все обучающиеся ежемесячно  осматриваются  на чесотку и педикулез с дальнейшим </w:t>
            </w:r>
            <w:r>
              <w:rPr>
                <w:rFonts w:ascii="Times New Roman" w:hAnsi="Times New Roman" w:cs="Times New Roman"/>
                <w:sz w:val="26"/>
                <w:szCs w:val="26"/>
              </w:rPr>
              <w:t>занесением результатов в журнал «Осмотра детей на педикулез и чесотку»</w:t>
            </w:r>
            <w:r w:rsidRPr="00CE554F">
              <w:rPr>
                <w:rFonts w:ascii="Times New Roman" w:hAnsi="Times New Roman" w:cs="Times New Roman"/>
                <w:sz w:val="26"/>
                <w:szCs w:val="26"/>
              </w:rPr>
              <w:t xml:space="preserve">. В </w:t>
            </w:r>
            <w:r>
              <w:rPr>
                <w:rFonts w:ascii="Times New Roman" w:hAnsi="Times New Roman" w:cs="Times New Roman"/>
                <w:sz w:val="26"/>
                <w:szCs w:val="26"/>
              </w:rPr>
              <w:t>ноябре 2018</w:t>
            </w:r>
            <w:r w:rsidRPr="00CE554F">
              <w:rPr>
                <w:rFonts w:ascii="Times New Roman" w:hAnsi="Times New Roman" w:cs="Times New Roman"/>
                <w:sz w:val="26"/>
                <w:szCs w:val="26"/>
              </w:rPr>
              <w:t xml:space="preserve"> года  специалистами детской поликлиники проведен ежегодный профилактический осмотр всех обучающихся образовательного учреждения. Всем детям определены группы здоровья и группы </w:t>
            </w:r>
            <w:proofErr w:type="spellStart"/>
            <w:r w:rsidR="00DA1B9A" w:rsidRPr="00CE554F">
              <w:rPr>
                <w:rFonts w:ascii="Times New Roman" w:hAnsi="Times New Roman" w:cs="Times New Roman"/>
                <w:sz w:val="26"/>
                <w:szCs w:val="26"/>
              </w:rPr>
              <w:t>оровья</w:t>
            </w:r>
            <w:proofErr w:type="spellEnd"/>
            <w:r w:rsidR="00DA1B9A" w:rsidRPr="00CE554F">
              <w:rPr>
                <w:rFonts w:ascii="Times New Roman" w:hAnsi="Times New Roman" w:cs="Times New Roman"/>
                <w:sz w:val="26"/>
                <w:szCs w:val="26"/>
              </w:rPr>
              <w:t xml:space="preserve"> и группы для </w:t>
            </w:r>
            <w:r w:rsidR="00DA1B9A" w:rsidRPr="00CE554F">
              <w:rPr>
                <w:rFonts w:ascii="Times New Roman" w:hAnsi="Times New Roman" w:cs="Times New Roman"/>
                <w:sz w:val="26"/>
                <w:szCs w:val="26"/>
              </w:rPr>
              <w:lastRenderedPageBreak/>
              <w:t>занятий физкультурой:</w:t>
            </w:r>
          </w:p>
          <w:tbl>
            <w:tblPr>
              <w:tblStyle w:val="a5"/>
              <w:tblW w:w="0" w:type="auto"/>
              <w:tblLayout w:type="fixed"/>
              <w:tblLook w:val="04A0" w:firstRow="1" w:lastRow="0" w:firstColumn="1" w:lastColumn="0" w:noHBand="0" w:noVBand="1"/>
            </w:tblPr>
            <w:tblGrid>
              <w:gridCol w:w="2711"/>
              <w:gridCol w:w="2712"/>
              <w:gridCol w:w="2712"/>
              <w:gridCol w:w="2712"/>
            </w:tblGrid>
            <w:tr w:rsidR="00743417" w:rsidRPr="00CE554F" w:rsidTr="00743417">
              <w:tc>
                <w:tcPr>
                  <w:tcW w:w="2711" w:type="dxa"/>
                </w:tcPr>
                <w:p w:rsidR="00743417" w:rsidRPr="009205E9" w:rsidRDefault="00743417" w:rsidP="007C6760">
                  <w:pPr>
                    <w:framePr w:hSpace="180" w:wrap="around" w:vAnchor="text" w:hAnchor="page" w:x="447" w:y="127"/>
                    <w:jc w:val="center"/>
                    <w:rPr>
                      <w:rFonts w:ascii="Times New Roman" w:hAnsi="Times New Roman" w:cs="Times New Roman"/>
                      <w:sz w:val="26"/>
                      <w:szCs w:val="26"/>
                    </w:rPr>
                  </w:pPr>
                </w:p>
              </w:tc>
              <w:tc>
                <w:tcPr>
                  <w:tcW w:w="2712" w:type="dxa"/>
                </w:tcPr>
                <w:p w:rsidR="00743417" w:rsidRPr="009205E9" w:rsidRDefault="00743417" w:rsidP="007C6760">
                  <w:pPr>
                    <w:framePr w:hSpace="180" w:wrap="around" w:vAnchor="text" w:hAnchor="page" w:x="447" w:y="127"/>
                    <w:jc w:val="center"/>
                    <w:rPr>
                      <w:rFonts w:ascii="Times New Roman" w:hAnsi="Times New Roman" w:cs="Times New Roman"/>
                      <w:sz w:val="26"/>
                      <w:szCs w:val="26"/>
                    </w:rPr>
                  </w:pPr>
                  <w:r>
                    <w:rPr>
                      <w:rFonts w:ascii="Times New Roman" w:hAnsi="Times New Roman" w:cs="Times New Roman"/>
                      <w:sz w:val="26"/>
                      <w:szCs w:val="26"/>
                    </w:rPr>
                    <w:t xml:space="preserve">2016 </w:t>
                  </w:r>
                  <w:r w:rsidRPr="009205E9">
                    <w:rPr>
                      <w:rFonts w:ascii="Times New Roman" w:hAnsi="Times New Roman" w:cs="Times New Roman"/>
                      <w:sz w:val="26"/>
                      <w:szCs w:val="26"/>
                    </w:rPr>
                    <w:t>год</w:t>
                  </w:r>
                </w:p>
              </w:tc>
              <w:tc>
                <w:tcPr>
                  <w:tcW w:w="2712" w:type="dxa"/>
                </w:tcPr>
                <w:p w:rsidR="00743417" w:rsidRPr="009205E9" w:rsidRDefault="00743417" w:rsidP="007C6760">
                  <w:pPr>
                    <w:framePr w:hSpace="180" w:wrap="around" w:vAnchor="text" w:hAnchor="page" w:x="447" w:y="127"/>
                    <w:jc w:val="center"/>
                    <w:rPr>
                      <w:rFonts w:ascii="Times New Roman" w:hAnsi="Times New Roman" w:cs="Times New Roman"/>
                      <w:sz w:val="26"/>
                      <w:szCs w:val="26"/>
                    </w:rPr>
                  </w:pPr>
                  <w:r>
                    <w:rPr>
                      <w:rFonts w:ascii="Times New Roman" w:hAnsi="Times New Roman" w:cs="Times New Roman"/>
                      <w:sz w:val="26"/>
                      <w:szCs w:val="26"/>
                    </w:rPr>
                    <w:t xml:space="preserve">2017 </w:t>
                  </w:r>
                  <w:r w:rsidRPr="009205E9">
                    <w:rPr>
                      <w:rFonts w:ascii="Times New Roman" w:hAnsi="Times New Roman" w:cs="Times New Roman"/>
                      <w:sz w:val="26"/>
                      <w:szCs w:val="26"/>
                    </w:rPr>
                    <w:t>год</w:t>
                  </w:r>
                </w:p>
              </w:tc>
              <w:tc>
                <w:tcPr>
                  <w:tcW w:w="2712" w:type="dxa"/>
                </w:tcPr>
                <w:p w:rsidR="00743417" w:rsidRPr="009205E9" w:rsidRDefault="00743417" w:rsidP="007C6760">
                  <w:pPr>
                    <w:framePr w:hSpace="180" w:wrap="around" w:vAnchor="text" w:hAnchor="page" w:x="447" w:y="127"/>
                    <w:jc w:val="center"/>
                    <w:rPr>
                      <w:rFonts w:ascii="Times New Roman" w:hAnsi="Times New Roman" w:cs="Times New Roman"/>
                      <w:sz w:val="26"/>
                      <w:szCs w:val="26"/>
                    </w:rPr>
                  </w:pPr>
                  <w:r>
                    <w:rPr>
                      <w:rFonts w:ascii="Times New Roman" w:hAnsi="Times New Roman" w:cs="Times New Roman"/>
                      <w:sz w:val="26"/>
                      <w:szCs w:val="26"/>
                    </w:rPr>
                    <w:t xml:space="preserve">2018 </w:t>
                  </w:r>
                  <w:r w:rsidRPr="009205E9">
                    <w:rPr>
                      <w:rFonts w:ascii="Times New Roman" w:hAnsi="Times New Roman" w:cs="Times New Roman"/>
                      <w:sz w:val="26"/>
                      <w:szCs w:val="26"/>
                    </w:rPr>
                    <w:t>год</w:t>
                  </w:r>
                </w:p>
              </w:tc>
            </w:tr>
            <w:tr w:rsidR="00743417" w:rsidRPr="00CE554F" w:rsidTr="00743417">
              <w:tc>
                <w:tcPr>
                  <w:tcW w:w="2711" w:type="dxa"/>
                </w:tcPr>
                <w:p w:rsidR="00743417" w:rsidRPr="009205E9" w:rsidRDefault="00743417" w:rsidP="007C6760">
                  <w:pPr>
                    <w:framePr w:hSpace="180" w:wrap="around" w:vAnchor="text" w:hAnchor="page" w:x="447" w:y="127"/>
                    <w:rPr>
                      <w:rFonts w:ascii="Times New Roman" w:hAnsi="Times New Roman" w:cs="Times New Roman"/>
                      <w:sz w:val="26"/>
                      <w:szCs w:val="26"/>
                    </w:rPr>
                  </w:pPr>
                  <w:r w:rsidRPr="009205E9">
                    <w:rPr>
                      <w:rFonts w:ascii="Times New Roman" w:hAnsi="Times New Roman" w:cs="Times New Roman"/>
                      <w:sz w:val="26"/>
                      <w:szCs w:val="26"/>
                    </w:rPr>
                    <w:t>число обучающихся</w:t>
                  </w:r>
                  <w:r>
                    <w:rPr>
                      <w:rFonts w:ascii="Times New Roman" w:hAnsi="Times New Roman" w:cs="Times New Roman"/>
                      <w:sz w:val="26"/>
                      <w:szCs w:val="26"/>
                    </w:rPr>
                    <w:t xml:space="preserve"> без д/о</w:t>
                  </w:r>
                </w:p>
              </w:tc>
              <w:tc>
                <w:tcPr>
                  <w:tcW w:w="2712" w:type="dxa"/>
                </w:tcPr>
                <w:p w:rsidR="00743417" w:rsidRPr="009205E9" w:rsidRDefault="00743417" w:rsidP="007C6760">
                  <w:pPr>
                    <w:framePr w:hSpace="180" w:wrap="around" w:vAnchor="text" w:hAnchor="page" w:x="447" w:y="127"/>
                    <w:jc w:val="center"/>
                    <w:rPr>
                      <w:rFonts w:ascii="Times New Roman" w:hAnsi="Times New Roman" w:cs="Times New Roman"/>
                      <w:sz w:val="26"/>
                      <w:szCs w:val="26"/>
                    </w:rPr>
                  </w:pPr>
                  <w:r>
                    <w:rPr>
                      <w:rFonts w:ascii="Times New Roman" w:hAnsi="Times New Roman" w:cs="Times New Roman"/>
                      <w:sz w:val="26"/>
                      <w:szCs w:val="26"/>
                    </w:rPr>
                    <w:t>94</w:t>
                  </w:r>
                </w:p>
              </w:tc>
              <w:tc>
                <w:tcPr>
                  <w:tcW w:w="2712" w:type="dxa"/>
                </w:tcPr>
                <w:p w:rsidR="00743417" w:rsidRPr="009205E9" w:rsidRDefault="00743417" w:rsidP="007C6760">
                  <w:pPr>
                    <w:framePr w:hSpace="180" w:wrap="around" w:vAnchor="text" w:hAnchor="page" w:x="447" w:y="127"/>
                    <w:jc w:val="center"/>
                    <w:rPr>
                      <w:rFonts w:ascii="Times New Roman" w:hAnsi="Times New Roman" w:cs="Times New Roman"/>
                      <w:color w:val="FF0000"/>
                      <w:sz w:val="26"/>
                      <w:szCs w:val="26"/>
                    </w:rPr>
                  </w:pPr>
                  <w:r w:rsidRPr="009205E9">
                    <w:rPr>
                      <w:rFonts w:ascii="Times New Roman" w:hAnsi="Times New Roman" w:cs="Times New Roman"/>
                      <w:color w:val="000000" w:themeColor="text1"/>
                      <w:sz w:val="26"/>
                      <w:szCs w:val="26"/>
                    </w:rPr>
                    <w:t>99</w:t>
                  </w:r>
                </w:p>
              </w:tc>
              <w:tc>
                <w:tcPr>
                  <w:tcW w:w="2712" w:type="dxa"/>
                </w:tcPr>
                <w:p w:rsidR="00743417" w:rsidRPr="009205E9" w:rsidRDefault="00743417" w:rsidP="007C6760">
                  <w:pPr>
                    <w:framePr w:hSpace="180" w:wrap="around" w:vAnchor="text" w:hAnchor="page" w:x="447" w:y="127"/>
                    <w:jc w:val="center"/>
                    <w:rPr>
                      <w:rFonts w:ascii="Times New Roman" w:hAnsi="Times New Roman" w:cs="Times New Roman"/>
                      <w:sz w:val="26"/>
                      <w:szCs w:val="26"/>
                    </w:rPr>
                  </w:pPr>
                  <w:r>
                    <w:rPr>
                      <w:rFonts w:ascii="Times New Roman" w:hAnsi="Times New Roman" w:cs="Times New Roman"/>
                      <w:sz w:val="26"/>
                      <w:szCs w:val="26"/>
                    </w:rPr>
                    <w:t>82</w:t>
                  </w:r>
                </w:p>
              </w:tc>
            </w:tr>
            <w:tr w:rsidR="00743417" w:rsidRPr="00CE554F" w:rsidTr="00743417">
              <w:trPr>
                <w:trHeight w:val="184"/>
              </w:trPr>
              <w:tc>
                <w:tcPr>
                  <w:tcW w:w="2711" w:type="dxa"/>
                </w:tcPr>
                <w:p w:rsidR="00743417" w:rsidRPr="009205E9" w:rsidRDefault="00743417" w:rsidP="007C6760">
                  <w:pPr>
                    <w:framePr w:hSpace="180" w:wrap="around" w:vAnchor="text" w:hAnchor="page" w:x="447" w:y="127"/>
                    <w:jc w:val="both"/>
                    <w:rPr>
                      <w:rFonts w:ascii="Times New Roman" w:hAnsi="Times New Roman" w:cs="Times New Roman"/>
                      <w:sz w:val="26"/>
                      <w:szCs w:val="26"/>
                    </w:rPr>
                  </w:pPr>
                  <w:r w:rsidRPr="009205E9">
                    <w:rPr>
                      <w:rFonts w:ascii="Times New Roman" w:hAnsi="Times New Roman" w:cs="Times New Roman"/>
                      <w:sz w:val="26"/>
                      <w:szCs w:val="26"/>
                    </w:rPr>
                    <w:t xml:space="preserve">основная                                      </w:t>
                  </w:r>
                </w:p>
              </w:tc>
              <w:tc>
                <w:tcPr>
                  <w:tcW w:w="2712" w:type="dxa"/>
                </w:tcPr>
                <w:p w:rsidR="00743417" w:rsidRPr="009205E9" w:rsidRDefault="00743417" w:rsidP="007C6760">
                  <w:pPr>
                    <w:framePr w:hSpace="180" w:wrap="around" w:vAnchor="text" w:hAnchor="page" w:x="447" w:y="127"/>
                    <w:jc w:val="center"/>
                    <w:rPr>
                      <w:rFonts w:ascii="Times New Roman" w:hAnsi="Times New Roman" w:cs="Times New Roman"/>
                      <w:sz w:val="26"/>
                      <w:szCs w:val="26"/>
                    </w:rPr>
                  </w:pPr>
                  <w:r>
                    <w:rPr>
                      <w:rFonts w:ascii="Times New Roman" w:hAnsi="Times New Roman" w:cs="Times New Roman"/>
                      <w:sz w:val="26"/>
                      <w:szCs w:val="26"/>
                    </w:rPr>
                    <w:t>35</w:t>
                  </w:r>
                </w:p>
              </w:tc>
              <w:tc>
                <w:tcPr>
                  <w:tcW w:w="2712" w:type="dxa"/>
                </w:tcPr>
                <w:p w:rsidR="00743417" w:rsidRPr="009205E9" w:rsidRDefault="00743417" w:rsidP="007C6760">
                  <w:pPr>
                    <w:framePr w:hSpace="180" w:wrap="around" w:vAnchor="text" w:hAnchor="page" w:x="447" w:y="127"/>
                    <w:jc w:val="center"/>
                    <w:rPr>
                      <w:rFonts w:ascii="Times New Roman" w:hAnsi="Times New Roman" w:cs="Times New Roman"/>
                      <w:sz w:val="26"/>
                      <w:szCs w:val="26"/>
                    </w:rPr>
                  </w:pPr>
                  <w:r>
                    <w:rPr>
                      <w:rFonts w:ascii="Times New Roman" w:hAnsi="Times New Roman" w:cs="Times New Roman"/>
                      <w:sz w:val="26"/>
                      <w:szCs w:val="26"/>
                    </w:rPr>
                    <w:t>58</w:t>
                  </w:r>
                </w:p>
              </w:tc>
              <w:tc>
                <w:tcPr>
                  <w:tcW w:w="2712" w:type="dxa"/>
                </w:tcPr>
                <w:p w:rsidR="00743417" w:rsidRPr="009205E9" w:rsidRDefault="00743417" w:rsidP="007C6760">
                  <w:pPr>
                    <w:framePr w:hSpace="180" w:wrap="around" w:vAnchor="text" w:hAnchor="page" w:x="447" w:y="127"/>
                    <w:jc w:val="center"/>
                    <w:rPr>
                      <w:rFonts w:ascii="Times New Roman" w:hAnsi="Times New Roman" w:cs="Times New Roman"/>
                      <w:sz w:val="26"/>
                      <w:szCs w:val="26"/>
                    </w:rPr>
                  </w:pPr>
                  <w:r>
                    <w:rPr>
                      <w:rFonts w:ascii="Times New Roman" w:hAnsi="Times New Roman" w:cs="Times New Roman"/>
                      <w:sz w:val="26"/>
                      <w:szCs w:val="26"/>
                    </w:rPr>
                    <w:t>30</w:t>
                  </w:r>
                </w:p>
              </w:tc>
            </w:tr>
            <w:tr w:rsidR="00743417" w:rsidRPr="00CE554F" w:rsidTr="00743417">
              <w:tc>
                <w:tcPr>
                  <w:tcW w:w="2711" w:type="dxa"/>
                </w:tcPr>
                <w:p w:rsidR="00743417" w:rsidRPr="009205E9" w:rsidRDefault="00743417" w:rsidP="007C6760">
                  <w:pPr>
                    <w:framePr w:hSpace="180" w:wrap="around" w:vAnchor="text" w:hAnchor="page" w:x="447" w:y="127"/>
                    <w:jc w:val="both"/>
                    <w:rPr>
                      <w:rFonts w:ascii="Times New Roman" w:hAnsi="Times New Roman" w:cs="Times New Roman"/>
                      <w:sz w:val="26"/>
                      <w:szCs w:val="26"/>
                    </w:rPr>
                  </w:pPr>
                  <w:r w:rsidRPr="009205E9">
                    <w:rPr>
                      <w:rFonts w:ascii="Times New Roman" w:hAnsi="Times New Roman" w:cs="Times New Roman"/>
                      <w:sz w:val="26"/>
                      <w:szCs w:val="26"/>
                    </w:rPr>
                    <w:t xml:space="preserve">подготовительная                                        </w:t>
                  </w:r>
                </w:p>
              </w:tc>
              <w:tc>
                <w:tcPr>
                  <w:tcW w:w="2712" w:type="dxa"/>
                </w:tcPr>
                <w:p w:rsidR="00743417" w:rsidRPr="009205E9" w:rsidRDefault="00743417" w:rsidP="007C6760">
                  <w:pPr>
                    <w:framePr w:hSpace="180" w:wrap="around" w:vAnchor="text" w:hAnchor="page" w:x="447" w:y="127"/>
                    <w:jc w:val="center"/>
                    <w:rPr>
                      <w:rFonts w:ascii="Times New Roman" w:hAnsi="Times New Roman" w:cs="Times New Roman"/>
                      <w:sz w:val="26"/>
                      <w:szCs w:val="26"/>
                    </w:rPr>
                  </w:pPr>
                  <w:r>
                    <w:rPr>
                      <w:rFonts w:ascii="Times New Roman" w:hAnsi="Times New Roman" w:cs="Times New Roman"/>
                      <w:sz w:val="26"/>
                      <w:szCs w:val="26"/>
                    </w:rPr>
                    <w:t>42</w:t>
                  </w:r>
                </w:p>
              </w:tc>
              <w:tc>
                <w:tcPr>
                  <w:tcW w:w="2712" w:type="dxa"/>
                </w:tcPr>
                <w:p w:rsidR="00743417" w:rsidRPr="009205E9" w:rsidRDefault="00743417" w:rsidP="007C6760">
                  <w:pPr>
                    <w:framePr w:hSpace="180" w:wrap="around" w:vAnchor="text" w:hAnchor="page" w:x="447" w:y="127"/>
                    <w:jc w:val="center"/>
                    <w:rPr>
                      <w:rFonts w:ascii="Times New Roman" w:hAnsi="Times New Roman" w:cs="Times New Roman"/>
                      <w:sz w:val="26"/>
                      <w:szCs w:val="26"/>
                    </w:rPr>
                  </w:pPr>
                  <w:r>
                    <w:rPr>
                      <w:rFonts w:ascii="Times New Roman" w:hAnsi="Times New Roman" w:cs="Times New Roman"/>
                      <w:sz w:val="26"/>
                      <w:szCs w:val="26"/>
                    </w:rPr>
                    <w:t>23</w:t>
                  </w:r>
                </w:p>
              </w:tc>
              <w:tc>
                <w:tcPr>
                  <w:tcW w:w="2712" w:type="dxa"/>
                </w:tcPr>
                <w:p w:rsidR="00743417" w:rsidRPr="009205E9" w:rsidRDefault="00743417" w:rsidP="007C6760">
                  <w:pPr>
                    <w:framePr w:hSpace="180" w:wrap="around" w:vAnchor="text" w:hAnchor="page" w:x="447" w:y="127"/>
                    <w:jc w:val="center"/>
                    <w:rPr>
                      <w:rFonts w:ascii="Times New Roman" w:hAnsi="Times New Roman" w:cs="Times New Roman"/>
                      <w:sz w:val="26"/>
                      <w:szCs w:val="26"/>
                    </w:rPr>
                  </w:pPr>
                  <w:r>
                    <w:rPr>
                      <w:rFonts w:ascii="Times New Roman" w:hAnsi="Times New Roman" w:cs="Times New Roman"/>
                      <w:sz w:val="26"/>
                      <w:szCs w:val="26"/>
                    </w:rPr>
                    <w:t>43</w:t>
                  </w:r>
                </w:p>
              </w:tc>
            </w:tr>
            <w:tr w:rsidR="00743417" w:rsidRPr="00CE554F" w:rsidTr="00743417">
              <w:tc>
                <w:tcPr>
                  <w:tcW w:w="2711" w:type="dxa"/>
                </w:tcPr>
                <w:p w:rsidR="00743417" w:rsidRPr="009205E9" w:rsidRDefault="00743417" w:rsidP="007C6760">
                  <w:pPr>
                    <w:framePr w:hSpace="180" w:wrap="around" w:vAnchor="text" w:hAnchor="page" w:x="447" w:y="127"/>
                    <w:jc w:val="both"/>
                    <w:rPr>
                      <w:rFonts w:ascii="Times New Roman" w:hAnsi="Times New Roman" w:cs="Times New Roman"/>
                      <w:sz w:val="26"/>
                      <w:szCs w:val="26"/>
                    </w:rPr>
                  </w:pPr>
                  <w:r w:rsidRPr="009205E9">
                    <w:rPr>
                      <w:rFonts w:ascii="Times New Roman" w:hAnsi="Times New Roman" w:cs="Times New Roman"/>
                      <w:sz w:val="26"/>
                      <w:szCs w:val="26"/>
                    </w:rPr>
                    <w:t>специальная</w:t>
                  </w:r>
                </w:p>
              </w:tc>
              <w:tc>
                <w:tcPr>
                  <w:tcW w:w="2712" w:type="dxa"/>
                </w:tcPr>
                <w:p w:rsidR="00743417" w:rsidRPr="009205E9" w:rsidRDefault="00743417" w:rsidP="007C6760">
                  <w:pPr>
                    <w:framePr w:hSpace="180" w:wrap="around" w:vAnchor="text" w:hAnchor="page" w:x="447" w:y="127"/>
                    <w:jc w:val="center"/>
                    <w:rPr>
                      <w:rFonts w:ascii="Times New Roman" w:hAnsi="Times New Roman" w:cs="Times New Roman"/>
                      <w:sz w:val="26"/>
                      <w:szCs w:val="26"/>
                    </w:rPr>
                  </w:pPr>
                  <w:r>
                    <w:rPr>
                      <w:rFonts w:ascii="Times New Roman" w:hAnsi="Times New Roman" w:cs="Times New Roman"/>
                      <w:sz w:val="26"/>
                      <w:szCs w:val="26"/>
                    </w:rPr>
                    <w:t>17</w:t>
                  </w:r>
                </w:p>
              </w:tc>
              <w:tc>
                <w:tcPr>
                  <w:tcW w:w="2712" w:type="dxa"/>
                </w:tcPr>
                <w:p w:rsidR="00743417" w:rsidRPr="009205E9" w:rsidRDefault="00743417" w:rsidP="007C6760">
                  <w:pPr>
                    <w:framePr w:hSpace="180" w:wrap="around" w:vAnchor="text" w:hAnchor="page" w:x="447" w:y="127"/>
                    <w:jc w:val="center"/>
                    <w:rPr>
                      <w:rFonts w:ascii="Times New Roman" w:hAnsi="Times New Roman" w:cs="Times New Roman"/>
                      <w:sz w:val="26"/>
                      <w:szCs w:val="26"/>
                    </w:rPr>
                  </w:pPr>
                  <w:r>
                    <w:rPr>
                      <w:rFonts w:ascii="Times New Roman" w:hAnsi="Times New Roman" w:cs="Times New Roman"/>
                      <w:sz w:val="26"/>
                      <w:szCs w:val="26"/>
                    </w:rPr>
                    <w:t>18</w:t>
                  </w:r>
                </w:p>
              </w:tc>
              <w:tc>
                <w:tcPr>
                  <w:tcW w:w="2712" w:type="dxa"/>
                </w:tcPr>
                <w:p w:rsidR="00743417" w:rsidRPr="009205E9" w:rsidRDefault="00743417" w:rsidP="007C6760">
                  <w:pPr>
                    <w:framePr w:hSpace="180" w:wrap="around" w:vAnchor="text" w:hAnchor="page" w:x="447" w:y="127"/>
                    <w:jc w:val="center"/>
                    <w:rPr>
                      <w:rFonts w:ascii="Times New Roman" w:hAnsi="Times New Roman" w:cs="Times New Roman"/>
                      <w:sz w:val="26"/>
                      <w:szCs w:val="26"/>
                    </w:rPr>
                  </w:pPr>
                  <w:r>
                    <w:rPr>
                      <w:rFonts w:ascii="Times New Roman" w:hAnsi="Times New Roman" w:cs="Times New Roman"/>
                      <w:sz w:val="26"/>
                      <w:szCs w:val="26"/>
                    </w:rPr>
                    <w:t>6</w:t>
                  </w:r>
                </w:p>
              </w:tc>
            </w:tr>
            <w:tr w:rsidR="00743417" w:rsidRPr="00CE554F" w:rsidTr="00743417">
              <w:tc>
                <w:tcPr>
                  <w:tcW w:w="2711" w:type="dxa"/>
                </w:tcPr>
                <w:p w:rsidR="00743417" w:rsidRPr="009205E9" w:rsidRDefault="00743417" w:rsidP="007C6760">
                  <w:pPr>
                    <w:framePr w:hSpace="180" w:wrap="around" w:vAnchor="text" w:hAnchor="page" w:x="447" w:y="127"/>
                    <w:jc w:val="both"/>
                    <w:rPr>
                      <w:rFonts w:ascii="Times New Roman" w:hAnsi="Times New Roman" w:cs="Times New Roman"/>
                      <w:sz w:val="26"/>
                      <w:szCs w:val="26"/>
                    </w:rPr>
                  </w:pPr>
                  <w:r w:rsidRPr="009205E9">
                    <w:rPr>
                      <w:rFonts w:ascii="Times New Roman" w:hAnsi="Times New Roman" w:cs="Times New Roman"/>
                      <w:sz w:val="26"/>
                      <w:szCs w:val="26"/>
                    </w:rPr>
                    <w:t xml:space="preserve">ЛФК                                      </w:t>
                  </w:r>
                </w:p>
              </w:tc>
              <w:tc>
                <w:tcPr>
                  <w:tcW w:w="2712" w:type="dxa"/>
                </w:tcPr>
                <w:p w:rsidR="00743417" w:rsidRPr="009205E9" w:rsidRDefault="00743417" w:rsidP="007C6760">
                  <w:pPr>
                    <w:framePr w:hSpace="180" w:wrap="around" w:vAnchor="text" w:hAnchor="page" w:x="447" w:y="127"/>
                    <w:jc w:val="center"/>
                    <w:rPr>
                      <w:rFonts w:ascii="Times New Roman" w:hAnsi="Times New Roman" w:cs="Times New Roman"/>
                      <w:sz w:val="26"/>
                      <w:szCs w:val="26"/>
                    </w:rPr>
                  </w:pPr>
                  <w:r w:rsidRPr="009205E9">
                    <w:rPr>
                      <w:rFonts w:ascii="Times New Roman" w:hAnsi="Times New Roman" w:cs="Times New Roman"/>
                      <w:sz w:val="26"/>
                      <w:szCs w:val="26"/>
                    </w:rPr>
                    <w:t>-</w:t>
                  </w:r>
                </w:p>
              </w:tc>
              <w:tc>
                <w:tcPr>
                  <w:tcW w:w="2712" w:type="dxa"/>
                </w:tcPr>
                <w:p w:rsidR="00743417" w:rsidRPr="009205E9" w:rsidRDefault="00743417" w:rsidP="007C6760">
                  <w:pPr>
                    <w:framePr w:hSpace="180" w:wrap="around" w:vAnchor="text" w:hAnchor="page" w:x="447" w:y="127"/>
                    <w:jc w:val="center"/>
                    <w:rPr>
                      <w:rFonts w:ascii="Times New Roman" w:hAnsi="Times New Roman" w:cs="Times New Roman"/>
                      <w:sz w:val="26"/>
                      <w:szCs w:val="26"/>
                    </w:rPr>
                  </w:pPr>
                  <w:r w:rsidRPr="009205E9">
                    <w:rPr>
                      <w:rFonts w:ascii="Times New Roman" w:hAnsi="Times New Roman" w:cs="Times New Roman"/>
                      <w:sz w:val="26"/>
                      <w:szCs w:val="26"/>
                    </w:rPr>
                    <w:t>-</w:t>
                  </w:r>
                </w:p>
              </w:tc>
              <w:tc>
                <w:tcPr>
                  <w:tcW w:w="2712" w:type="dxa"/>
                </w:tcPr>
                <w:p w:rsidR="00743417" w:rsidRPr="009205E9" w:rsidRDefault="00743417" w:rsidP="007C6760">
                  <w:pPr>
                    <w:framePr w:hSpace="180" w:wrap="around" w:vAnchor="text" w:hAnchor="page" w:x="447" w:y="127"/>
                    <w:jc w:val="center"/>
                    <w:rPr>
                      <w:rFonts w:ascii="Times New Roman" w:hAnsi="Times New Roman" w:cs="Times New Roman"/>
                      <w:sz w:val="26"/>
                      <w:szCs w:val="26"/>
                    </w:rPr>
                  </w:pPr>
                  <w:r w:rsidRPr="009205E9">
                    <w:rPr>
                      <w:rFonts w:ascii="Times New Roman" w:hAnsi="Times New Roman" w:cs="Times New Roman"/>
                      <w:sz w:val="26"/>
                      <w:szCs w:val="26"/>
                    </w:rPr>
                    <w:t>3</w:t>
                  </w:r>
                </w:p>
              </w:tc>
            </w:tr>
          </w:tbl>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w:t>
            </w:r>
          </w:p>
          <w:p w:rsidR="00743417" w:rsidRPr="00CE554F" w:rsidRDefault="00DA1B9A" w:rsidP="00743417">
            <w:pPr>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sidRPr="00CE554F">
              <w:rPr>
                <w:rFonts w:ascii="Times New Roman" w:hAnsi="Times New Roman" w:cs="Times New Roman"/>
                <w:sz w:val="26"/>
                <w:szCs w:val="26"/>
              </w:rPr>
              <w:tab/>
            </w:r>
            <w:r w:rsidR="00743417" w:rsidRPr="00CE554F">
              <w:rPr>
                <w:rFonts w:ascii="Times New Roman" w:hAnsi="Times New Roman" w:cs="Times New Roman"/>
                <w:sz w:val="26"/>
                <w:szCs w:val="26"/>
              </w:rPr>
              <w:t xml:space="preserve"> Занятия в подготовительной и специальной группах проводятся по </w:t>
            </w:r>
            <w:proofErr w:type="gramStart"/>
            <w:r w:rsidR="00743417" w:rsidRPr="00CE554F">
              <w:rPr>
                <w:rFonts w:ascii="Times New Roman" w:hAnsi="Times New Roman" w:cs="Times New Roman"/>
                <w:sz w:val="26"/>
                <w:szCs w:val="26"/>
              </w:rPr>
              <w:t>индивидуальной  программе</w:t>
            </w:r>
            <w:proofErr w:type="gramEnd"/>
            <w:r w:rsidR="00743417" w:rsidRPr="00CE554F">
              <w:rPr>
                <w:rFonts w:ascii="Times New Roman" w:hAnsi="Times New Roman" w:cs="Times New Roman"/>
                <w:sz w:val="26"/>
                <w:szCs w:val="26"/>
              </w:rPr>
              <w:t xml:space="preserve">.  Обучающиеся 1-4 и 9 класс занимаются ЛФК. Фельдшер школы  ежемесячно посещает  уроки физ. культуры  высчитывая моторную плотность урока. </w:t>
            </w:r>
          </w:p>
          <w:p w:rsidR="00743417" w:rsidRPr="00CE554F" w:rsidRDefault="00743417" w:rsidP="00743417">
            <w:pPr>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sidRPr="00CE554F">
              <w:rPr>
                <w:rFonts w:ascii="Times New Roman" w:hAnsi="Times New Roman" w:cs="Times New Roman"/>
                <w:sz w:val="26"/>
                <w:szCs w:val="26"/>
              </w:rPr>
              <w:tab/>
              <w:t xml:space="preserve"> В </w:t>
            </w:r>
            <w:r>
              <w:rPr>
                <w:rFonts w:ascii="Times New Roman" w:hAnsi="Times New Roman" w:cs="Times New Roman"/>
                <w:sz w:val="26"/>
                <w:szCs w:val="26"/>
              </w:rPr>
              <w:t>ноябре 2018</w:t>
            </w:r>
            <w:r w:rsidRPr="00CE554F">
              <w:rPr>
                <w:rFonts w:ascii="Times New Roman" w:hAnsi="Times New Roman" w:cs="Times New Roman"/>
                <w:sz w:val="26"/>
                <w:szCs w:val="26"/>
              </w:rPr>
              <w:t xml:space="preserve"> года  специалистами детской поликлиники проведен ежегодный профилактический осмотр всех обучающихся образовательного учреждения. Всем детям определены группы здоровья и группы занятия физической культурой.</w:t>
            </w:r>
          </w:p>
          <w:p w:rsidR="00743417" w:rsidRPr="00CE554F" w:rsidRDefault="00743417" w:rsidP="00743417">
            <w:pPr>
              <w:jc w:val="both"/>
              <w:rPr>
                <w:rFonts w:ascii="Times New Roman" w:hAnsi="Times New Roman" w:cs="Times New Roman"/>
                <w:sz w:val="26"/>
                <w:szCs w:val="26"/>
              </w:rPr>
            </w:pPr>
            <w:r w:rsidRPr="00CE554F">
              <w:rPr>
                <w:rFonts w:ascii="Times New Roman" w:hAnsi="Times New Roman" w:cs="Times New Roman"/>
                <w:sz w:val="26"/>
                <w:szCs w:val="26"/>
              </w:rPr>
              <w:t xml:space="preserve">  Флюорографическое обследование прошли все обучающиеся старше 15лет.</w:t>
            </w:r>
          </w:p>
          <w:p w:rsidR="00743417" w:rsidRPr="00CE554F" w:rsidRDefault="00743417" w:rsidP="00743417">
            <w:pPr>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sidRPr="00CE554F">
              <w:rPr>
                <w:rFonts w:ascii="Times New Roman" w:hAnsi="Times New Roman" w:cs="Times New Roman"/>
                <w:sz w:val="26"/>
                <w:szCs w:val="26"/>
              </w:rPr>
              <w:tab/>
              <w:t xml:space="preserve">  План по туберкулин диагностике выполнен на 100 %, дети,   имеющие медицинские  отводы прошли рентгенографию легких.</w:t>
            </w:r>
          </w:p>
          <w:p w:rsidR="00743417" w:rsidRPr="005774E0" w:rsidRDefault="00743417" w:rsidP="00743417">
            <w:pPr>
              <w:ind w:firstLine="708"/>
              <w:jc w:val="both"/>
              <w:rPr>
                <w:rFonts w:ascii="Times New Roman" w:hAnsi="Times New Roman" w:cs="Times New Roman"/>
                <w:sz w:val="26"/>
                <w:szCs w:val="26"/>
              </w:rPr>
            </w:pPr>
            <w:r w:rsidRPr="00CE554F">
              <w:rPr>
                <w:rFonts w:ascii="Times New Roman" w:hAnsi="Times New Roman" w:cs="Times New Roman"/>
                <w:sz w:val="26"/>
                <w:szCs w:val="26"/>
              </w:rPr>
              <w:t xml:space="preserve">  План профилактических прививок выполнен на  100 %, у четверых  детей оформлены длительные медицинские  отводы. Проведена иммунизация</w:t>
            </w:r>
            <w:r w:rsidRPr="005774E0">
              <w:rPr>
                <w:rFonts w:ascii="Times New Roman" w:hAnsi="Times New Roman" w:cs="Times New Roman"/>
                <w:sz w:val="26"/>
                <w:szCs w:val="26"/>
              </w:rPr>
              <w:t xml:space="preserve">:  АДС – </w:t>
            </w:r>
            <w:r>
              <w:rPr>
                <w:rFonts w:ascii="Times New Roman" w:hAnsi="Times New Roman" w:cs="Times New Roman"/>
                <w:sz w:val="26"/>
                <w:szCs w:val="26"/>
              </w:rPr>
              <w:t>22</w:t>
            </w:r>
            <w:r w:rsidRPr="005774E0">
              <w:rPr>
                <w:rFonts w:ascii="Times New Roman" w:hAnsi="Times New Roman" w:cs="Times New Roman"/>
                <w:sz w:val="26"/>
                <w:szCs w:val="26"/>
              </w:rPr>
              <w:t xml:space="preserve">,  полиомиелит- </w:t>
            </w:r>
            <w:r>
              <w:rPr>
                <w:rFonts w:ascii="Times New Roman" w:hAnsi="Times New Roman" w:cs="Times New Roman"/>
                <w:sz w:val="26"/>
                <w:szCs w:val="26"/>
              </w:rPr>
              <w:t>18</w:t>
            </w:r>
            <w:r w:rsidRPr="005774E0">
              <w:rPr>
                <w:rFonts w:ascii="Times New Roman" w:hAnsi="Times New Roman" w:cs="Times New Roman"/>
                <w:sz w:val="26"/>
                <w:szCs w:val="26"/>
              </w:rPr>
              <w:t>, ВЛКЭ –</w:t>
            </w:r>
            <w:r>
              <w:rPr>
                <w:rFonts w:ascii="Times New Roman" w:hAnsi="Times New Roman" w:cs="Times New Roman"/>
                <w:sz w:val="26"/>
                <w:szCs w:val="26"/>
              </w:rPr>
              <w:t>15</w:t>
            </w:r>
            <w:r w:rsidRPr="005774E0">
              <w:rPr>
                <w:rFonts w:ascii="Times New Roman" w:hAnsi="Times New Roman" w:cs="Times New Roman"/>
                <w:sz w:val="26"/>
                <w:szCs w:val="26"/>
              </w:rPr>
              <w:t>,  грипп-</w:t>
            </w:r>
            <w:r>
              <w:rPr>
                <w:rFonts w:ascii="Times New Roman" w:hAnsi="Times New Roman" w:cs="Times New Roman"/>
                <w:sz w:val="26"/>
                <w:szCs w:val="26"/>
              </w:rPr>
              <w:t>60</w:t>
            </w:r>
            <w:r w:rsidRPr="005774E0">
              <w:rPr>
                <w:rFonts w:ascii="Times New Roman" w:hAnsi="Times New Roman" w:cs="Times New Roman"/>
                <w:sz w:val="26"/>
                <w:szCs w:val="26"/>
              </w:rPr>
              <w:t xml:space="preserve">. Против гриппа привито </w:t>
            </w:r>
            <w:r>
              <w:rPr>
                <w:rFonts w:ascii="Times New Roman" w:hAnsi="Times New Roman" w:cs="Times New Roman"/>
                <w:sz w:val="26"/>
                <w:szCs w:val="26"/>
              </w:rPr>
              <w:t>60</w:t>
            </w:r>
            <w:r w:rsidRPr="005774E0">
              <w:rPr>
                <w:rFonts w:ascii="Times New Roman" w:hAnsi="Times New Roman" w:cs="Times New Roman"/>
                <w:sz w:val="26"/>
                <w:szCs w:val="26"/>
              </w:rPr>
              <w:t xml:space="preserve">  человек, что составляет 7</w:t>
            </w:r>
            <w:r>
              <w:rPr>
                <w:rFonts w:ascii="Times New Roman" w:hAnsi="Times New Roman" w:cs="Times New Roman"/>
                <w:sz w:val="26"/>
                <w:szCs w:val="26"/>
              </w:rPr>
              <w:t>3</w:t>
            </w:r>
            <w:r w:rsidRPr="005774E0">
              <w:rPr>
                <w:rFonts w:ascii="Times New Roman" w:hAnsi="Times New Roman" w:cs="Times New Roman"/>
                <w:sz w:val="26"/>
                <w:szCs w:val="26"/>
              </w:rPr>
              <w:t xml:space="preserve"> %, т.к. у 4  обучающихся длительные медицинские  отводы и у 12 обучающихся  отказы родителей и 6 обучающихся временные медицинские отводы.</w:t>
            </w:r>
          </w:p>
          <w:p w:rsidR="00743417" w:rsidRPr="005774E0" w:rsidRDefault="00743417" w:rsidP="00743417">
            <w:pPr>
              <w:jc w:val="both"/>
              <w:rPr>
                <w:rFonts w:ascii="Times New Roman" w:hAnsi="Times New Roman" w:cs="Times New Roman"/>
                <w:sz w:val="26"/>
                <w:szCs w:val="26"/>
              </w:rPr>
            </w:pPr>
            <w:r w:rsidRPr="005774E0">
              <w:rPr>
                <w:rFonts w:ascii="Times New Roman" w:hAnsi="Times New Roman" w:cs="Times New Roman"/>
                <w:sz w:val="26"/>
                <w:szCs w:val="26"/>
              </w:rPr>
              <w:t xml:space="preserve">  </w:t>
            </w:r>
            <w:r w:rsidRPr="005774E0">
              <w:rPr>
                <w:rFonts w:ascii="Times New Roman" w:hAnsi="Times New Roman" w:cs="Times New Roman"/>
                <w:sz w:val="26"/>
                <w:szCs w:val="26"/>
              </w:rPr>
              <w:tab/>
            </w:r>
            <w:r>
              <w:rPr>
                <w:rFonts w:ascii="Times New Roman" w:hAnsi="Times New Roman" w:cs="Times New Roman"/>
                <w:sz w:val="26"/>
                <w:szCs w:val="26"/>
              </w:rPr>
              <w:t>З</w:t>
            </w:r>
            <w:r w:rsidRPr="005774E0">
              <w:rPr>
                <w:rFonts w:ascii="Times New Roman" w:hAnsi="Times New Roman" w:cs="Times New Roman"/>
                <w:sz w:val="26"/>
                <w:szCs w:val="26"/>
              </w:rPr>
              <w:t xml:space="preserve">а учебный год зарегистрировано </w:t>
            </w:r>
            <w:r>
              <w:rPr>
                <w:rFonts w:ascii="Times New Roman" w:hAnsi="Times New Roman" w:cs="Times New Roman"/>
                <w:sz w:val="26"/>
                <w:szCs w:val="26"/>
              </w:rPr>
              <w:t>5</w:t>
            </w:r>
            <w:r w:rsidRPr="005774E0">
              <w:rPr>
                <w:rFonts w:ascii="Times New Roman" w:hAnsi="Times New Roman" w:cs="Times New Roman"/>
                <w:sz w:val="26"/>
                <w:szCs w:val="26"/>
              </w:rPr>
              <w:t xml:space="preserve">  травмы. Из них </w:t>
            </w:r>
            <w:r>
              <w:rPr>
                <w:rFonts w:ascii="Times New Roman" w:hAnsi="Times New Roman" w:cs="Times New Roman"/>
                <w:sz w:val="26"/>
                <w:szCs w:val="26"/>
              </w:rPr>
              <w:t>4</w:t>
            </w:r>
            <w:r w:rsidRPr="005774E0">
              <w:rPr>
                <w:rFonts w:ascii="Times New Roman" w:hAnsi="Times New Roman" w:cs="Times New Roman"/>
                <w:sz w:val="26"/>
                <w:szCs w:val="26"/>
              </w:rPr>
              <w:t xml:space="preserve">  ушиба, 1 перелом.</w:t>
            </w:r>
          </w:p>
          <w:p w:rsidR="00743417" w:rsidRDefault="00743417" w:rsidP="00743417">
            <w:pPr>
              <w:jc w:val="both"/>
              <w:rPr>
                <w:rFonts w:ascii="Times New Roman" w:hAnsi="Times New Roman" w:cs="Times New Roman"/>
                <w:sz w:val="26"/>
                <w:szCs w:val="26"/>
              </w:rPr>
            </w:pPr>
            <w:r w:rsidRPr="005774E0">
              <w:rPr>
                <w:rFonts w:ascii="Times New Roman" w:hAnsi="Times New Roman" w:cs="Times New Roman"/>
                <w:sz w:val="26"/>
                <w:szCs w:val="26"/>
              </w:rPr>
              <w:t xml:space="preserve">Уровень заболеваемости ОРВИ по сравнению с  уровнем  прошлого учебного года </w:t>
            </w:r>
            <w:r>
              <w:rPr>
                <w:rFonts w:ascii="Times New Roman" w:hAnsi="Times New Roman" w:cs="Times New Roman"/>
                <w:sz w:val="26"/>
                <w:szCs w:val="26"/>
              </w:rPr>
              <w:t>остался на прежнем уровне</w:t>
            </w:r>
            <w:r w:rsidRPr="005774E0">
              <w:rPr>
                <w:rFonts w:ascii="Times New Roman" w:hAnsi="Times New Roman" w:cs="Times New Roman"/>
                <w:sz w:val="26"/>
                <w:szCs w:val="26"/>
              </w:rPr>
              <w:t xml:space="preserve">. Так же зарегистрировано 3 случая заболевания бронхитом, 1 обучающийся переболел пневмонией и 6 случаев заболевания фарингитом.  На </w:t>
            </w:r>
            <w:proofErr w:type="gramStart"/>
            <w:r w:rsidRPr="005774E0">
              <w:rPr>
                <w:rFonts w:ascii="Times New Roman" w:hAnsi="Times New Roman" w:cs="Times New Roman"/>
                <w:sz w:val="26"/>
                <w:szCs w:val="26"/>
              </w:rPr>
              <w:t>диспансерном  учете</w:t>
            </w:r>
            <w:proofErr w:type="gramEnd"/>
            <w:r w:rsidRPr="005774E0">
              <w:rPr>
                <w:rFonts w:ascii="Times New Roman" w:hAnsi="Times New Roman" w:cs="Times New Roman"/>
                <w:sz w:val="26"/>
                <w:szCs w:val="26"/>
              </w:rPr>
              <w:t xml:space="preserve"> с хроническими заболеваниями состоит 100%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709"/>
              <w:gridCol w:w="709"/>
              <w:gridCol w:w="709"/>
            </w:tblGrid>
            <w:tr w:rsidR="00743417" w:rsidRPr="00CC4ACC" w:rsidTr="00743417">
              <w:trPr>
                <w:trHeight w:val="139"/>
              </w:trPr>
              <w:tc>
                <w:tcPr>
                  <w:tcW w:w="4644"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b/>
                    </w:rPr>
                  </w:pPr>
                  <w:r w:rsidRPr="006624D2">
                    <w:rPr>
                      <w:rFonts w:ascii="Times New Roman" w:hAnsi="Times New Roman" w:cs="Times New Roman"/>
                      <w:b/>
                    </w:rPr>
                    <w:t>Содержание</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b/>
                    </w:rPr>
                  </w:pPr>
                  <w:r w:rsidRPr="006624D2">
                    <w:rPr>
                      <w:rFonts w:ascii="Times New Roman" w:hAnsi="Times New Roman" w:cs="Times New Roman"/>
                      <w:b/>
                    </w:rPr>
                    <w:t xml:space="preserve">2016 </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b/>
                    </w:rPr>
                  </w:pPr>
                  <w:r w:rsidRPr="006624D2">
                    <w:rPr>
                      <w:rFonts w:ascii="Times New Roman" w:hAnsi="Times New Roman" w:cs="Times New Roman"/>
                      <w:b/>
                    </w:rPr>
                    <w:t xml:space="preserve">2017 </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b/>
                    </w:rPr>
                  </w:pPr>
                  <w:r w:rsidRPr="006624D2">
                    <w:rPr>
                      <w:rFonts w:ascii="Times New Roman" w:hAnsi="Times New Roman" w:cs="Times New Roman"/>
                      <w:b/>
                    </w:rPr>
                    <w:t xml:space="preserve">2018 </w:t>
                  </w:r>
                </w:p>
              </w:tc>
            </w:tr>
            <w:tr w:rsidR="00743417" w:rsidRPr="00CC4ACC" w:rsidTr="00743417">
              <w:trPr>
                <w:trHeight w:val="139"/>
              </w:trPr>
              <w:tc>
                <w:tcPr>
                  <w:tcW w:w="4644" w:type="dxa"/>
                  <w:shd w:val="clear" w:color="auto" w:fill="auto"/>
                </w:tcPr>
                <w:p w:rsidR="00743417" w:rsidRPr="006624D2" w:rsidRDefault="00743417" w:rsidP="007C6760">
                  <w:pPr>
                    <w:framePr w:hSpace="180" w:wrap="around" w:vAnchor="text" w:hAnchor="page" w:x="447" w:y="127"/>
                    <w:spacing w:after="0"/>
                    <w:rPr>
                      <w:rFonts w:ascii="Times New Roman" w:hAnsi="Times New Roman" w:cs="Times New Roman"/>
                      <w:color w:val="000000" w:themeColor="text1"/>
                    </w:rPr>
                  </w:pPr>
                  <w:r w:rsidRPr="006624D2">
                    <w:rPr>
                      <w:rFonts w:ascii="Times New Roman" w:hAnsi="Times New Roman" w:cs="Times New Roman"/>
                      <w:color w:val="000000" w:themeColor="text1"/>
                    </w:rPr>
                    <w:t>Общая численность обучающихся (воспитанников) на начало учебного года</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117</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125</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106</w:t>
                  </w:r>
                </w:p>
              </w:tc>
            </w:tr>
            <w:tr w:rsidR="00743417" w:rsidRPr="00CC4ACC" w:rsidTr="00743417">
              <w:trPr>
                <w:trHeight w:val="139"/>
              </w:trPr>
              <w:tc>
                <w:tcPr>
                  <w:tcW w:w="4644" w:type="dxa"/>
                  <w:shd w:val="clear" w:color="auto" w:fill="auto"/>
                </w:tcPr>
                <w:p w:rsidR="00743417" w:rsidRPr="006624D2" w:rsidRDefault="00743417" w:rsidP="007C6760">
                  <w:pPr>
                    <w:framePr w:hSpace="180" w:wrap="around" w:vAnchor="text" w:hAnchor="page" w:x="447" w:y="127"/>
                    <w:spacing w:after="0"/>
                    <w:rPr>
                      <w:rFonts w:ascii="Times New Roman" w:hAnsi="Times New Roman" w:cs="Times New Roman"/>
                      <w:color w:val="000000" w:themeColor="text1"/>
                    </w:rPr>
                  </w:pPr>
                  <w:r w:rsidRPr="006624D2">
                    <w:rPr>
                      <w:rFonts w:ascii="Times New Roman" w:hAnsi="Times New Roman" w:cs="Times New Roman"/>
                      <w:color w:val="000000" w:themeColor="text1"/>
                    </w:rPr>
                    <w:lastRenderedPageBreak/>
                    <w:t>Число часто болеющих детей</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6</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5</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5</w:t>
                  </w:r>
                </w:p>
              </w:tc>
            </w:tr>
            <w:tr w:rsidR="00743417" w:rsidRPr="00CC4ACC" w:rsidTr="00743417">
              <w:trPr>
                <w:trHeight w:val="139"/>
              </w:trPr>
              <w:tc>
                <w:tcPr>
                  <w:tcW w:w="4644" w:type="dxa"/>
                  <w:shd w:val="clear" w:color="auto" w:fill="auto"/>
                </w:tcPr>
                <w:p w:rsidR="00743417" w:rsidRPr="006624D2" w:rsidRDefault="00743417" w:rsidP="007C6760">
                  <w:pPr>
                    <w:framePr w:hSpace="180" w:wrap="around" w:vAnchor="text" w:hAnchor="page" w:x="447" w:y="127"/>
                    <w:spacing w:after="0"/>
                    <w:rPr>
                      <w:rFonts w:ascii="Times New Roman" w:hAnsi="Times New Roman" w:cs="Times New Roman"/>
                      <w:color w:val="000000" w:themeColor="text1"/>
                    </w:rPr>
                  </w:pPr>
                  <w:r w:rsidRPr="006624D2">
                    <w:rPr>
                      <w:rFonts w:ascii="Times New Roman" w:hAnsi="Times New Roman" w:cs="Times New Roman"/>
                      <w:color w:val="000000" w:themeColor="text1"/>
                    </w:rPr>
                    <w:t>Число заболеваний всего:</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194</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194</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Pr>
                      <w:rFonts w:ascii="Times New Roman" w:hAnsi="Times New Roman" w:cs="Times New Roman"/>
                    </w:rPr>
                    <w:t>189</w:t>
                  </w:r>
                </w:p>
              </w:tc>
            </w:tr>
            <w:tr w:rsidR="00743417" w:rsidRPr="00CC4ACC" w:rsidTr="00743417">
              <w:trPr>
                <w:trHeight w:val="139"/>
              </w:trPr>
              <w:tc>
                <w:tcPr>
                  <w:tcW w:w="4644" w:type="dxa"/>
                  <w:shd w:val="clear" w:color="auto" w:fill="auto"/>
                </w:tcPr>
                <w:p w:rsidR="00743417" w:rsidRPr="006624D2" w:rsidRDefault="00743417" w:rsidP="007C6760">
                  <w:pPr>
                    <w:framePr w:hSpace="180" w:wrap="around" w:vAnchor="text" w:hAnchor="page" w:x="447" w:y="127"/>
                    <w:spacing w:after="0"/>
                    <w:rPr>
                      <w:rFonts w:ascii="Times New Roman" w:hAnsi="Times New Roman" w:cs="Times New Roman"/>
                      <w:color w:val="000000" w:themeColor="text1"/>
                    </w:rPr>
                  </w:pPr>
                  <w:r w:rsidRPr="006624D2">
                    <w:rPr>
                      <w:rFonts w:ascii="Times New Roman" w:hAnsi="Times New Roman" w:cs="Times New Roman"/>
                      <w:color w:val="000000" w:themeColor="text1"/>
                    </w:rPr>
                    <w:t>1.Инфекционные и паразитарные заболевания</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3</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4</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1</w:t>
                  </w:r>
                </w:p>
              </w:tc>
            </w:tr>
            <w:tr w:rsidR="00743417" w:rsidRPr="00CC4ACC" w:rsidTr="00743417">
              <w:trPr>
                <w:trHeight w:val="139"/>
              </w:trPr>
              <w:tc>
                <w:tcPr>
                  <w:tcW w:w="4644" w:type="dxa"/>
                  <w:shd w:val="clear" w:color="auto" w:fill="auto"/>
                </w:tcPr>
                <w:p w:rsidR="00743417" w:rsidRPr="006624D2" w:rsidRDefault="00743417" w:rsidP="007C6760">
                  <w:pPr>
                    <w:framePr w:hSpace="180" w:wrap="around" w:vAnchor="text" w:hAnchor="page" w:x="447" w:y="127"/>
                    <w:spacing w:after="0"/>
                    <w:rPr>
                      <w:rFonts w:ascii="Times New Roman" w:hAnsi="Times New Roman" w:cs="Times New Roman"/>
                      <w:color w:val="000000" w:themeColor="text1"/>
                    </w:rPr>
                  </w:pPr>
                  <w:r w:rsidRPr="006624D2">
                    <w:rPr>
                      <w:rFonts w:ascii="Times New Roman" w:hAnsi="Times New Roman" w:cs="Times New Roman"/>
                      <w:color w:val="000000" w:themeColor="text1"/>
                    </w:rPr>
                    <w:t>2.Болезни нервной системы</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7</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4</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2</w:t>
                  </w:r>
                </w:p>
              </w:tc>
            </w:tr>
            <w:tr w:rsidR="00743417" w:rsidRPr="00CC4ACC" w:rsidTr="00743417">
              <w:trPr>
                <w:trHeight w:val="139"/>
              </w:trPr>
              <w:tc>
                <w:tcPr>
                  <w:tcW w:w="4644" w:type="dxa"/>
                  <w:shd w:val="clear" w:color="auto" w:fill="auto"/>
                </w:tcPr>
                <w:p w:rsidR="00743417" w:rsidRPr="006624D2" w:rsidRDefault="00743417" w:rsidP="007C6760">
                  <w:pPr>
                    <w:framePr w:hSpace="180" w:wrap="around" w:vAnchor="text" w:hAnchor="page" w:x="447" w:y="127"/>
                    <w:spacing w:after="0"/>
                    <w:rPr>
                      <w:rFonts w:ascii="Times New Roman" w:hAnsi="Times New Roman" w:cs="Times New Roman"/>
                      <w:color w:val="000000" w:themeColor="text1"/>
                    </w:rPr>
                  </w:pPr>
                  <w:r w:rsidRPr="006624D2">
                    <w:rPr>
                      <w:rFonts w:ascii="Times New Roman" w:hAnsi="Times New Roman" w:cs="Times New Roman"/>
                      <w:color w:val="000000" w:themeColor="text1"/>
                    </w:rPr>
                    <w:t>3.Болезни глаза и его придаточного аппарата</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1</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2</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1</w:t>
                  </w:r>
                </w:p>
              </w:tc>
            </w:tr>
            <w:tr w:rsidR="00743417" w:rsidRPr="00CC4ACC" w:rsidTr="00743417">
              <w:trPr>
                <w:trHeight w:val="139"/>
              </w:trPr>
              <w:tc>
                <w:tcPr>
                  <w:tcW w:w="4644" w:type="dxa"/>
                  <w:shd w:val="clear" w:color="auto" w:fill="auto"/>
                </w:tcPr>
                <w:p w:rsidR="00743417" w:rsidRPr="006624D2" w:rsidRDefault="00743417" w:rsidP="007C6760">
                  <w:pPr>
                    <w:framePr w:hSpace="180" w:wrap="around" w:vAnchor="text" w:hAnchor="page" w:x="447" w:y="127"/>
                    <w:spacing w:after="0"/>
                    <w:rPr>
                      <w:rFonts w:ascii="Times New Roman" w:hAnsi="Times New Roman" w:cs="Times New Roman"/>
                      <w:color w:val="000000" w:themeColor="text1"/>
                    </w:rPr>
                  </w:pPr>
                  <w:r w:rsidRPr="006624D2">
                    <w:rPr>
                      <w:rFonts w:ascii="Times New Roman" w:hAnsi="Times New Roman" w:cs="Times New Roman"/>
                      <w:color w:val="000000" w:themeColor="text1"/>
                    </w:rPr>
                    <w:t>4.Болезни уха и сосцевидного отростка</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Pr>
                      <w:rFonts w:ascii="Times New Roman" w:hAnsi="Times New Roman" w:cs="Times New Roman"/>
                    </w:rPr>
                    <w:t>6</w:t>
                  </w:r>
                </w:p>
              </w:tc>
            </w:tr>
            <w:tr w:rsidR="00743417" w:rsidRPr="00CC4ACC" w:rsidTr="00743417">
              <w:trPr>
                <w:trHeight w:val="139"/>
              </w:trPr>
              <w:tc>
                <w:tcPr>
                  <w:tcW w:w="4644" w:type="dxa"/>
                  <w:shd w:val="clear" w:color="auto" w:fill="auto"/>
                </w:tcPr>
                <w:p w:rsidR="00743417" w:rsidRPr="006624D2" w:rsidRDefault="00743417" w:rsidP="007C6760">
                  <w:pPr>
                    <w:framePr w:hSpace="180" w:wrap="around" w:vAnchor="text" w:hAnchor="page" w:x="447" w:y="127"/>
                    <w:spacing w:after="0"/>
                    <w:rPr>
                      <w:rFonts w:ascii="Times New Roman" w:hAnsi="Times New Roman" w:cs="Times New Roman"/>
                      <w:color w:val="000000" w:themeColor="text1"/>
                    </w:rPr>
                  </w:pPr>
                  <w:r w:rsidRPr="006624D2">
                    <w:rPr>
                      <w:rFonts w:ascii="Times New Roman" w:hAnsi="Times New Roman" w:cs="Times New Roman"/>
                      <w:color w:val="000000" w:themeColor="text1"/>
                    </w:rPr>
                    <w:t>5.Болезни системы кровообращения</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w:t>
                  </w:r>
                </w:p>
              </w:tc>
            </w:tr>
            <w:tr w:rsidR="00743417" w:rsidRPr="00CC4ACC" w:rsidTr="00743417">
              <w:trPr>
                <w:trHeight w:val="139"/>
              </w:trPr>
              <w:tc>
                <w:tcPr>
                  <w:tcW w:w="4644" w:type="dxa"/>
                  <w:shd w:val="clear" w:color="auto" w:fill="auto"/>
                </w:tcPr>
                <w:p w:rsidR="00743417" w:rsidRPr="006624D2" w:rsidRDefault="00743417" w:rsidP="007C6760">
                  <w:pPr>
                    <w:framePr w:hSpace="180" w:wrap="around" w:vAnchor="text" w:hAnchor="page" w:x="447" w:y="127"/>
                    <w:spacing w:after="0"/>
                    <w:rPr>
                      <w:rFonts w:ascii="Times New Roman" w:hAnsi="Times New Roman" w:cs="Times New Roman"/>
                      <w:color w:val="000000" w:themeColor="text1"/>
                    </w:rPr>
                  </w:pPr>
                  <w:r w:rsidRPr="006624D2">
                    <w:rPr>
                      <w:rFonts w:ascii="Times New Roman" w:hAnsi="Times New Roman" w:cs="Times New Roman"/>
                      <w:color w:val="000000" w:themeColor="text1"/>
                    </w:rPr>
                    <w:t xml:space="preserve">6.Болезни органов дыхания всего </w:t>
                  </w:r>
                </w:p>
                <w:p w:rsidR="00743417" w:rsidRPr="006624D2" w:rsidRDefault="00743417" w:rsidP="007C6760">
                  <w:pPr>
                    <w:framePr w:hSpace="180" w:wrap="around" w:vAnchor="text" w:hAnchor="page" w:x="447" w:y="127"/>
                    <w:spacing w:after="0"/>
                    <w:rPr>
                      <w:rFonts w:ascii="Times New Roman" w:hAnsi="Times New Roman" w:cs="Times New Roman"/>
                      <w:color w:val="000000" w:themeColor="text1"/>
                    </w:rPr>
                  </w:pPr>
                  <w:r w:rsidRPr="006624D2">
                    <w:rPr>
                      <w:rFonts w:ascii="Times New Roman" w:hAnsi="Times New Roman" w:cs="Times New Roman"/>
                      <w:color w:val="000000" w:themeColor="text1"/>
                    </w:rPr>
                    <w:t>Из них грипп</w:t>
                  </w:r>
                </w:p>
                <w:p w:rsidR="00743417" w:rsidRPr="006624D2" w:rsidRDefault="00743417" w:rsidP="007C6760">
                  <w:pPr>
                    <w:framePr w:hSpace="180" w:wrap="around" w:vAnchor="text" w:hAnchor="page" w:x="447" w:y="127"/>
                    <w:spacing w:after="0"/>
                    <w:rPr>
                      <w:rFonts w:ascii="Times New Roman" w:hAnsi="Times New Roman" w:cs="Times New Roman"/>
                      <w:color w:val="000000" w:themeColor="text1"/>
                    </w:rPr>
                  </w:pPr>
                  <w:r w:rsidRPr="006624D2">
                    <w:rPr>
                      <w:rFonts w:ascii="Times New Roman" w:hAnsi="Times New Roman" w:cs="Times New Roman"/>
                      <w:color w:val="000000" w:themeColor="text1"/>
                    </w:rPr>
                    <w:t>Пневмония</w:t>
                  </w:r>
                </w:p>
                <w:p w:rsidR="00743417" w:rsidRDefault="00743417" w:rsidP="007C6760">
                  <w:pPr>
                    <w:framePr w:hSpace="180" w:wrap="around" w:vAnchor="text" w:hAnchor="page" w:x="447" w:y="127"/>
                    <w:spacing w:after="0"/>
                    <w:rPr>
                      <w:rFonts w:ascii="Times New Roman" w:hAnsi="Times New Roman" w:cs="Times New Roman"/>
                      <w:color w:val="000000" w:themeColor="text1"/>
                    </w:rPr>
                  </w:pPr>
                  <w:r w:rsidRPr="006624D2">
                    <w:rPr>
                      <w:rFonts w:ascii="Times New Roman" w:hAnsi="Times New Roman" w:cs="Times New Roman"/>
                      <w:color w:val="000000" w:themeColor="text1"/>
                    </w:rPr>
                    <w:t>ОРВИ</w:t>
                  </w:r>
                </w:p>
                <w:p w:rsidR="00743417" w:rsidRPr="006624D2" w:rsidRDefault="00743417" w:rsidP="007C6760">
                  <w:pPr>
                    <w:framePr w:hSpace="180" w:wrap="around" w:vAnchor="text" w:hAnchor="page" w:x="447" w:y="127"/>
                    <w:spacing w:after="0"/>
                    <w:rPr>
                      <w:rFonts w:ascii="Times New Roman" w:hAnsi="Times New Roman" w:cs="Times New Roman"/>
                      <w:color w:val="000000" w:themeColor="text1"/>
                    </w:rPr>
                  </w:pPr>
                  <w:r>
                    <w:rPr>
                      <w:rFonts w:ascii="Times New Roman" w:hAnsi="Times New Roman" w:cs="Times New Roman"/>
                      <w:color w:val="000000" w:themeColor="text1"/>
                    </w:rPr>
                    <w:t>Бронхит</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165</w:t>
                  </w:r>
                </w:p>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w:t>
                  </w:r>
                </w:p>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2</w:t>
                  </w:r>
                </w:p>
                <w:p w:rsidR="00743417"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163</w:t>
                  </w:r>
                </w:p>
                <w:p w:rsidR="00743417" w:rsidRPr="006624D2" w:rsidRDefault="00743417" w:rsidP="007C6760">
                  <w:pPr>
                    <w:framePr w:hSpace="180" w:wrap="around" w:vAnchor="text" w:hAnchor="page" w:x="447" w:y="127"/>
                    <w:spacing w:after="0"/>
                    <w:jc w:val="center"/>
                    <w:rPr>
                      <w:rFonts w:ascii="Times New Roman" w:hAnsi="Times New Roman" w:cs="Times New Roman"/>
                    </w:rPr>
                  </w:pPr>
                  <w:r>
                    <w:rPr>
                      <w:rFonts w:ascii="Times New Roman" w:hAnsi="Times New Roman" w:cs="Times New Roman"/>
                    </w:rPr>
                    <w:t>-</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164</w:t>
                  </w:r>
                </w:p>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w:t>
                  </w:r>
                </w:p>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w:t>
                  </w:r>
                </w:p>
                <w:p w:rsidR="00743417"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164</w:t>
                  </w:r>
                </w:p>
                <w:p w:rsidR="00743417" w:rsidRPr="006624D2" w:rsidRDefault="00743417" w:rsidP="007C6760">
                  <w:pPr>
                    <w:framePr w:hSpace="180" w:wrap="around" w:vAnchor="text" w:hAnchor="page" w:x="447" w:y="127"/>
                    <w:spacing w:after="0"/>
                    <w:jc w:val="center"/>
                    <w:rPr>
                      <w:rFonts w:ascii="Times New Roman" w:hAnsi="Times New Roman" w:cs="Times New Roman"/>
                    </w:rPr>
                  </w:pPr>
                  <w:r>
                    <w:rPr>
                      <w:rFonts w:ascii="Times New Roman" w:hAnsi="Times New Roman" w:cs="Times New Roman"/>
                    </w:rPr>
                    <w:t>-</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160</w:t>
                  </w:r>
                </w:p>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w:t>
                  </w:r>
                </w:p>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1</w:t>
                  </w:r>
                </w:p>
                <w:p w:rsidR="00743417"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159</w:t>
                  </w:r>
                </w:p>
                <w:p w:rsidR="00743417" w:rsidRPr="006624D2" w:rsidRDefault="00743417" w:rsidP="007C6760">
                  <w:pPr>
                    <w:framePr w:hSpace="180" w:wrap="around" w:vAnchor="text" w:hAnchor="page" w:x="447" w:y="127"/>
                    <w:spacing w:after="0"/>
                    <w:jc w:val="center"/>
                    <w:rPr>
                      <w:rFonts w:ascii="Times New Roman" w:hAnsi="Times New Roman" w:cs="Times New Roman"/>
                    </w:rPr>
                  </w:pPr>
                  <w:r>
                    <w:rPr>
                      <w:rFonts w:ascii="Times New Roman" w:hAnsi="Times New Roman" w:cs="Times New Roman"/>
                    </w:rPr>
                    <w:t>3</w:t>
                  </w:r>
                </w:p>
              </w:tc>
            </w:tr>
            <w:tr w:rsidR="00743417" w:rsidRPr="00CC4ACC" w:rsidTr="00743417">
              <w:trPr>
                <w:trHeight w:val="139"/>
              </w:trPr>
              <w:tc>
                <w:tcPr>
                  <w:tcW w:w="4644" w:type="dxa"/>
                  <w:shd w:val="clear" w:color="auto" w:fill="auto"/>
                </w:tcPr>
                <w:p w:rsidR="00743417" w:rsidRPr="006624D2" w:rsidRDefault="00743417" w:rsidP="007C6760">
                  <w:pPr>
                    <w:framePr w:hSpace="180" w:wrap="around" w:vAnchor="text" w:hAnchor="page" w:x="447" w:y="127"/>
                    <w:spacing w:after="0"/>
                    <w:rPr>
                      <w:rFonts w:ascii="Times New Roman" w:hAnsi="Times New Roman" w:cs="Times New Roman"/>
                      <w:color w:val="000000" w:themeColor="text1"/>
                    </w:rPr>
                  </w:pPr>
                  <w:r w:rsidRPr="006624D2">
                    <w:rPr>
                      <w:rFonts w:ascii="Times New Roman" w:hAnsi="Times New Roman" w:cs="Times New Roman"/>
                      <w:color w:val="000000" w:themeColor="text1"/>
                    </w:rPr>
                    <w:t>7.Болезни органов пищеварения</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8</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2</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2</w:t>
                  </w:r>
                </w:p>
              </w:tc>
            </w:tr>
            <w:tr w:rsidR="00743417" w:rsidRPr="00CC4ACC" w:rsidTr="00743417">
              <w:trPr>
                <w:trHeight w:val="139"/>
              </w:trPr>
              <w:tc>
                <w:tcPr>
                  <w:tcW w:w="4644" w:type="dxa"/>
                  <w:shd w:val="clear" w:color="auto" w:fill="auto"/>
                </w:tcPr>
                <w:p w:rsidR="00743417" w:rsidRPr="006624D2" w:rsidRDefault="00743417" w:rsidP="007C6760">
                  <w:pPr>
                    <w:framePr w:hSpace="180" w:wrap="around" w:vAnchor="text" w:hAnchor="page" w:x="447" w:y="127"/>
                    <w:spacing w:after="0"/>
                    <w:rPr>
                      <w:rFonts w:ascii="Times New Roman" w:hAnsi="Times New Roman" w:cs="Times New Roman"/>
                      <w:color w:val="000000" w:themeColor="text1"/>
                    </w:rPr>
                  </w:pPr>
                  <w:r w:rsidRPr="006624D2">
                    <w:rPr>
                      <w:rFonts w:ascii="Times New Roman" w:hAnsi="Times New Roman" w:cs="Times New Roman"/>
                      <w:color w:val="000000" w:themeColor="text1"/>
                    </w:rPr>
                    <w:t>8.Болезни органов мочеполовой системы</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1</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3</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3</w:t>
                  </w:r>
                </w:p>
              </w:tc>
            </w:tr>
            <w:tr w:rsidR="00743417" w:rsidRPr="00CC4ACC" w:rsidTr="00743417">
              <w:trPr>
                <w:trHeight w:val="1268"/>
              </w:trPr>
              <w:tc>
                <w:tcPr>
                  <w:tcW w:w="4644" w:type="dxa"/>
                  <w:shd w:val="clear" w:color="auto" w:fill="auto"/>
                </w:tcPr>
                <w:p w:rsidR="00743417" w:rsidRPr="006624D2" w:rsidRDefault="00743417" w:rsidP="007C6760">
                  <w:pPr>
                    <w:framePr w:hSpace="180" w:wrap="around" w:vAnchor="text" w:hAnchor="page" w:x="447" w:y="127"/>
                    <w:spacing w:after="0"/>
                    <w:rPr>
                      <w:rFonts w:ascii="Times New Roman" w:hAnsi="Times New Roman" w:cs="Times New Roman"/>
                      <w:color w:val="000000" w:themeColor="text1"/>
                    </w:rPr>
                  </w:pPr>
                  <w:r w:rsidRPr="006624D2">
                    <w:rPr>
                      <w:rFonts w:ascii="Times New Roman" w:hAnsi="Times New Roman" w:cs="Times New Roman"/>
                      <w:color w:val="000000" w:themeColor="text1"/>
                    </w:rPr>
                    <w:t>9.Травмы и отравления всего</w:t>
                  </w:r>
                </w:p>
                <w:p w:rsidR="00743417" w:rsidRPr="006624D2" w:rsidRDefault="00743417" w:rsidP="007C6760">
                  <w:pPr>
                    <w:framePr w:hSpace="180" w:wrap="around" w:vAnchor="text" w:hAnchor="page" w:x="447" w:y="127"/>
                    <w:spacing w:after="0"/>
                    <w:rPr>
                      <w:rFonts w:ascii="Times New Roman" w:hAnsi="Times New Roman" w:cs="Times New Roman"/>
                      <w:color w:val="000000" w:themeColor="text1"/>
                    </w:rPr>
                  </w:pPr>
                  <w:r w:rsidRPr="006624D2">
                    <w:rPr>
                      <w:rFonts w:ascii="Times New Roman" w:hAnsi="Times New Roman" w:cs="Times New Roman"/>
                      <w:color w:val="000000" w:themeColor="text1"/>
                    </w:rPr>
                    <w:t>-Переломы</w:t>
                  </w:r>
                </w:p>
                <w:p w:rsidR="00743417" w:rsidRPr="006624D2" w:rsidRDefault="00743417" w:rsidP="007C6760">
                  <w:pPr>
                    <w:framePr w:hSpace="180" w:wrap="around" w:vAnchor="text" w:hAnchor="page" w:x="447" w:y="127"/>
                    <w:spacing w:after="0"/>
                    <w:rPr>
                      <w:rFonts w:ascii="Times New Roman" w:hAnsi="Times New Roman" w:cs="Times New Roman"/>
                      <w:color w:val="000000" w:themeColor="text1"/>
                    </w:rPr>
                  </w:pPr>
                  <w:r w:rsidRPr="006624D2">
                    <w:rPr>
                      <w:rFonts w:ascii="Times New Roman" w:hAnsi="Times New Roman" w:cs="Times New Roman"/>
                      <w:color w:val="000000" w:themeColor="text1"/>
                    </w:rPr>
                    <w:t>-Ожоги</w:t>
                  </w:r>
                </w:p>
                <w:p w:rsidR="00743417" w:rsidRPr="006624D2" w:rsidRDefault="00743417" w:rsidP="007C6760">
                  <w:pPr>
                    <w:framePr w:hSpace="180" w:wrap="around" w:vAnchor="text" w:hAnchor="page" w:x="447" w:y="127"/>
                    <w:spacing w:after="0"/>
                    <w:rPr>
                      <w:rFonts w:ascii="Times New Roman" w:hAnsi="Times New Roman" w:cs="Times New Roman"/>
                      <w:color w:val="000000" w:themeColor="text1"/>
                    </w:rPr>
                  </w:pPr>
                  <w:r w:rsidRPr="006624D2">
                    <w:rPr>
                      <w:rFonts w:ascii="Times New Roman" w:hAnsi="Times New Roman" w:cs="Times New Roman"/>
                      <w:color w:val="000000" w:themeColor="text1"/>
                    </w:rPr>
                    <w:t>-Ушибы</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5</w:t>
                  </w:r>
                </w:p>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1</w:t>
                  </w:r>
                </w:p>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1</w:t>
                  </w:r>
                </w:p>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3</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9</w:t>
                  </w:r>
                </w:p>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4</w:t>
                  </w:r>
                </w:p>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w:t>
                  </w:r>
                </w:p>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5</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5</w:t>
                  </w:r>
                </w:p>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1</w:t>
                  </w:r>
                </w:p>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w:t>
                  </w:r>
                </w:p>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4</w:t>
                  </w:r>
                </w:p>
              </w:tc>
            </w:tr>
            <w:tr w:rsidR="00743417" w:rsidRPr="00CC4ACC" w:rsidTr="00743417">
              <w:trPr>
                <w:trHeight w:val="251"/>
              </w:trPr>
              <w:tc>
                <w:tcPr>
                  <w:tcW w:w="4644" w:type="dxa"/>
                  <w:shd w:val="clear" w:color="auto" w:fill="auto"/>
                </w:tcPr>
                <w:p w:rsidR="00743417" w:rsidRPr="006624D2" w:rsidRDefault="00743417" w:rsidP="007C6760">
                  <w:pPr>
                    <w:framePr w:hSpace="180" w:wrap="around" w:vAnchor="text" w:hAnchor="page" w:x="447" w:y="127"/>
                    <w:spacing w:after="0"/>
                    <w:rPr>
                      <w:rFonts w:ascii="Times New Roman" w:hAnsi="Times New Roman" w:cs="Times New Roman"/>
                      <w:color w:val="000000" w:themeColor="text1"/>
                    </w:rPr>
                  </w:pPr>
                  <w:r w:rsidRPr="006624D2">
                    <w:rPr>
                      <w:rFonts w:ascii="Times New Roman" w:hAnsi="Times New Roman" w:cs="Times New Roman"/>
                      <w:color w:val="000000" w:themeColor="text1"/>
                    </w:rPr>
                    <w:t>10. Прочие заболевания</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2</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6</w:t>
                  </w:r>
                </w:p>
              </w:tc>
              <w:tc>
                <w:tcPr>
                  <w:tcW w:w="709" w:type="dxa"/>
                  <w:shd w:val="clear" w:color="auto" w:fill="auto"/>
                </w:tcPr>
                <w:p w:rsidR="00743417" w:rsidRPr="006624D2" w:rsidRDefault="00743417" w:rsidP="007C6760">
                  <w:pPr>
                    <w:framePr w:hSpace="180" w:wrap="around" w:vAnchor="text" w:hAnchor="page" w:x="447" w:y="127"/>
                    <w:spacing w:after="0"/>
                    <w:jc w:val="center"/>
                    <w:rPr>
                      <w:rFonts w:ascii="Times New Roman" w:hAnsi="Times New Roman" w:cs="Times New Roman"/>
                    </w:rPr>
                  </w:pPr>
                  <w:r w:rsidRPr="006624D2">
                    <w:rPr>
                      <w:rFonts w:ascii="Times New Roman" w:hAnsi="Times New Roman" w:cs="Times New Roman"/>
                    </w:rPr>
                    <w:t>4</w:t>
                  </w:r>
                </w:p>
              </w:tc>
            </w:tr>
          </w:tbl>
          <w:p w:rsidR="00743417" w:rsidRDefault="00743417" w:rsidP="00743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6"/>
                <w:szCs w:val="26"/>
                <w:u w:val="single"/>
              </w:rPr>
            </w:pPr>
            <w:r w:rsidRPr="00437C85">
              <w:rPr>
                <w:rFonts w:ascii="Times New Roman" w:hAnsi="Times New Roman" w:cs="Times New Roman"/>
                <w:b/>
                <w:sz w:val="26"/>
                <w:szCs w:val="26"/>
                <w:u w:val="single"/>
              </w:rPr>
              <w:t>Анализ посещаемости детьми ОУ, динамика</w:t>
            </w:r>
          </w:p>
          <w:p w:rsidR="00A73745" w:rsidRPr="00A73745" w:rsidRDefault="00A73745" w:rsidP="00743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Pr>
                <w:rFonts w:ascii="Times New Roman" w:hAnsi="Times New Roman" w:cs="Times New Roman"/>
                <w:sz w:val="26"/>
                <w:szCs w:val="26"/>
              </w:rPr>
              <w:t>(</w:t>
            </w:r>
            <w:r w:rsidRPr="00A73745">
              <w:rPr>
                <w:rFonts w:ascii="Times New Roman" w:hAnsi="Times New Roman" w:cs="Times New Roman"/>
                <w:sz w:val="26"/>
                <w:szCs w:val="26"/>
              </w:rPr>
              <w:t>средняя посещаемость за год</w:t>
            </w:r>
            <w:r>
              <w:rPr>
                <w:rFonts w:ascii="Times New Roman" w:hAnsi="Times New Roman" w:cs="Times New Roman"/>
                <w:sz w:val="26"/>
                <w:szCs w:val="26"/>
              </w:rPr>
              <w:t>)</w:t>
            </w:r>
          </w:p>
          <w:p w:rsidR="00A73745" w:rsidRPr="00A73745" w:rsidRDefault="00A73745" w:rsidP="00743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6"/>
                <w:szCs w:val="26"/>
                <w:u w:val="single"/>
              </w:rPr>
            </w:pPr>
          </w:p>
          <w:p w:rsidR="00743417" w:rsidRDefault="00A73745" w:rsidP="00743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6"/>
                <w:szCs w:val="26"/>
              </w:rPr>
            </w:pPr>
            <w:r>
              <w:rPr>
                <w:rFonts w:ascii="Times New Roman" w:hAnsi="Times New Roman" w:cs="Times New Roman"/>
                <w:b/>
                <w:noProof/>
                <w:sz w:val="26"/>
                <w:szCs w:val="26"/>
                <w:lang w:eastAsia="ru-RU"/>
              </w:rPr>
              <w:drawing>
                <wp:inline distT="0" distB="0" distL="0" distR="0" wp14:anchorId="64E70769" wp14:editId="0E1432E5">
                  <wp:extent cx="5667375" cy="1057275"/>
                  <wp:effectExtent l="0" t="0" r="9525"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73745" w:rsidRDefault="00A73745" w:rsidP="00743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6"/>
                <w:szCs w:val="26"/>
                <w:u w:val="single"/>
              </w:rPr>
            </w:pPr>
          </w:p>
          <w:p w:rsidR="00743417" w:rsidRPr="006624D2" w:rsidRDefault="00743417" w:rsidP="00743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6"/>
                <w:szCs w:val="26"/>
                <w:u w:val="single"/>
              </w:rPr>
            </w:pPr>
            <w:r w:rsidRPr="00F06991">
              <w:rPr>
                <w:rFonts w:ascii="Times New Roman" w:hAnsi="Times New Roman" w:cs="Times New Roman"/>
                <w:b/>
                <w:sz w:val="26"/>
                <w:szCs w:val="26"/>
                <w:u w:val="single"/>
              </w:rPr>
              <w:t xml:space="preserve">Анализ </w:t>
            </w:r>
            <w:r>
              <w:rPr>
                <w:rFonts w:ascii="Times New Roman" w:hAnsi="Times New Roman" w:cs="Times New Roman"/>
                <w:b/>
                <w:sz w:val="26"/>
                <w:szCs w:val="26"/>
                <w:u w:val="single"/>
              </w:rPr>
              <w:t xml:space="preserve">пропусков ОУ детьми по болезни </w:t>
            </w:r>
          </w:p>
          <w:p w:rsidR="00743417" w:rsidRPr="00F06991" w:rsidRDefault="00743417" w:rsidP="00743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6"/>
                <w:szCs w:val="26"/>
              </w:rPr>
            </w:pPr>
            <w:r>
              <w:rPr>
                <w:rFonts w:ascii="Times New Roman" w:hAnsi="Times New Roman" w:cs="Times New Roman"/>
                <w:b/>
                <w:noProof/>
                <w:sz w:val="26"/>
                <w:szCs w:val="26"/>
                <w:lang w:eastAsia="ru-RU"/>
              </w:rPr>
              <w:lastRenderedPageBreak/>
              <w:drawing>
                <wp:inline distT="0" distB="0" distL="0" distR="0" wp14:anchorId="37F13650" wp14:editId="3BBD5A9A">
                  <wp:extent cx="5600700" cy="110490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43417" w:rsidRDefault="00743417" w:rsidP="00743417">
            <w:pPr>
              <w:jc w:val="both"/>
              <w:rPr>
                <w:rFonts w:ascii="Times New Roman" w:hAnsi="Times New Roman" w:cs="Times New Roman"/>
                <w:sz w:val="26"/>
                <w:szCs w:val="26"/>
              </w:rPr>
            </w:pPr>
          </w:p>
          <w:p w:rsidR="00743417" w:rsidRPr="00CE554F" w:rsidRDefault="00743417" w:rsidP="00743417">
            <w:pPr>
              <w:jc w:val="both"/>
              <w:rPr>
                <w:rFonts w:ascii="Times New Roman" w:hAnsi="Times New Roman" w:cs="Times New Roman"/>
                <w:sz w:val="26"/>
                <w:szCs w:val="26"/>
              </w:rPr>
            </w:pPr>
            <w:r>
              <w:rPr>
                <w:rFonts w:ascii="Times New Roman" w:hAnsi="Times New Roman" w:cs="Times New Roman"/>
                <w:sz w:val="26"/>
                <w:szCs w:val="26"/>
              </w:rPr>
              <w:t xml:space="preserve">       </w:t>
            </w:r>
            <w:r w:rsidRPr="00CE554F">
              <w:rPr>
                <w:rFonts w:ascii="Times New Roman" w:hAnsi="Times New Roman" w:cs="Times New Roman"/>
                <w:sz w:val="26"/>
                <w:szCs w:val="26"/>
              </w:rPr>
              <w:t xml:space="preserve">В течение </w:t>
            </w:r>
            <w:proofErr w:type="gramStart"/>
            <w:r w:rsidRPr="00CE554F">
              <w:rPr>
                <w:rFonts w:ascii="Times New Roman" w:hAnsi="Times New Roman" w:cs="Times New Roman"/>
                <w:sz w:val="26"/>
                <w:szCs w:val="26"/>
              </w:rPr>
              <w:t>года  для</w:t>
            </w:r>
            <w:proofErr w:type="gramEnd"/>
            <w:r w:rsidRPr="00CE554F">
              <w:rPr>
                <w:rFonts w:ascii="Times New Roman" w:hAnsi="Times New Roman" w:cs="Times New Roman"/>
                <w:sz w:val="26"/>
                <w:szCs w:val="26"/>
              </w:rPr>
              <w:t xml:space="preserve">  профилактики вредных привычек для   обучающихся  были проведены беседы: «Как сохранить свое здоровье», «Пивной алкоголизм и подросток», «Здоровое питание – залог красоты и бодрости», «вред электронных сигарет», «ВИЧ в современном мире»,  «Алкоголь – это яд».</w:t>
            </w:r>
            <w:r w:rsidRPr="00CE554F">
              <w:rPr>
                <w:rFonts w:ascii="Times New Roman" w:hAnsi="Times New Roman" w:cs="Times New Roman"/>
                <w:color w:val="000000"/>
                <w:sz w:val="26"/>
                <w:szCs w:val="26"/>
              </w:rPr>
              <w:t xml:space="preserve"> С целью укрепление здоровья, физического развития и повышения работоспособности обучающиеся прослушали следующие беседы: </w:t>
            </w:r>
            <w:r w:rsidRPr="00CE554F">
              <w:rPr>
                <w:rFonts w:ascii="Times New Roman" w:hAnsi="Times New Roman" w:cs="Times New Roman"/>
                <w:sz w:val="26"/>
                <w:szCs w:val="26"/>
              </w:rPr>
              <w:t xml:space="preserve"> «Солнце, воздух и вода,  отличные друзья», «Что такое ожоги и первая помощь при них», «Глаза – окно в мир». Разработали информационные листовки для обучающихся и их родителей (законных представителей): «Режим дня школьника», «Осторожно грипп!!!», «Ожоги и первая помощь», «Гимнастика для глаз», «Туберкулез излечим», «Что такое ЗОЖ». А так же в течение учебного года были проведены: спортивная эстафета «Здоровый духом» ,Беседа с детским психиатром «Влияние пива на детский организм», Спортивное мероприятие «Если хочешь быть здоровым - улыбайся», экскурсия в музей им. </w:t>
            </w:r>
            <w:proofErr w:type="spellStart"/>
            <w:r w:rsidRPr="00CE554F">
              <w:rPr>
                <w:rFonts w:ascii="Times New Roman" w:hAnsi="Times New Roman" w:cs="Times New Roman"/>
                <w:sz w:val="26"/>
                <w:szCs w:val="26"/>
              </w:rPr>
              <w:t>Мизерова</w:t>
            </w:r>
            <w:proofErr w:type="spellEnd"/>
            <w:r w:rsidRPr="00CE554F">
              <w:rPr>
                <w:rFonts w:ascii="Times New Roman" w:hAnsi="Times New Roman" w:cs="Times New Roman"/>
                <w:sz w:val="26"/>
                <w:szCs w:val="26"/>
              </w:rPr>
              <w:t xml:space="preserve">, психологический тренинг «Что такое ВИЧ», флэш моб «Утренняя зарядка», Урок здоровья «Путешествие в страну здоровья», Туристическая эстафета для малышей, Участие в городской акции «Сквернословию Нет!», Туристическая эстафета ко Дню матери «Мама и Я», Урок здоровья «Глаза-окно в мир», Урок здоровья «Риски подросткового курения», Участие в городской акции «Спасибо зарядке – здоровье в порядке», Урок здоровья «Почему нам выгодно быть здоровыми», Участие в городской акции «Будь здоров.», Проведение  </w:t>
            </w:r>
            <w:proofErr w:type="spellStart"/>
            <w:r w:rsidRPr="00CE554F">
              <w:rPr>
                <w:rFonts w:ascii="Times New Roman" w:hAnsi="Times New Roman" w:cs="Times New Roman"/>
                <w:sz w:val="26"/>
                <w:szCs w:val="26"/>
              </w:rPr>
              <w:t>квеста</w:t>
            </w:r>
            <w:proofErr w:type="spellEnd"/>
            <w:r w:rsidRPr="00CE554F">
              <w:rPr>
                <w:rFonts w:ascii="Times New Roman" w:hAnsi="Times New Roman" w:cs="Times New Roman"/>
                <w:sz w:val="26"/>
                <w:szCs w:val="26"/>
              </w:rPr>
              <w:t xml:space="preserve">  посвященного единому дню профилактики, участие в городском профилактическом  </w:t>
            </w:r>
            <w:proofErr w:type="spellStart"/>
            <w:r w:rsidRPr="00CE554F">
              <w:rPr>
                <w:rFonts w:ascii="Times New Roman" w:hAnsi="Times New Roman" w:cs="Times New Roman"/>
                <w:sz w:val="26"/>
                <w:szCs w:val="26"/>
              </w:rPr>
              <w:t>квесте</w:t>
            </w:r>
            <w:proofErr w:type="spellEnd"/>
            <w:r w:rsidRPr="00CE554F">
              <w:rPr>
                <w:rFonts w:ascii="Times New Roman" w:hAnsi="Times New Roman" w:cs="Times New Roman"/>
                <w:sz w:val="26"/>
                <w:szCs w:val="26"/>
              </w:rPr>
              <w:t xml:space="preserve"> «Дорожный марафон».  Для проведения бесед с обучающимися в </w:t>
            </w:r>
            <w:proofErr w:type="gramStart"/>
            <w:r w:rsidRPr="00CE554F">
              <w:rPr>
                <w:rFonts w:ascii="Times New Roman" w:hAnsi="Times New Roman" w:cs="Times New Roman"/>
                <w:sz w:val="26"/>
                <w:szCs w:val="26"/>
              </w:rPr>
              <w:t>течение  года</w:t>
            </w:r>
            <w:proofErr w:type="gramEnd"/>
            <w:r w:rsidRPr="00CE554F">
              <w:rPr>
                <w:rFonts w:ascii="Times New Roman" w:hAnsi="Times New Roman" w:cs="Times New Roman"/>
                <w:sz w:val="26"/>
                <w:szCs w:val="26"/>
              </w:rPr>
              <w:t xml:space="preserve"> приглашались различные специалисты (врач психиатр, врач нарколог). В течение всего учебного года оформлялся уголок здоровья,  в котором находится информация для родителей (законных представителей) и педагогов. По программе «Здоровый ребенок» ежемесячно проводилось анкетирование </w:t>
            </w:r>
            <w:proofErr w:type="gramStart"/>
            <w:r w:rsidRPr="00CE554F">
              <w:rPr>
                <w:rFonts w:ascii="Times New Roman" w:hAnsi="Times New Roman" w:cs="Times New Roman"/>
                <w:sz w:val="26"/>
                <w:szCs w:val="26"/>
              </w:rPr>
              <w:t>среди  обучающихся</w:t>
            </w:r>
            <w:proofErr w:type="gramEnd"/>
            <w:r w:rsidRPr="00CE554F">
              <w:rPr>
                <w:rFonts w:ascii="Times New Roman" w:hAnsi="Times New Roman" w:cs="Times New Roman"/>
                <w:sz w:val="26"/>
                <w:szCs w:val="26"/>
              </w:rPr>
              <w:t xml:space="preserve">. В ходе </w:t>
            </w:r>
            <w:proofErr w:type="gramStart"/>
            <w:r w:rsidRPr="00CE554F">
              <w:rPr>
                <w:rFonts w:ascii="Times New Roman" w:hAnsi="Times New Roman" w:cs="Times New Roman"/>
                <w:sz w:val="26"/>
                <w:szCs w:val="26"/>
              </w:rPr>
              <w:t>проведения  анкетирования</w:t>
            </w:r>
            <w:proofErr w:type="gramEnd"/>
            <w:r w:rsidRPr="00CE554F">
              <w:rPr>
                <w:rFonts w:ascii="Times New Roman" w:hAnsi="Times New Roman" w:cs="Times New Roman"/>
                <w:sz w:val="26"/>
                <w:szCs w:val="26"/>
              </w:rPr>
              <w:t xml:space="preserve"> обучающиеся выражают свое </w:t>
            </w:r>
            <w:r w:rsidRPr="00CE554F">
              <w:rPr>
                <w:rFonts w:ascii="Times New Roman" w:hAnsi="Times New Roman" w:cs="Times New Roman"/>
                <w:sz w:val="26"/>
                <w:szCs w:val="26"/>
              </w:rPr>
              <w:lastRenderedPageBreak/>
              <w:t>отношение к собственному здоровью, здоровью нации, происходит формирование активной жизненной позиции обучающихся в отношении сохранения, совершенствования, укрепления своего здоровья; решаются задачи профилактики наркомании, алкоголизма, просветительской деятельности, пропаганде здорового образа жизни.</w:t>
            </w:r>
          </w:p>
          <w:p w:rsidR="00743417" w:rsidRPr="00CE554F" w:rsidRDefault="00743417" w:rsidP="00743417">
            <w:pPr>
              <w:ind w:firstLine="708"/>
              <w:jc w:val="both"/>
              <w:rPr>
                <w:rFonts w:ascii="Times New Roman" w:hAnsi="Times New Roman" w:cs="Times New Roman"/>
                <w:sz w:val="26"/>
                <w:szCs w:val="26"/>
              </w:rPr>
            </w:pPr>
            <w:r w:rsidRPr="00CE554F">
              <w:rPr>
                <w:rFonts w:ascii="Times New Roman" w:hAnsi="Times New Roman" w:cs="Times New Roman"/>
                <w:sz w:val="26"/>
                <w:szCs w:val="26"/>
              </w:rPr>
              <w:t xml:space="preserve">На начало </w:t>
            </w:r>
            <w:r>
              <w:rPr>
                <w:rFonts w:ascii="Times New Roman" w:hAnsi="Times New Roman" w:cs="Times New Roman"/>
                <w:sz w:val="26"/>
                <w:szCs w:val="26"/>
              </w:rPr>
              <w:t>2018</w:t>
            </w:r>
            <w:r w:rsidRPr="00CE554F">
              <w:rPr>
                <w:rFonts w:ascii="Times New Roman" w:hAnsi="Times New Roman" w:cs="Times New Roman"/>
                <w:sz w:val="26"/>
                <w:szCs w:val="26"/>
              </w:rPr>
              <w:t xml:space="preserve"> года была поставлена цель</w:t>
            </w:r>
            <w:r w:rsidRPr="00CE554F">
              <w:rPr>
                <w:rFonts w:ascii="Times New Roman" w:hAnsi="Times New Roman" w:cs="Times New Roman"/>
                <w:bCs/>
                <w:color w:val="000000"/>
                <w:sz w:val="26"/>
                <w:szCs w:val="26"/>
                <w:bdr w:val="none" w:sz="0" w:space="0" w:color="auto" w:frame="1"/>
              </w:rPr>
              <w:t>:</w:t>
            </w:r>
            <w:r w:rsidRPr="00CE554F">
              <w:rPr>
                <w:rFonts w:ascii="Times New Roman" w:hAnsi="Times New Roman" w:cs="Times New Roman"/>
                <w:color w:val="000000"/>
                <w:sz w:val="26"/>
                <w:szCs w:val="26"/>
              </w:rPr>
              <w:t>  </w:t>
            </w:r>
            <w:r w:rsidRPr="00CE554F">
              <w:rPr>
                <w:rFonts w:ascii="Times New Roman" w:hAnsi="Times New Roman" w:cs="Times New Roman"/>
                <w:sz w:val="26"/>
                <w:szCs w:val="26"/>
              </w:rPr>
              <w:t>создание оптимальных условий для сохранения и укрепления физического и психического здоровья обучающихся.</w:t>
            </w:r>
          </w:p>
          <w:p w:rsidR="00743417" w:rsidRPr="00CE554F" w:rsidRDefault="00743417" w:rsidP="00743417">
            <w:pPr>
              <w:ind w:firstLine="708"/>
              <w:jc w:val="both"/>
              <w:rPr>
                <w:rFonts w:ascii="Times New Roman" w:hAnsi="Times New Roman" w:cs="Times New Roman"/>
                <w:sz w:val="26"/>
                <w:szCs w:val="26"/>
              </w:rPr>
            </w:pPr>
            <w:r w:rsidRPr="00CE554F">
              <w:rPr>
                <w:rFonts w:ascii="Times New Roman" w:hAnsi="Times New Roman" w:cs="Times New Roman"/>
                <w:color w:val="000000"/>
                <w:sz w:val="26"/>
                <w:szCs w:val="26"/>
              </w:rPr>
              <w:t>Цель достигнута, так как дети стали больше заниматься спортом и участвовать в спортивных мероприятиях. Обучающиеся  с  большим  интересом участвуют  в городских профилактических акциях, а так же принимают активное участие в уроках здоровья</w:t>
            </w:r>
            <w:r w:rsidRPr="00CE554F">
              <w:rPr>
                <w:rFonts w:ascii="Times New Roman" w:hAnsi="Times New Roman" w:cs="Times New Roman"/>
                <w:sz w:val="26"/>
                <w:szCs w:val="26"/>
              </w:rPr>
              <w:t xml:space="preserve">. У обучающихся появились </w:t>
            </w:r>
            <w:proofErr w:type="gramStart"/>
            <w:r w:rsidRPr="00CE554F">
              <w:rPr>
                <w:rFonts w:ascii="Times New Roman" w:hAnsi="Times New Roman" w:cs="Times New Roman"/>
                <w:sz w:val="26"/>
                <w:szCs w:val="26"/>
              </w:rPr>
              <w:t>навыки  позитивного</w:t>
            </w:r>
            <w:proofErr w:type="gramEnd"/>
            <w:r w:rsidRPr="00CE554F">
              <w:rPr>
                <w:rFonts w:ascii="Times New Roman" w:hAnsi="Times New Roman" w:cs="Times New Roman"/>
                <w:sz w:val="26"/>
                <w:szCs w:val="26"/>
              </w:rPr>
              <w:t xml:space="preserve"> общения, умение  противостоять  вовлечению во  вредные привычки. Они научились высказывать свое мнение по проблеме воспитания у детей навыков здорового образа жизни.  Появились новые знания о том,  что такое ВИЧ, что такое туберкулез и как можно уберечь себя и своих близких от этих болезней. Я считаю, что в дальнейшем для проведения профилактической  работы и достижения результатов нужно  больше работать с родителями (законными представителями), принимать активное участие в спортивных и городских профилактических акциях, а так же  проводить</w:t>
            </w:r>
            <w:r>
              <w:rPr>
                <w:rFonts w:ascii="Times New Roman" w:hAnsi="Times New Roman" w:cs="Times New Roman"/>
                <w:sz w:val="26"/>
                <w:szCs w:val="26"/>
              </w:rPr>
              <w:t xml:space="preserve"> больше практических занятий</w:t>
            </w:r>
            <w:r w:rsidRPr="00CE554F">
              <w:rPr>
                <w:rFonts w:ascii="Times New Roman" w:hAnsi="Times New Roman" w:cs="Times New Roman"/>
                <w:sz w:val="26"/>
                <w:szCs w:val="26"/>
              </w:rPr>
              <w:t xml:space="preserve">  по формированию ЗОЖ.</w:t>
            </w:r>
          </w:p>
          <w:p w:rsidR="006624D2" w:rsidRPr="00437C85" w:rsidRDefault="00743417" w:rsidP="00437C85">
            <w:pPr>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sidRPr="00991EB6">
              <w:rPr>
                <w:rFonts w:ascii="Times New Roman" w:hAnsi="Times New Roman" w:cs="Times New Roman"/>
                <w:sz w:val="26"/>
                <w:szCs w:val="26"/>
              </w:rPr>
              <w:t xml:space="preserve">План </w:t>
            </w:r>
            <w:r>
              <w:rPr>
                <w:rFonts w:ascii="Times New Roman" w:hAnsi="Times New Roman" w:cs="Times New Roman"/>
                <w:sz w:val="26"/>
                <w:szCs w:val="26"/>
              </w:rPr>
              <w:t xml:space="preserve"> мероприятий по сохранению и укреплению здоровья обучающихся на 2018 год выполнен на 100%.</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6"/>
                <w:szCs w:val="26"/>
              </w:rPr>
            </w:pPr>
            <w:r w:rsidRPr="00934876">
              <w:rPr>
                <w:rFonts w:ascii="Times New Roman" w:eastAsia="Calibri" w:hAnsi="Times New Roman" w:cs="Times New Roman"/>
                <w:iCs/>
                <w:color w:val="000000"/>
                <w:spacing w:val="1"/>
                <w:sz w:val="26"/>
                <w:szCs w:val="26"/>
              </w:rPr>
              <w:lastRenderedPageBreak/>
              <w:t>Организация и содержание образовательной деятельности по образовательным областям</w:t>
            </w:r>
            <w:r w:rsidRPr="00934876">
              <w:rPr>
                <w:rFonts w:ascii="Times New Roman" w:eastAsia="Calibri" w:hAnsi="Times New Roman" w:cs="Times New Roman"/>
                <w:iCs/>
                <w:sz w:val="26"/>
                <w:szCs w:val="26"/>
              </w:rPr>
              <w:t xml:space="preserve">: (в </w:t>
            </w:r>
            <w:proofErr w:type="spellStart"/>
            <w:r w:rsidRPr="00934876">
              <w:rPr>
                <w:rFonts w:ascii="Times New Roman" w:eastAsia="Calibri" w:hAnsi="Times New Roman" w:cs="Times New Roman"/>
                <w:iCs/>
                <w:sz w:val="26"/>
                <w:szCs w:val="26"/>
              </w:rPr>
              <w:t>т.ч</w:t>
            </w:r>
            <w:proofErr w:type="spellEnd"/>
            <w:r w:rsidRPr="00934876">
              <w:rPr>
                <w:rFonts w:ascii="Times New Roman" w:eastAsia="Calibri" w:hAnsi="Times New Roman" w:cs="Times New Roman"/>
                <w:iCs/>
                <w:sz w:val="26"/>
                <w:szCs w:val="26"/>
              </w:rPr>
              <w:t>. по гражданско – патриотическому воспитанию, экологическому воспитанию и ЗОЖ, профилактике и дорожной безопасности, противопожарной безопасности и др. видов профилактики).</w:t>
            </w:r>
            <w:r w:rsidRPr="00CE554F">
              <w:rPr>
                <w:rFonts w:ascii="Times New Roman" w:eastAsia="Calibri" w:hAnsi="Times New Roman" w:cs="Times New Roman"/>
                <w:iCs/>
                <w:sz w:val="26"/>
                <w:szCs w:val="26"/>
              </w:rPr>
              <w:t xml:space="preserve"> </w:t>
            </w:r>
            <w:r w:rsidRPr="00CE554F">
              <w:rPr>
                <w:rFonts w:ascii="Times New Roman" w:hAnsi="Times New Roman" w:cs="Times New Roman"/>
                <w:sz w:val="26"/>
                <w:szCs w:val="26"/>
              </w:rPr>
              <w:t xml:space="preserve"> </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519B" w:rsidRPr="00CE554F" w:rsidRDefault="00B1519B" w:rsidP="00934876">
            <w:pPr>
              <w:ind w:right="-2" w:firstLine="567"/>
              <w:jc w:val="both"/>
              <w:rPr>
                <w:rFonts w:ascii="Times New Roman" w:hAnsi="Times New Roman" w:cs="Times New Roman"/>
                <w:sz w:val="26"/>
                <w:szCs w:val="26"/>
              </w:rPr>
            </w:pPr>
            <w:r w:rsidRPr="00CE554F">
              <w:rPr>
                <w:rFonts w:ascii="Times New Roman" w:hAnsi="Times New Roman" w:cs="Times New Roman"/>
                <w:sz w:val="26"/>
                <w:szCs w:val="26"/>
              </w:rPr>
              <w:t>Содержание обучения по всем предметам имеет практическую направленность в сочетании с принципом коррекционной направленности обучения, который является ведущим.  Обучение максимально индивидуализировано как в части отбора содержания образования, так и в части организации образовательного процесса.</w:t>
            </w:r>
          </w:p>
          <w:p w:rsidR="00B1519B" w:rsidRPr="00CE554F" w:rsidRDefault="00B1519B" w:rsidP="00934876">
            <w:pPr>
              <w:autoSpaceDE w:val="0"/>
              <w:autoSpaceDN w:val="0"/>
              <w:adjustRightInd w:val="0"/>
              <w:jc w:val="both"/>
              <w:rPr>
                <w:rFonts w:ascii="Times New Roman" w:hAnsi="Times New Roman" w:cs="Times New Roman"/>
                <w:sz w:val="26"/>
                <w:szCs w:val="26"/>
              </w:rPr>
            </w:pPr>
            <w:r w:rsidRPr="00CE554F">
              <w:rPr>
                <w:rFonts w:ascii="Times New Roman" w:hAnsi="Times New Roman" w:cs="Times New Roman"/>
                <w:sz w:val="26"/>
                <w:szCs w:val="26"/>
              </w:rPr>
              <w:t xml:space="preserve">         Начальная школа включает </w:t>
            </w:r>
            <w:proofErr w:type="spellStart"/>
            <w:r w:rsidRPr="00CE554F">
              <w:rPr>
                <w:rFonts w:ascii="Times New Roman" w:hAnsi="Times New Roman" w:cs="Times New Roman"/>
                <w:sz w:val="26"/>
                <w:szCs w:val="26"/>
              </w:rPr>
              <w:t>пропедевтико</w:t>
            </w:r>
            <w:proofErr w:type="spellEnd"/>
            <w:r w:rsidRPr="00CE554F">
              <w:rPr>
                <w:rFonts w:ascii="Times New Roman" w:hAnsi="Times New Roman" w:cs="Times New Roman"/>
                <w:sz w:val="26"/>
                <w:szCs w:val="26"/>
              </w:rPr>
              <w:t xml:space="preserve"> - диагностический период, основная школа получает возможность дальнейшего пролонгированного обучения с усилением социокультурной и трудовой подготовки обучающихся. </w:t>
            </w:r>
          </w:p>
          <w:p w:rsidR="00B1519B" w:rsidRPr="00CE554F" w:rsidRDefault="00B1519B" w:rsidP="00934876">
            <w:pPr>
              <w:ind w:right="-2" w:firstLine="567"/>
              <w:jc w:val="both"/>
              <w:rPr>
                <w:rFonts w:ascii="Times New Roman" w:hAnsi="Times New Roman" w:cs="Times New Roman"/>
                <w:sz w:val="26"/>
                <w:szCs w:val="26"/>
              </w:rPr>
            </w:pPr>
            <w:r w:rsidRPr="00CE554F">
              <w:rPr>
                <w:rFonts w:ascii="Times New Roman" w:hAnsi="Times New Roman" w:cs="Times New Roman"/>
                <w:sz w:val="26"/>
                <w:szCs w:val="26"/>
              </w:rPr>
              <w:t>Содержание обучения на каждой ступени строится на основе общих закономерностей развития психики ребенка и новообразований, возникающих благодаря коррекционному обучению и социальному развитию.</w:t>
            </w:r>
          </w:p>
          <w:p w:rsidR="00B1519B" w:rsidRPr="00CE554F" w:rsidRDefault="00B1519B" w:rsidP="00934876">
            <w:pPr>
              <w:ind w:right="-2" w:firstLine="567"/>
              <w:jc w:val="both"/>
              <w:rPr>
                <w:rFonts w:ascii="Times New Roman" w:hAnsi="Times New Roman" w:cs="Times New Roman"/>
                <w:sz w:val="26"/>
                <w:szCs w:val="26"/>
              </w:rPr>
            </w:pPr>
            <w:r w:rsidRPr="00CE554F">
              <w:rPr>
                <w:rFonts w:ascii="Times New Roman" w:hAnsi="Times New Roman" w:cs="Times New Roman"/>
                <w:sz w:val="26"/>
                <w:szCs w:val="26"/>
              </w:rPr>
              <w:t xml:space="preserve">Первая ступень образования – начальное основное (1-4 класс) </w:t>
            </w:r>
          </w:p>
          <w:p w:rsidR="00B1519B" w:rsidRPr="00CE554F" w:rsidRDefault="00B1519B" w:rsidP="00934876">
            <w:pPr>
              <w:ind w:right="-2"/>
              <w:jc w:val="both"/>
              <w:rPr>
                <w:rFonts w:ascii="Times New Roman" w:hAnsi="Times New Roman" w:cs="Times New Roman"/>
                <w:sz w:val="26"/>
                <w:szCs w:val="26"/>
              </w:rPr>
            </w:pPr>
            <w:r w:rsidRPr="00CE554F">
              <w:rPr>
                <w:rFonts w:ascii="Times New Roman" w:hAnsi="Times New Roman" w:cs="Times New Roman"/>
                <w:sz w:val="26"/>
                <w:szCs w:val="26"/>
              </w:rPr>
              <w:t>Основными задачами начального обучения являются:</w:t>
            </w:r>
          </w:p>
          <w:p w:rsidR="00B1519B" w:rsidRPr="00CE554F" w:rsidRDefault="00B1519B" w:rsidP="00B87BEA">
            <w:pPr>
              <w:pStyle w:val="a3"/>
              <w:numPr>
                <w:ilvl w:val="0"/>
                <w:numId w:val="22"/>
              </w:numPr>
              <w:ind w:right="-2"/>
              <w:contextualSpacing w:val="0"/>
              <w:jc w:val="both"/>
              <w:rPr>
                <w:rFonts w:ascii="Times New Roman" w:hAnsi="Times New Roman" w:cs="Times New Roman"/>
                <w:sz w:val="26"/>
                <w:szCs w:val="26"/>
              </w:rPr>
            </w:pPr>
            <w:r w:rsidRPr="00CE554F">
              <w:rPr>
                <w:rFonts w:ascii="Times New Roman" w:hAnsi="Times New Roman" w:cs="Times New Roman"/>
                <w:sz w:val="26"/>
                <w:szCs w:val="26"/>
              </w:rPr>
              <w:lastRenderedPageBreak/>
              <w:t>формирование основ учебной деятельности, элементарного  усвоения образовательных областей: язык и речь, математика, живой мир и других;</w:t>
            </w:r>
          </w:p>
          <w:p w:rsidR="00B1519B" w:rsidRPr="00CE554F" w:rsidRDefault="00B1519B" w:rsidP="00B87BEA">
            <w:pPr>
              <w:pStyle w:val="a3"/>
              <w:numPr>
                <w:ilvl w:val="0"/>
                <w:numId w:val="22"/>
              </w:numPr>
              <w:ind w:right="-2"/>
              <w:contextualSpacing w:val="0"/>
              <w:jc w:val="both"/>
              <w:rPr>
                <w:rFonts w:ascii="Times New Roman" w:hAnsi="Times New Roman" w:cs="Times New Roman"/>
                <w:sz w:val="26"/>
                <w:szCs w:val="26"/>
              </w:rPr>
            </w:pPr>
            <w:r w:rsidRPr="00CE554F">
              <w:rPr>
                <w:rFonts w:ascii="Times New Roman" w:hAnsi="Times New Roman" w:cs="Times New Roman"/>
                <w:sz w:val="26"/>
                <w:szCs w:val="26"/>
              </w:rPr>
              <w:t>реализация коррекционных мероприятий по физическому и психическому оздоровлению обучающихся, устранению или сглаживанию специфических, индивидуальных нарушений в доступных видах деятельности.</w:t>
            </w:r>
          </w:p>
          <w:p w:rsidR="00B1519B" w:rsidRPr="00CE554F" w:rsidRDefault="00B1519B" w:rsidP="00934876">
            <w:pPr>
              <w:ind w:right="-2" w:firstLine="567"/>
              <w:jc w:val="both"/>
              <w:rPr>
                <w:rFonts w:ascii="Times New Roman" w:hAnsi="Times New Roman" w:cs="Times New Roman"/>
                <w:sz w:val="26"/>
                <w:szCs w:val="26"/>
              </w:rPr>
            </w:pPr>
            <w:r w:rsidRPr="00CE554F">
              <w:rPr>
                <w:rFonts w:ascii="Times New Roman" w:hAnsi="Times New Roman" w:cs="Times New Roman"/>
                <w:sz w:val="26"/>
                <w:szCs w:val="26"/>
              </w:rPr>
              <w:t>Вторая ступень образования – основное общее  школа представлена 5-9 классами.</w:t>
            </w:r>
          </w:p>
          <w:p w:rsidR="00B1519B" w:rsidRPr="00CE554F" w:rsidRDefault="00B1519B" w:rsidP="00934876">
            <w:pPr>
              <w:ind w:right="-2"/>
              <w:jc w:val="both"/>
              <w:rPr>
                <w:rFonts w:ascii="Times New Roman" w:hAnsi="Times New Roman" w:cs="Times New Roman"/>
                <w:sz w:val="26"/>
                <w:szCs w:val="26"/>
              </w:rPr>
            </w:pPr>
            <w:r w:rsidRPr="00CE554F">
              <w:rPr>
                <w:rFonts w:ascii="Times New Roman" w:hAnsi="Times New Roman" w:cs="Times New Roman"/>
                <w:sz w:val="26"/>
                <w:szCs w:val="26"/>
              </w:rPr>
              <w:t xml:space="preserve">           Названная ступень является продолжением начальной школы, но в отличие от нее расширяет и углубляет понятийную и практическую основу образовательных областей, закрепляет навыки самостоятельной учебной деятельности, завершает подготовку по общеобразовательным предметам в соответствии с индивидуальными показаниями учебных возможностей обучающихся специального (коррекционного) учреждения.</w:t>
            </w:r>
          </w:p>
          <w:p w:rsidR="00B1519B" w:rsidRDefault="00B1519B" w:rsidP="00934876">
            <w:pPr>
              <w:ind w:right="-2" w:firstLine="567"/>
              <w:jc w:val="both"/>
              <w:rPr>
                <w:rFonts w:ascii="Times New Roman" w:hAnsi="Times New Roman" w:cs="Times New Roman"/>
                <w:sz w:val="26"/>
                <w:szCs w:val="26"/>
              </w:rPr>
            </w:pPr>
            <w:r w:rsidRPr="00CE554F">
              <w:rPr>
                <w:rFonts w:ascii="Times New Roman" w:hAnsi="Times New Roman" w:cs="Times New Roman"/>
                <w:sz w:val="26"/>
                <w:szCs w:val="26"/>
              </w:rPr>
              <w:t>Особое внимание на второй ступени уделяется новому виду деятельности – трудовому обучению, оно начинается с пропедевтического периода в 5 классе и на последующих годах преобразуется в доступный об</w:t>
            </w:r>
            <w:r>
              <w:rPr>
                <w:rFonts w:ascii="Times New Roman" w:hAnsi="Times New Roman" w:cs="Times New Roman"/>
                <w:sz w:val="26"/>
                <w:szCs w:val="26"/>
              </w:rPr>
              <w:t xml:space="preserve">учающимися </w:t>
            </w:r>
            <w:proofErr w:type="gramStart"/>
            <w:r>
              <w:rPr>
                <w:rFonts w:ascii="Times New Roman" w:hAnsi="Times New Roman" w:cs="Times New Roman"/>
                <w:sz w:val="26"/>
                <w:szCs w:val="26"/>
              </w:rPr>
              <w:t>профильный  труд</w:t>
            </w:r>
            <w:proofErr w:type="gramEnd"/>
            <w:r>
              <w:rPr>
                <w:rFonts w:ascii="Times New Roman" w:hAnsi="Times New Roman" w:cs="Times New Roman"/>
                <w:sz w:val="26"/>
                <w:szCs w:val="26"/>
              </w:rPr>
              <w:t>.</w:t>
            </w:r>
            <w:r w:rsidRPr="00CE554F">
              <w:rPr>
                <w:rFonts w:ascii="Times New Roman" w:hAnsi="Times New Roman" w:cs="Times New Roman"/>
                <w:sz w:val="26"/>
                <w:szCs w:val="26"/>
              </w:rPr>
              <w:t xml:space="preserve">   </w:t>
            </w:r>
          </w:p>
          <w:p w:rsidR="00B1519B" w:rsidRPr="00EC4275" w:rsidRDefault="00B1519B" w:rsidP="00934876">
            <w:pPr>
              <w:pStyle w:val="a3"/>
              <w:ind w:left="0"/>
              <w:rPr>
                <w:rFonts w:ascii="Times New Roman" w:hAnsi="Times New Roman" w:cs="Times New Roman"/>
                <w:b/>
                <w:sz w:val="26"/>
                <w:szCs w:val="26"/>
                <w:u w:val="single"/>
              </w:rPr>
            </w:pPr>
            <w:r w:rsidRPr="00EC4275">
              <w:rPr>
                <w:rFonts w:ascii="Times New Roman" w:hAnsi="Times New Roman" w:cs="Times New Roman"/>
                <w:b/>
                <w:sz w:val="26"/>
                <w:szCs w:val="26"/>
                <w:u w:val="single"/>
              </w:rPr>
              <w:t xml:space="preserve"> Содержание воспитательной работы определяется</w:t>
            </w:r>
            <w:r>
              <w:rPr>
                <w:rFonts w:ascii="Times New Roman" w:hAnsi="Times New Roman" w:cs="Times New Roman"/>
                <w:b/>
                <w:sz w:val="26"/>
                <w:szCs w:val="26"/>
                <w:u w:val="single"/>
              </w:rPr>
              <w:t>:</w:t>
            </w:r>
          </w:p>
          <w:p w:rsidR="00B1519B" w:rsidRPr="00CE554F" w:rsidRDefault="00B1519B" w:rsidP="00B87BEA">
            <w:pPr>
              <w:pStyle w:val="a3"/>
              <w:numPr>
                <w:ilvl w:val="0"/>
                <w:numId w:val="3"/>
              </w:numPr>
              <w:spacing w:after="200"/>
              <w:rPr>
                <w:rStyle w:val="c0"/>
                <w:sz w:val="26"/>
                <w:szCs w:val="26"/>
              </w:rPr>
            </w:pPr>
            <w:r w:rsidRPr="00CE554F">
              <w:rPr>
                <w:rStyle w:val="c0"/>
                <w:color w:val="000000"/>
                <w:sz w:val="26"/>
                <w:szCs w:val="26"/>
              </w:rPr>
              <w:t xml:space="preserve">ФЗ от 29 декабря 2012г. №273-ФЗ «Об образовании в Российской Федерации» </w:t>
            </w:r>
          </w:p>
          <w:p w:rsidR="00B1519B" w:rsidRPr="00CE554F" w:rsidRDefault="00B1519B" w:rsidP="00934876">
            <w:pPr>
              <w:pStyle w:val="a3"/>
              <w:rPr>
                <w:rStyle w:val="c0"/>
                <w:sz w:val="26"/>
                <w:szCs w:val="26"/>
              </w:rPr>
            </w:pPr>
            <w:r w:rsidRPr="00CE554F">
              <w:rPr>
                <w:rStyle w:val="c0"/>
                <w:color w:val="000000"/>
                <w:sz w:val="26"/>
                <w:szCs w:val="26"/>
              </w:rPr>
              <w:t xml:space="preserve">(в соответствии с действующим законодательством) </w:t>
            </w:r>
          </w:p>
          <w:p w:rsidR="00B1519B" w:rsidRPr="00CE554F" w:rsidRDefault="00B1519B" w:rsidP="00B87BEA">
            <w:pPr>
              <w:pStyle w:val="a3"/>
              <w:numPr>
                <w:ilvl w:val="0"/>
                <w:numId w:val="3"/>
              </w:numPr>
              <w:spacing w:after="200"/>
              <w:rPr>
                <w:rStyle w:val="c0"/>
                <w:sz w:val="26"/>
                <w:szCs w:val="26"/>
              </w:rPr>
            </w:pPr>
            <w:r w:rsidRPr="00CE554F">
              <w:rPr>
                <w:rStyle w:val="c0"/>
                <w:color w:val="000000"/>
                <w:sz w:val="26"/>
                <w:szCs w:val="26"/>
              </w:rPr>
              <w:t>Законом Свердловской области от 15 июля 2013г. №78-ОЗ «Об образовании в Свердловской области» (в соответствии с действующим законодательством),</w:t>
            </w:r>
          </w:p>
          <w:p w:rsidR="00B1519B" w:rsidRPr="00CE554F" w:rsidRDefault="00B1519B" w:rsidP="00B87BEA">
            <w:pPr>
              <w:pStyle w:val="a3"/>
              <w:numPr>
                <w:ilvl w:val="0"/>
                <w:numId w:val="3"/>
              </w:numPr>
              <w:spacing w:after="200"/>
              <w:rPr>
                <w:rStyle w:val="c0"/>
                <w:sz w:val="26"/>
                <w:szCs w:val="26"/>
              </w:rPr>
            </w:pPr>
            <w:r w:rsidRPr="00CE554F">
              <w:rPr>
                <w:rStyle w:val="c0"/>
                <w:color w:val="000000"/>
                <w:sz w:val="26"/>
                <w:szCs w:val="26"/>
              </w:rPr>
              <w:t>Концепцией духовно нравственного и правового  воспитания граждан России.</w:t>
            </w:r>
          </w:p>
          <w:p w:rsidR="00B1519B" w:rsidRPr="00CE554F" w:rsidRDefault="00B1519B" w:rsidP="00B87BEA">
            <w:pPr>
              <w:pStyle w:val="a3"/>
              <w:numPr>
                <w:ilvl w:val="0"/>
                <w:numId w:val="3"/>
              </w:numPr>
              <w:rPr>
                <w:rStyle w:val="c0"/>
                <w:sz w:val="26"/>
                <w:szCs w:val="26"/>
              </w:rPr>
            </w:pPr>
            <w:r w:rsidRPr="00CE554F">
              <w:rPr>
                <w:rStyle w:val="c0"/>
                <w:color w:val="000000"/>
                <w:sz w:val="26"/>
                <w:szCs w:val="26"/>
              </w:rPr>
              <w:t>Программой развития ОУ</w:t>
            </w:r>
          </w:p>
          <w:p w:rsidR="00B1519B" w:rsidRPr="00D30F4E" w:rsidRDefault="00B1519B" w:rsidP="00934876">
            <w:pPr>
              <w:ind w:firstLine="708"/>
              <w:rPr>
                <w:rFonts w:ascii="Times New Roman" w:hAnsi="Times New Roman" w:cs="Times New Roman"/>
                <w:sz w:val="26"/>
                <w:szCs w:val="26"/>
              </w:rPr>
            </w:pPr>
            <w:r w:rsidRPr="00D30F4E">
              <w:rPr>
                <w:rFonts w:ascii="Times New Roman" w:hAnsi="Times New Roman" w:cs="Times New Roman"/>
                <w:sz w:val="26"/>
                <w:szCs w:val="26"/>
              </w:rPr>
              <w:t>Вся работа в течение года была направлена на реализацию плана восп</w:t>
            </w:r>
            <w:r>
              <w:rPr>
                <w:rFonts w:ascii="Times New Roman" w:hAnsi="Times New Roman" w:cs="Times New Roman"/>
                <w:sz w:val="26"/>
                <w:szCs w:val="26"/>
              </w:rPr>
              <w:t xml:space="preserve">итательной работы школы на 2018 </w:t>
            </w:r>
            <w:r w:rsidRPr="00D30F4E">
              <w:rPr>
                <w:rFonts w:ascii="Times New Roman" w:hAnsi="Times New Roman" w:cs="Times New Roman"/>
                <w:sz w:val="26"/>
                <w:szCs w:val="26"/>
              </w:rPr>
              <w:t xml:space="preserve">год. </w:t>
            </w:r>
          </w:p>
          <w:p w:rsidR="00B1519B" w:rsidRPr="00697DC0" w:rsidRDefault="00B1519B" w:rsidP="00934876">
            <w:pPr>
              <w:ind w:firstLine="709"/>
              <w:contextualSpacing/>
              <w:rPr>
                <w:rFonts w:ascii="Times New Roman" w:hAnsi="Times New Roman" w:cs="Times New Roman"/>
                <w:color w:val="000000"/>
                <w:sz w:val="26"/>
                <w:szCs w:val="26"/>
                <w:shd w:val="clear" w:color="auto" w:fill="FFFFFF"/>
              </w:rPr>
            </w:pPr>
            <w:r w:rsidRPr="00697DC0">
              <w:rPr>
                <w:rFonts w:ascii="Times New Roman" w:hAnsi="Times New Roman" w:cs="Times New Roman"/>
                <w:b/>
                <w:color w:val="000000"/>
                <w:sz w:val="26"/>
                <w:szCs w:val="26"/>
                <w:shd w:val="clear" w:color="auto" w:fill="FFFFFF"/>
              </w:rPr>
              <w:t>Цель работы:</w:t>
            </w:r>
            <w:r w:rsidRPr="00697DC0">
              <w:rPr>
                <w:rFonts w:ascii="Times New Roman" w:hAnsi="Times New Roman" w:cs="Times New Roman"/>
                <w:color w:val="000000"/>
                <w:sz w:val="26"/>
                <w:szCs w:val="26"/>
                <w:shd w:val="clear" w:color="auto" w:fill="FFFFFF"/>
              </w:rPr>
              <w:t xml:space="preserve"> создание условий для реализации интересов обучающихся в различных видах деятельности.</w:t>
            </w:r>
          </w:p>
          <w:p w:rsidR="00B1519B" w:rsidRPr="00697DC0" w:rsidRDefault="00B1519B" w:rsidP="00934876">
            <w:pPr>
              <w:ind w:firstLine="709"/>
              <w:contextualSpacing/>
              <w:rPr>
                <w:rFonts w:ascii="Times New Roman" w:hAnsi="Times New Roman" w:cs="Times New Roman"/>
                <w:sz w:val="26"/>
                <w:szCs w:val="26"/>
              </w:rPr>
            </w:pPr>
            <w:r w:rsidRPr="00697DC0">
              <w:rPr>
                <w:rFonts w:ascii="Times New Roman" w:hAnsi="Times New Roman" w:cs="Times New Roman"/>
                <w:sz w:val="26"/>
                <w:szCs w:val="26"/>
              </w:rPr>
              <w:t xml:space="preserve">В течение года решались поставленные </w:t>
            </w:r>
            <w:r w:rsidRPr="00697DC0">
              <w:rPr>
                <w:rFonts w:ascii="Times New Roman" w:hAnsi="Times New Roman" w:cs="Times New Roman"/>
                <w:b/>
                <w:sz w:val="26"/>
                <w:szCs w:val="26"/>
              </w:rPr>
              <w:t>задачи</w:t>
            </w:r>
            <w:r w:rsidRPr="00697DC0">
              <w:rPr>
                <w:rFonts w:ascii="Times New Roman" w:hAnsi="Times New Roman" w:cs="Times New Roman"/>
                <w:sz w:val="26"/>
                <w:szCs w:val="26"/>
              </w:rPr>
              <w:t>:</w:t>
            </w:r>
          </w:p>
          <w:p w:rsidR="00B1519B" w:rsidRPr="00CE554F" w:rsidRDefault="00B1519B" w:rsidP="00B87BEA">
            <w:pPr>
              <w:pStyle w:val="a3"/>
              <w:numPr>
                <w:ilvl w:val="0"/>
                <w:numId w:val="9"/>
              </w:numPr>
              <w:spacing w:after="200"/>
              <w:rPr>
                <w:rFonts w:ascii="Times New Roman" w:hAnsi="Times New Roman" w:cs="Times New Roman"/>
                <w:b/>
                <w:color w:val="000000"/>
                <w:sz w:val="26"/>
                <w:szCs w:val="26"/>
                <w:shd w:val="clear" w:color="auto" w:fill="FFFFFF"/>
              </w:rPr>
            </w:pPr>
            <w:r w:rsidRPr="00697DC0">
              <w:rPr>
                <w:rFonts w:ascii="Times New Roman" w:hAnsi="Times New Roman" w:cs="Times New Roman"/>
                <w:color w:val="000000"/>
                <w:sz w:val="26"/>
                <w:szCs w:val="26"/>
              </w:rPr>
              <w:t>Организация различных</w:t>
            </w:r>
            <w:r w:rsidRPr="00CE554F">
              <w:rPr>
                <w:rFonts w:ascii="Times New Roman" w:hAnsi="Times New Roman" w:cs="Times New Roman"/>
                <w:color w:val="000000"/>
                <w:sz w:val="26"/>
                <w:szCs w:val="26"/>
              </w:rPr>
              <w:t xml:space="preserve"> видов творческой деятельности обучающихся с учетом их возрастных особенностей, через организацию вечеров, праздников, экскурсий;</w:t>
            </w:r>
          </w:p>
          <w:p w:rsidR="00B1519B" w:rsidRPr="00CE554F" w:rsidRDefault="00B1519B" w:rsidP="00B87BEA">
            <w:pPr>
              <w:pStyle w:val="a3"/>
              <w:numPr>
                <w:ilvl w:val="0"/>
                <w:numId w:val="9"/>
              </w:numPr>
              <w:spacing w:after="200"/>
              <w:rPr>
                <w:rFonts w:ascii="Times New Roman" w:hAnsi="Times New Roman" w:cs="Times New Roman"/>
                <w:color w:val="000000"/>
                <w:sz w:val="26"/>
                <w:szCs w:val="26"/>
                <w:shd w:val="clear" w:color="auto" w:fill="FFFFFF"/>
              </w:rPr>
            </w:pPr>
            <w:r w:rsidRPr="00CE554F">
              <w:rPr>
                <w:rFonts w:ascii="Times New Roman" w:hAnsi="Times New Roman" w:cs="Times New Roman"/>
                <w:color w:val="000000"/>
                <w:sz w:val="26"/>
                <w:szCs w:val="26"/>
                <w:shd w:val="clear" w:color="auto" w:fill="FFFFFF"/>
              </w:rPr>
              <w:t>Развитие школьного ученического самоуправления, активизация деятельности детей;</w:t>
            </w:r>
          </w:p>
          <w:p w:rsidR="00B1519B" w:rsidRPr="00CE554F" w:rsidRDefault="00B1519B" w:rsidP="00B87BEA">
            <w:pPr>
              <w:pStyle w:val="a3"/>
              <w:numPr>
                <w:ilvl w:val="0"/>
                <w:numId w:val="9"/>
              </w:numPr>
              <w:spacing w:after="200"/>
              <w:rPr>
                <w:rFonts w:ascii="Times New Roman" w:hAnsi="Times New Roman" w:cs="Times New Roman"/>
                <w:b/>
                <w:color w:val="000000"/>
                <w:sz w:val="26"/>
                <w:szCs w:val="26"/>
                <w:shd w:val="clear" w:color="auto" w:fill="FFFFFF"/>
              </w:rPr>
            </w:pPr>
            <w:r w:rsidRPr="00CE554F">
              <w:rPr>
                <w:rFonts w:ascii="Times New Roman" w:hAnsi="Times New Roman" w:cs="Times New Roman"/>
                <w:color w:val="000000"/>
                <w:sz w:val="26"/>
                <w:szCs w:val="26"/>
              </w:rPr>
              <w:t>Привлечение обучающихся к участию в различных видах конкурсов (фестивали, творческие отчеты, соревнования), проводимых в рамках школы, города, области);</w:t>
            </w:r>
          </w:p>
          <w:p w:rsidR="00B1519B" w:rsidRPr="00CE554F" w:rsidRDefault="00B1519B" w:rsidP="00B87BEA">
            <w:pPr>
              <w:pStyle w:val="a3"/>
              <w:numPr>
                <w:ilvl w:val="0"/>
                <w:numId w:val="9"/>
              </w:numPr>
              <w:spacing w:after="200"/>
              <w:rPr>
                <w:rFonts w:ascii="Times New Roman" w:hAnsi="Times New Roman" w:cs="Times New Roman"/>
                <w:b/>
                <w:color w:val="000000"/>
                <w:sz w:val="26"/>
                <w:szCs w:val="26"/>
                <w:shd w:val="clear" w:color="auto" w:fill="FFFFFF"/>
              </w:rPr>
            </w:pPr>
            <w:r w:rsidRPr="00CE554F">
              <w:rPr>
                <w:rFonts w:ascii="Times New Roman" w:hAnsi="Times New Roman" w:cs="Times New Roman"/>
                <w:color w:val="000000"/>
                <w:sz w:val="26"/>
                <w:szCs w:val="26"/>
              </w:rPr>
              <w:lastRenderedPageBreak/>
              <w:t xml:space="preserve">Привлечение к работе с обучающимися социальных партнеров (ЦК </w:t>
            </w:r>
            <w:proofErr w:type="spellStart"/>
            <w:r w:rsidRPr="00CE554F">
              <w:rPr>
                <w:rFonts w:ascii="Times New Roman" w:hAnsi="Times New Roman" w:cs="Times New Roman"/>
                <w:color w:val="000000"/>
                <w:sz w:val="26"/>
                <w:szCs w:val="26"/>
              </w:rPr>
              <w:t>иД</w:t>
            </w:r>
            <w:proofErr w:type="spellEnd"/>
            <w:r w:rsidRPr="00CE554F">
              <w:rPr>
                <w:rFonts w:ascii="Times New Roman" w:hAnsi="Times New Roman" w:cs="Times New Roman"/>
                <w:color w:val="000000"/>
                <w:sz w:val="26"/>
                <w:szCs w:val="26"/>
              </w:rPr>
              <w:t xml:space="preserve">, ДТДМ, КМЖ, библиотеки, музеи, ГБОУСОН СО «Центр социальной помощи семье и детям города Красноуфимска и </w:t>
            </w:r>
            <w:proofErr w:type="spellStart"/>
            <w:r w:rsidRPr="00CE554F">
              <w:rPr>
                <w:rFonts w:ascii="Times New Roman" w:hAnsi="Times New Roman" w:cs="Times New Roman"/>
                <w:color w:val="000000"/>
                <w:sz w:val="26"/>
                <w:szCs w:val="26"/>
              </w:rPr>
              <w:t>Красноуфимского</w:t>
            </w:r>
            <w:proofErr w:type="spellEnd"/>
            <w:r w:rsidRPr="00CE554F">
              <w:rPr>
                <w:rFonts w:ascii="Times New Roman" w:hAnsi="Times New Roman" w:cs="Times New Roman"/>
                <w:color w:val="000000"/>
                <w:sz w:val="26"/>
                <w:szCs w:val="26"/>
              </w:rPr>
              <w:t xml:space="preserve"> района», СЮТУР, СЮН и др.)</w:t>
            </w:r>
          </w:p>
          <w:p w:rsidR="00B1519B" w:rsidRPr="00CE554F" w:rsidRDefault="00B1519B" w:rsidP="00B87BEA">
            <w:pPr>
              <w:pStyle w:val="a3"/>
              <w:numPr>
                <w:ilvl w:val="0"/>
                <w:numId w:val="9"/>
              </w:numPr>
              <w:spacing w:after="200"/>
              <w:rPr>
                <w:rFonts w:ascii="Times New Roman" w:hAnsi="Times New Roman" w:cs="Times New Roman"/>
                <w:b/>
                <w:color w:val="000000"/>
                <w:sz w:val="26"/>
                <w:szCs w:val="26"/>
                <w:shd w:val="clear" w:color="auto" w:fill="FFFFFF"/>
              </w:rPr>
            </w:pPr>
            <w:r w:rsidRPr="00CE554F">
              <w:rPr>
                <w:rFonts w:ascii="Times New Roman" w:hAnsi="Times New Roman" w:cs="Times New Roman"/>
                <w:color w:val="000000"/>
                <w:sz w:val="26"/>
                <w:szCs w:val="26"/>
              </w:rPr>
              <w:t>Активизировать работу по формированию устойчивого интереса, потребностей и навыков здорового образа жизни;</w:t>
            </w:r>
          </w:p>
          <w:p w:rsidR="00B1519B" w:rsidRPr="00EC4275" w:rsidRDefault="00B1519B" w:rsidP="00B87BEA">
            <w:pPr>
              <w:pStyle w:val="a3"/>
              <w:numPr>
                <w:ilvl w:val="0"/>
                <w:numId w:val="9"/>
              </w:numPr>
              <w:rPr>
                <w:rFonts w:ascii="Times New Roman" w:hAnsi="Times New Roman" w:cs="Times New Roman"/>
                <w:b/>
                <w:color w:val="000000"/>
                <w:sz w:val="26"/>
                <w:szCs w:val="26"/>
                <w:shd w:val="clear" w:color="auto" w:fill="FFFFFF"/>
              </w:rPr>
            </w:pPr>
            <w:r w:rsidRPr="00CE554F">
              <w:rPr>
                <w:rFonts w:ascii="Times New Roman" w:hAnsi="Times New Roman" w:cs="Times New Roman"/>
                <w:color w:val="000000"/>
                <w:sz w:val="26"/>
                <w:szCs w:val="26"/>
              </w:rPr>
              <w:t>Организация каникулярного отдыха воспитанников.</w:t>
            </w:r>
          </w:p>
          <w:p w:rsidR="00B1519B" w:rsidRPr="00EC4275" w:rsidRDefault="00B1519B" w:rsidP="00934876">
            <w:pPr>
              <w:ind w:left="360"/>
              <w:rPr>
                <w:rFonts w:ascii="Times New Roman" w:hAnsi="Times New Roman" w:cs="Times New Roman"/>
                <w:b/>
                <w:color w:val="000000"/>
                <w:sz w:val="26"/>
                <w:szCs w:val="26"/>
                <w:shd w:val="clear" w:color="auto" w:fill="FFFFFF"/>
              </w:rPr>
            </w:pPr>
            <w:r w:rsidRPr="00EC4275">
              <w:rPr>
                <w:rFonts w:ascii="Times New Roman" w:hAnsi="Times New Roman" w:cs="Times New Roman"/>
                <w:color w:val="000000"/>
                <w:sz w:val="26"/>
                <w:szCs w:val="26"/>
              </w:rPr>
              <w:t xml:space="preserve">Исходя из решаемых задач, работа осуществляется по основным </w:t>
            </w:r>
            <w:r w:rsidRPr="00EC4275">
              <w:rPr>
                <w:rFonts w:ascii="Times New Roman" w:hAnsi="Times New Roman" w:cs="Times New Roman"/>
                <w:b/>
                <w:color w:val="000000"/>
                <w:sz w:val="26"/>
                <w:szCs w:val="26"/>
              </w:rPr>
              <w:t>направлениям:</w:t>
            </w:r>
          </w:p>
          <w:p w:rsidR="00B1519B" w:rsidRPr="00CE554F" w:rsidRDefault="00B1519B" w:rsidP="00B87BEA">
            <w:pPr>
              <w:pStyle w:val="a3"/>
              <w:numPr>
                <w:ilvl w:val="0"/>
                <w:numId w:val="10"/>
              </w:numPr>
              <w:spacing w:after="200"/>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Сохранение и укрепление здоровья, профилактика негативных явлений.</w:t>
            </w:r>
          </w:p>
          <w:p w:rsidR="00B1519B" w:rsidRPr="00CE554F" w:rsidRDefault="00B1519B" w:rsidP="00B87BEA">
            <w:pPr>
              <w:pStyle w:val="a3"/>
              <w:numPr>
                <w:ilvl w:val="0"/>
                <w:numId w:val="10"/>
              </w:numPr>
              <w:spacing w:after="200"/>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Трудовое и экологическое воспитание.</w:t>
            </w:r>
          </w:p>
          <w:p w:rsidR="00B1519B" w:rsidRPr="00CE554F" w:rsidRDefault="00B1519B" w:rsidP="00B87BEA">
            <w:pPr>
              <w:pStyle w:val="a3"/>
              <w:numPr>
                <w:ilvl w:val="0"/>
                <w:numId w:val="10"/>
              </w:numPr>
              <w:spacing w:after="200"/>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Гражданско-патриотическое.</w:t>
            </w:r>
          </w:p>
          <w:p w:rsidR="00B1519B" w:rsidRPr="00CE554F" w:rsidRDefault="00B1519B" w:rsidP="00B87BEA">
            <w:pPr>
              <w:pStyle w:val="a3"/>
              <w:numPr>
                <w:ilvl w:val="0"/>
                <w:numId w:val="10"/>
              </w:numPr>
              <w:spacing w:after="200"/>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Развитие ученического самоуправления.</w:t>
            </w:r>
          </w:p>
          <w:p w:rsidR="00B1519B" w:rsidRPr="00CE554F" w:rsidRDefault="00B1519B" w:rsidP="00B87BEA">
            <w:pPr>
              <w:pStyle w:val="a3"/>
              <w:numPr>
                <w:ilvl w:val="0"/>
                <w:numId w:val="10"/>
              </w:numPr>
              <w:spacing w:after="200"/>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Профилактика экстремизма, терроризма, безнадзорности и правонарушений несовершеннолетних.</w:t>
            </w:r>
          </w:p>
          <w:p w:rsidR="00B1519B" w:rsidRPr="00CE554F" w:rsidRDefault="00B1519B" w:rsidP="00934876">
            <w:pPr>
              <w:jc w:val="both"/>
              <w:rPr>
                <w:rFonts w:ascii="Times New Roman" w:hAnsi="Times New Roman" w:cs="Times New Roman"/>
                <w:sz w:val="26"/>
                <w:szCs w:val="26"/>
              </w:rPr>
            </w:pPr>
            <w:r>
              <w:rPr>
                <w:rFonts w:ascii="Times New Roman" w:hAnsi="Times New Roman" w:cs="Times New Roman"/>
                <w:sz w:val="26"/>
                <w:szCs w:val="26"/>
              </w:rPr>
              <w:t>В 2018</w:t>
            </w:r>
            <w:r w:rsidRPr="00CE554F">
              <w:rPr>
                <w:rFonts w:ascii="Times New Roman" w:hAnsi="Times New Roman" w:cs="Times New Roman"/>
                <w:sz w:val="26"/>
                <w:szCs w:val="26"/>
              </w:rPr>
              <w:t xml:space="preserve"> учебном году проведены </w:t>
            </w:r>
            <w:r w:rsidRPr="00B1519B">
              <w:rPr>
                <w:rFonts w:ascii="Times New Roman" w:hAnsi="Times New Roman" w:cs="Times New Roman"/>
                <w:b/>
                <w:sz w:val="26"/>
                <w:szCs w:val="26"/>
                <w:u w:val="single"/>
              </w:rPr>
              <w:t>традиционные общешкольные мероприятия</w:t>
            </w:r>
            <w:r w:rsidRPr="00CE554F">
              <w:rPr>
                <w:rFonts w:ascii="Times New Roman" w:hAnsi="Times New Roman" w:cs="Times New Roman"/>
                <w:sz w:val="26"/>
                <w:szCs w:val="26"/>
              </w:rPr>
              <w:t xml:space="preserve">: </w:t>
            </w:r>
          </w:p>
          <w:p w:rsidR="00B1519B" w:rsidRPr="00CE554F"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Торжественная линейка, посвященная Дню Знаний</w:t>
            </w:r>
            <w:r>
              <w:rPr>
                <w:rFonts w:ascii="Times New Roman" w:eastAsia="Times New Roman" w:hAnsi="Times New Roman" w:cs="Times New Roman"/>
                <w:sz w:val="26"/>
                <w:szCs w:val="26"/>
                <w:lang w:eastAsia="ru-RU"/>
              </w:rPr>
              <w:t xml:space="preserve"> «Здравствуй, школа!»</w:t>
            </w:r>
            <w:r w:rsidRPr="00CE554F">
              <w:rPr>
                <w:rFonts w:ascii="Times New Roman" w:eastAsia="Times New Roman" w:hAnsi="Times New Roman" w:cs="Times New Roman"/>
                <w:sz w:val="26"/>
                <w:szCs w:val="26"/>
                <w:lang w:eastAsia="ru-RU"/>
              </w:rPr>
              <w:t>;</w:t>
            </w:r>
          </w:p>
          <w:p w:rsidR="00B1519B" w:rsidRPr="00CE554F"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Общешкольная линейка «День солидарности борьбы с терроризмом (памяти жертв Беслана)»;</w:t>
            </w:r>
          </w:p>
          <w:p w:rsidR="00B1519B"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Игра-вертушка «Я – инспектор ГИБДД!»</w:t>
            </w:r>
          </w:p>
          <w:p w:rsidR="00B1519B" w:rsidRPr="00CE554F"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Профилактическое мероприятие «Путешествие в страну дорожных знаков»</w:t>
            </w:r>
          </w:p>
          <w:p w:rsidR="00B1519B" w:rsidRPr="00CE554F"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Развлекательное мероприятие ко Дню пожилого человека</w:t>
            </w:r>
            <w:r>
              <w:rPr>
                <w:rFonts w:ascii="Times New Roman" w:eastAsia="Times New Roman" w:hAnsi="Times New Roman" w:cs="Times New Roman"/>
                <w:sz w:val="26"/>
                <w:szCs w:val="26"/>
                <w:lang w:eastAsia="ru-RU"/>
              </w:rPr>
              <w:t xml:space="preserve"> «Люди с нестареющей душой»</w:t>
            </w:r>
            <w:r w:rsidRPr="00CE554F">
              <w:rPr>
                <w:rFonts w:ascii="Times New Roman" w:eastAsia="Times New Roman" w:hAnsi="Times New Roman" w:cs="Times New Roman"/>
                <w:sz w:val="26"/>
                <w:szCs w:val="26"/>
                <w:lang w:eastAsia="ru-RU"/>
              </w:rPr>
              <w:t>;</w:t>
            </w:r>
          </w:p>
          <w:p w:rsidR="00B1519B" w:rsidRPr="00CE554F"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Концертная программа ко Дню Учителя</w:t>
            </w:r>
            <w:r>
              <w:rPr>
                <w:rFonts w:ascii="Times New Roman" w:eastAsia="Times New Roman" w:hAnsi="Times New Roman" w:cs="Times New Roman"/>
                <w:sz w:val="26"/>
                <w:szCs w:val="26"/>
                <w:lang w:eastAsia="ru-RU"/>
              </w:rPr>
              <w:t xml:space="preserve"> «Поздравляем от души»</w:t>
            </w:r>
            <w:r w:rsidRPr="00CE554F">
              <w:rPr>
                <w:rFonts w:ascii="Times New Roman" w:eastAsia="Times New Roman" w:hAnsi="Times New Roman" w:cs="Times New Roman"/>
                <w:sz w:val="26"/>
                <w:szCs w:val="26"/>
                <w:lang w:eastAsia="ru-RU"/>
              </w:rPr>
              <w:t>;</w:t>
            </w:r>
          </w:p>
          <w:p w:rsidR="00B1519B"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Выставка </w:t>
            </w:r>
            <w:r w:rsidRPr="00CE554F">
              <w:rPr>
                <w:rFonts w:ascii="Times New Roman" w:eastAsia="Times New Roman" w:hAnsi="Times New Roman" w:cs="Times New Roman"/>
                <w:sz w:val="26"/>
                <w:szCs w:val="26"/>
                <w:lang w:eastAsia="ru-RU"/>
              </w:rPr>
              <w:t>рисунков «</w:t>
            </w:r>
            <w:r>
              <w:rPr>
                <w:rFonts w:ascii="Times New Roman" w:eastAsia="Times New Roman" w:hAnsi="Times New Roman" w:cs="Times New Roman"/>
                <w:sz w:val="26"/>
                <w:szCs w:val="26"/>
                <w:lang w:eastAsia="ru-RU"/>
              </w:rPr>
              <w:t>Со спортом мы друзья!</w:t>
            </w:r>
            <w:r w:rsidRPr="00CE554F">
              <w:rPr>
                <w:rFonts w:ascii="Times New Roman" w:eastAsia="Times New Roman" w:hAnsi="Times New Roman" w:cs="Times New Roman"/>
                <w:sz w:val="26"/>
                <w:szCs w:val="26"/>
                <w:lang w:eastAsia="ru-RU"/>
              </w:rPr>
              <w:t>»;</w:t>
            </w:r>
          </w:p>
          <w:p w:rsidR="00B1519B" w:rsidRPr="00CE554F"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Соревнования по легкой атлетике;</w:t>
            </w:r>
          </w:p>
          <w:p w:rsidR="00B1519B"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Всероссийский урок «Безопасный Интернет»;</w:t>
            </w:r>
          </w:p>
          <w:p w:rsidR="00B1519B" w:rsidRPr="00CE554F"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Выставка листовок «Будем беречь природу!»;</w:t>
            </w:r>
          </w:p>
          <w:p w:rsidR="00B1519B" w:rsidRPr="00CE554F"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Выставка</w:t>
            </w:r>
            <w:r w:rsidRPr="00CE554F">
              <w:rPr>
                <w:rFonts w:ascii="Times New Roman" w:eastAsia="Times New Roman" w:hAnsi="Times New Roman" w:cs="Times New Roman"/>
                <w:sz w:val="26"/>
                <w:szCs w:val="26"/>
                <w:lang w:eastAsia="ru-RU"/>
              </w:rPr>
              <w:t xml:space="preserve"> рисунков и плакатов к международному Дню толерантности</w:t>
            </w:r>
            <w:r>
              <w:rPr>
                <w:rFonts w:ascii="Times New Roman" w:eastAsia="Times New Roman" w:hAnsi="Times New Roman" w:cs="Times New Roman"/>
                <w:sz w:val="26"/>
                <w:szCs w:val="26"/>
                <w:lang w:eastAsia="ru-RU"/>
              </w:rPr>
              <w:t xml:space="preserve"> «Дружат дети на планете!»</w:t>
            </w:r>
            <w:r w:rsidRPr="00CE554F">
              <w:rPr>
                <w:rFonts w:ascii="Times New Roman" w:eastAsia="Times New Roman" w:hAnsi="Times New Roman" w:cs="Times New Roman"/>
                <w:sz w:val="26"/>
                <w:szCs w:val="26"/>
                <w:lang w:eastAsia="ru-RU"/>
              </w:rPr>
              <w:t>;</w:t>
            </w:r>
          </w:p>
          <w:p w:rsidR="00B1519B" w:rsidRPr="00CE554F"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Выставка</w:t>
            </w:r>
            <w:r w:rsidRPr="00CE554F">
              <w:rPr>
                <w:rFonts w:ascii="Times New Roman" w:eastAsia="Times New Roman" w:hAnsi="Times New Roman" w:cs="Times New Roman"/>
                <w:sz w:val="26"/>
                <w:szCs w:val="26"/>
                <w:lang w:eastAsia="ru-RU"/>
              </w:rPr>
              <w:t xml:space="preserve"> рисунков «Это моя МАМА»;</w:t>
            </w:r>
          </w:p>
          <w:p w:rsidR="00B1519B"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Конкурсно-игровая программа ко Дню Матери</w:t>
            </w:r>
            <w:r>
              <w:rPr>
                <w:rFonts w:ascii="Times New Roman" w:eastAsia="Times New Roman" w:hAnsi="Times New Roman" w:cs="Times New Roman"/>
                <w:sz w:val="26"/>
                <w:szCs w:val="26"/>
                <w:lang w:eastAsia="ru-RU"/>
              </w:rPr>
              <w:t xml:space="preserve"> «Мамин праздник»</w:t>
            </w:r>
            <w:r w:rsidRPr="00CE554F">
              <w:rPr>
                <w:rFonts w:ascii="Times New Roman" w:eastAsia="Times New Roman" w:hAnsi="Times New Roman" w:cs="Times New Roman"/>
                <w:sz w:val="26"/>
                <w:szCs w:val="26"/>
                <w:lang w:eastAsia="ru-RU"/>
              </w:rPr>
              <w:t>;</w:t>
            </w:r>
          </w:p>
          <w:p w:rsidR="00B1519B"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Выставка поделок из подручного материала «Новогодние игрушки»</w:t>
            </w:r>
          </w:p>
          <w:p w:rsidR="00B1519B" w:rsidRPr="00CE554F"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Мастер-класс «Мастерская Деда Мороза»;</w:t>
            </w:r>
          </w:p>
          <w:p w:rsidR="00B1519B"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Новогоднее представления: «</w:t>
            </w:r>
            <w:proofErr w:type="spellStart"/>
            <w:r>
              <w:rPr>
                <w:rFonts w:ascii="Times New Roman" w:eastAsia="Times New Roman" w:hAnsi="Times New Roman" w:cs="Times New Roman"/>
                <w:sz w:val="26"/>
                <w:szCs w:val="26"/>
                <w:lang w:eastAsia="ru-RU"/>
              </w:rPr>
              <w:t>По-щучьему</w:t>
            </w:r>
            <w:proofErr w:type="spellEnd"/>
            <w:r>
              <w:rPr>
                <w:rFonts w:ascii="Times New Roman" w:eastAsia="Times New Roman" w:hAnsi="Times New Roman" w:cs="Times New Roman"/>
                <w:sz w:val="26"/>
                <w:szCs w:val="26"/>
                <w:lang w:eastAsia="ru-RU"/>
              </w:rPr>
              <w:t xml:space="preserve"> велению» и «Фунтик и компания»</w:t>
            </w:r>
            <w:r w:rsidRPr="00CE554F">
              <w:rPr>
                <w:rFonts w:ascii="Times New Roman" w:eastAsia="Times New Roman" w:hAnsi="Times New Roman" w:cs="Times New Roman"/>
                <w:sz w:val="26"/>
                <w:szCs w:val="26"/>
                <w:lang w:eastAsia="ru-RU"/>
              </w:rPr>
              <w:t>;</w:t>
            </w:r>
          </w:p>
          <w:p w:rsidR="00B1519B" w:rsidRPr="00CE554F"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Единый день профилактики (ноябрь, апрель);</w:t>
            </w:r>
          </w:p>
          <w:p w:rsidR="00B1519B" w:rsidRPr="00CE554F"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Выставка</w:t>
            </w:r>
            <w:r w:rsidRPr="00CE554F">
              <w:rPr>
                <w:rFonts w:ascii="Times New Roman" w:eastAsia="Times New Roman" w:hAnsi="Times New Roman" w:cs="Times New Roman"/>
                <w:sz w:val="26"/>
                <w:szCs w:val="26"/>
                <w:lang w:eastAsia="ru-RU"/>
              </w:rPr>
              <w:t xml:space="preserve"> рисунков </w:t>
            </w:r>
            <w:r>
              <w:rPr>
                <w:rFonts w:ascii="Times New Roman" w:eastAsia="Times New Roman" w:hAnsi="Times New Roman" w:cs="Times New Roman"/>
                <w:sz w:val="26"/>
                <w:szCs w:val="26"/>
                <w:lang w:eastAsia="ru-RU"/>
              </w:rPr>
              <w:t>«Профессия отважных»</w:t>
            </w:r>
          </w:p>
          <w:p w:rsidR="00B1519B" w:rsidRPr="00CE554F"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Праздничная линейка ко Дню Защитника Отечества</w:t>
            </w:r>
            <w:r>
              <w:rPr>
                <w:rFonts w:ascii="Times New Roman" w:eastAsia="Times New Roman" w:hAnsi="Times New Roman" w:cs="Times New Roman"/>
                <w:sz w:val="26"/>
                <w:szCs w:val="26"/>
                <w:lang w:eastAsia="ru-RU"/>
              </w:rPr>
              <w:t xml:space="preserve"> «Слава армии родной!»</w:t>
            </w:r>
            <w:r w:rsidRPr="00CE554F">
              <w:rPr>
                <w:rFonts w:ascii="Times New Roman" w:eastAsia="Times New Roman" w:hAnsi="Times New Roman" w:cs="Times New Roman"/>
                <w:sz w:val="26"/>
                <w:szCs w:val="26"/>
                <w:lang w:eastAsia="ru-RU"/>
              </w:rPr>
              <w:t>;</w:t>
            </w:r>
          </w:p>
          <w:p w:rsidR="00B1519B" w:rsidRPr="00CE554F"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Конкурсно-игровая программа «Широкая Масленица»;</w:t>
            </w:r>
          </w:p>
          <w:p w:rsidR="00B1519B" w:rsidRPr="00CE554F"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Праздничный концерт к</w:t>
            </w:r>
            <w:r>
              <w:rPr>
                <w:rFonts w:ascii="Times New Roman" w:eastAsia="Times New Roman" w:hAnsi="Times New Roman" w:cs="Times New Roman"/>
                <w:sz w:val="26"/>
                <w:szCs w:val="26"/>
                <w:lang w:eastAsia="ru-RU"/>
              </w:rPr>
              <w:t>о</w:t>
            </w:r>
            <w:r w:rsidRPr="00CE554F">
              <w:rPr>
                <w:rFonts w:ascii="Times New Roman" w:eastAsia="Times New Roman" w:hAnsi="Times New Roman" w:cs="Times New Roman"/>
                <w:sz w:val="26"/>
                <w:szCs w:val="26"/>
                <w:lang w:eastAsia="ru-RU"/>
              </w:rPr>
              <w:t xml:space="preserve"> Дню 8 марта</w:t>
            </w:r>
            <w:r>
              <w:rPr>
                <w:rFonts w:ascii="Times New Roman" w:eastAsia="Times New Roman" w:hAnsi="Times New Roman" w:cs="Times New Roman"/>
                <w:sz w:val="26"/>
                <w:szCs w:val="26"/>
                <w:lang w:eastAsia="ru-RU"/>
              </w:rPr>
              <w:t xml:space="preserve"> «Женский экспресс»</w:t>
            </w:r>
            <w:r w:rsidRPr="00CE554F">
              <w:rPr>
                <w:rFonts w:ascii="Times New Roman" w:eastAsia="Times New Roman" w:hAnsi="Times New Roman" w:cs="Times New Roman"/>
                <w:sz w:val="26"/>
                <w:szCs w:val="26"/>
                <w:lang w:eastAsia="ru-RU"/>
              </w:rPr>
              <w:t>;</w:t>
            </w:r>
          </w:p>
          <w:p w:rsidR="00B1519B" w:rsidRPr="00CE554F"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Гагаринский урок «Космос – это мы!»;</w:t>
            </w:r>
          </w:p>
          <w:p w:rsidR="00B1519B" w:rsidRPr="00CE554F"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Всероссийская акция Весенняя Неделя Добра;</w:t>
            </w:r>
          </w:p>
          <w:p w:rsidR="00B1519B" w:rsidRPr="00CE554F"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Торжественная линейка ко Дню Победы</w:t>
            </w:r>
            <w:r>
              <w:rPr>
                <w:rFonts w:ascii="Times New Roman" w:eastAsia="Times New Roman" w:hAnsi="Times New Roman" w:cs="Times New Roman"/>
                <w:sz w:val="26"/>
                <w:szCs w:val="26"/>
                <w:lang w:eastAsia="ru-RU"/>
              </w:rPr>
              <w:t xml:space="preserve"> «Великий День Победы»</w:t>
            </w:r>
            <w:r w:rsidRPr="00CE554F">
              <w:rPr>
                <w:rFonts w:ascii="Times New Roman" w:eastAsia="Times New Roman" w:hAnsi="Times New Roman" w:cs="Times New Roman"/>
                <w:sz w:val="26"/>
                <w:szCs w:val="26"/>
                <w:lang w:eastAsia="ru-RU"/>
              </w:rPr>
              <w:t>;</w:t>
            </w:r>
          </w:p>
          <w:p w:rsidR="00B1519B" w:rsidRPr="00CE554F"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Торжественная линейка «Праздник последнего звонка»;</w:t>
            </w:r>
          </w:p>
          <w:p w:rsidR="00B1519B" w:rsidRPr="00CE554F" w:rsidRDefault="00B1519B" w:rsidP="00B87BEA">
            <w:pPr>
              <w:pStyle w:val="a3"/>
              <w:numPr>
                <w:ilvl w:val="0"/>
                <w:numId w:val="11"/>
              </w:numPr>
              <w:spacing w:after="200"/>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Спортивно-командное соревнование с элементами НВП «Штурм».</w:t>
            </w:r>
          </w:p>
          <w:p w:rsidR="00B1519B" w:rsidRPr="00CE554F" w:rsidRDefault="00B1519B" w:rsidP="00934876">
            <w:pPr>
              <w:pStyle w:val="a3"/>
              <w:rPr>
                <w:rFonts w:ascii="Times New Roman" w:eastAsia="Times New Roman" w:hAnsi="Times New Roman" w:cs="Times New Roman"/>
                <w:b/>
                <w:i/>
                <w:sz w:val="26"/>
                <w:szCs w:val="26"/>
                <w:u w:val="single"/>
                <w:lang w:eastAsia="ru-RU"/>
              </w:rPr>
            </w:pPr>
            <w:r w:rsidRPr="00CE554F">
              <w:rPr>
                <w:rFonts w:ascii="Times New Roman" w:eastAsia="Times New Roman" w:hAnsi="Times New Roman" w:cs="Times New Roman"/>
                <w:b/>
                <w:i/>
                <w:sz w:val="26"/>
                <w:szCs w:val="26"/>
                <w:u w:val="single"/>
                <w:lang w:eastAsia="ru-RU"/>
              </w:rPr>
              <w:t>Сохранение и укрепление здоровья, профилактика негативных явлений.</w:t>
            </w:r>
          </w:p>
          <w:p w:rsidR="00B1519B" w:rsidRPr="00CE554F" w:rsidRDefault="00B1519B" w:rsidP="00934876">
            <w:pPr>
              <w:ind w:firstLine="708"/>
              <w:rPr>
                <w:rFonts w:ascii="Times New Roman" w:hAnsi="Times New Roman" w:cs="Times New Roman"/>
                <w:sz w:val="26"/>
                <w:szCs w:val="26"/>
              </w:rPr>
            </w:pPr>
            <w:r w:rsidRPr="00CE554F">
              <w:rPr>
                <w:rFonts w:ascii="Times New Roman" w:hAnsi="Times New Roman" w:cs="Times New Roman"/>
                <w:sz w:val="26"/>
                <w:szCs w:val="26"/>
              </w:rPr>
              <w:t>Это направление работы в школе реализуется через мероприятия следующих декадников:</w:t>
            </w:r>
          </w:p>
          <w:p w:rsidR="00B1519B" w:rsidRPr="00CE554F" w:rsidRDefault="00B1519B" w:rsidP="00934876">
            <w:pPr>
              <w:pStyle w:val="a3"/>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u w:val="single"/>
                <w:lang w:eastAsia="ru-RU"/>
              </w:rPr>
              <w:t>«Внимание – дети!»</w:t>
            </w:r>
            <w:r w:rsidRPr="00CE554F">
              <w:rPr>
                <w:rFonts w:ascii="Times New Roman" w:eastAsia="Times New Roman" w:hAnsi="Times New Roman" w:cs="Times New Roman"/>
                <w:sz w:val="26"/>
                <w:szCs w:val="26"/>
                <w:lang w:eastAsia="ru-RU"/>
              </w:rPr>
              <w:t xml:space="preserve">  </w:t>
            </w:r>
          </w:p>
          <w:p w:rsidR="00B1519B" w:rsidRDefault="00B1519B" w:rsidP="00934876">
            <w:pPr>
              <w:pStyle w:val="a3"/>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В школе разработана программа по предупреждению</w:t>
            </w:r>
            <w:r>
              <w:rPr>
                <w:rFonts w:ascii="Times New Roman" w:eastAsia="Times New Roman" w:hAnsi="Times New Roman" w:cs="Times New Roman"/>
                <w:sz w:val="26"/>
                <w:szCs w:val="26"/>
                <w:lang w:eastAsia="ru-RU"/>
              </w:rPr>
              <w:t xml:space="preserve"> детского дорожно-</w:t>
            </w:r>
          </w:p>
          <w:p w:rsidR="00B1519B" w:rsidRPr="009067AA" w:rsidRDefault="00B1519B" w:rsidP="00934876">
            <w:pPr>
              <w:jc w:val="both"/>
              <w:rPr>
                <w:rFonts w:ascii="Times New Roman" w:eastAsia="Times New Roman" w:hAnsi="Times New Roman" w:cs="Times New Roman"/>
                <w:sz w:val="26"/>
                <w:szCs w:val="26"/>
                <w:lang w:eastAsia="ru-RU"/>
              </w:rPr>
            </w:pPr>
            <w:r w:rsidRPr="009067AA">
              <w:rPr>
                <w:rFonts w:ascii="Times New Roman" w:eastAsia="Times New Roman" w:hAnsi="Times New Roman" w:cs="Times New Roman"/>
                <w:sz w:val="26"/>
                <w:szCs w:val="26"/>
                <w:lang w:eastAsia="ru-RU"/>
              </w:rPr>
              <w:t xml:space="preserve">транспортного </w:t>
            </w:r>
            <w:r w:rsidRPr="009067AA">
              <w:rPr>
                <w:rFonts w:ascii="Times New Roman" w:hAnsi="Times New Roman" w:cs="Times New Roman"/>
                <w:sz w:val="26"/>
                <w:szCs w:val="26"/>
              </w:rPr>
              <w:t>травматизма. Цель программы: повышение эффективности профилактики детского дорожно-транспортного травматизма путем формирования у обучающихся навыков безопасного поведения на дороге. Для успешной реализации программы «Дорожная азбука» в школе создан класс «Комплексной безопасности». Для наглядного изучения правил дорожного движения в классе имеется магнитная доска со съёмными дорожными знаками, светофорами, фигурками людей, макетами машин. Имеются информационные стенды, настольные игры по ПДД, видео материалы, методическая литература, сценарии мероприятий.</w:t>
            </w:r>
          </w:p>
          <w:p w:rsidR="00B1519B" w:rsidRPr="00CE554F" w:rsidRDefault="00B1519B" w:rsidP="00934876">
            <w:pPr>
              <w:pStyle w:val="a3"/>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 xml:space="preserve">Для обучающихся школы проводились общешкольные линейки с приглашением </w:t>
            </w:r>
          </w:p>
          <w:p w:rsidR="00B1519B" w:rsidRPr="00CE554F" w:rsidRDefault="00B1519B" w:rsidP="00934876">
            <w:pPr>
              <w:jc w:val="both"/>
              <w:rPr>
                <w:rFonts w:ascii="Times New Roman" w:hAnsi="Times New Roman" w:cs="Times New Roman"/>
                <w:sz w:val="26"/>
                <w:szCs w:val="26"/>
              </w:rPr>
            </w:pPr>
            <w:r w:rsidRPr="00CE554F">
              <w:rPr>
                <w:rFonts w:ascii="Times New Roman" w:hAnsi="Times New Roman" w:cs="Times New Roman"/>
                <w:sz w:val="26"/>
                <w:szCs w:val="26"/>
              </w:rPr>
              <w:t xml:space="preserve">инспекторов </w:t>
            </w:r>
            <w:proofErr w:type="gramStart"/>
            <w:r w:rsidRPr="00CE554F">
              <w:rPr>
                <w:rFonts w:ascii="Times New Roman" w:hAnsi="Times New Roman" w:cs="Times New Roman"/>
                <w:sz w:val="26"/>
                <w:szCs w:val="26"/>
              </w:rPr>
              <w:t>ГИБДД  Плотникова</w:t>
            </w:r>
            <w:proofErr w:type="gramEnd"/>
            <w:r w:rsidRPr="00CE554F">
              <w:rPr>
                <w:rFonts w:ascii="Times New Roman" w:hAnsi="Times New Roman" w:cs="Times New Roman"/>
                <w:sz w:val="26"/>
                <w:szCs w:val="26"/>
              </w:rPr>
              <w:t xml:space="preserve"> А.А. и </w:t>
            </w:r>
            <w:proofErr w:type="spellStart"/>
            <w:r w:rsidRPr="00CE554F">
              <w:rPr>
                <w:rFonts w:ascii="Times New Roman" w:hAnsi="Times New Roman" w:cs="Times New Roman"/>
                <w:sz w:val="26"/>
                <w:szCs w:val="26"/>
              </w:rPr>
              <w:t>Копорушкина</w:t>
            </w:r>
            <w:proofErr w:type="spellEnd"/>
            <w:r w:rsidRPr="00CE554F">
              <w:rPr>
                <w:rFonts w:ascii="Times New Roman" w:hAnsi="Times New Roman" w:cs="Times New Roman"/>
                <w:sz w:val="26"/>
                <w:szCs w:val="26"/>
              </w:rPr>
              <w:t xml:space="preserve"> Н.П. по темам: «</w:t>
            </w:r>
            <w:r>
              <w:rPr>
                <w:rFonts w:ascii="Times New Roman" w:hAnsi="Times New Roman" w:cs="Times New Roman"/>
                <w:sz w:val="26"/>
                <w:szCs w:val="26"/>
              </w:rPr>
              <w:t>Использование удерживающих устройств для детей</w:t>
            </w:r>
            <w:r w:rsidRPr="00CE554F">
              <w:rPr>
                <w:rFonts w:ascii="Times New Roman" w:hAnsi="Times New Roman" w:cs="Times New Roman"/>
                <w:sz w:val="26"/>
                <w:szCs w:val="26"/>
              </w:rPr>
              <w:t>», «</w:t>
            </w:r>
            <w:r>
              <w:rPr>
                <w:rFonts w:ascii="Times New Roman" w:hAnsi="Times New Roman" w:cs="Times New Roman"/>
                <w:sz w:val="26"/>
                <w:szCs w:val="26"/>
              </w:rPr>
              <w:t>Велосипед. Правила безопасного управления</w:t>
            </w:r>
            <w:r w:rsidRPr="00CE554F">
              <w:rPr>
                <w:rFonts w:ascii="Times New Roman" w:hAnsi="Times New Roman" w:cs="Times New Roman"/>
                <w:sz w:val="26"/>
                <w:szCs w:val="26"/>
              </w:rPr>
              <w:t>», «</w:t>
            </w:r>
            <w:r>
              <w:rPr>
                <w:rFonts w:ascii="Times New Roman" w:hAnsi="Times New Roman" w:cs="Times New Roman"/>
                <w:sz w:val="26"/>
                <w:szCs w:val="26"/>
              </w:rPr>
              <w:t>Засветись в темноте.</w:t>
            </w:r>
            <w:r w:rsidRPr="00CE554F">
              <w:rPr>
                <w:rFonts w:ascii="Times New Roman" w:hAnsi="Times New Roman" w:cs="Times New Roman"/>
                <w:sz w:val="26"/>
                <w:szCs w:val="26"/>
              </w:rPr>
              <w:t xml:space="preserve"> </w:t>
            </w:r>
            <w:proofErr w:type="spellStart"/>
            <w:r w:rsidRPr="00CE554F">
              <w:rPr>
                <w:rFonts w:ascii="Times New Roman" w:hAnsi="Times New Roman" w:cs="Times New Roman"/>
                <w:sz w:val="26"/>
                <w:szCs w:val="26"/>
              </w:rPr>
              <w:t>Световозвращатели</w:t>
            </w:r>
            <w:proofErr w:type="spellEnd"/>
            <w:r w:rsidRPr="00CE554F">
              <w:rPr>
                <w:rFonts w:ascii="Times New Roman" w:hAnsi="Times New Roman" w:cs="Times New Roman"/>
                <w:sz w:val="26"/>
                <w:szCs w:val="26"/>
              </w:rPr>
              <w:t xml:space="preserve"> на одежде», «Ответственность за нарушение ПДД»</w:t>
            </w:r>
          </w:p>
          <w:p w:rsidR="00B1519B" w:rsidRDefault="00B1519B" w:rsidP="00934876">
            <w:pPr>
              <w:pStyle w:val="a3"/>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 xml:space="preserve">Классные часы и часы общения в ГПД по пропаганде ПДД   проводились в </w:t>
            </w:r>
          </w:p>
          <w:p w:rsidR="00B1519B" w:rsidRPr="009067AA" w:rsidRDefault="00B1519B" w:rsidP="00934876">
            <w:pPr>
              <w:jc w:val="both"/>
              <w:rPr>
                <w:rFonts w:ascii="Times New Roman" w:eastAsia="Times New Roman" w:hAnsi="Times New Roman" w:cs="Times New Roman"/>
                <w:sz w:val="26"/>
                <w:szCs w:val="26"/>
                <w:lang w:eastAsia="ru-RU"/>
              </w:rPr>
            </w:pPr>
            <w:r w:rsidRPr="009067AA">
              <w:rPr>
                <w:rFonts w:ascii="Times New Roman" w:eastAsia="Times New Roman" w:hAnsi="Times New Roman" w:cs="Times New Roman"/>
                <w:sz w:val="26"/>
                <w:szCs w:val="26"/>
                <w:lang w:eastAsia="ru-RU"/>
              </w:rPr>
              <w:lastRenderedPageBreak/>
              <w:t xml:space="preserve">различной </w:t>
            </w:r>
            <w:r w:rsidRPr="009067AA">
              <w:rPr>
                <w:rFonts w:ascii="Times New Roman" w:hAnsi="Times New Roman" w:cs="Times New Roman"/>
                <w:sz w:val="26"/>
                <w:szCs w:val="26"/>
              </w:rPr>
              <w:t>форме: игра-практикум, беседа, просмотр учебного фильма с обсуждением. Тематика классных часов на весь учебный год:</w:t>
            </w:r>
          </w:p>
          <w:p w:rsidR="00B1519B" w:rsidRPr="00CE554F" w:rsidRDefault="00B1519B" w:rsidP="00B87BEA">
            <w:pPr>
              <w:pStyle w:val="a3"/>
              <w:numPr>
                <w:ilvl w:val="0"/>
                <w:numId w:val="12"/>
              </w:numPr>
              <w:spacing w:after="200"/>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 xml:space="preserve">«Безопасная дорога в школу» </w:t>
            </w:r>
            <w:r w:rsidRPr="00CE554F">
              <w:rPr>
                <w:rFonts w:ascii="Times New Roman" w:hAnsi="Times New Roman" w:cs="Times New Roman"/>
                <w:sz w:val="26"/>
                <w:szCs w:val="26"/>
              </w:rPr>
              <w:t>(с обсуждением маршрутных листов движения от школы до дома)</w:t>
            </w:r>
            <w:r w:rsidRPr="00CE554F">
              <w:rPr>
                <w:rFonts w:ascii="Times New Roman" w:eastAsia="Times New Roman" w:hAnsi="Times New Roman" w:cs="Times New Roman"/>
                <w:sz w:val="26"/>
                <w:szCs w:val="26"/>
                <w:lang w:eastAsia="ru-RU"/>
              </w:rPr>
              <w:t>;</w:t>
            </w:r>
          </w:p>
          <w:p w:rsidR="00B1519B" w:rsidRPr="00CE554F" w:rsidRDefault="00B1519B" w:rsidP="00B87BEA">
            <w:pPr>
              <w:pStyle w:val="a3"/>
              <w:numPr>
                <w:ilvl w:val="0"/>
                <w:numId w:val="12"/>
              </w:numPr>
              <w:spacing w:after="200"/>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 xml:space="preserve">«Правила пользования </w:t>
            </w:r>
            <w:r>
              <w:rPr>
                <w:rFonts w:ascii="Times New Roman" w:eastAsia="Times New Roman" w:hAnsi="Times New Roman" w:cs="Times New Roman"/>
                <w:sz w:val="26"/>
                <w:szCs w:val="26"/>
                <w:lang w:eastAsia="ru-RU"/>
              </w:rPr>
              <w:t>общественным транспортом</w:t>
            </w:r>
            <w:r w:rsidRPr="00CE554F">
              <w:rPr>
                <w:rFonts w:ascii="Times New Roman" w:eastAsia="Times New Roman" w:hAnsi="Times New Roman" w:cs="Times New Roman"/>
                <w:sz w:val="26"/>
                <w:szCs w:val="26"/>
                <w:lang w:eastAsia="ru-RU"/>
              </w:rPr>
              <w:t>»;</w:t>
            </w:r>
          </w:p>
          <w:p w:rsidR="00B1519B" w:rsidRPr="00CE554F" w:rsidRDefault="00B1519B" w:rsidP="00B87BEA">
            <w:pPr>
              <w:pStyle w:val="a3"/>
              <w:numPr>
                <w:ilvl w:val="0"/>
                <w:numId w:val="12"/>
              </w:numPr>
              <w:spacing w:after="200"/>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 xml:space="preserve"> «Дорога – не место для и</w:t>
            </w:r>
            <w:r>
              <w:rPr>
                <w:rFonts w:ascii="Times New Roman" w:eastAsia="Times New Roman" w:hAnsi="Times New Roman" w:cs="Times New Roman"/>
                <w:sz w:val="26"/>
                <w:szCs w:val="26"/>
                <w:lang w:eastAsia="ru-RU"/>
              </w:rPr>
              <w:t>гр!</w:t>
            </w:r>
            <w:r w:rsidRPr="00CE554F">
              <w:rPr>
                <w:rFonts w:ascii="Times New Roman" w:eastAsia="Times New Roman" w:hAnsi="Times New Roman" w:cs="Times New Roman"/>
                <w:sz w:val="26"/>
                <w:szCs w:val="26"/>
                <w:lang w:eastAsia="ru-RU"/>
              </w:rPr>
              <w:t>»;</w:t>
            </w:r>
          </w:p>
          <w:p w:rsidR="00B1519B" w:rsidRPr="00CE554F" w:rsidRDefault="00B1519B" w:rsidP="00B87BEA">
            <w:pPr>
              <w:pStyle w:val="a3"/>
              <w:numPr>
                <w:ilvl w:val="0"/>
                <w:numId w:val="12"/>
              </w:numPr>
              <w:spacing w:after="200"/>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Зимние забавы. Безопасные места для катания на санках</w:t>
            </w:r>
            <w:r w:rsidRPr="00CE554F">
              <w:rPr>
                <w:rFonts w:ascii="Times New Roman" w:eastAsia="Times New Roman" w:hAnsi="Times New Roman" w:cs="Times New Roman"/>
                <w:sz w:val="26"/>
                <w:szCs w:val="26"/>
                <w:lang w:eastAsia="ru-RU"/>
              </w:rPr>
              <w:t>»;</w:t>
            </w:r>
          </w:p>
          <w:p w:rsidR="00B1519B" w:rsidRPr="00CE554F" w:rsidRDefault="00B1519B" w:rsidP="00B87BEA">
            <w:pPr>
              <w:pStyle w:val="a3"/>
              <w:numPr>
                <w:ilvl w:val="0"/>
                <w:numId w:val="12"/>
              </w:numPr>
              <w:spacing w:after="200"/>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«Взаимное уважение частников дорожного движения»;</w:t>
            </w:r>
          </w:p>
          <w:p w:rsidR="00B1519B" w:rsidRPr="00CE554F" w:rsidRDefault="00B1519B" w:rsidP="00B87BEA">
            <w:pPr>
              <w:pStyle w:val="a3"/>
              <w:numPr>
                <w:ilvl w:val="0"/>
                <w:numId w:val="12"/>
              </w:numPr>
              <w:spacing w:after="200"/>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«Правила безопасности при переходе ж/д переездов»;</w:t>
            </w:r>
          </w:p>
          <w:p w:rsidR="00B1519B" w:rsidRPr="00CE554F" w:rsidRDefault="00B1519B" w:rsidP="00B87BEA">
            <w:pPr>
              <w:pStyle w:val="a3"/>
              <w:numPr>
                <w:ilvl w:val="0"/>
                <w:numId w:val="12"/>
              </w:numPr>
              <w:spacing w:after="200"/>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 xml:space="preserve">«Правила движения на </w:t>
            </w:r>
            <w:r>
              <w:rPr>
                <w:rFonts w:ascii="Times New Roman" w:eastAsia="Times New Roman" w:hAnsi="Times New Roman" w:cs="Times New Roman"/>
                <w:sz w:val="26"/>
                <w:szCs w:val="26"/>
                <w:lang w:eastAsia="ru-RU"/>
              </w:rPr>
              <w:t>велосипеде</w:t>
            </w:r>
            <w:r w:rsidRPr="00CE554F">
              <w:rPr>
                <w:rFonts w:ascii="Times New Roman" w:eastAsia="Times New Roman" w:hAnsi="Times New Roman" w:cs="Times New Roman"/>
                <w:sz w:val="26"/>
                <w:szCs w:val="26"/>
                <w:lang w:eastAsia="ru-RU"/>
              </w:rPr>
              <w:t>»;</w:t>
            </w:r>
          </w:p>
          <w:p w:rsidR="00B1519B" w:rsidRPr="00CE554F" w:rsidRDefault="00B1519B" w:rsidP="00B87BEA">
            <w:pPr>
              <w:pStyle w:val="a3"/>
              <w:numPr>
                <w:ilvl w:val="0"/>
                <w:numId w:val="12"/>
              </w:numPr>
              <w:spacing w:after="200"/>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Велосипед, самокат, скутер – катаемся безопасно</w:t>
            </w:r>
            <w:r w:rsidRPr="00CE554F">
              <w:rPr>
                <w:rFonts w:ascii="Times New Roman" w:eastAsia="Times New Roman" w:hAnsi="Times New Roman" w:cs="Times New Roman"/>
                <w:sz w:val="26"/>
                <w:szCs w:val="26"/>
                <w:lang w:eastAsia="ru-RU"/>
              </w:rPr>
              <w:t>»</w:t>
            </w:r>
          </w:p>
          <w:p w:rsidR="00B1519B" w:rsidRDefault="00B1519B" w:rsidP="00934876">
            <w:pPr>
              <w:pStyle w:val="a3"/>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Видео</w:t>
            </w:r>
            <w:r>
              <w:rPr>
                <w:rFonts w:ascii="Times New Roman" w:eastAsia="Times New Roman" w:hAnsi="Times New Roman" w:cs="Times New Roman"/>
                <w:sz w:val="26"/>
                <w:szCs w:val="26"/>
                <w:lang w:eastAsia="ru-RU"/>
              </w:rPr>
              <w:t xml:space="preserve"> </w:t>
            </w:r>
            <w:r w:rsidRPr="00CE554F">
              <w:rPr>
                <w:rFonts w:ascii="Times New Roman" w:eastAsia="Times New Roman" w:hAnsi="Times New Roman" w:cs="Times New Roman"/>
                <w:sz w:val="26"/>
                <w:szCs w:val="26"/>
                <w:lang w:eastAsia="ru-RU"/>
              </w:rPr>
              <w:t xml:space="preserve">показ роликов по безопасному движению (на переменах) стал традиционным </w:t>
            </w:r>
          </w:p>
          <w:p w:rsidR="00B1519B" w:rsidRPr="00BB4554" w:rsidRDefault="00B1519B" w:rsidP="00934876">
            <w:pPr>
              <w:jc w:val="both"/>
              <w:rPr>
                <w:rFonts w:ascii="Times New Roman" w:eastAsia="Times New Roman" w:hAnsi="Times New Roman" w:cs="Times New Roman"/>
                <w:sz w:val="26"/>
                <w:szCs w:val="26"/>
                <w:lang w:eastAsia="ru-RU"/>
              </w:rPr>
            </w:pPr>
            <w:r w:rsidRPr="00BB4554">
              <w:rPr>
                <w:rFonts w:ascii="Times New Roman" w:eastAsia="Times New Roman" w:hAnsi="Times New Roman" w:cs="Times New Roman"/>
                <w:sz w:val="26"/>
                <w:szCs w:val="26"/>
                <w:lang w:eastAsia="ru-RU"/>
              </w:rPr>
              <w:t xml:space="preserve">в </w:t>
            </w:r>
            <w:r w:rsidRPr="00BB4554">
              <w:rPr>
                <w:rFonts w:ascii="Times New Roman" w:hAnsi="Times New Roman" w:cs="Times New Roman"/>
                <w:sz w:val="26"/>
                <w:szCs w:val="26"/>
              </w:rPr>
              <w:t>школе. В доступной форме дети еще раз вспомнили правила безопасности на дороге.</w:t>
            </w:r>
          </w:p>
          <w:p w:rsidR="00B1519B" w:rsidRDefault="00B1519B" w:rsidP="00934876">
            <w:pPr>
              <w:pStyle w:val="a3"/>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 xml:space="preserve">В целях профилактики детского травматизма и пропаганды ПДД для обучающихся </w:t>
            </w:r>
          </w:p>
          <w:p w:rsidR="00B1519B" w:rsidRPr="00712FDB" w:rsidRDefault="00B1519B" w:rsidP="00934876">
            <w:pPr>
              <w:jc w:val="both"/>
              <w:rPr>
                <w:rFonts w:ascii="Times New Roman" w:eastAsia="Times New Roman" w:hAnsi="Times New Roman" w:cs="Times New Roman"/>
                <w:sz w:val="26"/>
                <w:szCs w:val="26"/>
                <w:lang w:eastAsia="ru-RU"/>
              </w:rPr>
            </w:pPr>
            <w:r w:rsidRPr="00712FDB">
              <w:rPr>
                <w:rFonts w:ascii="Times New Roman" w:eastAsia="Times New Roman" w:hAnsi="Times New Roman" w:cs="Times New Roman"/>
                <w:sz w:val="26"/>
                <w:szCs w:val="26"/>
                <w:lang w:eastAsia="ru-RU"/>
              </w:rPr>
              <w:t xml:space="preserve">1-5 </w:t>
            </w:r>
            <w:r w:rsidRPr="00712FDB">
              <w:rPr>
                <w:rFonts w:ascii="Times New Roman" w:hAnsi="Times New Roman" w:cs="Times New Roman"/>
                <w:sz w:val="26"/>
                <w:szCs w:val="26"/>
              </w:rPr>
              <w:t xml:space="preserve">классов проведено профилактическое мероприятие «Веселое знакомство с правилами дорожного движения». </w:t>
            </w:r>
          </w:p>
          <w:p w:rsidR="00B1519B" w:rsidRDefault="00B1519B" w:rsidP="00934876">
            <w:pPr>
              <w:pStyle w:val="a3"/>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Ежегодно разрабатываются памятки для обуча</w:t>
            </w:r>
            <w:r>
              <w:rPr>
                <w:rFonts w:ascii="Times New Roman" w:eastAsia="Times New Roman" w:hAnsi="Times New Roman" w:cs="Times New Roman"/>
                <w:sz w:val="26"/>
                <w:szCs w:val="26"/>
                <w:lang w:eastAsia="ru-RU"/>
              </w:rPr>
              <w:t>ющихся по пропаганде ПДД. В это</w:t>
            </w:r>
            <w:r w:rsidRPr="00CE554F">
              <w:rPr>
                <w:rFonts w:ascii="Times New Roman" w:eastAsia="Times New Roman" w:hAnsi="Times New Roman" w:cs="Times New Roman"/>
                <w:sz w:val="26"/>
                <w:szCs w:val="26"/>
                <w:lang w:eastAsia="ru-RU"/>
              </w:rPr>
              <w:t xml:space="preserve">м </w:t>
            </w:r>
          </w:p>
          <w:p w:rsidR="00B1519B" w:rsidRPr="00712FDB" w:rsidRDefault="00B1519B" w:rsidP="00934876">
            <w:pPr>
              <w:jc w:val="both"/>
              <w:rPr>
                <w:rFonts w:ascii="Times New Roman" w:eastAsia="Times New Roman" w:hAnsi="Times New Roman" w:cs="Times New Roman"/>
                <w:sz w:val="26"/>
                <w:szCs w:val="26"/>
                <w:lang w:eastAsia="ru-RU"/>
              </w:rPr>
            </w:pPr>
            <w:r w:rsidRPr="00712FDB">
              <w:rPr>
                <w:rFonts w:ascii="Times New Roman" w:eastAsia="Times New Roman" w:hAnsi="Times New Roman" w:cs="Times New Roman"/>
                <w:sz w:val="26"/>
                <w:szCs w:val="26"/>
                <w:lang w:eastAsia="ru-RU"/>
              </w:rPr>
              <w:t xml:space="preserve">году </w:t>
            </w:r>
            <w:r w:rsidRPr="00712FDB">
              <w:rPr>
                <w:rFonts w:ascii="Times New Roman" w:hAnsi="Times New Roman" w:cs="Times New Roman"/>
                <w:sz w:val="26"/>
                <w:szCs w:val="26"/>
              </w:rPr>
              <w:t>выпущены: «Относимся с уважением к правилам движения», «Дорога -  не место для игр</w:t>
            </w:r>
            <w:proofErr w:type="gramStart"/>
            <w:r w:rsidRPr="00712FDB">
              <w:rPr>
                <w:rFonts w:ascii="Times New Roman" w:hAnsi="Times New Roman" w:cs="Times New Roman"/>
                <w:sz w:val="26"/>
                <w:szCs w:val="26"/>
              </w:rPr>
              <w:t>»,  «</w:t>
            </w:r>
            <w:proofErr w:type="gramEnd"/>
            <w:r>
              <w:rPr>
                <w:rFonts w:ascii="Times New Roman" w:hAnsi="Times New Roman" w:cs="Times New Roman"/>
                <w:sz w:val="26"/>
                <w:szCs w:val="26"/>
              </w:rPr>
              <w:t xml:space="preserve">Относимся с уважением к участникам движения». </w:t>
            </w:r>
            <w:r w:rsidRPr="00712FDB">
              <w:rPr>
                <w:rFonts w:ascii="Times New Roman" w:hAnsi="Times New Roman" w:cs="Times New Roman"/>
                <w:sz w:val="26"/>
                <w:szCs w:val="26"/>
              </w:rPr>
              <w:t xml:space="preserve"> Памятки вклеивались в дневники обучающихся.</w:t>
            </w:r>
          </w:p>
          <w:p w:rsidR="00B1519B" w:rsidRPr="00CE554F" w:rsidRDefault="00B1519B" w:rsidP="00934876">
            <w:pPr>
              <w:pStyle w:val="a3"/>
              <w:jc w:val="both"/>
              <w:rPr>
                <w:rFonts w:ascii="Times New Roman" w:hAnsi="Times New Roman" w:cs="Times New Roman"/>
                <w:sz w:val="26"/>
                <w:szCs w:val="26"/>
                <w:u w:val="single"/>
              </w:rPr>
            </w:pPr>
            <w:r w:rsidRPr="00CE554F">
              <w:rPr>
                <w:rFonts w:ascii="Times New Roman" w:hAnsi="Times New Roman" w:cs="Times New Roman"/>
                <w:sz w:val="26"/>
                <w:szCs w:val="26"/>
                <w:u w:val="single"/>
              </w:rPr>
              <w:t xml:space="preserve">«Пропаганда ЗОЖ» </w:t>
            </w:r>
          </w:p>
          <w:p w:rsidR="00B1519B" w:rsidRPr="00CE554F" w:rsidRDefault="00B1519B" w:rsidP="00934876">
            <w:pPr>
              <w:ind w:firstLine="708"/>
              <w:jc w:val="both"/>
              <w:rPr>
                <w:rFonts w:ascii="Times New Roman" w:hAnsi="Times New Roman" w:cs="Times New Roman"/>
                <w:sz w:val="26"/>
                <w:szCs w:val="26"/>
              </w:rPr>
            </w:pPr>
            <w:r>
              <w:rPr>
                <w:rFonts w:ascii="Times New Roman" w:hAnsi="Times New Roman" w:cs="Times New Roman"/>
                <w:sz w:val="26"/>
                <w:szCs w:val="26"/>
              </w:rPr>
              <w:t>В</w:t>
            </w:r>
            <w:r w:rsidRPr="00CE554F">
              <w:rPr>
                <w:rFonts w:ascii="Times New Roman" w:hAnsi="Times New Roman" w:cs="Times New Roman"/>
                <w:sz w:val="26"/>
                <w:szCs w:val="26"/>
              </w:rPr>
              <w:t xml:space="preserve"> школе уделяется </w:t>
            </w:r>
            <w:r>
              <w:rPr>
                <w:rFonts w:ascii="Times New Roman" w:hAnsi="Times New Roman" w:cs="Times New Roman"/>
                <w:sz w:val="26"/>
                <w:szCs w:val="26"/>
              </w:rPr>
              <w:t>большое</w:t>
            </w:r>
            <w:r w:rsidRPr="00CE554F">
              <w:rPr>
                <w:rFonts w:ascii="Times New Roman" w:hAnsi="Times New Roman" w:cs="Times New Roman"/>
                <w:sz w:val="26"/>
                <w:szCs w:val="26"/>
              </w:rPr>
              <w:t xml:space="preserve"> внимание укреплению здоровья обучающихся и пропаганде ЗОЖ. В течение декадника на классных часах и часах общения на ГПД обучающиеся повторяли правила сохранения здоровья и говорили о факторах, влияющих на нарушение здоровья. </w:t>
            </w:r>
            <w:r>
              <w:rPr>
                <w:rFonts w:ascii="Times New Roman" w:hAnsi="Times New Roman" w:cs="Times New Roman"/>
                <w:sz w:val="26"/>
                <w:szCs w:val="26"/>
              </w:rPr>
              <w:t>Выставка</w:t>
            </w:r>
            <w:r w:rsidRPr="00CE554F">
              <w:rPr>
                <w:rFonts w:ascii="Times New Roman" w:hAnsi="Times New Roman" w:cs="Times New Roman"/>
                <w:sz w:val="26"/>
                <w:szCs w:val="26"/>
              </w:rPr>
              <w:t xml:space="preserve"> рисунков «</w:t>
            </w:r>
            <w:r>
              <w:rPr>
                <w:rFonts w:ascii="Times New Roman" w:hAnsi="Times New Roman" w:cs="Times New Roman"/>
                <w:sz w:val="26"/>
                <w:szCs w:val="26"/>
              </w:rPr>
              <w:t>Со спортом мы друзья!</w:t>
            </w:r>
            <w:r w:rsidRPr="00CE554F">
              <w:rPr>
                <w:rFonts w:ascii="Times New Roman" w:hAnsi="Times New Roman" w:cs="Times New Roman"/>
                <w:sz w:val="26"/>
                <w:szCs w:val="26"/>
              </w:rPr>
              <w:t xml:space="preserve">» </w:t>
            </w:r>
            <w:r>
              <w:rPr>
                <w:rFonts w:ascii="Times New Roman" w:hAnsi="Times New Roman" w:cs="Times New Roman"/>
                <w:sz w:val="26"/>
                <w:szCs w:val="26"/>
              </w:rPr>
              <w:t>помогла детям показать значение занятий физкультурой и спортом.</w:t>
            </w:r>
          </w:p>
          <w:p w:rsidR="00B1519B" w:rsidRPr="00CE554F" w:rsidRDefault="00B1519B" w:rsidP="00934876">
            <w:pPr>
              <w:ind w:firstLine="708"/>
              <w:jc w:val="both"/>
              <w:rPr>
                <w:rFonts w:ascii="Times New Roman" w:hAnsi="Times New Roman" w:cs="Times New Roman"/>
                <w:sz w:val="26"/>
                <w:szCs w:val="26"/>
              </w:rPr>
            </w:pPr>
            <w:r w:rsidRPr="00CE554F">
              <w:rPr>
                <w:rFonts w:ascii="Times New Roman" w:hAnsi="Times New Roman" w:cs="Times New Roman"/>
                <w:sz w:val="26"/>
                <w:szCs w:val="26"/>
              </w:rPr>
              <w:t xml:space="preserve">Различного рода зависимости негативно влияют на нашу жизнь. </w:t>
            </w:r>
            <w:r>
              <w:rPr>
                <w:rFonts w:ascii="Times New Roman" w:hAnsi="Times New Roman" w:cs="Times New Roman"/>
                <w:sz w:val="26"/>
                <w:szCs w:val="26"/>
              </w:rPr>
              <w:t>Классный час «Растем спортивными – вырастаем здоровыми» проведен фельдшером школы совместно с классными руководителями.</w:t>
            </w:r>
            <w:r w:rsidRPr="00CE554F">
              <w:rPr>
                <w:rFonts w:ascii="Times New Roman" w:hAnsi="Times New Roman" w:cs="Times New Roman"/>
                <w:sz w:val="26"/>
                <w:szCs w:val="26"/>
              </w:rPr>
              <w:t xml:space="preserve"> </w:t>
            </w:r>
            <w:r>
              <w:rPr>
                <w:rFonts w:ascii="Times New Roman" w:hAnsi="Times New Roman" w:cs="Times New Roman"/>
                <w:sz w:val="26"/>
                <w:szCs w:val="26"/>
              </w:rPr>
              <w:t xml:space="preserve">В </w:t>
            </w:r>
            <w:r w:rsidRPr="00CE554F">
              <w:rPr>
                <w:rFonts w:ascii="Times New Roman" w:hAnsi="Times New Roman" w:cs="Times New Roman"/>
                <w:sz w:val="26"/>
                <w:szCs w:val="26"/>
              </w:rPr>
              <w:t>форме</w:t>
            </w:r>
            <w:r>
              <w:rPr>
                <w:rFonts w:ascii="Times New Roman" w:hAnsi="Times New Roman" w:cs="Times New Roman"/>
                <w:sz w:val="26"/>
                <w:szCs w:val="26"/>
              </w:rPr>
              <w:t xml:space="preserve"> игры</w:t>
            </w:r>
            <w:r w:rsidRPr="00CE554F">
              <w:rPr>
                <w:rFonts w:ascii="Times New Roman" w:hAnsi="Times New Roman" w:cs="Times New Roman"/>
                <w:sz w:val="26"/>
                <w:szCs w:val="26"/>
              </w:rPr>
              <w:t xml:space="preserve"> дети ещё раз вспомнили, как нужно укреплять и сохранять свое здоровье (занятия спортом, здоровое питание, режим труда и отдыха) и какие факторы портят наше здоровье (алкоголь, курение, наркотики и т.д.). </w:t>
            </w:r>
            <w:r>
              <w:rPr>
                <w:rFonts w:ascii="Times New Roman" w:hAnsi="Times New Roman" w:cs="Times New Roman"/>
                <w:sz w:val="26"/>
                <w:szCs w:val="26"/>
              </w:rPr>
              <w:t>В конце занятия дети выпустили плакат: «Береги свое здоровье».</w:t>
            </w:r>
          </w:p>
          <w:p w:rsidR="00B1519B" w:rsidRPr="00CE554F" w:rsidRDefault="00B1519B" w:rsidP="00934876">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Обучающиеся школы принимают активное участие в традиционных спортивных общероссийских мероприятиях </w:t>
            </w:r>
            <w:r w:rsidRPr="00CE554F">
              <w:rPr>
                <w:rFonts w:ascii="Times New Roman" w:hAnsi="Times New Roman" w:cs="Times New Roman"/>
                <w:sz w:val="26"/>
                <w:szCs w:val="26"/>
              </w:rPr>
              <w:t xml:space="preserve">«Кросс наций» и «Лыжня России». </w:t>
            </w:r>
            <w:r>
              <w:rPr>
                <w:rFonts w:ascii="Times New Roman" w:hAnsi="Times New Roman" w:cs="Times New Roman"/>
                <w:sz w:val="26"/>
                <w:szCs w:val="26"/>
              </w:rPr>
              <w:t>В соревнованиях дети показывают достойные результаты.</w:t>
            </w:r>
          </w:p>
          <w:p w:rsidR="00B1519B" w:rsidRPr="00CE554F" w:rsidRDefault="00B1519B" w:rsidP="00934876">
            <w:pPr>
              <w:ind w:firstLine="708"/>
              <w:jc w:val="both"/>
              <w:rPr>
                <w:rFonts w:ascii="Times New Roman" w:hAnsi="Times New Roman" w:cs="Times New Roman"/>
                <w:sz w:val="26"/>
                <w:szCs w:val="26"/>
              </w:rPr>
            </w:pPr>
            <w:r>
              <w:rPr>
                <w:rFonts w:ascii="Times New Roman" w:hAnsi="Times New Roman" w:cs="Times New Roman"/>
                <w:sz w:val="26"/>
                <w:szCs w:val="26"/>
              </w:rPr>
              <w:t xml:space="preserve">Традиционными в школе стали </w:t>
            </w:r>
            <w:r w:rsidRPr="00CE554F">
              <w:rPr>
                <w:rFonts w:ascii="Times New Roman" w:hAnsi="Times New Roman" w:cs="Times New Roman"/>
                <w:sz w:val="26"/>
                <w:szCs w:val="26"/>
              </w:rPr>
              <w:t xml:space="preserve">встречи с инспектором по маломерным судам МЧС </w:t>
            </w:r>
            <w:proofErr w:type="spellStart"/>
            <w:r w:rsidRPr="00CE554F">
              <w:rPr>
                <w:rFonts w:ascii="Times New Roman" w:hAnsi="Times New Roman" w:cs="Times New Roman"/>
                <w:sz w:val="26"/>
                <w:szCs w:val="26"/>
              </w:rPr>
              <w:t>Шафиковым</w:t>
            </w:r>
            <w:proofErr w:type="spellEnd"/>
            <w:r w:rsidRPr="00CE554F">
              <w:rPr>
                <w:rFonts w:ascii="Times New Roman" w:hAnsi="Times New Roman" w:cs="Times New Roman"/>
                <w:sz w:val="26"/>
                <w:szCs w:val="26"/>
              </w:rPr>
              <w:t xml:space="preserve"> Р.М.</w:t>
            </w:r>
            <w:r>
              <w:rPr>
                <w:rFonts w:ascii="Times New Roman" w:hAnsi="Times New Roman" w:cs="Times New Roman"/>
                <w:sz w:val="26"/>
                <w:szCs w:val="26"/>
              </w:rPr>
              <w:t>, которые  имеют</w:t>
            </w:r>
            <w:r w:rsidRPr="00CE554F">
              <w:rPr>
                <w:rFonts w:ascii="Times New Roman" w:hAnsi="Times New Roman" w:cs="Times New Roman"/>
                <w:sz w:val="26"/>
                <w:szCs w:val="26"/>
              </w:rPr>
              <w:t xml:space="preserve"> большое воспитательное и профилактическое значение </w:t>
            </w:r>
            <w:r>
              <w:rPr>
                <w:rFonts w:ascii="Times New Roman" w:hAnsi="Times New Roman" w:cs="Times New Roman"/>
                <w:sz w:val="26"/>
                <w:szCs w:val="26"/>
              </w:rPr>
              <w:t>Через социальные ролики и мультфильмы дети вспомнили правила безопасности на тонком льду и безопасность купания в летний период.</w:t>
            </w:r>
          </w:p>
          <w:p w:rsidR="00B1519B" w:rsidRPr="00CE554F" w:rsidRDefault="00B1519B" w:rsidP="00934876">
            <w:pPr>
              <w:pStyle w:val="a3"/>
              <w:jc w:val="both"/>
              <w:rPr>
                <w:rFonts w:ascii="Times New Roman" w:hAnsi="Times New Roman" w:cs="Times New Roman"/>
                <w:sz w:val="26"/>
                <w:szCs w:val="26"/>
                <w:u w:val="single"/>
              </w:rPr>
            </w:pPr>
            <w:r w:rsidRPr="00CE554F">
              <w:rPr>
                <w:rFonts w:ascii="Times New Roman" w:hAnsi="Times New Roman" w:cs="Times New Roman"/>
                <w:sz w:val="26"/>
                <w:szCs w:val="26"/>
                <w:u w:val="single"/>
              </w:rPr>
              <w:t xml:space="preserve">«Служба </w:t>
            </w:r>
            <w:r>
              <w:rPr>
                <w:rFonts w:ascii="Times New Roman" w:hAnsi="Times New Roman" w:cs="Times New Roman"/>
                <w:sz w:val="26"/>
                <w:szCs w:val="26"/>
                <w:u w:val="single"/>
              </w:rPr>
              <w:t>1</w:t>
            </w:r>
            <w:r w:rsidRPr="00CE554F">
              <w:rPr>
                <w:rFonts w:ascii="Times New Roman" w:hAnsi="Times New Roman" w:cs="Times New Roman"/>
                <w:sz w:val="26"/>
                <w:szCs w:val="26"/>
                <w:u w:val="single"/>
              </w:rPr>
              <w:t>01»</w:t>
            </w:r>
          </w:p>
          <w:p w:rsidR="00B1519B" w:rsidRPr="00CE554F" w:rsidRDefault="00B1519B" w:rsidP="00934876">
            <w:pPr>
              <w:ind w:firstLine="708"/>
              <w:jc w:val="both"/>
              <w:rPr>
                <w:rFonts w:ascii="Times New Roman" w:hAnsi="Times New Roman" w:cs="Times New Roman"/>
                <w:sz w:val="26"/>
                <w:szCs w:val="26"/>
              </w:rPr>
            </w:pPr>
            <w:r>
              <w:rPr>
                <w:rFonts w:ascii="Times New Roman" w:hAnsi="Times New Roman" w:cs="Times New Roman"/>
                <w:sz w:val="26"/>
                <w:szCs w:val="26"/>
              </w:rPr>
              <w:t xml:space="preserve">Для обучения детей правилам ПБ </w:t>
            </w:r>
            <w:r w:rsidRPr="00CE554F">
              <w:rPr>
                <w:rFonts w:ascii="Times New Roman" w:hAnsi="Times New Roman" w:cs="Times New Roman"/>
                <w:sz w:val="26"/>
                <w:szCs w:val="26"/>
              </w:rPr>
              <w:t xml:space="preserve"> привлекали социальных партнеров ПЧ-76.</w:t>
            </w:r>
            <w:r>
              <w:rPr>
                <w:rFonts w:ascii="Times New Roman" w:hAnsi="Times New Roman" w:cs="Times New Roman"/>
                <w:sz w:val="26"/>
                <w:szCs w:val="26"/>
              </w:rPr>
              <w:t xml:space="preserve"> </w:t>
            </w:r>
            <w:r w:rsidRPr="00CE554F">
              <w:rPr>
                <w:rFonts w:ascii="Times New Roman" w:hAnsi="Times New Roman" w:cs="Times New Roman"/>
                <w:sz w:val="26"/>
                <w:szCs w:val="26"/>
              </w:rPr>
              <w:t>В связи с этим проводились профилактические мероприятия. Формы мероприятий были различными: беседы, игры-</w:t>
            </w:r>
            <w:r>
              <w:rPr>
                <w:rFonts w:ascii="Times New Roman" w:hAnsi="Times New Roman" w:cs="Times New Roman"/>
                <w:sz w:val="26"/>
                <w:szCs w:val="26"/>
              </w:rPr>
              <w:t>вертушки</w:t>
            </w:r>
            <w:r w:rsidRPr="00CE554F">
              <w:rPr>
                <w:rFonts w:ascii="Times New Roman" w:hAnsi="Times New Roman" w:cs="Times New Roman"/>
                <w:sz w:val="26"/>
                <w:szCs w:val="26"/>
              </w:rPr>
              <w:t xml:space="preserve">, экскурсии, </w:t>
            </w:r>
            <w:proofErr w:type="spellStart"/>
            <w:r w:rsidRPr="00CE554F">
              <w:rPr>
                <w:rFonts w:ascii="Times New Roman" w:hAnsi="Times New Roman" w:cs="Times New Roman"/>
                <w:sz w:val="26"/>
                <w:szCs w:val="26"/>
              </w:rPr>
              <w:t>квесты</w:t>
            </w:r>
            <w:proofErr w:type="spellEnd"/>
            <w:r w:rsidRPr="00CE554F">
              <w:rPr>
                <w:rFonts w:ascii="Times New Roman" w:hAnsi="Times New Roman" w:cs="Times New Roman"/>
                <w:sz w:val="26"/>
                <w:szCs w:val="26"/>
              </w:rPr>
              <w:t xml:space="preserve">. </w:t>
            </w:r>
          </w:p>
          <w:p w:rsidR="00B1519B" w:rsidRDefault="00B1519B" w:rsidP="00934876">
            <w:pPr>
              <w:ind w:firstLine="708"/>
              <w:jc w:val="both"/>
              <w:rPr>
                <w:rFonts w:ascii="Times New Roman" w:hAnsi="Times New Roman" w:cs="Times New Roman"/>
                <w:sz w:val="26"/>
                <w:szCs w:val="26"/>
              </w:rPr>
            </w:pPr>
            <w:r>
              <w:rPr>
                <w:rFonts w:ascii="Times New Roman" w:hAnsi="Times New Roman" w:cs="Times New Roman"/>
                <w:sz w:val="26"/>
                <w:szCs w:val="26"/>
              </w:rPr>
              <w:t xml:space="preserve">На целый год был разработан цикл занятий  «Служба 101»: </w:t>
            </w:r>
          </w:p>
          <w:p w:rsidR="00B1519B" w:rsidRDefault="00B1519B" w:rsidP="00B87BEA">
            <w:pPr>
              <w:pStyle w:val="a3"/>
              <w:numPr>
                <w:ilvl w:val="0"/>
                <w:numId w:val="50"/>
              </w:numPr>
              <w:spacing w:after="200"/>
              <w:jc w:val="both"/>
              <w:rPr>
                <w:rFonts w:ascii="Times New Roman" w:hAnsi="Times New Roman" w:cs="Times New Roman"/>
                <w:sz w:val="26"/>
                <w:szCs w:val="26"/>
              </w:rPr>
            </w:pPr>
            <w:r w:rsidRPr="00DE7CB1">
              <w:rPr>
                <w:rFonts w:ascii="Times New Roman" w:hAnsi="Times New Roman" w:cs="Times New Roman"/>
                <w:sz w:val="26"/>
                <w:szCs w:val="26"/>
              </w:rPr>
              <w:t>«</w:t>
            </w:r>
            <w:r>
              <w:rPr>
                <w:rFonts w:ascii="Times New Roman" w:hAnsi="Times New Roman" w:cs="Times New Roman"/>
                <w:sz w:val="26"/>
                <w:szCs w:val="26"/>
              </w:rPr>
              <w:t>Знаки пожарной безопасности</w:t>
            </w:r>
            <w:r w:rsidRPr="00DE7CB1">
              <w:rPr>
                <w:rFonts w:ascii="Times New Roman" w:hAnsi="Times New Roman" w:cs="Times New Roman"/>
                <w:sz w:val="26"/>
                <w:szCs w:val="26"/>
              </w:rPr>
              <w:t>»;</w:t>
            </w:r>
          </w:p>
          <w:p w:rsidR="00B1519B" w:rsidRDefault="00B1519B" w:rsidP="00B87BEA">
            <w:pPr>
              <w:pStyle w:val="a3"/>
              <w:numPr>
                <w:ilvl w:val="0"/>
                <w:numId w:val="50"/>
              </w:numPr>
              <w:spacing w:after="200"/>
              <w:jc w:val="both"/>
              <w:rPr>
                <w:rFonts w:ascii="Times New Roman" w:hAnsi="Times New Roman" w:cs="Times New Roman"/>
                <w:sz w:val="26"/>
                <w:szCs w:val="26"/>
              </w:rPr>
            </w:pPr>
            <w:r>
              <w:rPr>
                <w:rFonts w:ascii="Times New Roman" w:hAnsi="Times New Roman" w:cs="Times New Roman"/>
                <w:sz w:val="26"/>
                <w:szCs w:val="26"/>
              </w:rPr>
              <w:t>«Действия при пожаре в образовательном учреждении»;</w:t>
            </w:r>
          </w:p>
          <w:p w:rsidR="00B1519B" w:rsidRDefault="00B1519B" w:rsidP="00B87BEA">
            <w:pPr>
              <w:pStyle w:val="a3"/>
              <w:numPr>
                <w:ilvl w:val="0"/>
                <w:numId w:val="50"/>
              </w:numPr>
              <w:spacing w:after="200"/>
              <w:jc w:val="both"/>
              <w:rPr>
                <w:rFonts w:ascii="Times New Roman" w:hAnsi="Times New Roman" w:cs="Times New Roman"/>
                <w:sz w:val="26"/>
                <w:szCs w:val="26"/>
              </w:rPr>
            </w:pPr>
            <w:r>
              <w:rPr>
                <w:rFonts w:ascii="Times New Roman" w:hAnsi="Times New Roman" w:cs="Times New Roman"/>
                <w:sz w:val="26"/>
                <w:szCs w:val="26"/>
              </w:rPr>
              <w:t>«ППБ в быту»;</w:t>
            </w:r>
          </w:p>
          <w:p w:rsidR="00B1519B" w:rsidRDefault="00B1519B" w:rsidP="00B87BEA">
            <w:pPr>
              <w:pStyle w:val="a3"/>
              <w:numPr>
                <w:ilvl w:val="0"/>
                <w:numId w:val="50"/>
              </w:numPr>
              <w:spacing w:after="200"/>
              <w:jc w:val="both"/>
              <w:rPr>
                <w:rFonts w:ascii="Times New Roman" w:hAnsi="Times New Roman" w:cs="Times New Roman"/>
                <w:sz w:val="26"/>
                <w:szCs w:val="26"/>
              </w:rPr>
            </w:pPr>
            <w:r>
              <w:rPr>
                <w:rFonts w:ascii="Times New Roman" w:hAnsi="Times New Roman" w:cs="Times New Roman"/>
                <w:sz w:val="26"/>
                <w:szCs w:val="26"/>
              </w:rPr>
              <w:t>«МЧС – служба спасения»;</w:t>
            </w:r>
          </w:p>
          <w:p w:rsidR="00B1519B" w:rsidRDefault="00B1519B" w:rsidP="00B87BEA">
            <w:pPr>
              <w:pStyle w:val="a3"/>
              <w:numPr>
                <w:ilvl w:val="0"/>
                <w:numId w:val="50"/>
              </w:numPr>
              <w:spacing w:after="200"/>
              <w:jc w:val="both"/>
              <w:rPr>
                <w:rFonts w:ascii="Times New Roman" w:hAnsi="Times New Roman" w:cs="Times New Roman"/>
                <w:sz w:val="26"/>
                <w:szCs w:val="26"/>
              </w:rPr>
            </w:pPr>
            <w:r>
              <w:rPr>
                <w:rFonts w:ascii="Times New Roman" w:hAnsi="Times New Roman" w:cs="Times New Roman"/>
                <w:sz w:val="26"/>
                <w:szCs w:val="26"/>
              </w:rPr>
              <w:t>«Один дома. Правила пользования газовой плитой»;</w:t>
            </w:r>
          </w:p>
          <w:p w:rsidR="00B1519B" w:rsidRPr="00DE7CB1" w:rsidRDefault="00B1519B" w:rsidP="00B87BEA">
            <w:pPr>
              <w:pStyle w:val="a3"/>
              <w:numPr>
                <w:ilvl w:val="0"/>
                <w:numId w:val="50"/>
              </w:numPr>
              <w:jc w:val="both"/>
              <w:rPr>
                <w:rFonts w:ascii="Times New Roman" w:hAnsi="Times New Roman" w:cs="Times New Roman"/>
                <w:sz w:val="26"/>
                <w:szCs w:val="26"/>
              </w:rPr>
            </w:pPr>
            <w:r>
              <w:rPr>
                <w:rFonts w:ascii="Times New Roman" w:hAnsi="Times New Roman" w:cs="Times New Roman"/>
                <w:sz w:val="26"/>
                <w:szCs w:val="26"/>
              </w:rPr>
              <w:t>«Пожарная техника».</w:t>
            </w:r>
          </w:p>
          <w:p w:rsidR="00B1519B" w:rsidRPr="00CE554F" w:rsidRDefault="00B1519B" w:rsidP="00934876">
            <w:pPr>
              <w:ind w:firstLine="708"/>
              <w:jc w:val="both"/>
              <w:rPr>
                <w:rFonts w:ascii="Times New Roman" w:hAnsi="Times New Roman" w:cs="Times New Roman"/>
                <w:sz w:val="26"/>
                <w:szCs w:val="26"/>
              </w:rPr>
            </w:pPr>
            <w:r w:rsidRPr="00CE554F">
              <w:rPr>
                <w:rFonts w:ascii="Times New Roman" w:hAnsi="Times New Roman" w:cs="Times New Roman"/>
                <w:sz w:val="26"/>
                <w:szCs w:val="26"/>
              </w:rPr>
              <w:t>Ежегодно проводятся экскурсии в ПЧ-76. На экскурсиях «МЧС – служба спасения» обучающиеся познакомились с профессией пожарных и оборудованием для тушения пожаров,  в игровой форме вспомнили правила поведения при возникновении пожарной ситуации.</w:t>
            </w:r>
          </w:p>
          <w:p w:rsidR="00B1519B" w:rsidRPr="00CE554F" w:rsidRDefault="00B1519B" w:rsidP="00934876">
            <w:pPr>
              <w:pStyle w:val="a3"/>
              <w:jc w:val="both"/>
              <w:rPr>
                <w:rFonts w:ascii="Times New Roman" w:hAnsi="Times New Roman" w:cs="Times New Roman"/>
                <w:b/>
                <w:i/>
                <w:sz w:val="26"/>
                <w:szCs w:val="26"/>
                <w:u w:val="single"/>
              </w:rPr>
            </w:pPr>
            <w:r w:rsidRPr="00CE554F">
              <w:rPr>
                <w:rFonts w:ascii="Times New Roman" w:hAnsi="Times New Roman" w:cs="Times New Roman"/>
                <w:b/>
                <w:i/>
                <w:sz w:val="26"/>
                <w:szCs w:val="26"/>
                <w:u w:val="single"/>
              </w:rPr>
              <w:t>Трудовое и экологическое воспитание.</w:t>
            </w:r>
          </w:p>
          <w:p w:rsidR="00B1519B" w:rsidRDefault="00B1519B" w:rsidP="00934876">
            <w:pPr>
              <w:ind w:firstLine="708"/>
              <w:jc w:val="both"/>
              <w:rPr>
                <w:rFonts w:ascii="Times New Roman" w:hAnsi="Times New Roman" w:cs="Times New Roman"/>
                <w:sz w:val="26"/>
                <w:szCs w:val="26"/>
              </w:rPr>
            </w:pPr>
            <w:r w:rsidRPr="00CE554F">
              <w:rPr>
                <w:rFonts w:ascii="Times New Roman" w:hAnsi="Times New Roman" w:cs="Times New Roman"/>
                <w:sz w:val="26"/>
                <w:szCs w:val="26"/>
              </w:rPr>
              <w:t>Трудовое воспитание в школе является приоритетным направлением. С ним связаны   многи</w:t>
            </w:r>
            <w:r>
              <w:rPr>
                <w:rFonts w:ascii="Times New Roman" w:hAnsi="Times New Roman" w:cs="Times New Roman"/>
                <w:sz w:val="26"/>
                <w:szCs w:val="26"/>
              </w:rPr>
              <w:t xml:space="preserve">е мероприятия: </w:t>
            </w:r>
            <w:r w:rsidRPr="00CE554F">
              <w:rPr>
                <w:rFonts w:ascii="Times New Roman" w:hAnsi="Times New Roman" w:cs="Times New Roman"/>
                <w:sz w:val="26"/>
                <w:szCs w:val="26"/>
              </w:rPr>
              <w:t xml:space="preserve">уборка территории на Аллее памяти,  </w:t>
            </w:r>
            <w:r>
              <w:rPr>
                <w:rFonts w:ascii="Times New Roman" w:hAnsi="Times New Roman" w:cs="Times New Roman"/>
                <w:sz w:val="26"/>
                <w:szCs w:val="26"/>
              </w:rPr>
              <w:t xml:space="preserve">субботник, Праздник труда. </w:t>
            </w:r>
            <w:r w:rsidRPr="00CE554F">
              <w:rPr>
                <w:rFonts w:ascii="Times New Roman" w:hAnsi="Times New Roman" w:cs="Times New Roman"/>
                <w:sz w:val="26"/>
                <w:szCs w:val="26"/>
              </w:rPr>
              <w:t>В течение</w:t>
            </w:r>
            <w:r>
              <w:rPr>
                <w:rFonts w:ascii="Times New Roman" w:hAnsi="Times New Roman" w:cs="Times New Roman"/>
                <w:sz w:val="26"/>
                <w:szCs w:val="26"/>
              </w:rPr>
              <w:t xml:space="preserve"> всего учебного года дети делают</w:t>
            </w:r>
            <w:r w:rsidRPr="00CE554F">
              <w:rPr>
                <w:rFonts w:ascii="Times New Roman" w:hAnsi="Times New Roman" w:cs="Times New Roman"/>
                <w:sz w:val="26"/>
                <w:szCs w:val="26"/>
              </w:rPr>
              <w:t xml:space="preserve"> поделки, совершенствуя свои трудовые навыки</w:t>
            </w:r>
            <w:r>
              <w:rPr>
                <w:rFonts w:ascii="Times New Roman" w:hAnsi="Times New Roman" w:cs="Times New Roman"/>
                <w:sz w:val="26"/>
                <w:szCs w:val="26"/>
              </w:rPr>
              <w:t xml:space="preserve"> и умения. </w:t>
            </w:r>
          </w:p>
          <w:p w:rsidR="00B1519B" w:rsidRDefault="00B1519B" w:rsidP="00934876">
            <w:pPr>
              <w:ind w:firstLine="708"/>
              <w:jc w:val="both"/>
              <w:rPr>
                <w:rFonts w:ascii="Times New Roman" w:hAnsi="Times New Roman" w:cs="Times New Roman"/>
                <w:sz w:val="26"/>
                <w:szCs w:val="26"/>
              </w:rPr>
            </w:pPr>
            <w:r>
              <w:rPr>
                <w:rFonts w:ascii="Times New Roman" w:hAnsi="Times New Roman" w:cs="Times New Roman"/>
                <w:sz w:val="26"/>
                <w:szCs w:val="26"/>
              </w:rPr>
              <w:t>Предметная неделя Естествознание</w:t>
            </w:r>
            <w:r w:rsidRPr="00CE554F">
              <w:rPr>
                <w:rFonts w:ascii="Times New Roman" w:hAnsi="Times New Roman" w:cs="Times New Roman"/>
                <w:sz w:val="26"/>
                <w:szCs w:val="26"/>
              </w:rPr>
              <w:t xml:space="preserve"> </w:t>
            </w:r>
            <w:r>
              <w:rPr>
                <w:rFonts w:ascii="Times New Roman" w:hAnsi="Times New Roman" w:cs="Times New Roman"/>
                <w:sz w:val="26"/>
                <w:szCs w:val="26"/>
              </w:rPr>
              <w:t>называлась</w:t>
            </w:r>
            <w:r w:rsidRPr="00CE554F">
              <w:rPr>
                <w:rFonts w:ascii="Times New Roman" w:hAnsi="Times New Roman" w:cs="Times New Roman"/>
                <w:sz w:val="26"/>
                <w:szCs w:val="26"/>
              </w:rPr>
              <w:t xml:space="preserve"> «</w:t>
            </w:r>
            <w:r>
              <w:rPr>
                <w:rFonts w:ascii="Times New Roman" w:hAnsi="Times New Roman" w:cs="Times New Roman"/>
                <w:sz w:val="26"/>
                <w:szCs w:val="26"/>
              </w:rPr>
              <w:t>Будем беречь природу</w:t>
            </w:r>
            <w:r w:rsidRPr="00CE554F">
              <w:rPr>
                <w:rFonts w:ascii="Times New Roman" w:hAnsi="Times New Roman" w:cs="Times New Roman"/>
                <w:sz w:val="26"/>
                <w:szCs w:val="26"/>
              </w:rPr>
              <w:t xml:space="preserve">!». Все мероприятия были посвящены сохранению окружающей среды. </w:t>
            </w:r>
            <w:r>
              <w:rPr>
                <w:rFonts w:ascii="Times New Roman" w:hAnsi="Times New Roman" w:cs="Times New Roman"/>
                <w:sz w:val="26"/>
                <w:szCs w:val="26"/>
              </w:rPr>
              <w:t>Традиционная выставка</w:t>
            </w:r>
            <w:r w:rsidRPr="00CE554F">
              <w:rPr>
                <w:rFonts w:ascii="Times New Roman" w:hAnsi="Times New Roman" w:cs="Times New Roman"/>
                <w:sz w:val="26"/>
                <w:szCs w:val="26"/>
              </w:rPr>
              <w:t xml:space="preserve"> рисунков «</w:t>
            </w:r>
            <w:r>
              <w:rPr>
                <w:rFonts w:ascii="Times New Roman" w:hAnsi="Times New Roman" w:cs="Times New Roman"/>
                <w:sz w:val="26"/>
                <w:szCs w:val="26"/>
              </w:rPr>
              <w:t>Закружила осень золотая</w:t>
            </w:r>
            <w:r w:rsidRPr="00CE554F">
              <w:rPr>
                <w:rFonts w:ascii="Times New Roman" w:hAnsi="Times New Roman" w:cs="Times New Roman"/>
                <w:sz w:val="26"/>
                <w:szCs w:val="26"/>
              </w:rPr>
              <w:t xml:space="preserve">» показал отношение детей к природе и изменениям в ней. </w:t>
            </w:r>
          </w:p>
          <w:p w:rsidR="00B1519B" w:rsidRPr="00CE554F" w:rsidRDefault="00B1519B" w:rsidP="00934876">
            <w:pPr>
              <w:ind w:firstLine="708"/>
              <w:rPr>
                <w:rFonts w:ascii="Times New Roman" w:hAnsi="Times New Roman" w:cs="Times New Roman"/>
                <w:b/>
                <w:i/>
                <w:sz w:val="26"/>
                <w:szCs w:val="26"/>
                <w:u w:val="single"/>
              </w:rPr>
            </w:pPr>
            <w:r w:rsidRPr="00CE554F">
              <w:rPr>
                <w:rFonts w:ascii="Times New Roman" w:hAnsi="Times New Roman" w:cs="Times New Roman"/>
                <w:b/>
                <w:i/>
                <w:sz w:val="26"/>
                <w:szCs w:val="26"/>
                <w:u w:val="single"/>
              </w:rPr>
              <w:t>Гражданско-патриотическое</w:t>
            </w:r>
          </w:p>
          <w:p w:rsidR="00B1519B" w:rsidRDefault="00B1519B" w:rsidP="00934876">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Воспитание чувства патриотизма у детей – процесс сложный и длительный. Любовь к близким людям, к своей школе, к родному городу и родной стране играют огромную роль в становлении личности ребенка. </w:t>
            </w:r>
          </w:p>
          <w:p w:rsidR="00B1519B" w:rsidRPr="00CE554F" w:rsidRDefault="00B1519B" w:rsidP="00934876">
            <w:pPr>
              <w:ind w:firstLine="708"/>
              <w:jc w:val="both"/>
              <w:rPr>
                <w:rFonts w:ascii="Times New Roman" w:hAnsi="Times New Roman" w:cs="Times New Roman"/>
                <w:sz w:val="26"/>
                <w:szCs w:val="26"/>
                <w:u w:val="single"/>
              </w:rPr>
            </w:pPr>
            <w:r w:rsidRPr="00CE554F">
              <w:rPr>
                <w:rFonts w:ascii="Times New Roman" w:hAnsi="Times New Roman" w:cs="Times New Roman"/>
                <w:sz w:val="26"/>
                <w:szCs w:val="26"/>
              </w:rPr>
              <w:t>В школе разработана программа «Я – гражданин и патриот».  Цель программы: воспитание патриотов России, граждан правового демократического государства, обладающих чувством национальной гордости, гражданского достоинства, любви к Отечеству, своему народу. Эта программа реализуется в образо</w:t>
            </w:r>
            <w:r>
              <w:rPr>
                <w:rFonts w:ascii="Times New Roman" w:hAnsi="Times New Roman" w:cs="Times New Roman"/>
                <w:sz w:val="26"/>
                <w:szCs w:val="26"/>
              </w:rPr>
              <w:t>вательном учреждении.</w:t>
            </w:r>
          </w:p>
          <w:p w:rsidR="00B1519B" w:rsidRPr="00CE554F" w:rsidRDefault="00B1519B" w:rsidP="00934876">
            <w:pPr>
              <w:ind w:firstLine="708"/>
              <w:jc w:val="both"/>
              <w:rPr>
                <w:rFonts w:ascii="Times New Roman" w:hAnsi="Times New Roman" w:cs="Times New Roman"/>
                <w:sz w:val="26"/>
                <w:szCs w:val="26"/>
                <w:lang w:eastAsia="ru-RU"/>
              </w:rPr>
            </w:pPr>
            <w:r w:rsidRPr="00CE554F">
              <w:rPr>
                <w:rFonts w:ascii="Times New Roman" w:hAnsi="Times New Roman" w:cs="Times New Roman"/>
                <w:sz w:val="26"/>
                <w:szCs w:val="26"/>
              </w:rPr>
              <w:t xml:space="preserve">В течение </w:t>
            </w:r>
            <w:r>
              <w:rPr>
                <w:rFonts w:ascii="Times New Roman" w:hAnsi="Times New Roman" w:cs="Times New Roman"/>
                <w:sz w:val="26"/>
                <w:szCs w:val="26"/>
              </w:rPr>
              <w:t>2018</w:t>
            </w:r>
            <w:r w:rsidRPr="00CE554F">
              <w:rPr>
                <w:rFonts w:ascii="Times New Roman" w:hAnsi="Times New Roman" w:cs="Times New Roman"/>
                <w:sz w:val="26"/>
                <w:szCs w:val="26"/>
              </w:rPr>
              <w:t xml:space="preserve"> года по гражданско-патриотическому направлению проводились мероприятия: «Здравствуй, школа!» (День Знаний), </w:t>
            </w:r>
            <w:r>
              <w:rPr>
                <w:rFonts w:ascii="Times New Roman" w:hAnsi="Times New Roman" w:cs="Times New Roman"/>
                <w:sz w:val="26"/>
                <w:szCs w:val="26"/>
                <w:lang w:eastAsia="ru-RU"/>
              </w:rPr>
              <w:t xml:space="preserve">«День солидарности борьбы с терроризмом. Памяти Беслана», </w:t>
            </w:r>
            <w:r w:rsidRPr="009461DB">
              <w:rPr>
                <w:rFonts w:ascii="Times New Roman" w:hAnsi="Times New Roman" w:cs="Times New Roman"/>
                <w:sz w:val="26"/>
                <w:szCs w:val="26"/>
                <w:lang w:eastAsia="ru-RU"/>
              </w:rPr>
              <w:t>«</w:t>
            </w:r>
            <w:r>
              <w:rPr>
                <w:rFonts w:ascii="Times New Roman" w:hAnsi="Times New Roman" w:cs="Times New Roman"/>
                <w:sz w:val="26"/>
                <w:szCs w:val="26"/>
                <w:lang w:eastAsia="ru-RU"/>
              </w:rPr>
              <w:t>Нашим учителям посвящается!</w:t>
            </w:r>
            <w:r w:rsidRPr="009461DB">
              <w:rPr>
                <w:rFonts w:ascii="Times New Roman" w:hAnsi="Times New Roman" w:cs="Times New Roman"/>
                <w:sz w:val="26"/>
                <w:szCs w:val="26"/>
                <w:lang w:eastAsia="ru-RU"/>
              </w:rPr>
              <w:t>» (ко Дню Учителя), «</w:t>
            </w:r>
            <w:r>
              <w:rPr>
                <w:rFonts w:ascii="Times New Roman" w:hAnsi="Times New Roman" w:cs="Times New Roman"/>
                <w:sz w:val="26"/>
                <w:szCs w:val="26"/>
                <w:lang w:eastAsia="ru-RU"/>
              </w:rPr>
              <w:t xml:space="preserve">Люди с нестареющей душой» (ко </w:t>
            </w:r>
            <w:r w:rsidRPr="009461DB">
              <w:rPr>
                <w:rFonts w:ascii="Times New Roman" w:hAnsi="Times New Roman" w:cs="Times New Roman"/>
                <w:sz w:val="26"/>
                <w:szCs w:val="26"/>
                <w:lang w:eastAsia="ru-RU"/>
              </w:rPr>
              <w:t xml:space="preserve">Дню пожилого человека), </w:t>
            </w:r>
            <w:r>
              <w:rPr>
                <w:rFonts w:ascii="Times New Roman" w:hAnsi="Times New Roman" w:cs="Times New Roman"/>
                <w:sz w:val="26"/>
                <w:szCs w:val="26"/>
                <w:lang w:eastAsia="ru-RU"/>
              </w:rPr>
              <w:t xml:space="preserve">выставка рисунков «Дружат дети на планете» (к международному Дню толерантности), </w:t>
            </w:r>
            <w:r w:rsidRPr="009461DB">
              <w:rPr>
                <w:rFonts w:ascii="Times New Roman" w:hAnsi="Times New Roman" w:cs="Times New Roman"/>
                <w:sz w:val="26"/>
                <w:szCs w:val="26"/>
                <w:lang w:eastAsia="ru-RU"/>
              </w:rPr>
              <w:t xml:space="preserve">акция «10000 дел в один день», «Единый день профилактики», </w:t>
            </w:r>
            <w:r>
              <w:rPr>
                <w:rFonts w:ascii="Times New Roman" w:hAnsi="Times New Roman" w:cs="Times New Roman"/>
                <w:sz w:val="26"/>
                <w:szCs w:val="26"/>
                <w:lang w:eastAsia="ru-RU"/>
              </w:rPr>
              <w:t xml:space="preserve">викторина «Наша армия сильна! Охраняет мир она!», «Защитникам Отечества посвящается (к 23 февраля)», </w:t>
            </w:r>
            <w:r w:rsidRPr="009461DB">
              <w:rPr>
                <w:rFonts w:ascii="Times New Roman" w:hAnsi="Times New Roman" w:cs="Times New Roman"/>
                <w:sz w:val="26"/>
                <w:szCs w:val="26"/>
                <w:lang w:eastAsia="ru-RU"/>
              </w:rPr>
              <w:t>«Всероссийский урок имени Ю.А.</w:t>
            </w:r>
            <w:r>
              <w:rPr>
                <w:rFonts w:ascii="Times New Roman" w:hAnsi="Times New Roman" w:cs="Times New Roman"/>
                <w:sz w:val="26"/>
                <w:szCs w:val="26"/>
                <w:lang w:eastAsia="ru-RU"/>
              </w:rPr>
              <w:t xml:space="preserve"> </w:t>
            </w:r>
            <w:r w:rsidRPr="009461DB">
              <w:rPr>
                <w:rFonts w:ascii="Times New Roman" w:hAnsi="Times New Roman" w:cs="Times New Roman"/>
                <w:sz w:val="26"/>
                <w:szCs w:val="26"/>
                <w:lang w:eastAsia="ru-RU"/>
              </w:rPr>
              <w:t>Гагарина. Космос – это мы!», торжественная линейка «</w:t>
            </w:r>
            <w:r>
              <w:rPr>
                <w:rFonts w:ascii="Times New Roman" w:hAnsi="Times New Roman" w:cs="Times New Roman"/>
                <w:sz w:val="26"/>
                <w:szCs w:val="26"/>
                <w:lang w:eastAsia="ru-RU"/>
              </w:rPr>
              <w:t>День Великой Победы</w:t>
            </w:r>
            <w:r w:rsidRPr="009461DB">
              <w:rPr>
                <w:rFonts w:ascii="Times New Roman" w:hAnsi="Times New Roman" w:cs="Times New Roman"/>
                <w:sz w:val="26"/>
                <w:szCs w:val="26"/>
                <w:lang w:eastAsia="ru-RU"/>
              </w:rPr>
              <w:t xml:space="preserve">», «Праздник последнего звонка», спортивно-познавательная игра «Штурм», </w:t>
            </w:r>
            <w:r>
              <w:rPr>
                <w:rFonts w:ascii="Times New Roman" w:hAnsi="Times New Roman" w:cs="Times New Roman"/>
                <w:sz w:val="26"/>
                <w:szCs w:val="26"/>
                <w:lang w:eastAsia="ru-RU"/>
              </w:rPr>
              <w:t xml:space="preserve">экскурсия в городской суд </w:t>
            </w:r>
            <w:proofErr w:type="spellStart"/>
            <w:r>
              <w:rPr>
                <w:rFonts w:ascii="Times New Roman" w:hAnsi="Times New Roman" w:cs="Times New Roman"/>
                <w:sz w:val="26"/>
                <w:szCs w:val="26"/>
                <w:lang w:eastAsia="ru-RU"/>
              </w:rPr>
              <w:t>г.Красноуфимска</w:t>
            </w:r>
            <w:proofErr w:type="spellEnd"/>
            <w:r>
              <w:rPr>
                <w:rFonts w:ascii="Times New Roman" w:hAnsi="Times New Roman" w:cs="Times New Roman"/>
                <w:sz w:val="26"/>
                <w:szCs w:val="26"/>
                <w:lang w:eastAsia="ru-RU"/>
              </w:rPr>
              <w:t xml:space="preserve"> «Семья детям»</w:t>
            </w:r>
          </w:p>
          <w:p w:rsidR="00B1519B" w:rsidRPr="00CE554F" w:rsidRDefault="00B1519B" w:rsidP="00934876">
            <w:pPr>
              <w:ind w:firstLine="708"/>
              <w:jc w:val="both"/>
              <w:rPr>
                <w:rFonts w:ascii="Times New Roman" w:hAnsi="Times New Roman" w:cs="Times New Roman"/>
                <w:color w:val="000000"/>
                <w:sz w:val="26"/>
                <w:szCs w:val="26"/>
                <w:shd w:val="clear" w:color="auto" w:fill="FFFFFF"/>
              </w:rPr>
            </w:pPr>
            <w:r w:rsidRPr="00CE554F">
              <w:rPr>
                <w:rFonts w:ascii="Times New Roman" w:hAnsi="Times New Roman" w:cs="Times New Roman"/>
                <w:color w:val="000000"/>
                <w:sz w:val="26"/>
                <w:szCs w:val="26"/>
                <w:shd w:val="clear" w:color="auto" w:fill="FFFFFF"/>
              </w:rPr>
              <w:t xml:space="preserve">Активную поддержку образовательному учреждению оказывают волонтеры и специалисты ЦТД и М. Обучающиеся нашей школы активно участвуют в общегородских акциях и мероприятиях при поддержке специалистов данного учреждения («Городская зарядка», «Подари радость»). </w:t>
            </w:r>
          </w:p>
          <w:p w:rsidR="00B1519B" w:rsidRPr="009461DB" w:rsidRDefault="00B1519B" w:rsidP="00934876">
            <w:pPr>
              <w:ind w:firstLine="708"/>
              <w:jc w:val="both"/>
              <w:rPr>
                <w:rFonts w:ascii="Times New Roman" w:hAnsi="Times New Roman" w:cs="Times New Roman"/>
                <w:sz w:val="26"/>
                <w:szCs w:val="26"/>
                <w:lang w:eastAsia="ru-RU"/>
              </w:rPr>
            </w:pPr>
            <w:r w:rsidRPr="008078A6">
              <w:rPr>
                <w:rFonts w:ascii="Times New Roman" w:hAnsi="Times New Roman" w:cs="Times New Roman"/>
                <w:sz w:val="26"/>
                <w:szCs w:val="26"/>
                <w:u w:val="single"/>
                <w:lang w:eastAsia="ru-RU"/>
              </w:rPr>
              <w:t>Стенды:</w:t>
            </w:r>
            <w:r w:rsidRPr="009461DB">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«Административная ответственность за нарушение ПДД», «Без обвинений (профилактика </w:t>
            </w:r>
            <w:proofErr w:type="spellStart"/>
            <w:r>
              <w:rPr>
                <w:rFonts w:ascii="Times New Roman" w:hAnsi="Times New Roman" w:cs="Times New Roman"/>
                <w:sz w:val="26"/>
                <w:szCs w:val="26"/>
                <w:lang w:eastAsia="ru-RU"/>
              </w:rPr>
              <w:t>буллинга</w:t>
            </w:r>
            <w:proofErr w:type="spellEnd"/>
            <w:r>
              <w:rPr>
                <w:rFonts w:ascii="Times New Roman" w:hAnsi="Times New Roman" w:cs="Times New Roman"/>
                <w:sz w:val="26"/>
                <w:szCs w:val="26"/>
                <w:lang w:eastAsia="ru-RU"/>
              </w:rPr>
              <w:t xml:space="preserve">)», </w:t>
            </w:r>
            <w:r w:rsidRPr="009461DB">
              <w:rPr>
                <w:rFonts w:ascii="Times New Roman" w:hAnsi="Times New Roman" w:cs="Times New Roman"/>
                <w:sz w:val="26"/>
                <w:szCs w:val="26"/>
                <w:lang w:eastAsia="ru-RU"/>
              </w:rPr>
              <w:t xml:space="preserve">«Героям Отечества Слава!», «Конституция РФ – главный документ», «Я, ты, он, она – вместе дружная </w:t>
            </w:r>
            <w:r>
              <w:rPr>
                <w:rFonts w:ascii="Times New Roman" w:hAnsi="Times New Roman" w:cs="Times New Roman"/>
                <w:sz w:val="26"/>
                <w:szCs w:val="26"/>
                <w:lang w:eastAsia="ru-RU"/>
              </w:rPr>
              <w:t>страна!</w:t>
            </w:r>
            <w:r w:rsidRPr="009461DB">
              <w:rPr>
                <w:rFonts w:ascii="Times New Roman" w:hAnsi="Times New Roman" w:cs="Times New Roman"/>
                <w:sz w:val="26"/>
                <w:szCs w:val="26"/>
                <w:lang w:eastAsia="ru-RU"/>
              </w:rPr>
              <w:t>», «</w:t>
            </w:r>
            <w:r>
              <w:rPr>
                <w:rFonts w:ascii="Times New Roman" w:hAnsi="Times New Roman" w:cs="Times New Roman"/>
                <w:sz w:val="26"/>
                <w:szCs w:val="26"/>
                <w:lang w:eastAsia="ru-RU"/>
              </w:rPr>
              <w:t>Их имена вписаны в историю нашей страны</w:t>
            </w:r>
            <w:r w:rsidRPr="009461DB">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«Административная ответственность за нанесение вреда здоровью», «Моя малая родина – мой дом»</w:t>
            </w:r>
          </w:p>
          <w:p w:rsidR="00B1519B" w:rsidRDefault="00B1519B" w:rsidP="00934876">
            <w:pPr>
              <w:ind w:right="-2"/>
              <w:jc w:val="both"/>
              <w:rPr>
                <w:rFonts w:ascii="Times New Roman" w:hAnsi="Times New Roman" w:cs="Times New Roman"/>
                <w:sz w:val="26"/>
                <w:szCs w:val="26"/>
              </w:rPr>
            </w:pPr>
            <w:r>
              <w:rPr>
                <w:rFonts w:ascii="Times New Roman" w:hAnsi="Times New Roman" w:cs="Times New Roman"/>
                <w:sz w:val="26"/>
                <w:szCs w:val="26"/>
              </w:rPr>
              <w:t xml:space="preserve">          </w:t>
            </w:r>
            <w:r w:rsidRPr="008078A6">
              <w:rPr>
                <w:rFonts w:ascii="Times New Roman" w:hAnsi="Times New Roman" w:cs="Times New Roman"/>
                <w:sz w:val="26"/>
                <w:szCs w:val="26"/>
                <w:u w:val="single"/>
              </w:rPr>
              <w:t>Памятки:</w:t>
            </w:r>
            <w:r>
              <w:rPr>
                <w:rFonts w:ascii="Times New Roman" w:hAnsi="Times New Roman" w:cs="Times New Roman"/>
                <w:sz w:val="26"/>
                <w:szCs w:val="26"/>
              </w:rPr>
              <w:t xml:space="preserve"> «Административная и уголовная ответственность детей, достигших 14 лет за мелкое хищение», «Административная ответственность за порчу чужого имущества», «Административная ответственность за кражу телефона».</w:t>
            </w:r>
          </w:p>
          <w:p w:rsidR="00B1519B" w:rsidRPr="00CE554F" w:rsidRDefault="00B1519B" w:rsidP="00934876">
            <w:pPr>
              <w:ind w:firstLine="708"/>
              <w:jc w:val="both"/>
              <w:rPr>
                <w:rFonts w:ascii="Times New Roman" w:hAnsi="Times New Roman" w:cs="Times New Roman"/>
                <w:sz w:val="26"/>
                <w:szCs w:val="26"/>
              </w:rPr>
            </w:pPr>
            <w:r w:rsidRPr="00CE554F">
              <w:rPr>
                <w:rFonts w:ascii="Times New Roman" w:hAnsi="Times New Roman" w:cs="Times New Roman"/>
                <w:sz w:val="26"/>
                <w:szCs w:val="26"/>
              </w:rPr>
              <w:t>В период школьных каникул разрабатывался план мероприятий по организации досуга обучающихся. В план включались мероприятия по профилактике негативных явлений, а так же творческие мастер-классы.</w:t>
            </w:r>
          </w:p>
          <w:p w:rsidR="00B1519B" w:rsidRPr="00CE554F" w:rsidRDefault="00B1519B" w:rsidP="00934876">
            <w:pPr>
              <w:ind w:firstLine="708"/>
              <w:jc w:val="both"/>
              <w:rPr>
                <w:rFonts w:ascii="Times New Roman" w:hAnsi="Times New Roman" w:cs="Times New Roman"/>
                <w:b/>
                <w:i/>
                <w:sz w:val="26"/>
                <w:szCs w:val="26"/>
                <w:u w:val="single"/>
              </w:rPr>
            </w:pPr>
            <w:r w:rsidRPr="00CE554F">
              <w:rPr>
                <w:rFonts w:ascii="Times New Roman" w:hAnsi="Times New Roman" w:cs="Times New Roman"/>
                <w:b/>
                <w:i/>
                <w:sz w:val="26"/>
                <w:szCs w:val="26"/>
                <w:u w:val="single"/>
              </w:rPr>
              <w:lastRenderedPageBreak/>
              <w:t>Профилактика экстремизма, терроризма, безнадзорности и правонарушений несовершеннолетних.</w:t>
            </w:r>
          </w:p>
          <w:p w:rsidR="00B1519B" w:rsidRPr="00CE554F" w:rsidRDefault="00B1519B" w:rsidP="00934876">
            <w:pPr>
              <w:ind w:firstLine="708"/>
              <w:jc w:val="both"/>
              <w:rPr>
                <w:rFonts w:ascii="Times New Roman" w:hAnsi="Times New Roman" w:cs="Times New Roman"/>
                <w:sz w:val="26"/>
                <w:szCs w:val="26"/>
              </w:rPr>
            </w:pPr>
            <w:r w:rsidRPr="00CE554F">
              <w:rPr>
                <w:rFonts w:ascii="Times New Roman" w:hAnsi="Times New Roman" w:cs="Times New Roman"/>
                <w:sz w:val="26"/>
                <w:szCs w:val="26"/>
              </w:rPr>
              <w:t>С целью профилактики экстремизма и терроризма в школе проводятся беседы, встречи с представителями субъектов профилактики (инспекторы ПДН, КДН и ЗП, ЦТД и М), проводятся пла</w:t>
            </w:r>
            <w:r>
              <w:rPr>
                <w:rFonts w:ascii="Times New Roman" w:hAnsi="Times New Roman" w:cs="Times New Roman"/>
                <w:sz w:val="26"/>
                <w:szCs w:val="26"/>
              </w:rPr>
              <w:t>новые и внеплановые инструктажи, Единые дни профилактики (апрель, ноябрь).</w:t>
            </w:r>
          </w:p>
          <w:p w:rsidR="00B1519B" w:rsidRPr="00CE554F" w:rsidRDefault="00B1519B" w:rsidP="00934876">
            <w:pPr>
              <w:ind w:firstLine="708"/>
              <w:jc w:val="both"/>
              <w:rPr>
                <w:rFonts w:ascii="Times New Roman" w:hAnsi="Times New Roman" w:cs="Times New Roman"/>
                <w:sz w:val="26"/>
                <w:szCs w:val="26"/>
              </w:rPr>
            </w:pPr>
            <w:r w:rsidRPr="00CE554F">
              <w:rPr>
                <w:rFonts w:ascii="Times New Roman" w:hAnsi="Times New Roman" w:cs="Times New Roman"/>
                <w:sz w:val="26"/>
                <w:szCs w:val="26"/>
              </w:rPr>
              <w:t>Обучающиеся, стоящие на различных видах учета активно привлекаются к участию в школьных мероприятиях, городских и областных. Активная работа ведется с родителями (законными представителями) несовершеннолетних, совершивших правонарушения.</w:t>
            </w:r>
          </w:p>
          <w:p w:rsidR="00B1519B" w:rsidRPr="00CE554F" w:rsidRDefault="00B1519B" w:rsidP="00934876">
            <w:pPr>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CE554F">
              <w:rPr>
                <w:rFonts w:ascii="Times New Roman" w:hAnsi="Times New Roman" w:cs="Times New Roman"/>
                <w:color w:val="000000"/>
                <w:sz w:val="26"/>
                <w:szCs w:val="26"/>
              </w:rPr>
              <w:t>Воспитательная работа осуществляется:  воспитателями ГПД, классными руководителями, руководителями дополнительного образования, педагогом-орг</w:t>
            </w:r>
            <w:r>
              <w:rPr>
                <w:rFonts w:ascii="Times New Roman" w:hAnsi="Times New Roman" w:cs="Times New Roman"/>
                <w:color w:val="000000"/>
                <w:sz w:val="26"/>
                <w:szCs w:val="26"/>
              </w:rPr>
              <w:t xml:space="preserve">анизатором, </w:t>
            </w:r>
            <w:r w:rsidRPr="00CE554F">
              <w:rPr>
                <w:rFonts w:ascii="Times New Roman" w:hAnsi="Times New Roman" w:cs="Times New Roman"/>
                <w:color w:val="000000"/>
                <w:sz w:val="26"/>
                <w:szCs w:val="26"/>
              </w:rPr>
              <w:t>учителями - предметниками, библиотекарем, медработником ОУ и социальными партнёрами.</w:t>
            </w:r>
          </w:p>
          <w:p w:rsidR="00B1519B" w:rsidRPr="00CE554F" w:rsidRDefault="00B1519B" w:rsidP="00934876">
            <w:pPr>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CE554F">
              <w:rPr>
                <w:rFonts w:ascii="Times New Roman" w:hAnsi="Times New Roman" w:cs="Times New Roman"/>
                <w:color w:val="000000"/>
                <w:sz w:val="26"/>
                <w:szCs w:val="26"/>
              </w:rPr>
              <w:t>Реализуется через: уроки, часы общения, классные часы, внеклассные занятия, общешкольные мероприятия, родительские собрания, участие в муниципальных, региональных и всероссийских конкурсах, выставках и т.д.</w:t>
            </w:r>
          </w:p>
          <w:p w:rsidR="00DA1B9A" w:rsidRPr="00CE554F" w:rsidRDefault="00B1519B" w:rsidP="00934876">
            <w:pPr>
              <w:ind w:right="-2" w:firstLine="567"/>
              <w:jc w:val="both"/>
              <w:rPr>
                <w:rFonts w:ascii="Times New Roman" w:eastAsia="Calibri" w:hAnsi="Times New Roman" w:cs="Times New Roman"/>
                <w:i/>
                <w:sz w:val="26"/>
                <w:szCs w:val="26"/>
              </w:rPr>
            </w:pPr>
            <w:r>
              <w:rPr>
                <w:rFonts w:ascii="Times New Roman" w:hAnsi="Times New Roman" w:cs="Times New Roman"/>
                <w:color w:val="000000"/>
                <w:sz w:val="26"/>
                <w:szCs w:val="26"/>
              </w:rPr>
              <w:t xml:space="preserve">             </w:t>
            </w:r>
            <w:r w:rsidRPr="00CE554F">
              <w:rPr>
                <w:rFonts w:ascii="Times New Roman" w:hAnsi="Times New Roman" w:cs="Times New Roman"/>
                <w:color w:val="000000"/>
                <w:sz w:val="26"/>
                <w:szCs w:val="26"/>
              </w:rPr>
              <w:t xml:space="preserve">Воспитательная работа отражена в:  рабочих программах воспитателей ГПД, планах  работы классного руководителя, педагога-организатора. библиотекаря, медработника ОУ, социальных партнёров. </w:t>
            </w:r>
            <w:r w:rsidRPr="00CE554F">
              <w:rPr>
                <w:rStyle w:val="FontStyle20"/>
                <w:rFonts w:ascii="Times New Roman" w:hAnsi="Times New Roman" w:cs="Times New Roman"/>
                <w:sz w:val="26"/>
                <w:szCs w:val="26"/>
              </w:rPr>
              <w:t xml:space="preserve">  </w:t>
            </w:r>
            <w:r w:rsidRPr="00CE554F">
              <w:rPr>
                <w:rFonts w:ascii="Times New Roman" w:hAnsi="Times New Roman" w:cs="Times New Roman"/>
                <w:sz w:val="26"/>
                <w:szCs w:val="26"/>
              </w:rPr>
              <w:t xml:space="preserve"> </w:t>
            </w:r>
          </w:p>
        </w:tc>
      </w:tr>
      <w:tr w:rsidR="00003B0C"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3B0C" w:rsidRPr="00003B0C" w:rsidRDefault="00003B0C"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iCs/>
                <w:color w:val="000000"/>
                <w:spacing w:val="1"/>
                <w:sz w:val="26"/>
                <w:szCs w:val="26"/>
              </w:rPr>
            </w:pPr>
            <w:r w:rsidRPr="00003B0C">
              <w:rPr>
                <w:rFonts w:ascii="Times New Roman" w:eastAsia="Calibri" w:hAnsi="Times New Roman" w:cs="Times New Roman"/>
                <w:iCs/>
                <w:color w:val="000000"/>
                <w:spacing w:val="1"/>
                <w:sz w:val="26"/>
                <w:szCs w:val="26"/>
              </w:rPr>
              <w:lastRenderedPageBreak/>
              <w:t>Профориентационная работа</w:t>
            </w:r>
          </w:p>
          <w:p w:rsidR="00003B0C" w:rsidRPr="00567D21" w:rsidRDefault="00003B0C"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iCs/>
                <w:color w:val="000000"/>
                <w:spacing w:val="1"/>
                <w:sz w:val="26"/>
                <w:szCs w:val="26"/>
                <w:highlight w:val="yellow"/>
              </w:rPr>
            </w:pPr>
            <w:r w:rsidRPr="00003B0C">
              <w:rPr>
                <w:rFonts w:ascii="Times New Roman" w:eastAsia="Calibri" w:hAnsi="Times New Roman" w:cs="Times New Roman"/>
                <w:iCs/>
                <w:color w:val="000000"/>
                <w:spacing w:val="1"/>
                <w:sz w:val="26"/>
                <w:szCs w:val="26"/>
              </w:rPr>
              <w:t>Катамнестические данные в динамике</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3B0C" w:rsidRDefault="00003B0C" w:rsidP="00003B0C">
            <w:pPr>
              <w:pStyle w:val="33"/>
              <w:spacing w:after="0"/>
              <w:ind w:left="0" w:firstLine="567"/>
              <w:jc w:val="both"/>
              <w:rPr>
                <w:rFonts w:ascii="Times New Roman" w:hAnsi="Times New Roman" w:cs="Times New Roman"/>
                <w:sz w:val="26"/>
                <w:szCs w:val="26"/>
              </w:rPr>
            </w:pPr>
            <w:r w:rsidRPr="00003B0C">
              <w:rPr>
                <w:rFonts w:ascii="Times New Roman" w:hAnsi="Times New Roman" w:cs="Times New Roman"/>
                <w:sz w:val="26"/>
                <w:szCs w:val="26"/>
              </w:rPr>
              <w:t xml:space="preserve"> «Трудовое обучение» – важная составляющая часть всего учебно – воспитательного процесса, поэтому обучение обучающихся разнообразным профилям труда необходимо рассматривать в неразрывной связи с общеобразовательной подготовкой, стратегией жизнедеятельности выпускников, их дальнейшей самостоятельной жизни, с учетом ресурсных возможностей региона, ближайшего социального окружения обучающихся. </w:t>
            </w:r>
            <w:r>
              <w:rPr>
                <w:rFonts w:ascii="Times New Roman" w:hAnsi="Times New Roman" w:cs="Times New Roman"/>
                <w:sz w:val="26"/>
                <w:szCs w:val="26"/>
              </w:rPr>
              <w:t xml:space="preserve">В учебном плане </w:t>
            </w:r>
            <w:r w:rsidRPr="00003B0C">
              <w:rPr>
                <w:rFonts w:ascii="Times New Roman" w:hAnsi="Times New Roman" w:cs="Times New Roman"/>
                <w:sz w:val="26"/>
                <w:szCs w:val="26"/>
              </w:rPr>
              <w:t xml:space="preserve">на </w:t>
            </w:r>
            <w:r w:rsidRPr="00003B0C">
              <w:rPr>
                <w:rFonts w:ascii="Times New Roman" w:hAnsi="Times New Roman" w:cs="Times New Roman"/>
                <w:b/>
                <w:sz w:val="26"/>
                <w:szCs w:val="26"/>
              </w:rPr>
              <w:t>профильный труд</w:t>
            </w:r>
            <w:r w:rsidRPr="00003B0C">
              <w:rPr>
                <w:rFonts w:ascii="Times New Roman" w:hAnsi="Times New Roman" w:cs="Times New Roman"/>
                <w:sz w:val="26"/>
                <w:szCs w:val="26"/>
              </w:rPr>
              <w:t xml:space="preserve"> заложен </w:t>
            </w:r>
            <w:r>
              <w:rPr>
                <w:rFonts w:ascii="Times New Roman" w:hAnsi="Times New Roman" w:cs="Times New Roman"/>
                <w:sz w:val="26"/>
                <w:szCs w:val="26"/>
              </w:rPr>
              <w:t>б</w:t>
            </w:r>
            <w:r w:rsidRPr="00003B0C">
              <w:rPr>
                <w:rFonts w:ascii="Times New Roman" w:hAnsi="Times New Roman" w:cs="Times New Roman"/>
                <w:sz w:val="26"/>
                <w:szCs w:val="26"/>
              </w:rPr>
              <w:t>ольшой объем часов</w:t>
            </w:r>
            <w:r w:rsidRPr="00003B0C">
              <w:rPr>
                <w:rFonts w:ascii="Times New Roman" w:hAnsi="Times New Roman" w:cs="Times New Roman"/>
                <w:b/>
                <w:sz w:val="26"/>
                <w:szCs w:val="26"/>
              </w:rPr>
              <w:t>.</w:t>
            </w:r>
            <w:r w:rsidRPr="00003B0C">
              <w:rPr>
                <w:rFonts w:ascii="Times New Roman" w:hAnsi="Times New Roman" w:cs="Times New Roman"/>
                <w:sz w:val="26"/>
                <w:szCs w:val="26"/>
              </w:rPr>
              <w:t xml:space="preserve"> </w:t>
            </w:r>
          </w:p>
          <w:p w:rsidR="00003B0C" w:rsidRPr="00003B0C" w:rsidRDefault="00003B0C" w:rsidP="00003B0C">
            <w:pPr>
              <w:pStyle w:val="33"/>
              <w:spacing w:after="0"/>
              <w:ind w:left="0" w:firstLine="567"/>
              <w:jc w:val="both"/>
              <w:rPr>
                <w:rFonts w:ascii="Times New Roman" w:hAnsi="Times New Roman" w:cs="Times New Roman"/>
                <w:i/>
                <w:sz w:val="26"/>
                <w:szCs w:val="26"/>
              </w:rPr>
            </w:pPr>
            <w:r w:rsidRPr="00003B0C">
              <w:rPr>
                <w:rFonts w:ascii="Times New Roman" w:hAnsi="Times New Roman" w:cs="Times New Roman"/>
                <w:sz w:val="26"/>
                <w:szCs w:val="26"/>
              </w:rPr>
              <w:t xml:space="preserve">Трудовая подготовка в ГКОУ СО «Красноуфимская школа» представлена следующими профилями: «Рабочий подворья», «Швейное дело», «Подготовка младшего обслуживающего персонала». Содержание программ по профилям трудового обучения   разработано на основе местных ресурсов, перспектив самостоятельной жизнедеятельности выпускников учреждения. По данным ГКУ «Красноуфимский ЦЗ» данные трудовые профили  востребованы. В городе имеется ТСЖ, ЖКХ, больница, детские сады, </w:t>
            </w:r>
            <w:r w:rsidRPr="00003B0C">
              <w:rPr>
                <w:rFonts w:ascii="Times New Roman" w:hAnsi="Times New Roman" w:cs="Times New Roman"/>
                <w:sz w:val="26"/>
                <w:szCs w:val="26"/>
              </w:rPr>
              <w:lastRenderedPageBreak/>
              <w:t>учреждения образования и др. Есть пошивочный цех,  ателье верхней одежды и лёгкого платья, кроме этого данные профили предполагают  выполнение трудовой деятельности по найму или работа на дому. Благодаря этому у выпускников с ОВЗ появится возможность на  дальнейшее  трудоустройство и социализацию. Кроме этого учтено и то, что 43% обучающихся образовательного учреждения (каждый 2) это дети – инвалиды.</w:t>
            </w:r>
          </w:p>
          <w:p w:rsidR="00003B0C" w:rsidRPr="00003B0C" w:rsidRDefault="00003B0C" w:rsidP="00003B0C">
            <w:pPr>
              <w:tabs>
                <w:tab w:val="left" w:pos="851"/>
              </w:tabs>
              <w:jc w:val="both"/>
              <w:rPr>
                <w:rFonts w:ascii="Times New Roman" w:hAnsi="Times New Roman" w:cs="Times New Roman"/>
                <w:sz w:val="26"/>
                <w:szCs w:val="26"/>
              </w:rPr>
            </w:pPr>
            <w:r w:rsidRPr="00003B0C">
              <w:rPr>
                <w:rFonts w:ascii="Times New Roman" w:hAnsi="Times New Roman" w:cs="Times New Roman"/>
                <w:sz w:val="26"/>
                <w:szCs w:val="26"/>
              </w:rPr>
              <w:tab/>
              <w:t xml:space="preserve">Образовательная область «Профильный труд» представлена трудовым профилем  </w:t>
            </w:r>
            <w:r w:rsidRPr="00003B0C">
              <w:rPr>
                <w:rFonts w:ascii="Times New Roman" w:hAnsi="Times New Roman" w:cs="Times New Roman"/>
                <w:b/>
                <w:sz w:val="26"/>
                <w:szCs w:val="26"/>
              </w:rPr>
              <w:t xml:space="preserve">«Рабочий подворья» </w:t>
            </w:r>
            <w:r w:rsidRPr="00003B0C">
              <w:rPr>
                <w:rFonts w:ascii="Times New Roman" w:hAnsi="Times New Roman" w:cs="Times New Roman"/>
                <w:sz w:val="26"/>
                <w:szCs w:val="26"/>
              </w:rPr>
              <w:t xml:space="preserve">(5-9 класс). Результаты </w:t>
            </w:r>
            <w:proofErr w:type="spellStart"/>
            <w:r w:rsidRPr="00003B0C">
              <w:rPr>
                <w:rFonts w:ascii="Times New Roman" w:hAnsi="Times New Roman" w:cs="Times New Roman"/>
                <w:sz w:val="26"/>
                <w:szCs w:val="26"/>
              </w:rPr>
              <w:t>катамнеза</w:t>
            </w:r>
            <w:proofErr w:type="spellEnd"/>
            <w:r w:rsidRPr="00003B0C">
              <w:rPr>
                <w:rFonts w:ascii="Times New Roman" w:hAnsi="Times New Roman" w:cs="Times New Roman"/>
                <w:sz w:val="26"/>
                <w:szCs w:val="26"/>
              </w:rPr>
              <w:t xml:space="preserve"> показывают, что выпускники трудоустраиваются подсобными рабочими, разнорабочими на различные предприятия города. Каждому предприятию, магазину, школе, индивидуальному предпринимателю требуется человек, который умел бы не только убрать территорию от снега, листьев и другого мусора, но и отремонтировать или сделать инвентарь, выполнить несложные слесарные, столярные, сантехнические, ремонтные работы, штукатурно-малярные работы. На основании всего вышеперечисленного в ГКОУ СО «Красноуфимская  школа» введён профиль трудового обучения «Рабочий подворья». Цель данного профиля обеспечить возможность успешной адаптации выпускников в условиях современного общества и их трудоустройство на предприятиях по благоустройству населённых пунктов, в систему частного предпринимательства, в качестве подсобных рабочих, ведение работ на собственном подсобном хозяйстве.</w:t>
            </w:r>
          </w:p>
          <w:p w:rsidR="00003B0C" w:rsidRPr="00003B0C" w:rsidRDefault="00003B0C" w:rsidP="00003B0C">
            <w:pPr>
              <w:tabs>
                <w:tab w:val="left" w:pos="5490"/>
              </w:tabs>
              <w:jc w:val="both"/>
              <w:rPr>
                <w:rFonts w:ascii="Times New Roman" w:hAnsi="Times New Roman" w:cs="Times New Roman"/>
                <w:sz w:val="26"/>
                <w:szCs w:val="26"/>
              </w:rPr>
            </w:pPr>
            <w:r w:rsidRPr="00003B0C">
              <w:rPr>
                <w:rFonts w:ascii="Times New Roman" w:hAnsi="Times New Roman" w:cs="Times New Roman"/>
                <w:sz w:val="26"/>
                <w:szCs w:val="26"/>
              </w:rPr>
              <w:t xml:space="preserve">Все темы программы носят практическую направленность, организация их прохождения, притом как теоретической, так и практической части, возможна в современных условиях школы. Выпускники успешно осваивают требования программы, это позволяет быть востребованными на рынке труда, они трудоустраиваются рабочими на пилорамы, в различные строительные организации, магазины, частные компании. Это означает, что данная программа разрешает противоречия между современными требованиями общества к трудовым умениям в реальных социально-культурных условиях и своеобразием трудовой деятельностью школьников с ОВЗ. </w:t>
            </w:r>
          </w:p>
          <w:p w:rsidR="00003B0C" w:rsidRPr="00003B0C" w:rsidRDefault="00003B0C" w:rsidP="00003B0C">
            <w:pPr>
              <w:ind w:firstLine="708"/>
              <w:jc w:val="both"/>
              <w:rPr>
                <w:rFonts w:ascii="Times New Roman" w:hAnsi="Times New Roman" w:cs="Times New Roman"/>
                <w:sz w:val="26"/>
                <w:szCs w:val="26"/>
              </w:rPr>
            </w:pPr>
            <w:r w:rsidRPr="00003B0C">
              <w:rPr>
                <w:rFonts w:ascii="Times New Roman" w:hAnsi="Times New Roman" w:cs="Times New Roman"/>
                <w:sz w:val="26"/>
                <w:szCs w:val="26"/>
              </w:rPr>
              <w:t xml:space="preserve">Трудовой профиль </w:t>
            </w:r>
            <w:r w:rsidRPr="00003B0C">
              <w:rPr>
                <w:rFonts w:ascii="Times New Roman" w:hAnsi="Times New Roman" w:cs="Times New Roman"/>
                <w:b/>
                <w:sz w:val="26"/>
                <w:szCs w:val="26"/>
              </w:rPr>
              <w:t xml:space="preserve">«Швейное дело» </w:t>
            </w:r>
            <w:r w:rsidRPr="00003B0C">
              <w:rPr>
                <w:rFonts w:ascii="Times New Roman" w:hAnsi="Times New Roman" w:cs="Times New Roman"/>
                <w:sz w:val="26"/>
                <w:szCs w:val="26"/>
              </w:rPr>
              <w:t>(5, 7, 9 класс) предполагает подготовку обучающихся к самостоятельному выполнению заданий по пошиву белья и   легкой одежды. Направлен на формирование навыков работы с тканью, самостоятельное выполнение несложных изделий для быта и ремонт одежды.</w:t>
            </w:r>
          </w:p>
          <w:p w:rsidR="00003B0C" w:rsidRPr="00003B0C" w:rsidRDefault="00003B0C" w:rsidP="00003B0C">
            <w:pPr>
              <w:ind w:firstLine="708"/>
              <w:jc w:val="both"/>
              <w:rPr>
                <w:rFonts w:ascii="Times New Roman" w:hAnsi="Times New Roman" w:cs="Times New Roman"/>
                <w:sz w:val="26"/>
                <w:szCs w:val="26"/>
              </w:rPr>
            </w:pPr>
            <w:r w:rsidRPr="00003B0C">
              <w:rPr>
                <w:rFonts w:ascii="Times New Roman" w:hAnsi="Times New Roman" w:cs="Times New Roman"/>
                <w:sz w:val="26"/>
                <w:szCs w:val="26"/>
              </w:rPr>
              <w:t xml:space="preserve">Обучение швейному делу развивает мышление, способность к пространственному анализу, мелкую и общую моторику. Кроме того, выполнение швейных работ формирует </w:t>
            </w:r>
            <w:r w:rsidRPr="00003B0C">
              <w:rPr>
                <w:rFonts w:ascii="Times New Roman" w:hAnsi="Times New Roman" w:cs="Times New Roman"/>
                <w:sz w:val="26"/>
                <w:szCs w:val="26"/>
              </w:rPr>
              <w:lastRenderedPageBreak/>
              <w:t>у обучающихся эстетические представления, способствует их социальной адаптации и обеспечивает им в определенной степени самостоятельность в быту.</w:t>
            </w:r>
          </w:p>
          <w:p w:rsidR="00003B0C" w:rsidRPr="00003B0C" w:rsidRDefault="00003B0C" w:rsidP="00003B0C">
            <w:pPr>
              <w:ind w:firstLine="708"/>
              <w:jc w:val="both"/>
              <w:rPr>
                <w:rFonts w:ascii="Times New Roman" w:hAnsi="Times New Roman" w:cs="Times New Roman"/>
                <w:sz w:val="26"/>
                <w:szCs w:val="26"/>
              </w:rPr>
            </w:pPr>
            <w:r w:rsidRPr="00003B0C">
              <w:rPr>
                <w:rFonts w:ascii="Times New Roman" w:hAnsi="Times New Roman" w:cs="Times New Roman"/>
                <w:sz w:val="26"/>
                <w:szCs w:val="26"/>
              </w:rPr>
              <w:t>Основной формой организации образовательного процесса является учебное занятие продолжительностью 2 часа: на 1 уроке даются теоретические сведения, на 2 уроке отрабатываются практические умения.</w:t>
            </w:r>
          </w:p>
          <w:p w:rsidR="00003B0C" w:rsidRPr="00003B0C" w:rsidRDefault="00003B0C" w:rsidP="00003B0C">
            <w:pPr>
              <w:jc w:val="both"/>
              <w:rPr>
                <w:rFonts w:ascii="Times New Roman" w:hAnsi="Times New Roman" w:cs="Times New Roman"/>
                <w:sz w:val="26"/>
                <w:szCs w:val="26"/>
              </w:rPr>
            </w:pPr>
            <w:r w:rsidRPr="00003B0C">
              <w:rPr>
                <w:rFonts w:ascii="Times New Roman" w:hAnsi="Times New Roman" w:cs="Times New Roman"/>
                <w:sz w:val="26"/>
                <w:szCs w:val="26"/>
              </w:rPr>
              <w:tab/>
              <w:t xml:space="preserve">Содержание материала обучающимся даётся дозировано, по степени усложнения от простого к сложному, в таком объеме, который им необходим. </w:t>
            </w:r>
            <w:proofErr w:type="gramStart"/>
            <w:r w:rsidRPr="00003B0C">
              <w:rPr>
                <w:rFonts w:ascii="Times New Roman" w:hAnsi="Times New Roman" w:cs="Times New Roman"/>
                <w:sz w:val="26"/>
                <w:szCs w:val="26"/>
              </w:rPr>
              <w:t>Повторяемость  указанных</w:t>
            </w:r>
            <w:proofErr w:type="gramEnd"/>
            <w:r w:rsidRPr="00003B0C">
              <w:rPr>
                <w:rFonts w:ascii="Times New Roman" w:hAnsi="Times New Roman" w:cs="Times New Roman"/>
                <w:sz w:val="26"/>
                <w:szCs w:val="26"/>
              </w:rPr>
              <w:t xml:space="preserve"> разделов обучения позволяет обучающимся лучше усвоить материал, разнообразить ассортимент отшиваемых изделий.</w:t>
            </w:r>
          </w:p>
          <w:p w:rsidR="00003B0C" w:rsidRPr="00003B0C" w:rsidRDefault="00003B0C" w:rsidP="00003B0C">
            <w:pPr>
              <w:jc w:val="both"/>
              <w:rPr>
                <w:rFonts w:ascii="Times New Roman" w:hAnsi="Times New Roman" w:cs="Times New Roman"/>
                <w:sz w:val="26"/>
                <w:szCs w:val="26"/>
              </w:rPr>
            </w:pPr>
            <w:r w:rsidRPr="00003B0C">
              <w:rPr>
                <w:rFonts w:ascii="Times New Roman" w:hAnsi="Times New Roman" w:cs="Times New Roman"/>
                <w:sz w:val="26"/>
                <w:szCs w:val="26"/>
              </w:rPr>
              <w:tab/>
              <w:t xml:space="preserve">Для изготовления швейных изделий  подобраны современные технологии обработки одежды, ручные и машинные швы, унифицированные детали, швейные узлы. В соответствии </w:t>
            </w:r>
            <w:proofErr w:type="gramStart"/>
            <w:r w:rsidRPr="00003B0C">
              <w:rPr>
                <w:rFonts w:ascii="Times New Roman" w:hAnsi="Times New Roman" w:cs="Times New Roman"/>
                <w:sz w:val="26"/>
                <w:szCs w:val="26"/>
              </w:rPr>
              <w:t>с  программой</w:t>
            </w:r>
            <w:proofErr w:type="gramEnd"/>
            <w:r w:rsidRPr="00003B0C">
              <w:rPr>
                <w:rFonts w:ascii="Times New Roman" w:hAnsi="Times New Roman" w:cs="Times New Roman"/>
                <w:sz w:val="26"/>
                <w:szCs w:val="26"/>
              </w:rPr>
              <w:t xml:space="preserve"> обучающимся даются приёмы быстрого шитья, что соответствует современному развитию техники.</w:t>
            </w:r>
          </w:p>
          <w:p w:rsidR="00003B0C" w:rsidRPr="00003B0C" w:rsidRDefault="00003B0C" w:rsidP="00003B0C">
            <w:pPr>
              <w:ind w:firstLine="708"/>
              <w:jc w:val="both"/>
              <w:rPr>
                <w:rFonts w:ascii="Times New Roman" w:hAnsi="Times New Roman" w:cs="Times New Roman"/>
                <w:sz w:val="26"/>
                <w:szCs w:val="26"/>
              </w:rPr>
            </w:pPr>
            <w:r w:rsidRPr="00003B0C">
              <w:rPr>
                <w:rFonts w:ascii="Times New Roman" w:hAnsi="Times New Roman" w:cs="Times New Roman"/>
                <w:sz w:val="26"/>
                <w:szCs w:val="26"/>
              </w:rPr>
              <w:t>При обучении используются основные методы и приемы, такие как: объяснение,  беседа, демонстрация и анализ образца изделия, практические упражнения, работа с технологической картой, работа по плану, частично поисковые и проблемные методы.</w:t>
            </w:r>
          </w:p>
          <w:p w:rsidR="00003B0C" w:rsidRPr="00003B0C" w:rsidRDefault="00003B0C" w:rsidP="00003B0C">
            <w:pPr>
              <w:jc w:val="both"/>
              <w:rPr>
                <w:rFonts w:ascii="Times New Roman" w:hAnsi="Times New Roman" w:cs="Times New Roman"/>
                <w:sz w:val="26"/>
                <w:szCs w:val="26"/>
              </w:rPr>
            </w:pPr>
            <w:r w:rsidRPr="00003B0C">
              <w:rPr>
                <w:rFonts w:ascii="Times New Roman" w:hAnsi="Times New Roman" w:cs="Times New Roman"/>
                <w:sz w:val="26"/>
                <w:szCs w:val="26"/>
              </w:rPr>
              <w:tab/>
              <w:t>На протяжении всего курса обучения изучаются и систематически повторяются правила по технике безопасности. На каждом уроке перед практической работой проводится инструктаж.</w:t>
            </w:r>
          </w:p>
          <w:p w:rsidR="00003B0C" w:rsidRPr="00003B0C" w:rsidRDefault="00003B0C" w:rsidP="00003B0C">
            <w:pPr>
              <w:jc w:val="both"/>
              <w:rPr>
                <w:rFonts w:ascii="Times New Roman" w:hAnsi="Times New Roman" w:cs="Times New Roman"/>
                <w:sz w:val="26"/>
                <w:szCs w:val="26"/>
              </w:rPr>
            </w:pPr>
            <w:r w:rsidRPr="00003B0C">
              <w:rPr>
                <w:rFonts w:ascii="Times New Roman" w:hAnsi="Times New Roman" w:cs="Times New Roman"/>
                <w:sz w:val="26"/>
                <w:szCs w:val="26"/>
              </w:rPr>
              <w:tab/>
              <w:t>Обучающиеся на уроках выполняют заказы школы по пошиву спецодежды (фартуки, халаты, полотенца), костюмов для мероприятий, штор.</w:t>
            </w:r>
          </w:p>
          <w:p w:rsidR="00003B0C" w:rsidRPr="00003B0C" w:rsidRDefault="00003B0C" w:rsidP="00003B0C">
            <w:pPr>
              <w:ind w:firstLine="708"/>
              <w:jc w:val="both"/>
              <w:rPr>
                <w:rFonts w:ascii="Times New Roman" w:hAnsi="Times New Roman" w:cs="Times New Roman"/>
                <w:sz w:val="26"/>
                <w:szCs w:val="26"/>
              </w:rPr>
            </w:pPr>
            <w:r w:rsidRPr="00003B0C">
              <w:rPr>
                <w:rFonts w:ascii="Times New Roman" w:hAnsi="Times New Roman" w:cs="Times New Roman"/>
                <w:sz w:val="26"/>
                <w:szCs w:val="26"/>
              </w:rPr>
              <w:t xml:space="preserve">Трудовой профиль </w:t>
            </w:r>
            <w:r w:rsidRPr="00003B0C">
              <w:rPr>
                <w:rFonts w:ascii="Times New Roman" w:hAnsi="Times New Roman" w:cs="Times New Roman"/>
                <w:b/>
                <w:sz w:val="26"/>
                <w:szCs w:val="26"/>
              </w:rPr>
              <w:t xml:space="preserve">«Подготовка младшего обслуживающего персонала» (6, 8 класс) </w:t>
            </w:r>
            <w:r w:rsidRPr="00003B0C">
              <w:rPr>
                <w:rFonts w:ascii="Times New Roman" w:hAnsi="Times New Roman" w:cs="Times New Roman"/>
                <w:sz w:val="26"/>
                <w:szCs w:val="26"/>
              </w:rPr>
              <w:t>предусматривает подготовку обучающихся к выполнению обязанностей уборщиц служебных и производственных помещений, пищеблоков, мойщиков посуды, рабочих прачечных, санитарок ЛПУ (лечебно-профилактических учреждениях).</w:t>
            </w:r>
          </w:p>
          <w:p w:rsidR="00003B0C" w:rsidRPr="00003B0C" w:rsidRDefault="00003B0C" w:rsidP="00003B0C">
            <w:pPr>
              <w:jc w:val="both"/>
              <w:rPr>
                <w:rFonts w:ascii="Times New Roman" w:hAnsi="Times New Roman" w:cs="Times New Roman"/>
                <w:sz w:val="26"/>
                <w:szCs w:val="26"/>
              </w:rPr>
            </w:pPr>
            <w:r w:rsidRPr="00003B0C">
              <w:rPr>
                <w:rFonts w:ascii="Times New Roman" w:hAnsi="Times New Roman" w:cs="Times New Roman"/>
                <w:sz w:val="26"/>
                <w:szCs w:val="26"/>
              </w:rPr>
              <w:t>Выполнение трудовых действий формирует у обучающихся представление о профессиях, способствует их социальной адаптации и обеспечивает им, в определенной степени, самостоятельность в быту.</w:t>
            </w:r>
          </w:p>
          <w:p w:rsidR="00003B0C" w:rsidRPr="00003B0C" w:rsidRDefault="00003B0C" w:rsidP="00003B0C">
            <w:pPr>
              <w:ind w:firstLine="708"/>
              <w:jc w:val="both"/>
              <w:rPr>
                <w:rFonts w:ascii="Times New Roman" w:hAnsi="Times New Roman" w:cs="Times New Roman"/>
                <w:sz w:val="26"/>
                <w:szCs w:val="26"/>
              </w:rPr>
            </w:pPr>
            <w:r w:rsidRPr="00003B0C">
              <w:rPr>
                <w:rFonts w:ascii="Times New Roman" w:hAnsi="Times New Roman" w:cs="Times New Roman"/>
                <w:sz w:val="26"/>
                <w:szCs w:val="26"/>
              </w:rPr>
              <w:t xml:space="preserve">Учитываются </w:t>
            </w:r>
            <w:proofErr w:type="gramStart"/>
            <w:r w:rsidRPr="00003B0C">
              <w:rPr>
                <w:rFonts w:ascii="Times New Roman" w:hAnsi="Times New Roman" w:cs="Times New Roman"/>
                <w:sz w:val="26"/>
                <w:szCs w:val="26"/>
              </w:rPr>
              <w:t>особенности  интеллектуального</w:t>
            </w:r>
            <w:proofErr w:type="gramEnd"/>
            <w:r w:rsidRPr="00003B0C">
              <w:rPr>
                <w:rFonts w:ascii="Times New Roman" w:hAnsi="Times New Roman" w:cs="Times New Roman"/>
                <w:sz w:val="26"/>
                <w:szCs w:val="26"/>
              </w:rPr>
              <w:t>, физического развития и эмоционально-волевой сферы обучающихся.</w:t>
            </w:r>
          </w:p>
          <w:p w:rsidR="00003B0C" w:rsidRPr="00003B0C" w:rsidRDefault="00003B0C" w:rsidP="00003B0C">
            <w:pPr>
              <w:ind w:firstLine="708"/>
              <w:jc w:val="both"/>
              <w:rPr>
                <w:rFonts w:ascii="Times New Roman" w:hAnsi="Times New Roman" w:cs="Times New Roman"/>
                <w:sz w:val="26"/>
                <w:szCs w:val="26"/>
              </w:rPr>
            </w:pPr>
            <w:r w:rsidRPr="00003B0C">
              <w:rPr>
                <w:rFonts w:ascii="Times New Roman" w:hAnsi="Times New Roman" w:cs="Times New Roman"/>
                <w:sz w:val="26"/>
                <w:szCs w:val="26"/>
              </w:rPr>
              <w:t xml:space="preserve">Основной формой организации образовательного процесса является учебное занятие продолжительностью 2 часа: на 1 уроке даются теоретические знания, на втором </w:t>
            </w:r>
            <w:r w:rsidRPr="00003B0C">
              <w:rPr>
                <w:rFonts w:ascii="Times New Roman" w:hAnsi="Times New Roman" w:cs="Times New Roman"/>
                <w:sz w:val="26"/>
                <w:szCs w:val="26"/>
              </w:rPr>
              <w:lastRenderedPageBreak/>
              <w:t>уроке отрабатываются практические умения.</w:t>
            </w:r>
          </w:p>
          <w:p w:rsidR="00003B0C" w:rsidRDefault="00003B0C" w:rsidP="00003B0C">
            <w:pPr>
              <w:ind w:firstLine="708"/>
              <w:jc w:val="both"/>
              <w:rPr>
                <w:rFonts w:ascii="Times New Roman" w:hAnsi="Times New Roman" w:cs="Times New Roman"/>
                <w:sz w:val="26"/>
                <w:szCs w:val="26"/>
              </w:rPr>
            </w:pPr>
            <w:r w:rsidRPr="00003B0C">
              <w:rPr>
                <w:rFonts w:ascii="Times New Roman" w:hAnsi="Times New Roman" w:cs="Times New Roman"/>
                <w:sz w:val="26"/>
                <w:szCs w:val="26"/>
              </w:rPr>
              <w:t xml:space="preserve"> Содержание материала дается обучающимся </w:t>
            </w:r>
            <w:proofErr w:type="gramStart"/>
            <w:r w:rsidRPr="00003B0C">
              <w:rPr>
                <w:rFonts w:ascii="Times New Roman" w:hAnsi="Times New Roman" w:cs="Times New Roman"/>
                <w:sz w:val="26"/>
                <w:szCs w:val="26"/>
              </w:rPr>
              <w:t>дозировано,  по</w:t>
            </w:r>
            <w:proofErr w:type="gramEnd"/>
            <w:r w:rsidRPr="00003B0C">
              <w:rPr>
                <w:rFonts w:ascii="Times New Roman" w:hAnsi="Times New Roman" w:cs="Times New Roman"/>
                <w:sz w:val="26"/>
                <w:szCs w:val="26"/>
              </w:rPr>
              <w:t xml:space="preserve"> степени усложнения от простого к сложному, в таком объеме, который им необходим. Повторяемость разделов обучения позволяет обучающимся лучше усвоить материал, довести выполнение некоторых трудовых умений до автоматизма</w:t>
            </w:r>
            <w:r>
              <w:rPr>
                <w:rFonts w:ascii="Times New Roman" w:hAnsi="Times New Roman" w:cs="Times New Roman"/>
                <w:sz w:val="26"/>
                <w:szCs w:val="26"/>
              </w:rPr>
              <w:t>.</w:t>
            </w:r>
            <w:r w:rsidRPr="00003B0C">
              <w:rPr>
                <w:rFonts w:ascii="Times New Roman" w:hAnsi="Times New Roman" w:cs="Times New Roman"/>
                <w:sz w:val="26"/>
                <w:szCs w:val="26"/>
              </w:rPr>
              <w:t xml:space="preserve">   </w:t>
            </w:r>
          </w:p>
          <w:p w:rsidR="00003B0C" w:rsidRPr="00003B0C" w:rsidRDefault="00003B0C" w:rsidP="00003B0C">
            <w:pPr>
              <w:ind w:firstLine="708"/>
              <w:jc w:val="both"/>
              <w:rPr>
                <w:rFonts w:ascii="Times New Roman" w:hAnsi="Times New Roman" w:cs="Times New Roman"/>
                <w:sz w:val="26"/>
                <w:szCs w:val="26"/>
              </w:rPr>
            </w:pPr>
            <w:r w:rsidRPr="00003B0C">
              <w:rPr>
                <w:rFonts w:ascii="Times New Roman" w:hAnsi="Times New Roman" w:cs="Times New Roman"/>
                <w:sz w:val="26"/>
                <w:szCs w:val="26"/>
              </w:rPr>
              <w:t>При обучении используются основные методы и приемы, такие как: рассказ, объяснение, рассматривание иллюстраций, экскурсии, беседы,  работа с технологической картой, составление плана, анализ выполненных действий, решение кроссвордов и ребусов.</w:t>
            </w:r>
          </w:p>
          <w:p w:rsidR="00003B0C" w:rsidRPr="00003B0C" w:rsidRDefault="00003B0C" w:rsidP="00003B0C">
            <w:pPr>
              <w:ind w:firstLine="708"/>
              <w:jc w:val="both"/>
              <w:rPr>
                <w:rFonts w:ascii="Times New Roman" w:hAnsi="Times New Roman" w:cs="Times New Roman"/>
                <w:sz w:val="26"/>
                <w:szCs w:val="26"/>
              </w:rPr>
            </w:pPr>
            <w:r w:rsidRPr="00003B0C">
              <w:rPr>
                <w:rFonts w:ascii="Times New Roman" w:hAnsi="Times New Roman" w:cs="Times New Roman"/>
                <w:sz w:val="26"/>
                <w:szCs w:val="26"/>
              </w:rPr>
              <w:t>На протяжении всего курса обучения изучаются и систематически повторяются правила техники безопасности, акцентируется внимание на том, к чему может привести их невыполнение. На всех практических уроках проводится инструктаж. Школьники не допускаются к обработке оконных рам и стекол. Обучение приемам обработки туалетов проводится только на учебном оборудовании. Также в программу  введены часы по этике поведения в разных жизненных ситуациях.</w:t>
            </w:r>
          </w:p>
          <w:p w:rsidR="00003B0C" w:rsidRDefault="00003B0C" w:rsidP="00003B0C">
            <w:pPr>
              <w:ind w:firstLine="708"/>
              <w:jc w:val="both"/>
              <w:rPr>
                <w:rFonts w:ascii="Times New Roman" w:hAnsi="Times New Roman" w:cs="Times New Roman"/>
                <w:sz w:val="26"/>
                <w:szCs w:val="26"/>
              </w:rPr>
            </w:pPr>
            <w:r w:rsidRPr="00003B0C">
              <w:rPr>
                <w:rFonts w:ascii="Times New Roman" w:hAnsi="Times New Roman" w:cs="Times New Roman"/>
                <w:sz w:val="26"/>
                <w:szCs w:val="26"/>
              </w:rPr>
              <w:t>Теоретическое обучение проходит в специально оборудованном кабинете, который оснащен всем необходимым оборудованием, средствами по уходу за больным. Для хранения уборочного инвентаря имеется специальное помещение. Весь уборочный инвентарь промаркирован и используется по назначению.</w:t>
            </w:r>
          </w:p>
          <w:p w:rsidR="00003B0C" w:rsidRPr="00003B0C" w:rsidRDefault="00003B0C" w:rsidP="00003B0C">
            <w:pPr>
              <w:shd w:val="clear" w:color="auto" w:fill="FFFFFF"/>
              <w:ind w:firstLine="709"/>
              <w:jc w:val="both"/>
              <w:rPr>
                <w:rFonts w:ascii="Times New Roman" w:hAnsi="Times New Roman" w:cs="Times New Roman"/>
                <w:color w:val="000000"/>
                <w:sz w:val="26"/>
                <w:szCs w:val="26"/>
              </w:rPr>
            </w:pPr>
            <w:r w:rsidRPr="00003B0C">
              <w:rPr>
                <w:rFonts w:ascii="Times New Roman" w:hAnsi="Times New Roman" w:cs="Times New Roman"/>
                <w:b/>
                <w:color w:val="000000"/>
                <w:sz w:val="26"/>
                <w:szCs w:val="26"/>
              </w:rPr>
              <w:t>Профориентационная работа</w:t>
            </w:r>
            <w:r w:rsidRPr="00343329">
              <w:rPr>
                <w:color w:val="000000"/>
              </w:rPr>
              <w:t xml:space="preserve"> </w:t>
            </w:r>
            <w:r w:rsidRPr="00003B0C">
              <w:rPr>
                <w:rFonts w:ascii="Times New Roman" w:hAnsi="Times New Roman" w:cs="Times New Roman"/>
                <w:color w:val="000000"/>
                <w:sz w:val="26"/>
                <w:szCs w:val="26"/>
              </w:rPr>
              <w:t xml:space="preserve">в ОУ </w:t>
            </w:r>
            <w:r w:rsidR="00A23F46">
              <w:rPr>
                <w:rFonts w:ascii="Times New Roman" w:hAnsi="Times New Roman" w:cs="Times New Roman"/>
                <w:color w:val="000000"/>
                <w:sz w:val="26"/>
                <w:szCs w:val="26"/>
              </w:rPr>
              <w:t>ведётся по</w:t>
            </w:r>
            <w:r w:rsidRPr="00003B0C">
              <w:rPr>
                <w:rFonts w:ascii="Times New Roman" w:hAnsi="Times New Roman" w:cs="Times New Roman"/>
                <w:color w:val="000000"/>
                <w:sz w:val="26"/>
                <w:szCs w:val="26"/>
              </w:rPr>
              <w:t xml:space="preserve"> 4-</w:t>
            </w:r>
            <w:r w:rsidR="00A23F46">
              <w:rPr>
                <w:rFonts w:ascii="Times New Roman" w:hAnsi="Times New Roman" w:cs="Times New Roman"/>
                <w:color w:val="000000"/>
                <w:sz w:val="26"/>
                <w:szCs w:val="26"/>
              </w:rPr>
              <w:t xml:space="preserve">м </w:t>
            </w:r>
            <w:r w:rsidRPr="00003B0C">
              <w:rPr>
                <w:rFonts w:ascii="Times New Roman" w:hAnsi="Times New Roman" w:cs="Times New Roman"/>
                <w:color w:val="000000"/>
                <w:sz w:val="26"/>
                <w:szCs w:val="26"/>
              </w:rPr>
              <w:t xml:space="preserve"> направлени</w:t>
            </w:r>
            <w:r w:rsidR="00A23F46">
              <w:rPr>
                <w:rFonts w:ascii="Times New Roman" w:hAnsi="Times New Roman" w:cs="Times New Roman"/>
                <w:color w:val="000000"/>
                <w:sz w:val="26"/>
                <w:szCs w:val="26"/>
              </w:rPr>
              <w:t>ям</w:t>
            </w:r>
            <w:r w:rsidRPr="00003B0C">
              <w:rPr>
                <w:rFonts w:ascii="Times New Roman" w:hAnsi="Times New Roman" w:cs="Times New Roman"/>
                <w:color w:val="000000"/>
                <w:sz w:val="26"/>
                <w:szCs w:val="26"/>
              </w:rPr>
              <w:t xml:space="preserve">: профпросвещение (информационной работы), диагностики и </w:t>
            </w:r>
            <w:proofErr w:type="spellStart"/>
            <w:r w:rsidRPr="00003B0C">
              <w:rPr>
                <w:rFonts w:ascii="Times New Roman" w:hAnsi="Times New Roman" w:cs="Times New Roman"/>
                <w:color w:val="000000"/>
                <w:sz w:val="26"/>
                <w:szCs w:val="26"/>
              </w:rPr>
              <w:t>профконсультирования</w:t>
            </w:r>
            <w:proofErr w:type="spellEnd"/>
            <w:r w:rsidRPr="00003B0C">
              <w:rPr>
                <w:rFonts w:ascii="Times New Roman" w:hAnsi="Times New Roman" w:cs="Times New Roman"/>
                <w:color w:val="000000"/>
                <w:sz w:val="26"/>
                <w:szCs w:val="26"/>
              </w:rPr>
              <w:t xml:space="preserve">, взаимодействия с предприятиями и </w:t>
            </w:r>
            <w:proofErr w:type="spellStart"/>
            <w:r w:rsidRPr="00003B0C">
              <w:rPr>
                <w:rFonts w:ascii="Times New Roman" w:hAnsi="Times New Roman" w:cs="Times New Roman"/>
                <w:color w:val="000000"/>
                <w:sz w:val="26"/>
                <w:szCs w:val="26"/>
              </w:rPr>
              <w:t>профадаптации</w:t>
            </w:r>
            <w:proofErr w:type="spellEnd"/>
            <w:r w:rsidRPr="00003B0C">
              <w:rPr>
                <w:rFonts w:ascii="Times New Roman" w:hAnsi="Times New Roman" w:cs="Times New Roman"/>
                <w:color w:val="000000"/>
                <w:sz w:val="26"/>
                <w:szCs w:val="26"/>
              </w:rPr>
              <w:t>.</w:t>
            </w:r>
          </w:p>
          <w:p w:rsidR="00003B0C" w:rsidRPr="00003B0C" w:rsidRDefault="00003B0C" w:rsidP="00003B0C">
            <w:pPr>
              <w:shd w:val="clear" w:color="auto" w:fill="FFFFFF"/>
              <w:jc w:val="both"/>
              <w:rPr>
                <w:rFonts w:ascii="Times New Roman" w:hAnsi="Times New Roman" w:cs="Times New Roman"/>
                <w:color w:val="000000"/>
                <w:sz w:val="26"/>
                <w:szCs w:val="26"/>
              </w:rPr>
            </w:pPr>
            <w:r w:rsidRPr="00003B0C">
              <w:rPr>
                <w:rFonts w:ascii="Times New Roman" w:hAnsi="Times New Roman" w:cs="Times New Roman"/>
                <w:sz w:val="26"/>
                <w:szCs w:val="26"/>
              </w:rPr>
              <w:t xml:space="preserve">Цель </w:t>
            </w:r>
            <w:r w:rsidR="00A23F46">
              <w:rPr>
                <w:rFonts w:ascii="Times New Roman" w:hAnsi="Times New Roman" w:cs="Times New Roman"/>
                <w:sz w:val="26"/>
                <w:szCs w:val="26"/>
              </w:rPr>
              <w:t>профориентационной работы</w:t>
            </w:r>
            <w:r w:rsidRPr="00003B0C">
              <w:rPr>
                <w:rFonts w:ascii="Times New Roman" w:hAnsi="Times New Roman" w:cs="Times New Roman"/>
                <w:sz w:val="26"/>
                <w:szCs w:val="26"/>
              </w:rPr>
              <w:t xml:space="preserve">: создать систему действенной профориентации обучающихся, способствующей формированию у обучающихся профессионального самоопределения. </w:t>
            </w:r>
          </w:p>
          <w:p w:rsidR="00003B0C" w:rsidRPr="00003B0C" w:rsidRDefault="00003B0C" w:rsidP="00003B0C">
            <w:pPr>
              <w:jc w:val="both"/>
              <w:rPr>
                <w:rFonts w:ascii="Times New Roman" w:hAnsi="Times New Roman" w:cs="Times New Roman"/>
                <w:sz w:val="26"/>
                <w:szCs w:val="26"/>
              </w:rPr>
            </w:pPr>
            <w:r w:rsidRPr="00003B0C">
              <w:rPr>
                <w:rFonts w:ascii="Times New Roman" w:hAnsi="Times New Roman" w:cs="Times New Roman"/>
                <w:sz w:val="26"/>
                <w:szCs w:val="26"/>
              </w:rPr>
              <w:t>Задачи:</w:t>
            </w:r>
          </w:p>
          <w:p w:rsidR="00003B0C" w:rsidRPr="00003B0C" w:rsidRDefault="00003B0C" w:rsidP="00B87BEA">
            <w:pPr>
              <w:numPr>
                <w:ilvl w:val="0"/>
                <w:numId w:val="43"/>
              </w:numPr>
              <w:jc w:val="both"/>
              <w:rPr>
                <w:rFonts w:ascii="Times New Roman" w:hAnsi="Times New Roman" w:cs="Times New Roman"/>
                <w:sz w:val="26"/>
                <w:szCs w:val="26"/>
              </w:rPr>
            </w:pPr>
            <w:r w:rsidRPr="00003B0C">
              <w:rPr>
                <w:rFonts w:ascii="Times New Roman" w:hAnsi="Times New Roman" w:cs="Times New Roman"/>
                <w:sz w:val="26"/>
                <w:szCs w:val="26"/>
              </w:rPr>
              <w:t>Создать систему профориентации обучающихся через урочную и внеурочную деятельность.</w:t>
            </w:r>
          </w:p>
          <w:p w:rsidR="00003B0C" w:rsidRPr="00003B0C" w:rsidRDefault="00003B0C" w:rsidP="00B87BEA">
            <w:pPr>
              <w:numPr>
                <w:ilvl w:val="0"/>
                <w:numId w:val="43"/>
              </w:numPr>
              <w:jc w:val="both"/>
              <w:rPr>
                <w:rFonts w:ascii="Times New Roman" w:hAnsi="Times New Roman" w:cs="Times New Roman"/>
                <w:sz w:val="26"/>
                <w:szCs w:val="26"/>
              </w:rPr>
            </w:pPr>
            <w:r w:rsidRPr="00003B0C">
              <w:rPr>
                <w:rFonts w:ascii="Times New Roman" w:hAnsi="Times New Roman" w:cs="Times New Roman"/>
                <w:sz w:val="26"/>
                <w:szCs w:val="26"/>
              </w:rPr>
              <w:t xml:space="preserve">Обеспечить профпросвещение, </w:t>
            </w:r>
            <w:proofErr w:type="spellStart"/>
            <w:r w:rsidRPr="00003B0C">
              <w:rPr>
                <w:rFonts w:ascii="Times New Roman" w:hAnsi="Times New Roman" w:cs="Times New Roman"/>
                <w:sz w:val="26"/>
                <w:szCs w:val="26"/>
              </w:rPr>
              <w:t>профдиагностику</w:t>
            </w:r>
            <w:proofErr w:type="spellEnd"/>
            <w:r w:rsidRPr="00003B0C">
              <w:rPr>
                <w:rFonts w:ascii="Times New Roman" w:hAnsi="Times New Roman" w:cs="Times New Roman"/>
                <w:sz w:val="26"/>
                <w:szCs w:val="26"/>
              </w:rPr>
              <w:t xml:space="preserve">, </w:t>
            </w:r>
            <w:proofErr w:type="spellStart"/>
            <w:r w:rsidRPr="00003B0C">
              <w:rPr>
                <w:rFonts w:ascii="Times New Roman" w:hAnsi="Times New Roman" w:cs="Times New Roman"/>
                <w:sz w:val="26"/>
                <w:szCs w:val="26"/>
              </w:rPr>
              <w:t>профконсультацию</w:t>
            </w:r>
            <w:proofErr w:type="spellEnd"/>
            <w:r w:rsidRPr="00003B0C">
              <w:rPr>
                <w:rFonts w:ascii="Times New Roman" w:hAnsi="Times New Roman" w:cs="Times New Roman"/>
                <w:sz w:val="26"/>
                <w:szCs w:val="26"/>
              </w:rPr>
              <w:t xml:space="preserve"> обучающихся.</w:t>
            </w:r>
          </w:p>
          <w:p w:rsidR="00003B0C" w:rsidRPr="00003B0C" w:rsidRDefault="00003B0C" w:rsidP="00B87BEA">
            <w:pPr>
              <w:numPr>
                <w:ilvl w:val="0"/>
                <w:numId w:val="43"/>
              </w:numPr>
              <w:jc w:val="both"/>
              <w:rPr>
                <w:rFonts w:ascii="Times New Roman" w:hAnsi="Times New Roman" w:cs="Times New Roman"/>
                <w:sz w:val="26"/>
                <w:szCs w:val="26"/>
              </w:rPr>
            </w:pPr>
            <w:r w:rsidRPr="00003B0C">
              <w:rPr>
                <w:rFonts w:ascii="Times New Roman" w:hAnsi="Times New Roman" w:cs="Times New Roman"/>
                <w:sz w:val="26"/>
                <w:szCs w:val="26"/>
              </w:rPr>
              <w:t xml:space="preserve">Сформировать у обучающихся знания об отраслях хозяйства страны, об организации производства, современном оборудовании, об основных профессиях, </w:t>
            </w:r>
            <w:r w:rsidRPr="00003B0C">
              <w:rPr>
                <w:rFonts w:ascii="Times New Roman" w:hAnsi="Times New Roman" w:cs="Times New Roman"/>
                <w:sz w:val="26"/>
                <w:szCs w:val="26"/>
              </w:rPr>
              <w:lastRenderedPageBreak/>
              <w:t>требованиях к личности, о путях продолжения образования и получения профессиональной подготовки.</w:t>
            </w:r>
          </w:p>
          <w:p w:rsidR="00003B0C" w:rsidRPr="00003B0C" w:rsidRDefault="00003B0C" w:rsidP="00B87BEA">
            <w:pPr>
              <w:numPr>
                <w:ilvl w:val="0"/>
                <w:numId w:val="43"/>
              </w:numPr>
              <w:jc w:val="both"/>
              <w:rPr>
                <w:rFonts w:ascii="Times New Roman" w:hAnsi="Times New Roman" w:cs="Times New Roman"/>
                <w:sz w:val="26"/>
                <w:szCs w:val="26"/>
              </w:rPr>
            </w:pPr>
            <w:r w:rsidRPr="00003B0C">
              <w:rPr>
                <w:rFonts w:ascii="Times New Roman" w:hAnsi="Times New Roman" w:cs="Times New Roman"/>
                <w:sz w:val="26"/>
                <w:szCs w:val="26"/>
              </w:rPr>
              <w:t>Разработать формы и методы социального партнерства учреждений профессионального образования и ОУ по вопросам профессионального самоопределения.</w:t>
            </w:r>
          </w:p>
          <w:p w:rsidR="00003B0C" w:rsidRPr="00003B0C" w:rsidRDefault="00003B0C" w:rsidP="00B87BEA">
            <w:pPr>
              <w:numPr>
                <w:ilvl w:val="0"/>
                <w:numId w:val="43"/>
              </w:numPr>
              <w:jc w:val="both"/>
              <w:rPr>
                <w:rFonts w:ascii="Times New Roman" w:hAnsi="Times New Roman" w:cs="Times New Roman"/>
                <w:sz w:val="26"/>
                <w:szCs w:val="26"/>
              </w:rPr>
            </w:pPr>
            <w:r w:rsidRPr="00003B0C">
              <w:rPr>
                <w:rFonts w:ascii="Times New Roman" w:hAnsi="Times New Roman" w:cs="Times New Roman"/>
                <w:sz w:val="26"/>
                <w:szCs w:val="26"/>
              </w:rPr>
              <w:t>Разработать механизм содействия трудоустройства выпускников ОУ.</w:t>
            </w:r>
          </w:p>
          <w:p w:rsidR="00003B0C" w:rsidRPr="00003B0C" w:rsidRDefault="00003B0C" w:rsidP="00B87BEA">
            <w:pPr>
              <w:numPr>
                <w:ilvl w:val="0"/>
                <w:numId w:val="43"/>
              </w:numPr>
              <w:jc w:val="both"/>
              <w:rPr>
                <w:rFonts w:ascii="Times New Roman" w:hAnsi="Times New Roman" w:cs="Times New Roman"/>
                <w:sz w:val="26"/>
                <w:szCs w:val="26"/>
              </w:rPr>
            </w:pPr>
            <w:r w:rsidRPr="00003B0C">
              <w:rPr>
                <w:rFonts w:ascii="Times New Roman" w:hAnsi="Times New Roman" w:cs="Times New Roman"/>
                <w:sz w:val="26"/>
                <w:szCs w:val="26"/>
              </w:rPr>
              <w:t>Сформировать единое информационное пространство по профориентации.</w:t>
            </w:r>
          </w:p>
          <w:p w:rsidR="00003B0C" w:rsidRPr="00003B0C" w:rsidRDefault="00003B0C" w:rsidP="00003B0C">
            <w:pPr>
              <w:shd w:val="clear" w:color="auto" w:fill="FFFFFF"/>
              <w:jc w:val="both"/>
              <w:rPr>
                <w:rFonts w:ascii="Times New Roman" w:hAnsi="Times New Roman" w:cs="Times New Roman"/>
                <w:color w:val="000000"/>
                <w:sz w:val="26"/>
                <w:szCs w:val="26"/>
              </w:rPr>
            </w:pPr>
            <w:r w:rsidRPr="00003B0C">
              <w:rPr>
                <w:rFonts w:ascii="Times New Roman" w:hAnsi="Times New Roman" w:cs="Times New Roman"/>
                <w:color w:val="000000"/>
                <w:sz w:val="26"/>
                <w:szCs w:val="26"/>
              </w:rPr>
              <w:t>При организации профориентационной работы в школе соблюдаются следующие принципы:</w:t>
            </w:r>
          </w:p>
          <w:p w:rsidR="00003B0C" w:rsidRPr="00003B0C" w:rsidRDefault="00003B0C" w:rsidP="00003B0C">
            <w:pPr>
              <w:shd w:val="clear" w:color="auto" w:fill="FFFFFF"/>
              <w:jc w:val="both"/>
              <w:rPr>
                <w:rFonts w:ascii="Times New Roman" w:hAnsi="Times New Roman" w:cs="Times New Roman"/>
                <w:color w:val="000000"/>
                <w:sz w:val="26"/>
                <w:szCs w:val="26"/>
              </w:rPr>
            </w:pPr>
            <w:r w:rsidRPr="00003B0C">
              <w:rPr>
                <w:rFonts w:ascii="Times New Roman" w:hAnsi="Times New Roman" w:cs="Times New Roman"/>
                <w:color w:val="000000"/>
                <w:sz w:val="26"/>
                <w:szCs w:val="26"/>
              </w:rPr>
              <w:t xml:space="preserve">1) Систематичность и преемственность - </w:t>
            </w:r>
            <w:proofErr w:type="spellStart"/>
            <w:r w:rsidRPr="00003B0C">
              <w:rPr>
                <w:rFonts w:ascii="Times New Roman" w:hAnsi="Times New Roman" w:cs="Times New Roman"/>
                <w:color w:val="000000"/>
                <w:sz w:val="26"/>
                <w:szCs w:val="26"/>
              </w:rPr>
              <w:t>профориентационная</w:t>
            </w:r>
            <w:proofErr w:type="spellEnd"/>
            <w:r w:rsidRPr="00003B0C">
              <w:rPr>
                <w:rFonts w:ascii="Times New Roman" w:hAnsi="Times New Roman" w:cs="Times New Roman"/>
                <w:color w:val="000000"/>
                <w:sz w:val="26"/>
                <w:szCs w:val="26"/>
              </w:rPr>
              <w:t xml:space="preserve"> работа ведётся с обучающимися с 1 по 9 класс, особое внимание уделяется выпускникам 9 классов.</w:t>
            </w:r>
          </w:p>
          <w:p w:rsidR="00003B0C" w:rsidRPr="00003B0C" w:rsidRDefault="00003B0C" w:rsidP="00003B0C">
            <w:pPr>
              <w:shd w:val="clear" w:color="auto" w:fill="FFFFFF"/>
              <w:jc w:val="both"/>
              <w:rPr>
                <w:rFonts w:ascii="Times New Roman" w:hAnsi="Times New Roman" w:cs="Times New Roman"/>
                <w:color w:val="000000"/>
                <w:sz w:val="26"/>
                <w:szCs w:val="26"/>
              </w:rPr>
            </w:pPr>
            <w:r w:rsidRPr="00003B0C">
              <w:rPr>
                <w:rFonts w:ascii="Times New Roman" w:hAnsi="Times New Roman" w:cs="Times New Roman"/>
                <w:color w:val="000000"/>
                <w:sz w:val="26"/>
                <w:szCs w:val="26"/>
              </w:rPr>
              <w:t>2) Дифференцированный и индивидуальный подход к обучающимся в зависимости от возраста и уровня сформированности их интересов, от различий в ценностных ориентациях и жизненных планах, от уровня успеваемости.</w:t>
            </w:r>
          </w:p>
          <w:p w:rsidR="00003B0C" w:rsidRPr="00003B0C" w:rsidRDefault="00003B0C" w:rsidP="00003B0C">
            <w:pPr>
              <w:shd w:val="clear" w:color="auto" w:fill="FFFFFF"/>
              <w:jc w:val="both"/>
              <w:rPr>
                <w:rFonts w:ascii="Times New Roman" w:hAnsi="Times New Roman" w:cs="Times New Roman"/>
                <w:color w:val="000000"/>
                <w:sz w:val="26"/>
                <w:szCs w:val="26"/>
              </w:rPr>
            </w:pPr>
            <w:r w:rsidRPr="00003B0C">
              <w:rPr>
                <w:rFonts w:ascii="Times New Roman" w:hAnsi="Times New Roman" w:cs="Times New Roman"/>
                <w:color w:val="000000"/>
                <w:sz w:val="26"/>
                <w:szCs w:val="26"/>
              </w:rPr>
              <w:t>3) Оптимальное сочетание массовых, групповых и индивидуальных форм профориентационной работы с обучающимися и родителями.</w:t>
            </w:r>
          </w:p>
          <w:p w:rsidR="00003B0C" w:rsidRPr="00003B0C" w:rsidRDefault="00003B0C" w:rsidP="00003B0C">
            <w:pPr>
              <w:shd w:val="clear" w:color="auto" w:fill="FFFFFF"/>
              <w:jc w:val="both"/>
              <w:rPr>
                <w:rFonts w:ascii="Times New Roman" w:hAnsi="Times New Roman" w:cs="Times New Roman"/>
                <w:color w:val="000000"/>
                <w:sz w:val="26"/>
                <w:szCs w:val="26"/>
              </w:rPr>
            </w:pPr>
            <w:r w:rsidRPr="00003B0C">
              <w:rPr>
                <w:rFonts w:ascii="Times New Roman" w:hAnsi="Times New Roman" w:cs="Times New Roman"/>
                <w:color w:val="000000"/>
                <w:sz w:val="26"/>
                <w:szCs w:val="26"/>
              </w:rPr>
              <w:t>4) Взаимосвязь школы, семьи, профессиональных учебных заведений, службы занятости, общественных молодежных организаций.</w:t>
            </w:r>
          </w:p>
          <w:p w:rsidR="00003B0C" w:rsidRPr="00003B0C" w:rsidRDefault="00003B0C" w:rsidP="00003B0C">
            <w:pPr>
              <w:shd w:val="clear" w:color="auto" w:fill="FFFFFF"/>
              <w:jc w:val="both"/>
              <w:rPr>
                <w:rFonts w:ascii="Times New Roman" w:hAnsi="Times New Roman" w:cs="Times New Roman"/>
                <w:color w:val="000000"/>
                <w:sz w:val="26"/>
                <w:szCs w:val="26"/>
              </w:rPr>
            </w:pPr>
            <w:r w:rsidRPr="00003B0C">
              <w:rPr>
                <w:rFonts w:ascii="Times New Roman" w:hAnsi="Times New Roman" w:cs="Times New Roman"/>
                <w:color w:val="000000"/>
                <w:sz w:val="26"/>
                <w:szCs w:val="26"/>
              </w:rPr>
              <w:t>5) Связь профориентации с жизнью (органическое единство потребностями общества в кадрах).</w:t>
            </w:r>
          </w:p>
          <w:p w:rsidR="00A23F46" w:rsidRDefault="00003B0C" w:rsidP="00003B0C">
            <w:pPr>
              <w:shd w:val="clear" w:color="auto" w:fill="FFFFFF"/>
              <w:ind w:firstLine="709"/>
              <w:jc w:val="both"/>
              <w:rPr>
                <w:rFonts w:ascii="Times New Roman" w:hAnsi="Times New Roman" w:cs="Times New Roman"/>
                <w:sz w:val="26"/>
                <w:szCs w:val="26"/>
              </w:rPr>
            </w:pPr>
            <w:r w:rsidRPr="00003B0C">
              <w:rPr>
                <w:rFonts w:ascii="Times New Roman" w:hAnsi="Times New Roman" w:cs="Times New Roman"/>
                <w:color w:val="000000"/>
                <w:sz w:val="26"/>
                <w:szCs w:val="26"/>
              </w:rPr>
              <w:t xml:space="preserve">Профориентационная работа ведется на всех уроках </w:t>
            </w:r>
            <w:r w:rsidR="00A23F46">
              <w:rPr>
                <w:rFonts w:ascii="Times New Roman" w:hAnsi="Times New Roman" w:cs="Times New Roman"/>
                <w:color w:val="000000"/>
                <w:sz w:val="26"/>
                <w:szCs w:val="26"/>
              </w:rPr>
              <w:t xml:space="preserve">учебного плана </w:t>
            </w:r>
            <w:r w:rsidRPr="00003B0C">
              <w:rPr>
                <w:rFonts w:ascii="Times New Roman" w:hAnsi="Times New Roman" w:cs="Times New Roman"/>
                <w:color w:val="000000"/>
                <w:sz w:val="26"/>
                <w:szCs w:val="26"/>
              </w:rPr>
              <w:t xml:space="preserve">на изучаемом учебном материале с 1 по 9 классы. В среднем звене знакомство с профессиями по видам трудовой деятельности. В 9 классе </w:t>
            </w:r>
            <w:r w:rsidRPr="00003B0C">
              <w:rPr>
                <w:rFonts w:ascii="Times New Roman" w:hAnsi="Times New Roman" w:cs="Times New Roman"/>
                <w:sz w:val="26"/>
                <w:szCs w:val="26"/>
              </w:rPr>
              <w:t xml:space="preserve">предусматривается целенаправленная </w:t>
            </w:r>
            <w:proofErr w:type="spellStart"/>
            <w:r w:rsidRPr="00003B0C">
              <w:rPr>
                <w:rFonts w:ascii="Times New Roman" w:hAnsi="Times New Roman" w:cs="Times New Roman"/>
                <w:sz w:val="26"/>
                <w:szCs w:val="26"/>
              </w:rPr>
              <w:t>профориентационная</w:t>
            </w:r>
            <w:proofErr w:type="spellEnd"/>
            <w:r w:rsidRPr="00003B0C">
              <w:rPr>
                <w:rFonts w:ascii="Times New Roman" w:hAnsi="Times New Roman" w:cs="Times New Roman"/>
                <w:sz w:val="26"/>
                <w:szCs w:val="26"/>
              </w:rPr>
              <w:t xml:space="preserve"> работа среди обучающихся, направленная на содействие осознанному выбору профиля дальнейшего обучения по профессии. Обучающиеся изучают профессии, которые наиболее востребованы на рынке труда. </w:t>
            </w:r>
          </w:p>
          <w:p w:rsidR="00003B0C" w:rsidRPr="00003B0C" w:rsidRDefault="00003B0C" w:rsidP="00003B0C">
            <w:pPr>
              <w:shd w:val="clear" w:color="auto" w:fill="FFFFFF"/>
              <w:ind w:firstLine="709"/>
              <w:jc w:val="both"/>
              <w:rPr>
                <w:rFonts w:ascii="Times New Roman" w:hAnsi="Times New Roman" w:cs="Times New Roman"/>
                <w:color w:val="000000"/>
                <w:sz w:val="26"/>
                <w:szCs w:val="26"/>
              </w:rPr>
            </w:pPr>
            <w:r w:rsidRPr="00003B0C">
              <w:rPr>
                <w:rFonts w:ascii="Times New Roman" w:hAnsi="Times New Roman" w:cs="Times New Roman"/>
                <w:color w:val="000000"/>
                <w:sz w:val="26"/>
                <w:szCs w:val="26"/>
              </w:rPr>
              <w:t xml:space="preserve">В </w:t>
            </w:r>
            <w:r w:rsidR="00A23F46">
              <w:rPr>
                <w:rFonts w:ascii="Times New Roman" w:hAnsi="Times New Roman" w:cs="Times New Roman"/>
                <w:color w:val="000000"/>
                <w:sz w:val="26"/>
                <w:szCs w:val="26"/>
              </w:rPr>
              <w:t xml:space="preserve">образовательном учреждении </w:t>
            </w:r>
            <w:r w:rsidRPr="00003B0C">
              <w:rPr>
                <w:rFonts w:ascii="Times New Roman" w:hAnsi="Times New Roman" w:cs="Times New Roman"/>
                <w:color w:val="000000"/>
                <w:sz w:val="26"/>
                <w:szCs w:val="26"/>
              </w:rPr>
              <w:t xml:space="preserve"> функционируют кружки трудовой направленности, где обучающиеся приобретают опыт ручного труда в создании сувениров, изделий для быта, ремонте мебели. Во внеурочной деятельности также идет знакомство с миром профессий. Ежегодно организуются субботники, весенняя трудовая практика, обучающи</w:t>
            </w:r>
            <w:r w:rsidR="00A23F46">
              <w:rPr>
                <w:rFonts w:ascii="Times New Roman" w:hAnsi="Times New Roman" w:cs="Times New Roman"/>
                <w:color w:val="000000"/>
                <w:sz w:val="26"/>
                <w:szCs w:val="26"/>
              </w:rPr>
              <w:t>е</w:t>
            </w:r>
            <w:r w:rsidRPr="00003B0C">
              <w:rPr>
                <w:rFonts w:ascii="Times New Roman" w:hAnsi="Times New Roman" w:cs="Times New Roman"/>
                <w:color w:val="000000"/>
                <w:sz w:val="26"/>
                <w:szCs w:val="26"/>
              </w:rPr>
              <w:t>ся участвуют в акциях по наведению порядка на улицах города. В летний период ребята старших классов временно трудоустраиваются.</w:t>
            </w:r>
          </w:p>
          <w:p w:rsidR="00003B0C" w:rsidRPr="00003B0C" w:rsidRDefault="00003B0C" w:rsidP="00003B0C">
            <w:pPr>
              <w:pStyle w:val="p4"/>
              <w:shd w:val="clear" w:color="auto" w:fill="FFFFFF"/>
              <w:spacing w:before="0" w:beforeAutospacing="0" w:after="0" w:afterAutospacing="0"/>
              <w:ind w:firstLine="709"/>
              <w:jc w:val="both"/>
              <w:rPr>
                <w:color w:val="000000"/>
                <w:sz w:val="26"/>
                <w:szCs w:val="26"/>
              </w:rPr>
            </w:pPr>
            <w:r w:rsidRPr="00003B0C">
              <w:rPr>
                <w:color w:val="000000"/>
                <w:sz w:val="26"/>
                <w:szCs w:val="26"/>
              </w:rPr>
              <w:lastRenderedPageBreak/>
              <w:t xml:space="preserve">На классных часах оказывается помощь обучающимся в выявлении их индивидуальных качеств личности, склонностей к выполнению определённых видов деятельности, определению профессиональных предпочтений. Проводятся классными руководителями: деловые игры, </w:t>
            </w:r>
            <w:proofErr w:type="spellStart"/>
            <w:r w:rsidRPr="00003B0C">
              <w:rPr>
                <w:color w:val="000000"/>
                <w:sz w:val="26"/>
                <w:szCs w:val="26"/>
              </w:rPr>
              <w:t>профориентационные</w:t>
            </w:r>
            <w:proofErr w:type="spellEnd"/>
            <w:r w:rsidRPr="00003B0C">
              <w:rPr>
                <w:color w:val="000000"/>
                <w:sz w:val="26"/>
                <w:szCs w:val="26"/>
              </w:rPr>
              <w:t xml:space="preserve"> лекции и игры, игровые </w:t>
            </w:r>
            <w:proofErr w:type="spellStart"/>
            <w:r w:rsidRPr="00003B0C">
              <w:rPr>
                <w:color w:val="000000"/>
                <w:sz w:val="26"/>
                <w:szCs w:val="26"/>
              </w:rPr>
              <w:t>профориентационные</w:t>
            </w:r>
            <w:proofErr w:type="spellEnd"/>
            <w:r w:rsidRPr="00003B0C">
              <w:rPr>
                <w:color w:val="000000"/>
                <w:sz w:val="26"/>
                <w:szCs w:val="26"/>
              </w:rPr>
              <w:t xml:space="preserve"> упражнения, классные часы с подготовкой обучающимися презентаций о профессиях, необходимых выпускнику, городу, области, стране в ближайшее время. </w:t>
            </w:r>
          </w:p>
          <w:p w:rsidR="00003B0C" w:rsidRPr="00003B0C" w:rsidRDefault="00003B0C" w:rsidP="00003B0C">
            <w:pPr>
              <w:shd w:val="clear" w:color="auto" w:fill="FFFFFF"/>
              <w:ind w:firstLine="708"/>
              <w:jc w:val="both"/>
              <w:rPr>
                <w:rFonts w:ascii="Times New Roman" w:hAnsi="Times New Roman" w:cs="Times New Roman"/>
                <w:color w:val="000000"/>
                <w:sz w:val="26"/>
                <w:szCs w:val="26"/>
              </w:rPr>
            </w:pPr>
            <w:r w:rsidRPr="00003B0C">
              <w:rPr>
                <w:rFonts w:ascii="Times New Roman" w:hAnsi="Times New Roman" w:cs="Times New Roman"/>
                <w:color w:val="000000"/>
                <w:sz w:val="26"/>
                <w:szCs w:val="26"/>
              </w:rPr>
              <w:t>Выбор профессии без учета индивидуальных личностных качеств ведет к более длительной адаптации человека в профессии. Для предупреждения этой проблемы с обучающимися 9-х классов проводилось диагностическое мероприятие по методике Е.А. Климова, позволяющее выявить тип личности и наиболее приемлемые для этого типа сферы профессиональной деятельности, что дает возможность составить картину о профессиональных склонностях и предпочтениях для каждого обучающегося. На основе полученных данных проводилась индивидуальная просветительская работа, в ходе которой был выявлен рейтинг профессий, предпочитаемых обучающимися.</w:t>
            </w:r>
          </w:p>
          <w:p w:rsidR="00003B0C" w:rsidRPr="00003B0C" w:rsidRDefault="00003B0C" w:rsidP="00003B0C">
            <w:pPr>
              <w:pStyle w:val="aa"/>
              <w:shd w:val="clear" w:color="auto" w:fill="FFFFFF"/>
              <w:spacing w:before="0" w:beforeAutospacing="0" w:after="0" w:afterAutospacing="0"/>
              <w:ind w:firstLine="708"/>
              <w:jc w:val="both"/>
              <w:rPr>
                <w:color w:val="000000"/>
                <w:sz w:val="26"/>
                <w:szCs w:val="26"/>
              </w:rPr>
            </w:pPr>
            <w:r w:rsidRPr="00003B0C">
              <w:rPr>
                <w:color w:val="000000"/>
                <w:sz w:val="26"/>
                <w:szCs w:val="26"/>
              </w:rPr>
              <w:t>В школе оформлен стен по профориентационной работе «Твой выбор», имеется информация для выпускников и их родителей об ОУ СПО Свердловской области. Выпускаются учителями трудового обучения, классными руководителями информационные бюллетени в помощь выпускнику. Также в мастерских оформлены «Уголки профессионала». С помощью оформленных стендов обучающиеся узнали больше информации о рабочих профессиях, которые востребованы в области и ознакомились с материалами для поступления колледжи и техникумы Свердловской области.</w:t>
            </w:r>
          </w:p>
          <w:p w:rsidR="00003B0C" w:rsidRPr="00003B0C" w:rsidRDefault="00003B0C" w:rsidP="00003B0C">
            <w:pPr>
              <w:pStyle w:val="p4"/>
              <w:shd w:val="clear" w:color="auto" w:fill="FFFFFF"/>
              <w:spacing w:before="0" w:beforeAutospacing="0" w:after="0" w:afterAutospacing="0"/>
              <w:ind w:firstLine="709"/>
              <w:jc w:val="both"/>
              <w:rPr>
                <w:color w:val="000000"/>
                <w:sz w:val="26"/>
                <w:szCs w:val="26"/>
              </w:rPr>
            </w:pPr>
            <w:r w:rsidRPr="00003B0C">
              <w:rPr>
                <w:color w:val="000000"/>
                <w:sz w:val="26"/>
                <w:szCs w:val="26"/>
              </w:rPr>
              <w:t xml:space="preserve">Для того, чтобы </w:t>
            </w:r>
            <w:proofErr w:type="spellStart"/>
            <w:r w:rsidRPr="00003B0C">
              <w:rPr>
                <w:color w:val="000000"/>
                <w:sz w:val="26"/>
                <w:szCs w:val="26"/>
              </w:rPr>
              <w:t>профориентационная</w:t>
            </w:r>
            <w:proofErr w:type="spellEnd"/>
            <w:r w:rsidRPr="00003B0C">
              <w:rPr>
                <w:color w:val="000000"/>
                <w:sz w:val="26"/>
                <w:szCs w:val="26"/>
              </w:rPr>
              <w:t xml:space="preserve"> работа в учреждении была эффективной</w:t>
            </w:r>
            <w:r w:rsidR="00933CB3">
              <w:rPr>
                <w:color w:val="000000"/>
                <w:sz w:val="26"/>
                <w:szCs w:val="26"/>
              </w:rPr>
              <w:t>:</w:t>
            </w:r>
            <w:r w:rsidRPr="00003B0C">
              <w:rPr>
                <w:color w:val="000000"/>
                <w:sz w:val="26"/>
                <w:szCs w:val="26"/>
              </w:rPr>
              <w:t xml:space="preserve"> были заключены договоры о взаимодействии с ОУ СПО, обучающиеся посещали учебные заведения города, музеи, выставки, ярмарки учебных мест, экскурсии на предприятия города, оформляли буклеты и стенгазеты с тематикой «Моя будущая профессия». Приглашали в школу представителей из ОУ СПО с презентациями и дефиле для знакомства обучающихся с профессиями, которые могут они получить, после окончания школы в городе.</w:t>
            </w:r>
          </w:p>
          <w:p w:rsidR="00003B0C" w:rsidRPr="00003B0C" w:rsidRDefault="00003B0C" w:rsidP="00003B0C">
            <w:pPr>
              <w:shd w:val="clear" w:color="auto" w:fill="FFFFFF"/>
              <w:ind w:firstLine="709"/>
              <w:jc w:val="both"/>
              <w:rPr>
                <w:rFonts w:ascii="Times New Roman" w:hAnsi="Times New Roman" w:cs="Times New Roman"/>
                <w:color w:val="000000"/>
                <w:sz w:val="26"/>
                <w:szCs w:val="26"/>
              </w:rPr>
            </w:pPr>
            <w:r w:rsidRPr="00003B0C">
              <w:rPr>
                <w:rFonts w:ascii="Times New Roman" w:hAnsi="Times New Roman" w:cs="Times New Roman"/>
                <w:color w:val="000000"/>
                <w:sz w:val="26"/>
                <w:szCs w:val="26"/>
              </w:rPr>
              <w:t>Социальным педагогом налажено взаимодействие с молодежной биржей труда, куда на период каникул устраиваются наши обучающиеся. Для них разработаны памятки, им оказывается помощи в сборе и оформлении документов.</w:t>
            </w:r>
          </w:p>
          <w:p w:rsidR="00003B0C" w:rsidRPr="00003B0C" w:rsidRDefault="00003B0C" w:rsidP="00003B0C">
            <w:pPr>
              <w:shd w:val="clear" w:color="auto" w:fill="FFFFFF"/>
              <w:ind w:firstLine="709"/>
              <w:jc w:val="both"/>
              <w:rPr>
                <w:rFonts w:ascii="Times New Roman" w:hAnsi="Times New Roman" w:cs="Times New Roman"/>
                <w:color w:val="000000"/>
                <w:sz w:val="26"/>
                <w:szCs w:val="26"/>
              </w:rPr>
            </w:pPr>
            <w:r w:rsidRPr="00003B0C">
              <w:rPr>
                <w:rFonts w:ascii="Times New Roman" w:hAnsi="Times New Roman" w:cs="Times New Roman"/>
                <w:color w:val="000000"/>
                <w:sz w:val="26"/>
                <w:szCs w:val="26"/>
              </w:rPr>
              <w:lastRenderedPageBreak/>
              <w:t>В работу методического объединения педагогов и классных руководителей по организации профориентационной деятельности включены следующие вопросы: методические основы профориентации на уроках и во внеклассной работе, планирование организации профориентационной работы с обучающимися и их родителями, оказание помощи в трудоустройстве выпускников.</w:t>
            </w:r>
          </w:p>
          <w:p w:rsidR="00003B0C" w:rsidRPr="00003B0C" w:rsidRDefault="00003B0C" w:rsidP="00003B0C">
            <w:pPr>
              <w:shd w:val="clear" w:color="auto" w:fill="FFFFFF"/>
              <w:ind w:firstLine="708"/>
              <w:jc w:val="both"/>
              <w:rPr>
                <w:rFonts w:ascii="Times New Roman" w:hAnsi="Times New Roman" w:cs="Times New Roman"/>
                <w:color w:val="000000"/>
                <w:sz w:val="26"/>
                <w:szCs w:val="26"/>
              </w:rPr>
            </w:pPr>
            <w:r w:rsidRPr="00003B0C">
              <w:rPr>
                <w:rFonts w:ascii="Times New Roman" w:hAnsi="Times New Roman" w:cs="Times New Roman"/>
                <w:color w:val="000000"/>
                <w:sz w:val="26"/>
                <w:szCs w:val="26"/>
              </w:rPr>
              <w:t>Важным звеном в профориентационной работе школы является работа с родителями. Родители принимают активное участие в определении жизненных и профессиональных планов своих детей. Вместе с тем, вопросы выбора профессии и определения путей образования представляет трудную задачу как для самих обучающихся, так и их родителей (законных представителей). На родительских собраниях и классных часах в 9 классе, во время индивидуальных консультаций</w:t>
            </w:r>
            <w:r w:rsidR="00A23F46">
              <w:rPr>
                <w:rFonts w:ascii="Times New Roman" w:hAnsi="Times New Roman" w:cs="Times New Roman"/>
                <w:color w:val="000000"/>
                <w:sz w:val="26"/>
                <w:szCs w:val="26"/>
              </w:rPr>
              <w:t xml:space="preserve"> </w:t>
            </w:r>
            <w:r w:rsidRPr="00003B0C">
              <w:rPr>
                <w:rFonts w:ascii="Times New Roman" w:hAnsi="Times New Roman" w:cs="Times New Roman"/>
                <w:color w:val="000000"/>
                <w:sz w:val="26"/>
                <w:szCs w:val="26"/>
              </w:rPr>
              <w:t>- классный руководитель поднимал вопросы о важности правильного выбора дальнейшего образования детей с учетом требований современного рынка труда.</w:t>
            </w:r>
          </w:p>
          <w:p w:rsidR="008F7BB1" w:rsidRPr="008F7BB1" w:rsidRDefault="008F7BB1" w:rsidP="008F7BB1">
            <w:pPr>
              <w:pStyle w:val="a6"/>
              <w:spacing w:after="0"/>
              <w:jc w:val="both"/>
              <w:rPr>
                <w:rFonts w:ascii="Times New Roman" w:hAnsi="Times New Roman" w:cs="Times New Roman"/>
                <w:sz w:val="26"/>
                <w:szCs w:val="26"/>
              </w:rPr>
            </w:pPr>
            <w:r w:rsidRPr="008F7BB1">
              <w:rPr>
                <w:rStyle w:val="FontStyle20"/>
                <w:rFonts w:ascii="Times New Roman" w:hAnsi="Times New Roman" w:cs="Times New Roman"/>
                <w:sz w:val="26"/>
                <w:szCs w:val="26"/>
              </w:rPr>
              <w:t xml:space="preserve">           Традиционно в марте</w:t>
            </w:r>
            <w:r w:rsidRPr="008F7BB1">
              <w:rPr>
                <w:rFonts w:ascii="Times New Roman" w:hAnsi="Times New Roman" w:cs="Times New Roman"/>
                <w:sz w:val="26"/>
                <w:szCs w:val="26"/>
              </w:rPr>
              <w:t xml:space="preserve">    месяце проводится  декадник   по трудовому обучению и воспитанию.</w:t>
            </w:r>
          </w:p>
          <w:p w:rsidR="008F7BB1" w:rsidRPr="00DA5E7D" w:rsidRDefault="008F7BB1" w:rsidP="008F7BB1">
            <w:pPr>
              <w:pStyle w:val="a6"/>
              <w:spacing w:after="0"/>
              <w:jc w:val="both"/>
              <w:rPr>
                <w:rFonts w:ascii="Times New Roman" w:hAnsi="Times New Roman" w:cs="Times New Roman"/>
                <w:sz w:val="26"/>
                <w:szCs w:val="26"/>
              </w:rPr>
            </w:pPr>
            <w:r w:rsidRPr="008F7BB1">
              <w:rPr>
                <w:rFonts w:ascii="Times New Roman" w:hAnsi="Times New Roman" w:cs="Times New Roman"/>
                <w:sz w:val="26"/>
                <w:szCs w:val="26"/>
              </w:rPr>
              <w:t>Во время декадника проводятся  открытые уроки, мастер-классы, викторины,</w:t>
            </w:r>
            <w:r w:rsidR="00933CB3">
              <w:rPr>
                <w:rFonts w:ascii="Times New Roman" w:hAnsi="Times New Roman" w:cs="Times New Roman"/>
                <w:sz w:val="26"/>
                <w:szCs w:val="26"/>
              </w:rPr>
              <w:t xml:space="preserve"> </w:t>
            </w:r>
            <w:r w:rsidRPr="008F7BB1">
              <w:rPr>
                <w:rFonts w:ascii="Times New Roman" w:hAnsi="Times New Roman" w:cs="Times New Roman"/>
                <w:sz w:val="26"/>
                <w:szCs w:val="26"/>
              </w:rPr>
              <w:t>экскурсии в СПО г. Красноуфимска</w:t>
            </w:r>
            <w:r w:rsidRPr="008F7BB1">
              <w:rPr>
                <w:rFonts w:ascii="Times New Roman" w:hAnsi="Times New Roman" w:cs="Times New Roman"/>
                <w:color w:val="444444"/>
                <w:sz w:val="26"/>
                <w:szCs w:val="26"/>
                <w:shd w:val="clear" w:color="auto" w:fill="F4F4F4"/>
              </w:rPr>
              <w:t xml:space="preserve"> </w:t>
            </w:r>
            <w:r w:rsidRPr="008F7BB1">
              <w:rPr>
                <w:rFonts w:ascii="Times New Roman" w:hAnsi="Times New Roman" w:cs="Times New Roman"/>
                <w:sz w:val="26"/>
                <w:szCs w:val="26"/>
              </w:rPr>
              <w:t xml:space="preserve">внеклассные мероприятия, праздник труда. Оформляется школьный стенд с разнообразными коррекционно-развивающими заданиями для воспитанников, занимательными заданиями по профессиям. </w:t>
            </w:r>
          </w:p>
          <w:p w:rsidR="00003B0C" w:rsidRDefault="00DA5E7D" w:rsidP="0060738E">
            <w:pPr>
              <w:ind w:firstLine="708"/>
              <w:rPr>
                <w:rFonts w:ascii="Times New Roman" w:hAnsi="Times New Roman" w:cs="Times New Roman"/>
                <w:color w:val="000000"/>
                <w:sz w:val="26"/>
                <w:szCs w:val="26"/>
              </w:rPr>
            </w:pPr>
            <w:r w:rsidRPr="00DA5E7D">
              <w:rPr>
                <w:rFonts w:ascii="Times New Roman" w:hAnsi="Times New Roman" w:cs="Times New Roman"/>
                <w:color w:val="000000"/>
                <w:sz w:val="26"/>
                <w:szCs w:val="26"/>
              </w:rPr>
              <w:t>Анализ катамнестических данных, отзывы о наших выпускниках из учреждений начального профессионального образования, могут,  служит критериями оценки эффективности профориентационной деятельности педагогического коллектива образовательного учреждения</w:t>
            </w:r>
            <w:r>
              <w:rPr>
                <w:rFonts w:ascii="Times New Roman" w:hAnsi="Times New Roman" w:cs="Times New Roman"/>
                <w:color w:val="000000"/>
                <w:sz w:val="26"/>
                <w:szCs w:val="26"/>
              </w:rPr>
              <w:t>.</w:t>
            </w:r>
            <w:r w:rsidR="001F698D">
              <w:rPr>
                <w:rFonts w:ascii="Times New Roman" w:hAnsi="Times New Roman" w:cs="Times New Roman"/>
                <w:noProof/>
                <w:sz w:val="26"/>
                <w:szCs w:val="26"/>
                <w:lang w:eastAsia="ru-RU"/>
              </w:rPr>
              <w:t xml:space="preserve"> </w:t>
            </w:r>
          </w:p>
          <w:p w:rsidR="00DA5E7D" w:rsidRDefault="0060738E" w:rsidP="008F7BB1">
            <w:pPr>
              <w:ind w:firstLine="708"/>
              <w:jc w:val="both"/>
              <w:rPr>
                <w:rStyle w:val="FontStyle20"/>
                <w:rFonts w:ascii="Times New Roman" w:hAnsi="Times New Roman" w:cs="Times New Roman"/>
                <w:sz w:val="26"/>
                <w:szCs w:val="26"/>
              </w:rPr>
            </w:pPr>
            <w:r>
              <w:rPr>
                <w:rFonts w:ascii="Times New Roman" w:hAnsi="Times New Roman" w:cs="Times New Roman"/>
                <w:noProof/>
                <w:sz w:val="26"/>
                <w:szCs w:val="26"/>
                <w:lang w:eastAsia="ru-RU"/>
              </w:rPr>
              <w:drawing>
                <wp:anchor distT="0" distB="0" distL="114300" distR="114300" simplePos="0" relativeHeight="251673600" behindDoc="1" locked="0" layoutInCell="1" allowOverlap="1" wp14:anchorId="0B47A1D5" wp14:editId="56181CC1">
                  <wp:simplePos x="0" y="0"/>
                  <wp:positionH relativeFrom="column">
                    <wp:posOffset>-22225</wp:posOffset>
                  </wp:positionH>
                  <wp:positionV relativeFrom="paragraph">
                    <wp:posOffset>142240</wp:posOffset>
                  </wp:positionV>
                  <wp:extent cx="5316220" cy="1392555"/>
                  <wp:effectExtent l="0" t="0" r="17780" b="17145"/>
                  <wp:wrapSquare wrapText="bothSides"/>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rsidR="001F698D" w:rsidRDefault="001F698D" w:rsidP="008F7BB1">
            <w:pPr>
              <w:ind w:firstLine="708"/>
              <w:jc w:val="both"/>
              <w:rPr>
                <w:rStyle w:val="FontStyle20"/>
                <w:rFonts w:ascii="Times New Roman" w:hAnsi="Times New Roman" w:cs="Times New Roman"/>
                <w:sz w:val="26"/>
                <w:szCs w:val="26"/>
              </w:rPr>
            </w:pPr>
          </w:p>
          <w:p w:rsidR="001F698D" w:rsidRDefault="001F698D" w:rsidP="008F7BB1">
            <w:pPr>
              <w:ind w:firstLine="708"/>
              <w:jc w:val="both"/>
              <w:rPr>
                <w:rStyle w:val="FontStyle20"/>
                <w:rFonts w:ascii="Times New Roman" w:hAnsi="Times New Roman" w:cs="Times New Roman"/>
                <w:sz w:val="26"/>
                <w:szCs w:val="26"/>
              </w:rPr>
            </w:pPr>
          </w:p>
          <w:p w:rsidR="001F698D" w:rsidRDefault="001F698D" w:rsidP="008F7BB1">
            <w:pPr>
              <w:ind w:firstLine="708"/>
              <w:jc w:val="both"/>
              <w:rPr>
                <w:rStyle w:val="FontStyle20"/>
                <w:rFonts w:ascii="Times New Roman" w:hAnsi="Times New Roman" w:cs="Times New Roman"/>
                <w:sz w:val="26"/>
                <w:szCs w:val="26"/>
              </w:rPr>
            </w:pPr>
          </w:p>
          <w:p w:rsidR="001F698D" w:rsidRDefault="001F698D" w:rsidP="008F7BB1">
            <w:pPr>
              <w:ind w:firstLine="708"/>
              <w:jc w:val="both"/>
              <w:rPr>
                <w:rStyle w:val="FontStyle20"/>
                <w:rFonts w:ascii="Times New Roman" w:hAnsi="Times New Roman" w:cs="Times New Roman"/>
                <w:sz w:val="26"/>
                <w:szCs w:val="26"/>
              </w:rPr>
            </w:pPr>
          </w:p>
          <w:p w:rsidR="001F698D" w:rsidRDefault="001F698D" w:rsidP="008F7BB1">
            <w:pPr>
              <w:ind w:firstLine="708"/>
              <w:jc w:val="both"/>
              <w:rPr>
                <w:rStyle w:val="FontStyle20"/>
                <w:rFonts w:ascii="Times New Roman" w:hAnsi="Times New Roman" w:cs="Times New Roman"/>
                <w:sz w:val="26"/>
                <w:szCs w:val="26"/>
              </w:rPr>
            </w:pPr>
          </w:p>
          <w:p w:rsidR="0060738E" w:rsidRDefault="0060738E" w:rsidP="001F698D">
            <w:pPr>
              <w:jc w:val="both"/>
              <w:rPr>
                <w:rStyle w:val="FontStyle20"/>
                <w:rFonts w:ascii="Times New Roman" w:hAnsi="Times New Roman" w:cs="Times New Roman"/>
                <w:b/>
                <w:sz w:val="26"/>
                <w:szCs w:val="26"/>
              </w:rPr>
            </w:pPr>
          </w:p>
          <w:p w:rsidR="0060738E" w:rsidRDefault="0060738E" w:rsidP="001F698D">
            <w:pPr>
              <w:jc w:val="both"/>
              <w:rPr>
                <w:rStyle w:val="FontStyle20"/>
                <w:rFonts w:ascii="Times New Roman" w:hAnsi="Times New Roman" w:cs="Times New Roman"/>
                <w:b/>
                <w:sz w:val="26"/>
                <w:szCs w:val="26"/>
              </w:rPr>
            </w:pPr>
          </w:p>
          <w:p w:rsidR="0060738E" w:rsidRDefault="0060738E" w:rsidP="001F698D">
            <w:pPr>
              <w:jc w:val="both"/>
              <w:rPr>
                <w:rStyle w:val="FontStyle20"/>
                <w:rFonts w:ascii="Times New Roman" w:hAnsi="Times New Roman" w:cs="Times New Roman"/>
                <w:b/>
                <w:sz w:val="26"/>
                <w:szCs w:val="26"/>
              </w:rPr>
            </w:pPr>
          </w:p>
          <w:p w:rsidR="001F698D" w:rsidRDefault="001F698D" w:rsidP="001F698D">
            <w:pPr>
              <w:jc w:val="both"/>
              <w:rPr>
                <w:rStyle w:val="FontStyle20"/>
                <w:rFonts w:ascii="Times New Roman" w:hAnsi="Times New Roman" w:cs="Times New Roman"/>
                <w:b/>
                <w:sz w:val="26"/>
                <w:szCs w:val="26"/>
              </w:rPr>
            </w:pPr>
            <w:r w:rsidRPr="001F698D">
              <w:rPr>
                <w:rStyle w:val="FontStyle20"/>
                <w:rFonts w:ascii="Times New Roman" w:hAnsi="Times New Roman" w:cs="Times New Roman"/>
                <w:b/>
                <w:sz w:val="26"/>
                <w:szCs w:val="26"/>
              </w:rPr>
              <w:lastRenderedPageBreak/>
              <w:t>Катамнестические данные  в динамике</w:t>
            </w:r>
            <w:r w:rsidR="00C303E2">
              <w:rPr>
                <w:rStyle w:val="FontStyle20"/>
                <w:rFonts w:ascii="Times New Roman" w:hAnsi="Times New Roman" w:cs="Times New Roman"/>
                <w:b/>
                <w:sz w:val="26"/>
                <w:szCs w:val="26"/>
              </w:rPr>
              <w:t xml:space="preserve"> (за три года)</w:t>
            </w:r>
          </w:p>
          <w:p w:rsidR="0060738E" w:rsidRDefault="0060738E" w:rsidP="001F698D">
            <w:pPr>
              <w:jc w:val="both"/>
              <w:rPr>
                <w:rStyle w:val="FontStyle20"/>
                <w:rFonts w:ascii="Times New Roman" w:hAnsi="Times New Roman" w:cs="Times New Roman"/>
                <w:b/>
                <w:sz w:val="26"/>
                <w:szCs w:val="26"/>
              </w:rPr>
            </w:pPr>
          </w:p>
          <w:p w:rsidR="001F698D" w:rsidRPr="001F698D" w:rsidRDefault="001F698D" w:rsidP="001F698D">
            <w:pPr>
              <w:jc w:val="both"/>
              <w:rPr>
                <w:rStyle w:val="FontStyle20"/>
                <w:rFonts w:ascii="Times New Roman" w:hAnsi="Times New Roman" w:cs="Times New Roman"/>
                <w:b/>
                <w:sz w:val="26"/>
                <w:szCs w:val="26"/>
              </w:rPr>
            </w:pPr>
            <w:r>
              <w:rPr>
                <w:rFonts w:ascii="Times New Roman" w:hAnsi="Times New Roman" w:cs="Times New Roman"/>
                <w:b/>
                <w:noProof/>
                <w:sz w:val="26"/>
                <w:szCs w:val="26"/>
                <w:lang w:eastAsia="ru-RU"/>
              </w:rPr>
              <w:drawing>
                <wp:inline distT="0" distB="0" distL="0" distR="0" wp14:anchorId="2CF804F1" wp14:editId="41E265C5">
                  <wp:extent cx="5486400" cy="1171575"/>
                  <wp:effectExtent l="0" t="0" r="1905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A5E7D" w:rsidRDefault="001F698D" w:rsidP="00C303E2">
            <w:pPr>
              <w:jc w:val="both"/>
              <w:rPr>
                <w:rStyle w:val="FontStyle20"/>
                <w:rFonts w:ascii="Times New Roman" w:hAnsi="Times New Roman" w:cs="Times New Roman"/>
                <w:sz w:val="26"/>
                <w:szCs w:val="26"/>
              </w:rPr>
            </w:pPr>
            <w:r>
              <w:rPr>
                <w:rStyle w:val="FontStyle20"/>
                <w:rFonts w:ascii="Times New Roman" w:hAnsi="Times New Roman" w:cs="Times New Roman"/>
                <w:sz w:val="26"/>
                <w:szCs w:val="26"/>
              </w:rPr>
              <w:t>2016г</w:t>
            </w:r>
            <w:r w:rsidR="00C303E2">
              <w:rPr>
                <w:rStyle w:val="FontStyle20"/>
                <w:rFonts w:ascii="Times New Roman" w:hAnsi="Times New Roman" w:cs="Times New Roman"/>
                <w:sz w:val="26"/>
                <w:szCs w:val="26"/>
              </w:rPr>
              <w:t>.</w:t>
            </w:r>
            <w:r>
              <w:rPr>
                <w:rStyle w:val="FontStyle20"/>
                <w:rFonts w:ascii="Times New Roman" w:hAnsi="Times New Roman" w:cs="Times New Roman"/>
                <w:sz w:val="26"/>
                <w:szCs w:val="26"/>
              </w:rPr>
              <w:t>- обучающиеся с ТМНР</w:t>
            </w:r>
            <w:r w:rsidR="00C303E2">
              <w:rPr>
                <w:rStyle w:val="FontStyle20"/>
                <w:rFonts w:ascii="Times New Roman" w:hAnsi="Times New Roman" w:cs="Times New Roman"/>
                <w:sz w:val="26"/>
                <w:szCs w:val="26"/>
              </w:rPr>
              <w:t>.</w:t>
            </w:r>
          </w:p>
          <w:p w:rsidR="001F698D" w:rsidRDefault="001F698D" w:rsidP="00C303E2">
            <w:pPr>
              <w:jc w:val="both"/>
              <w:rPr>
                <w:rStyle w:val="FontStyle20"/>
                <w:rFonts w:ascii="Times New Roman" w:hAnsi="Times New Roman" w:cs="Times New Roman"/>
                <w:sz w:val="26"/>
                <w:szCs w:val="26"/>
              </w:rPr>
            </w:pPr>
            <w:r>
              <w:rPr>
                <w:rStyle w:val="FontStyle20"/>
                <w:rFonts w:ascii="Times New Roman" w:hAnsi="Times New Roman" w:cs="Times New Roman"/>
                <w:sz w:val="26"/>
                <w:szCs w:val="26"/>
              </w:rPr>
              <w:t>2018г.- обучающиеся с умеренной и тяжёлой умственной отсталостью.</w:t>
            </w:r>
          </w:p>
          <w:p w:rsidR="0060738E" w:rsidRPr="00CE554F" w:rsidRDefault="0060738E" w:rsidP="00C303E2">
            <w:pPr>
              <w:jc w:val="both"/>
              <w:rPr>
                <w:rStyle w:val="FontStyle20"/>
                <w:rFonts w:ascii="Times New Roman" w:hAnsi="Times New Roman" w:cs="Times New Roman"/>
                <w:sz w:val="26"/>
                <w:szCs w:val="26"/>
              </w:rPr>
            </w:pP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6"/>
                <w:szCs w:val="26"/>
              </w:rPr>
            </w:pPr>
            <w:r w:rsidRPr="00CE554F">
              <w:rPr>
                <w:rFonts w:ascii="Times New Roman" w:hAnsi="Times New Roman" w:cs="Times New Roman"/>
                <w:color w:val="000000"/>
                <w:sz w:val="26"/>
                <w:szCs w:val="26"/>
              </w:rPr>
              <w:lastRenderedPageBreak/>
              <w:t xml:space="preserve">Отражение в образовательном процессе требований </w:t>
            </w:r>
            <w:r w:rsidRPr="00CE554F">
              <w:rPr>
                <w:rFonts w:ascii="Times New Roman" w:hAnsi="Times New Roman" w:cs="Times New Roman"/>
                <w:sz w:val="26"/>
                <w:szCs w:val="26"/>
              </w:rPr>
              <w:t>квалифицированной коррекции недостатков в физическом и (или) психическом развитии детей.</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027A" w:rsidRPr="007D27AA" w:rsidRDefault="001741B8" w:rsidP="007D27AA">
            <w:pPr>
              <w:pStyle w:val="18"/>
              <w:shd w:val="clear" w:color="auto" w:fill="auto"/>
              <w:spacing w:after="0" w:line="240" w:lineRule="auto"/>
              <w:ind w:right="20"/>
              <w:jc w:val="both"/>
              <w:rPr>
                <w:sz w:val="26"/>
                <w:szCs w:val="26"/>
              </w:rPr>
            </w:pPr>
            <w:r w:rsidRPr="007D27AA">
              <w:rPr>
                <w:b/>
                <w:sz w:val="26"/>
                <w:szCs w:val="26"/>
              </w:rPr>
              <w:t xml:space="preserve">      </w:t>
            </w:r>
            <w:r w:rsidR="00567D21">
              <w:rPr>
                <w:sz w:val="26"/>
                <w:szCs w:val="26"/>
                <w:shd w:val="clear" w:color="auto" w:fill="FFFFFF"/>
              </w:rPr>
              <w:t>ГКОУ СО «Красноуфимская школа»</w:t>
            </w:r>
            <w:r w:rsidR="0029027A" w:rsidRPr="007D27AA">
              <w:rPr>
                <w:sz w:val="26"/>
                <w:szCs w:val="26"/>
                <w:shd w:val="clear" w:color="auto" w:fill="FFFFFF"/>
              </w:rPr>
              <w:t xml:space="preserve"> образовательное учреждение с</w:t>
            </w:r>
            <w:r w:rsidR="00567D21">
              <w:rPr>
                <w:sz w:val="26"/>
                <w:szCs w:val="26"/>
                <w:shd w:val="clear" w:color="auto" w:fill="FFFFFF"/>
              </w:rPr>
              <w:t xml:space="preserve"> особыми образовательными потребностями</w:t>
            </w:r>
            <w:r w:rsidR="0029027A" w:rsidRPr="007D27AA">
              <w:rPr>
                <w:sz w:val="26"/>
                <w:szCs w:val="26"/>
              </w:rPr>
              <w:t>.</w:t>
            </w:r>
          </w:p>
          <w:p w:rsidR="001741B8" w:rsidRPr="007D27AA" w:rsidRDefault="0029027A" w:rsidP="007D27AA">
            <w:pPr>
              <w:pStyle w:val="18"/>
              <w:shd w:val="clear" w:color="auto" w:fill="auto"/>
              <w:spacing w:after="0" w:line="240" w:lineRule="auto"/>
              <w:ind w:right="20"/>
              <w:jc w:val="both"/>
              <w:rPr>
                <w:sz w:val="26"/>
                <w:szCs w:val="26"/>
              </w:rPr>
            </w:pPr>
            <w:r w:rsidRPr="007D27AA">
              <w:rPr>
                <w:sz w:val="26"/>
                <w:szCs w:val="26"/>
              </w:rPr>
              <w:t xml:space="preserve">       </w:t>
            </w:r>
            <w:r w:rsidR="001741B8" w:rsidRPr="007D27AA">
              <w:rPr>
                <w:sz w:val="26"/>
                <w:szCs w:val="26"/>
              </w:rPr>
              <w:t>При поступлении в образовательное учреждение родители (законные представители) обучающ</w:t>
            </w:r>
            <w:r w:rsidRPr="007D27AA">
              <w:rPr>
                <w:sz w:val="26"/>
                <w:szCs w:val="26"/>
              </w:rPr>
              <w:t xml:space="preserve">ихся предъявляют </w:t>
            </w:r>
            <w:r w:rsidR="00933CB3">
              <w:rPr>
                <w:sz w:val="26"/>
                <w:szCs w:val="26"/>
              </w:rPr>
              <w:t>заключение</w:t>
            </w:r>
            <w:r w:rsidRPr="007D27AA">
              <w:rPr>
                <w:sz w:val="26"/>
                <w:szCs w:val="26"/>
              </w:rPr>
              <w:t xml:space="preserve"> Т</w:t>
            </w:r>
            <w:r w:rsidR="00933CB3">
              <w:rPr>
                <w:sz w:val="26"/>
                <w:szCs w:val="26"/>
              </w:rPr>
              <w:t>ПМПК</w:t>
            </w:r>
            <w:r w:rsidRPr="007D27AA">
              <w:rPr>
                <w:sz w:val="26"/>
                <w:szCs w:val="26"/>
              </w:rPr>
              <w:t>.</w:t>
            </w:r>
          </w:p>
          <w:p w:rsidR="0084121C" w:rsidRPr="00567D21" w:rsidRDefault="0084121C" w:rsidP="0084121C">
            <w:pPr>
              <w:pStyle w:val="18"/>
              <w:shd w:val="clear" w:color="auto" w:fill="auto"/>
              <w:spacing w:after="0" w:line="240" w:lineRule="auto"/>
              <w:ind w:right="20"/>
              <w:jc w:val="both"/>
              <w:rPr>
                <w:b/>
                <w:bCs/>
                <w:sz w:val="26"/>
                <w:szCs w:val="26"/>
                <w:shd w:val="clear" w:color="auto" w:fill="FFFFFF"/>
              </w:rPr>
            </w:pPr>
            <w:r>
              <w:rPr>
                <w:b/>
                <w:sz w:val="26"/>
                <w:szCs w:val="26"/>
              </w:rPr>
              <w:t xml:space="preserve">   </w:t>
            </w:r>
            <w:r w:rsidRPr="007D27AA">
              <w:rPr>
                <w:b/>
                <w:sz w:val="26"/>
                <w:szCs w:val="26"/>
              </w:rPr>
              <w:t xml:space="preserve">  </w:t>
            </w:r>
            <w:r w:rsidRPr="00567D21">
              <w:rPr>
                <w:sz w:val="26"/>
                <w:szCs w:val="26"/>
                <w:shd w:val="clear" w:color="auto" w:fill="FFFFFF"/>
              </w:rPr>
              <w:t>С целью осуществления квалифицированной коррекции психического и физического развития детей в образовательном учреждении  создана и ежегодно совершенствуется </w:t>
            </w:r>
            <w:r w:rsidRPr="00567D21">
              <w:rPr>
                <w:b/>
                <w:bCs/>
                <w:sz w:val="26"/>
                <w:szCs w:val="26"/>
                <w:shd w:val="clear" w:color="auto" w:fill="FFFFFF"/>
              </w:rPr>
              <w:t>единая комплексная система сопровождения обучающихся с ОВЗ</w:t>
            </w:r>
          </w:p>
          <w:p w:rsidR="0084121C" w:rsidRPr="00567D21" w:rsidRDefault="0084121C" w:rsidP="0084121C">
            <w:pPr>
              <w:jc w:val="both"/>
              <w:rPr>
                <w:rFonts w:ascii="Times New Roman" w:hAnsi="Times New Roman" w:cs="Times New Roman"/>
                <w:b/>
                <w:sz w:val="26"/>
                <w:szCs w:val="26"/>
              </w:rPr>
            </w:pPr>
            <w:r w:rsidRPr="00567D21">
              <w:rPr>
                <w:rFonts w:ascii="Times New Roman" w:hAnsi="Times New Roman" w:cs="Times New Roman"/>
                <w:sz w:val="26"/>
                <w:szCs w:val="26"/>
              </w:rPr>
              <w:t xml:space="preserve">Разработана программа коррекционной работы, </w:t>
            </w:r>
            <w:proofErr w:type="gramStart"/>
            <w:r w:rsidRPr="00567D21">
              <w:rPr>
                <w:rFonts w:ascii="Times New Roman" w:hAnsi="Times New Roman" w:cs="Times New Roman"/>
                <w:sz w:val="26"/>
                <w:szCs w:val="26"/>
              </w:rPr>
              <w:t>которая  предусматривает</w:t>
            </w:r>
            <w:proofErr w:type="gramEnd"/>
            <w:r w:rsidRPr="00567D21">
              <w:rPr>
                <w:rFonts w:ascii="Times New Roman" w:hAnsi="Times New Roman" w:cs="Times New Roman"/>
                <w:sz w:val="26"/>
                <w:szCs w:val="26"/>
              </w:rPr>
              <w:t xml:space="preserve"> создание в образовательном учреждении специальных условий обучения и воспитания обучающихся с умственной отсталостью, сложным дефектом.</w:t>
            </w:r>
          </w:p>
          <w:p w:rsidR="0084121C" w:rsidRPr="00567D21" w:rsidRDefault="00567D21" w:rsidP="00567D21">
            <w:pPr>
              <w:jc w:val="both"/>
              <w:rPr>
                <w:rFonts w:ascii="Times New Roman" w:hAnsi="Times New Roman" w:cs="Times New Roman"/>
                <w:sz w:val="26"/>
                <w:szCs w:val="26"/>
              </w:rPr>
            </w:pPr>
            <w:r>
              <w:rPr>
                <w:rFonts w:ascii="Times New Roman" w:hAnsi="Times New Roman" w:cs="Times New Roman"/>
                <w:sz w:val="26"/>
                <w:szCs w:val="26"/>
              </w:rPr>
              <w:t xml:space="preserve">       </w:t>
            </w:r>
            <w:r w:rsidR="0084121C" w:rsidRPr="00567D21">
              <w:rPr>
                <w:rFonts w:ascii="Times New Roman" w:hAnsi="Times New Roman" w:cs="Times New Roman"/>
                <w:sz w:val="26"/>
                <w:szCs w:val="26"/>
              </w:rPr>
              <w:t xml:space="preserve">Образовательный процесс в школе имеет коррекционную направленность (с опорой на принципы, описанные Е.Д. Худенко). </w:t>
            </w:r>
          </w:p>
          <w:p w:rsidR="00792FCB" w:rsidRPr="007D27AA" w:rsidRDefault="00792FCB" w:rsidP="007D27AA">
            <w:pPr>
              <w:pStyle w:val="18"/>
              <w:shd w:val="clear" w:color="auto" w:fill="auto"/>
              <w:spacing w:after="0" w:line="240" w:lineRule="auto"/>
              <w:ind w:right="20"/>
              <w:jc w:val="both"/>
              <w:rPr>
                <w:sz w:val="26"/>
                <w:szCs w:val="26"/>
              </w:rPr>
            </w:pPr>
            <w:r w:rsidRPr="007D27AA">
              <w:rPr>
                <w:b/>
                <w:sz w:val="26"/>
                <w:szCs w:val="26"/>
              </w:rPr>
              <w:t>Задачи коррекционной работы:</w:t>
            </w:r>
          </w:p>
          <w:p w:rsidR="00792FCB" w:rsidRPr="007D27AA" w:rsidRDefault="00792FCB" w:rsidP="00B87BEA">
            <w:pPr>
              <w:pStyle w:val="a3"/>
              <w:numPr>
                <w:ilvl w:val="0"/>
                <w:numId w:val="30"/>
              </w:numPr>
              <w:jc w:val="both"/>
              <w:rPr>
                <w:rFonts w:ascii="Times New Roman" w:hAnsi="Times New Roman" w:cs="Times New Roman"/>
                <w:sz w:val="26"/>
                <w:szCs w:val="26"/>
              </w:rPr>
            </w:pPr>
            <w:r w:rsidRPr="007D27AA">
              <w:rPr>
                <w:rFonts w:ascii="Times New Roman" w:hAnsi="Times New Roman" w:cs="Times New Roman"/>
                <w:sz w:val="26"/>
                <w:szCs w:val="26"/>
              </w:rPr>
              <w:t xml:space="preserve">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 </w:t>
            </w:r>
          </w:p>
          <w:p w:rsidR="00792FCB" w:rsidRPr="007D27AA" w:rsidRDefault="00792FCB" w:rsidP="00B87BEA">
            <w:pPr>
              <w:pStyle w:val="a3"/>
              <w:numPr>
                <w:ilvl w:val="0"/>
                <w:numId w:val="30"/>
              </w:numPr>
              <w:jc w:val="both"/>
              <w:rPr>
                <w:rFonts w:ascii="Times New Roman" w:hAnsi="Times New Roman" w:cs="Times New Roman"/>
                <w:sz w:val="26"/>
                <w:szCs w:val="26"/>
              </w:rPr>
            </w:pPr>
            <w:r w:rsidRPr="007D27AA">
              <w:rPr>
                <w:rFonts w:ascii="Times New Roman" w:hAnsi="Times New Roman" w:cs="Times New Roman"/>
                <w:sz w:val="26"/>
                <w:szCs w:val="26"/>
              </w:rPr>
              <w:t xml:space="preserve">Осуществление индивидуально ориентированной психолого - медико - педагогической помощи детям с умственной отсталостью (интеллектуальными нарушениями) с учетом особенностей </w:t>
            </w:r>
            <w:proofErr w:type="spellStart"/>
            <w:r w:rsidRPr="007D27AA">
              <w:rPr>
                <w:rFonts w:ascii="Times New Roman" w:hAnsi="Times New Roman" w:cs="Times New Roman"/>
                <w:sz w:val="26"/>
                <w:szCs w:val="26"/>
              </w:rPr>
              <w:t>психо</w:t>
            </w:r>
            <w:proofErr w:type="spellEnd"/>
            <w:r w:rsidRPr="007D27AA">
              <w:rPr>
                <w:rFonts w:ascii="Times New Roman" w:hAnsi="Times New Roman" w:cs="Times New Roman"/>
                <w:sz w:val="26"/>
                <w:szCs w:val="26"/>
              </w:rPr>
              <w:t xml:space="preserve"> – </w:t>
            </w:r>
            <w:proofErr w:type="gramStart"/>
            <w:r w:rsidRPr="007D27AA">
              <w:rPr>
                <w:rFonts w:ascii="Times New Roman" w:hAnsi="Times New Roman" w:cs="Times New Roman"/>
                <w:sz w:val="26"/>
                <w:szCs w:val="26"/>
              </w:rPr>
              <w:t>физического  развития</w:t>
            </w:r>
            <w:proofErr w:type="gramEnd"/>
            <w:r w:rsidRPr="007D27AA">
              <w:rPr>
                <w:rFonts w:ascii="Times New Roman" w:hAnsi="Times New Roman" w:cs="Times New Roman"/>
                <w:sz w:val="26"/>
                <w:szCs w:val="26"/>
              </w:rPr>
              <w:t xml:space="preserve"> и индивидуальных возможностей обучающихся (в соответствии с рекомендациями психолого-медико-педагогической </w:t>
            </w:r>
            <w:r w:rsidRPr="007D27AA">
              <w:rPr>
                <w:rFonts w:ascii="Times New Roman" w:hAnsi="Times New Roman" w:cs="Times New Roman"/>
                <w:sz w:val="26"/>
                <w:szCs w:val="26"/>
              </w:rPr>
              <w:lastRenderedPageBreak/>
              <w:t xml:space="preserve">комиссии). </w:t>
            </w:r>
          </w:p>
          <w:p w:rsidR="00792FCB" w:rsidRPr="007D27AA" w:rsidRDefault="00792FCB" w:rsidP="00B87BEA">
            <w:pPr>
              <w:pStyle w:val="a3"/>
              <w:numPr>
                <w:ilvl w:val="0"/>
                <w:numId w:val="30"/>
              </w:numPr>
              <w:jc w:val="both"/>
              <w:rPr>
                <w:rFonts w:ascii="Times New Roman" w:hAnsi="Times New Roman" w:cs="Times New Roman"/>
                <w:sz w:val="26"/>
                <w:szCs w:val="26"/>
              </w:rPr>
            </w:pPr>
            <w:r w:rsidRPr="007D27AA">
              <w:rPr>
                <w:rFonts w:ascii="Times New Roman" w:hAnsi="Times New Roman" w:cs="Times New Roman"/>
                <w:sz w:val="26"/>
                <w:szCs w:val="26"/>
              </w:rPr>
              <w:t xml:space="preserve">Разработка и реализация индивидуальных учебных планов,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 </w:t>
            </w:r>
          </w:p>
          <w:p w:rsidR="00792FCB" w:rsidRPr="007D27AA" w:rsidRDefault="00792FCB" w:rsidP="00B87BEA">
            <w:pPr>
              <w:pStyle w:val="a3"/>
              <w:numPr>
                <w:ilvl w:val="0"/>
                <w:numId w:val="30"/>
              </w:numPr>
              <w:jc w:val="both"/>
              <w:rPr>
                <w:rFonts w:ascii="Times New Roman" w:hAnsi="Times New Roman" w:cs="Times New Roman"/>
                <w:sz w:val="26"/>
                <w:szCs w:val="26"/>
              </w:rPr>
            </w:pPr>
            <w:r w:rsidRPr="007D27AA">
              <w:rPr>
                <w:rFonts w:ascii="Times New Roman" w:hAnsi="Times New Roman" w:cs="Times New Roman"/>
                <w:sz w:val="26"/>
                <w:szCs w:val="26"/>
              </w:rPr>
              <w:t xml:space="preserve">Реализация системы мероприятий по социальной адаптации обучающихся с умственной отсталостью (интеллектуальными нарушениями). </w:t>
            </w:r>
          </w:p>
          <w:p w:rsidR="00792FCB" w:rsidRDefault="00792FCB" w:rsidP="00B87BEA">
            <w:pPr>
              <w:pStyle w:val="a3"/>
              <w:numPr>
                <w:ilvl w:val="0"/>
                <w:numId w:val="30"/>
              </w:numPr>
              <w:jc w:val="both"/>
              <w:rPr>
                <w:rFonts w:ascii="Times New Roman" w:hAnsi="Times New Roman" w:cs="Times New Roman"/>
                <w:sz w:val="26"/>
                <w:szCs w:val="26"/>
              </w:rPr>
            </w:pPr>
            <w:r w:rsidRPr="007D27AA">
              <w:rPr>
                <w:rFonts w:ascii="Times New Roman" w:hAnsi="Times New Roman" w:cs="Times New Roman"/>
                <w:sz w:val="26"/>
                <w:szCs w:val="26"/>
              </w:rPr>
              <w:t>Оказание родителям (законным представителям) обучающихся с умственной отсталостью (интеллектуальными нарушениями) консультативной и методической помощи по медицинским, социальным, правовым и другим вопросам, связанным с их воспитанием и обучением.</w:t>
            </w:r>
          </w:p>
          <w:p w:rsidR="0084121C" w:rsidRPr="0084121C" w:rsidRDefault="0084121C" w:rsidP="0084121C">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4"/>
                <w:szCs w:val="24"/>
              </w:rPr>
              <w:t xml:space="preserve">   </w:t>
            </w:r>
            <w:r w:rsidRPr="0084121C">
              <w:rPr>
                <w:rFonts w:ascii="Times New Roman" w:hAnsi="Times New Roman" w:cs="Times New Roman"/>
                <w:sz w:val="26"/>
                <w:szCs w:val="26"/>
              </w:rPr>
              <w:t>В ГКОУ СО «Красноуфимская школа»  соблюдается режим оптимальных учебных нагрузок. Образовательный процесс строится с учётом индивидуальных особенностей обучающихся, соблюдением комфортного психоэмоционального режима. Кроме того, для оптимизации образовательного процесса и повышения его доступности и эффективности в образовательном учреждении внедряется использование современных педагогических технологий, в том числе информационно-коммуникационных.</w:t>
            </w:r>
          </w:p>
          <w:p w:rsidR="0084121C" w:rsidRPr="0084121C" w:rsidRDefault="0084121C" w:rsidP="0084121C">
            <w:pPr>
              <w:ind w:firstLine="567"/>
              <w:jc w:val="both"/>
              <w:rPr>
                <w:rFonts w:ascii="Times New Roman" w:hAnsi="Times New Roman" w:cs="Times New Roman"/>
                <w:sz w:val="26"/>
                <w:szCs w:val="26"/>
              </w:rPr>
            </w:pPr>
            <w:r w:rsidRPr="0084121C">
              <w:rPr>
                <w:rFonts w:ascii="Times New Roman" w:hAnsi="Times New Roman" w:cs="Times New Roman"/>
                <w:sz w:val="26"/>
                <w:szCs w:val="26"/>
              </w:rPr>
              <w:t>В ГКОУ СО «</w:t>
            </w:r>
            <w:proofErr w:type="spellStart"/>
            <w:r w:rsidRPr="0084121C">
              <w:rPr>
                <w:rFonts w:ascii="Times New Roman" w:hAnsi="Times New Roman" w:cs="Times New Roman"/>
                <w:sz w:val="26"/>
                <w:szCs w:val="26"/>
              </w:rPr>
              <w:t>Красноуфимская</w:t>
            </w:r>
            <w:proofErr w:type="spellEnd"/>
            <w:r w:rsidRPr="0084121C">
              <w:rPr>
                <w:rFonts w:ascii="Times New Roman" w:hAnsi="Times New Roman" w:cs="Times New Roman"/>
                <w:sz w:val="26"/>
                <w:szCs w:val="26"/>
              </w:rPr>
              <w:t xml:space="preserve"> школа» обеспечены </w:t>
            </w:r>
            <w:proofErr w:type="spellStart"/>
            <w:r w:rsidRPr="0084121C">
              <w:rPr>
                <w:rFonts w:ascii="Times New Roman" w:hAnsi="Times New Roman" w:cs="Times New Roman"/>
                <w:sz w:val="26"/>
                <w:szCs w:val="26"/>
              </w:rPr>
              <w:t>здоровьесберегающие</w:t>
            </w:r>
            <w:proofErr w:type="spellEnd"/>
            <w:r w:rsidRPr="0084121C">
              <w:rPr>
                <w:rFonts w:ascii="Times New Roman" w:hAnsi="Times New Roman" w:cs="Times New Roman"/>
                <w:sz w:val="26"/>
                <w:szCs w:val="26"/>
              </w:rPr>
              <w:t xml:space="preserve">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84121C" w:rsidRPr="0084121C" w:rsidRDefault="0084121C" w:rsidP="0084121C">
            <w:pPr>
              <w:ind w:firstLine="567"/>
              <w:jc w:val="both"/>
              <w:rPr>
                <w:rFonts w:ascii="Times New Roman" w:hAnsi="Times New Roman" w:cs="Times New Roman"/>
                <w:sz w:val="26"/>
                <w:szCs w:val="26"/>
              </w:rPr>
            </w:pPr>
            <w:r w:rsidRPr="0084121C">
              <w:rPr>
                <w:rFonts w:ascii="Times New Roman" w:hAnsi="Times New Roman" w:cs="Times New Roman"/>
                <w:sz w:val="26"/>
                <w:szCs w:val="26"/>
              </w:rPr>
              <w:t>С целью соблюдения единого охранительного режима администрация и педагогические работники образовательного учреждения:</w:t>
            </w:r>
          </w:p>
          <w:p w:rsidR="0084121C" w:rsidRPr="0084121C" w:rsidRDefault="0084121C" w:rsidP="00B87BEA">
            <w:pPr>
              <w:pStyle w:val="a3"/>
              <w:numPr>
                <w:ilvl w:val="0"/>
                <w:numId w:val="41"/>
              </w:numPr>
              <w:ind w:left="0" w:firstLine="567"/>
              <w:jc w:val="both"/>
              <w:rPr>
                <w:rFonts w:ascii="Times New Roman" w:hAnsi="Times New Roman" w:cs="Times New Roman"/>
                <w:sz w:val="26"/>
                <w:szCs w:val="26"/>
              </w:rPr>
            </w:pPr>
            <w:r w:rsidRPr="0084121C">
              <w:rPr>
                <w:rFonts w:ascii="Times New Roman" w:hAnsi="Times New Roman" w:cs="Times New Roman"/>
                <w:sz w:val="26"/>
                <w:szCs w:val="26"/>
              </w:rPr>
              <w:t>составляют школьное расписание с учетом дневной и недельной умственной работоспособности обучающихся, воспитанников;</w:t>
            </w:r>
          </w:p>
          <w:p w:rsidR="0084121C" w:rsidRPr="0084121C" w:rsidRDefault="0084121C" w:rsidP="00B87BEA">
            <w:pPr>
              <w:pStyle w:val="a3"/>
              <w:numPr>
                <w:ilvl w:val="0"/>
                <w:numId w:val="41"/>
              </w:numPr>
              <w:ind w:left="0" w:firstLine="567"/>
              <w:jc w:val="both"/>
              <w:rPr>
                <w:rFonts w:ascii="Times New Roman" w:hAnsi="Times New Roman" w:cs="Times New Roman"/>
                <w:sz w:val="26"/>
                <w:szCs w:val="26"/>
              </w:rPr>
            </w:pPr>
            <w:r w:rsidRPr="0084121C">
              <w:rPr>
                <w:rFonts w:ascii="Times New Roman" w:hAnsi="Times New Roman" w:cs="Times New Roman"/>
                <w:sz w:val="26"/>
                <w:szCs w:val="26"/>
              </w:rPr>
              <w:t>определяют продолжительность выполнения домашних заданий следующими пределами: 1 классы – (со второго полугодия) – до 1 часа; 2-4 классы – до 1,5 часа; 5 – 9классы – до 2 часов;</w:t>
            </w:r>
          </w:p>
          <w:p w:rsidR="0084121C" w:rsidRPr="0084121C" w:rsidRDefault="0084121C" w:rsidP="00B87BEA">
            <w:pPr>
              <w:pStyle w:val="a3"/>
              <w:numPr>
                <w:ilvl w:val="0"/>
                <w:numId w:val="41"/>
              </w:numPr>
              <w:ind w:left="0" w:firstLine="567"/>
              <w:jc w:val="both"/>
              <w:rPr>
                <w:rFonts w:ascii="Times New Roman" w:hAnsi="Times New Roman" w:cs="Times New Roman"/>
                <w:sz w:val="26"/>
                <w:szCs w:val="26"/>
              </w:rPr>
            </w:pPr>
            <w:r w:rsidRPr="0084121C">
              <w:rPr>
                <w:rFonts w:ascii="Times New Roman" w:hAnsi="Times New Roman" w:cs="Times New Roman"/>
                <w:sz w:val="26"/>
                <w:szCs w:val="26"/>
              </w:rPr>
              <w:t>проводят на каждом уроке, внеклассном коррекционном занятии, переменах, на самоподготовке динамические паузы при максимальном использовании подвижных игр и свежего воздуха.</w:t>
            </w:r>
          </w:p>
          <w:p w:rsidR="0084121C" w:rsidRPr="0084121C" w:rsidRDefault="0084121C" w:rsidP="0084121C">
            <w:pPr>
              <w:ind w:firstLine="567"/>
              <w:jc w:val="both"/>
              <w:rPr>
                <w:rFonts w:ascii="Times New Roman" w:hAnsi="Times New Roman" w:cs="Times New Roman"/>
                <w:sz w:val="26"/>
                <w:szCs w:val="26"/>
              </w:rPr>
            </w:pPr>
            <w:r w:rsidRPr="0084121C">
              <w:rPr>
                <w:rFonts w:ascii="Times New Roman" w:hAnsi="Times New Roman" w:cs="Times New Roman"/>
                <w:sz w:val="26"/>
                <w:szCs w:val="26"/>
              </w:rPr>
              <w:t xml:space="preserve">Количество классов и групп комплектуется в соответствии с санитарными нормами и </w:t>
            </w:r>
            <w:r w:rsidRPr="0084121C">
              <w:rPr>
                <w:rFonts w:ascii="Times New Roman" w:hAnsi="Times New Roman" w:cs="Times New Roman"/>
                <w:sz w:val="26"/>
                <w:szCs w:val="26"/>
              </w:rPr>
              <w:lastRenderedPageBreak/>
              <w:t>существующими условиями для осуществления образовательного процесса. Наполняемость классов и групп – 12 обучающихся (в классах для детей с умственной отсталостью), 5 человек – в классах для обучающихся с умеренной и тяжёлой умственной отсталостью</w:t>
            </w:r>
            <w:r w:rsidR="00933CB3" w:rsidRPr="0084121C">
              <w:rPr>
                <w:rFonts w:ascii="Times New Roman" w:hAnsi="Times New Roman" w:cs="Times New Roman"/>
                <w:sz w:val="26"/>
                <w:szCs w:val="26"/>
              </w:rPr>
              <w:t>,</w:t>
            </w:r>
            <w:r w:rsidRPr="0084121C">
              <w:rPr>
                <w:rFonts w:ascii="Times New Roman" w:hAnsi="Times New Roman" w:cs="Times New Roman"/>
                <w:sz w:val="26"/>
                <w:szCs w:val="26"/>
              </w:rPr>
              <w:t xml:space="preserve"> со сложным дефектом.</w:t>
            </w:r>
          </w:p>
          <w:p w:rsidR="004B39F5" w:rsidRPr="007D27AA" w:rsidRDefault="0084121C" w:rsidP="007D27AA">
            <w:pPr>
              <w:pStyle w:val="aa"/>
              <w:shd w:val="clear" w:color="auto" w:fill="FFFFFF"/>
              <w:spacing w:before="0" w:beforeAutospacing="0" w:after="0" w:afterAutospacing="0" w:line="294" w:lineRule="atLeast"/>
              <w:jc w:val="both"/>
              <w:rPr>
                <w:sz w:val="26"/>
                <w:szCs w:val="26"/>
              </w:rPr>
            </w:pPr>
            <w:r>
              <w:rPr>
                <w:sz w:val="26"/>
                <w:szCs w:val="26"/>
              </w:rPr>
              <w:t xml:space="preserve">     </w:t>
            </w:r>
            <w:r w:rsidR="004B39F5" w:rsidRPr="007D27AA">
              <w:rPr>
                <w:sz w:val="26"/>
                <w:szCs w:val="26"/>
              </w:rPr>
              <w:t xml:space="preserve">Функцию углубленного всестороннего изучения каждого ребенка выполняет </w:t>
            </w:r>
            <w:r w:rsidR="004B39F5" w:rsidRPr="007D27AA">
              <w:rPr>
                <w:b/>
                <w:sz w:val="26"/>
                <w:szCs w:val="26"/>
              </w:rPr>
              <w:t>школьный консилиум.</w:t>
            </w:r>
            <w:r w:rsidR="005116AC" w:rsidRPr="007D27AA">
              <w:rPr>
                <w:sz w:val="26"/>
                <w:szCs w:val="26"/>
              </w:rPr>
              <w:t xml:space="preserve"> Это команда специалистов: педагог - психолог, учитель</w:t>
            </w:r>
            <w:r w:rsidR="00933CB3">
              <w:rPr>
                <w:sz w:val="26"/>
                <w:szCs w:val="26"/>
              </w:rPr>
              <w:t xml:space="preserve"> </w:t>
            </w:r>
            <w:r w:rsidR="005116AC" w:rsidRPr="007D27AA">
              <w:rPr>
                <w:sz w:val="26"/>
                <w:szCs w:val="26"/>
              </w:rPr>
              <w:t>- логопед, социальный педагог, медицинские работники и учитель- дефектолог, которые не только помогают в решении проблем, но и занимаются их профилактикой.</w:t>
            </w:r>
          </w:p>
          <w:p w:rsidR="004B39F5" w:rsidRPr="007D27AA" w:rsidRDefault="004B39F5" w:rsidP="007D27AA">
            <w:pPr>
              <w:pStyle w:val="aa"/>
              <w:shd w:val="clear" w:color="auto" w:fill="FFFFFF"/>
              <w:spacing w:before="0" w:beforeAutospacing="0" w:after="0" w:afterAutospacing="0" w:line="294" w:lineRule="atLeast"/>
              <w:jc w:val="both"/>
              <w:rPr>
                <w:b/>
                <w:sz w:val="26"/>
                <w:szCs w:val="26"/>
              </w:rPr>
            </w:pPr>
            <w:r w:rsidRPr="007D27AA">
              <w:rPr>
                <w:b/>
                <w:sz w:val="26"/>
                <w:szCs w:val="26"/>
              </w:rPr>
              <w:t>Процесс сопровождения включает в себя:</w:t>
            </w:r>
          </w:p>
          <w:p w:rsidR="004B39F5" w:rsidRPr="007D27AA" w:rsidRDefault="004B39F5" w:rsidP="00B87BEA">
            <w:pPr>
              <w:pStyle w:val="aa"/>
              <w:numPr>
                <w:ilvl w:val="0"/>
                <w:numId w:val="35"/>
              </w:numPr>
              <w:shd w:val="clear" w:color="auto" w:fill="FFFFFF"/>
              <w:spacing w:before="0" w:beforeAutospacing="0" w:after="0" w:afterAutospacing="0" w:line="294" w:lineRule="atLeast"/>
              <w:ind w:left="0"/>
              <w:jc w:val="both"/>
              <w:rPr>
                <w:sz w:val="26"/>
                <w:szCs w:val="26"/>
              </w:rPr>
            </w:pPr>
            <w:r w:rsidRPr="007D27AA">
              <w:rPr>
                <w:sz w:val="26"/>
                <w:szCs w:val="26"/>
              </w:rPr>
              <w:t xml:space="preserve">-разработку нормативных документов, регламентирующих деятельность службы сопровождения </w:t>
            </w:r>
            <w:r w:rsidR="00933CB3" w:rsidRPr="007D27AA">
              <w:rPr>
                <w:sz w:val="26"/>
                <w:szCs w:val="26"/>
              </w:rPr>
              <w:t>(</w:t>
            </w:r>
            <w:r w:rsidRPr="007D27AA">
              <w:rPr>
                <w:sz w:val="26"/>
                <w:szCs w:val="26"/>
              </w:rPr>
              <w:t>приказ руководителя ОУ о создании службы сопровождения, о создании школьного ПМПк, положение о ПМПк, должностные инструкции специалистов, включенных в его деятельность и др.);</w:t>
            </w:r>
          </w:p>
          <w:p w:rsidR="004B39F5" w:rsidRPr="007D27AA" w:rsidRDefault="004B39F5" w:rsidP="00B87BEA">
            <w:pPr>
              <w:pStyle w:val="aa"/>
              <w:numPr>
                <w:ilvl w:val="0"/>
                <w:numId w:val="35"/>
              </w:numPr>
              <w:shd w:val="clear" w:color="auto" w:fill="FFFFFF"/>
              <w:spacing w:before="0" w:beforeAutospacing="0" w:after="0" w:afterAutospacing="0" w:line="294" w:lineRule="atLeast"/>
              <w:ind w:left="0"/>
              <w:jc w:val="both"/>
              <w:rPr>
                <w:sz w:val="26"/>
                <w:szCs w:val="26"/>
              </w:rPr>
            </w:pPr>
            <w:r w:rsidRPr="007D27AA">
              <w:rPr>
                <w:sz w:val="26"/>
                <w:szCs w:val="26"/>
              </w:rPr>
              <w:t>-разработку «Программы коррекционной работы» и «Программы комплексного сопровождения детей с ОВЗ»;</w:t>
            </w:r>
          </w:p>
          <w:p w:rsidR="004B39F5" w:rsidRPr="007D27AA" w:rsidRDefault="004B39F5" w:rsidP="00B87BEA">
            <w:pPr>
              <w:pStyle w:val="aa"/>
              <w:numPr>
                <w:ilvl w:val="0"/>
                <w:numId w:val="35"/>
              </w:numPr>
              <w:shd w:val="clear" w:color="auto" w:fill="FFFFFF"/>
              <w:spacing w:before="0" w:beforeAutospacing="0" w:after="0" w:afterAutospacing="0" w:line="294" w:lineRule="atLeast"/>
              <w:ind w:left="0"/>
              <w:jc w:val="both"/>
              <w:rPr>
                <w:sz w:val="26"/>
                <w:szCs w:val="26"/>
              </w:rPr>
            </w:pPr>
            <w:r w:rsidRPr="007D27AA">
              <w:rPr>
                <w:sz w:val="26"/>
                <w:szCs w:val="26"/>
              </w:rPr>
              <w:t>-разработку индивидуальных программ воспитания, обучения и развития и т.д.</w:t>
            </w:r>
          </w:p>
          <w:p w:rsidR="004B39F5" w:rsidRPr="007D27AA" w:rsidRDefault="004B39F5" w:rsidP="007D27AA">
            <w:pPr>
              <w:pStyle w:val="aa"/>
              <w:shd w:val="clear" w:color="auto" w:fill="FFFFFF"/>
              <w:spacing w:before="0" w:beforeAutospacing="0" w:after="0" w:afterAutospacing="0" w:line="294" w:lineRule="atLeast"/>
              <w:jc w:val="both"/>
              <w:rPr>
                <w:sz w:val="26"/>
                <w:szCs w:val="26"/>
              </w:rPr>
            </w:pPr>
            <w:r w:rsidRPr="007D27AA">
              <w:rPr>
                <w:sz w:val="26"/>
                <w:szCs w:val="26"/>
              </w:rPr>
              <w:t xml:space="preserve">Развитие ребенка невозможно без его изучения. </w:t>
            </w:r>
          </w:p>
          <w:p w:rsidR="004B39F5" w:rsidRPr="007D27AA" w:rsidRDefault="004B39F5" w:rsidP="007D27AA">
            <w:pPr>
              <w:pStyle w:val="aa"/>
              <w:shd w:val="clear" w:color="auto" w:fill="FFFFFF"/>
              <w:spacing w:before="0" w:beforeAutospacing="0" w:after="0" w:afterAutospacing="0" w:line="294" w:lineRule="atLeast"/>
              <w:jc w:val="both"/>
              <w:rPr>
                <w:sz w:val="26"/>
                <w:szCs w:val="26"/>
              </w:rPr>
            </w:pPr>
            <w:r w:rsidRPr="007D27AA">
              <w:rPr>
                <w:b/>
                <w:sz w:val="26"/>
                <w:szCs w:val="26"/>
              </w:rPr>
              <w:t>Задачей</w:t>
            </w:r>
            <w:r w:rsidRPr="007D27AA">
              <w:rPr>
                <w:sz w:val="26"/>
                <w:szCs w:val="26"/>
              </w:rPr>
              <w:t xml:space="preserve"> школьного консилиума является диагностика состояния здоровья, учебных возможностей, развития когнитивных функций, адаптации в социуме, уровня воспитанности и пр. Учителя, работающие с детьми с особыми образовательными потребностями, проводят систематическое углубленное изучение обучающихся с целью выявления их индивидуальных особенностей и определения направлений развивающей работы, фиксируют динамику развития обучающихся в «Картах развития». Совместно с социальным –</w:t>
            </w:r>
            <w:r w:rsidR="005116AC" w:rsidRPr="007D27AA">
              <w:rPr>
                <w:sz w:val="26"/>
                <w:szCs w:val="26"/>
              </w:rPr>
              <w:t xml:space="preserve"> </w:t>
            </w:r>
            <w:r w:rsidRPr="007D27AA">
              <w:rPr>
                <w:sz w:val="26"/>
                <w:szCs w:val="26"/>
              </w:rPr>
              <w:t>педагогом и педагог</w:t>
            </w:r>
            <w:r w:rsidR="005116AC" w:rsidRPr="007D27AA">
              <w:rPr>
                <w:sz w:val="26"/>
                <w:szCs w:val="26"/>
              </w:rPr>
              <w:t>о</w:t>
            </w:r>
            <w:r w:rsidRPr="007D27AA">
              <w:rPr>
                <w:sz w:val="26"/>
                <w:szCs w:val="26"/>
              </w:rPr>
              <w:t>м--психологом заполняют карты сопровождения. На основе полученных диагностических данных вырабатывается комплекс мер взаимодействия на развитие обучающегося в условиях образовательного учреждения.</w:t>
            </w:r>
          </w:p>
          <w:p w:rsidR="004B39F5" w:rsidRPr="007D27AA" w:rsidRDefault="005116AC" w:rsidP="007D27AA">
            <w:pPr>
              <w:pStyle w:val="aa"/>
              <w:shd w:val="clear" w:color="auto" w:fill="FFFFFF"/>
              <w:spacing w:before="0" w:beforeAutospacing="0" w:after="0" w:afterAutospacing="0" w:line="294" w:lineRule="atLeast"/>
              <w:jc w:val="both"/>
              <w:rPr>
                <w:sz w:val="26"/>
                <w:szCs w:val="26"/>
              </w:rPr>
            </w:pPr>
            <w:r w:rsidRPr="007D27AA">
              <w:rPr>
                <w:sz w:val="26"/>
                <w:szCs w:val="26"/>
              </w:rPr>
              <w:t xml:space="preserve">Диагностика ставится </w:t>
            </w:r>
            <w:r w:rsidR="004B39F5" w:rsidRPr="007D27AA">
              <w:rPr>
                <w:sz w:val="26"/>
                <w:szCs w:val="26"/>
              </w:rPr>
              <w:t xml:space="preserve"> во главу организации комплексного сопровождения </w:t>
            </w:r>
            <w:r w:rsidRPr="007D27AA">
              <w:rPr>
                <w:sz w:val="26"/>
                <w:szCs w:val="26"/>
              </w:rPr>
              <w:t>и</w:t>
            </w:r>
            <w:r w:rsidR="004B39F5" w:rsidRPr="007D27AA">
              <w:rPr>
                <w:sz w:val="26"/>
                <w:szCs w:val="26"/>
              </w:rPr>
              <w:t xml:space="preserve"> включает в себя:</w:t>
            </w:r>
          </w:p>
          <w:p w:rsidR="004B39F5" w:rsidRPr="007D27AA" w:rsidRDefault="005116AC" w:rsidP="00B87BEA">
            <w:pPr>
              <w:pStyle w:val="aa"/>
              <w:numPr>
                <w:ilvl w:val="0"/>
                <w:numId w:val="36"/>
              </w:numPr>
              <w:shd w:val="clear" w:color="auto" w:fill="FFFFFF"/>
              <w:spacing w:before="0" w:beforeAutospacing="0" w:after="0" w:afterAutospacing="0" w:line="294" w:lineRule="atLeast"/>
              <w:ind w:left="0"/>
              <w:jc w:val="both"/>
              <w:rPr>
                <w:sz w:val="26"/>
                <w:szCs w:val="26"/>
              </w:rPr>
            </w:pPr>
            <w:r w:rsidRPr="007D27AA">
              <w:rPr>
                <w:sz w:val="26"/>
                <w:szCs w:val="26"/>
              </w:rPr>
              <w:t>-</w:t>
            </w:r>
            <w:r w:rsidR="004B39F5" w:rsidRPr="007D27AA">
              <w:rPr>
                <w:sz w:val="26"/>
                <w:szCs w:val="26"/>
              </w:rPr>
              <w:t>сбор данных о соматическом состоянии ученика (медработник);</w:t>
            </w:r>
          </w:p>
          <w:p w:rsidR="004B39F5" w:rsidRPr="007D27AA" w:rsidRDefault="005116AC" w:rsidP="00B87BEA">
            <w:pPr>
              <w:pStyle w:val="aa"/>
              <w:numPr>
                <w:ilvl w:val="0"/>
                <w:numId w:val="36"/>
              </w:numPr>
              <w:shd w:val="clear" w:color="auto" w:fill="FFFFFF"/>
              <w:spacing w:before="0" w:beforeAutospacing="0" w:after="0" w:afterAutospacing="0" w:line="294" w:lineRule="atLeast"/>
              <w:ind w:left="0"/>
              <w:jc w:val="both"/>
              <w:rPr>
                <w:sz w:val="26"/>
                <w:szCs w:val="26"/>
              </w:rPr>
            </w:pPr>
            <w:r w:rsidRPr="007D27AA">
              <w:rPr>
                <w:sz w:val="26"/>
                <w:szCs w:val="26"/>
              </w:rPr>
              <w:t>-</w:t>
            </w:r>
            <w:r w:rsidR="004B39F5" w:rsidRPr="007D27AA">
              <w:rPr>
                <w:sz w:val="26"/>
                <w:szCs w:val="26"/>
              </w:rPr>
              <w:t>психологическое обследование (педагог-психолог);</w:t>
            </w:r>
          </w:p>
          <w:p w:rsidR="004B39F5" w:rsidRPr="007D27AA" w:rsidRDefault="005116AC" w:rsidP="00B87BEA">
            <w:pPr>
              <w:pStyle w:val="aa"/>
              <w:numPr>
                <w:ilvl w:val="0"/>
                <w:numId w:val="36"/>
              </w:numPr>
              <w:shd w:val="clear" w:color="auto" w:fill="FFFFFF"/>
              <w:spacing w:before="0" w:beforeAutospacing="0" w:after="0" w:afterAutospacing="0" w:line="294" w:lineRule="atLeast"/>
              <w:ind w:left="0"/>
              <w:jc w:val="both"/>
              <w:rPr>
                <w:sz w:val="26"/>
                <w:szCs w:val="26"/>
              </w:rPr>
            </w:pPr>
            <w:r w:rsidRPr="007D27AA">
              <w:rPr>
                <w:sz w:val="26"/>
                <w:szCs w:val="26"/>
              </w:rPr>
              <w:t>-</w:t>
            </w:r>
            <w:r w:rsidR="004B39F5" w:rsidRPr="007D27AA">
              <w:rPr>
                <w:sz w:val="26"/>
                <w:szCs w:val="26"/>
              </w:rPr>
              <w:t>педагогическое обследование (учителя, воспитатели);</w:t>
            </w:r>
          </w:p>
          <w:p w:rsidR="004B39F5" w:rsidRPr="007D27AA" w:rsidRDefault="005116AC" w:rsidP="00B87BEA">
            <w:pPr>
              <w:pStyle w:val="aa"/>
              <w:numPr>
                <w:ilvl w:val="0"/>
                <w:numId w:val="36"/>
              </w:numPr>
              <w:shd w:val="clear" w:color="auto" w:fill="FFFFFF"/>
              <w:spacing w:before="0" w:beforeAutospacing="0" w:after="0" w:afterAutospacing="0" w:line="294" w:lineRule="atLeast"/>
              <w:ind w:left="0"/>
              <w:jc w:val="both"/>
              <w:rPr>
                <w:sz w:val="26"/>
                <w:szCs w:val="26"/>
              </w:rPr>
            </w:pPr>
            <w:r w:rsidRPr="007D27AA">
              <w:rPr>
                <w:sz w:val="26"/>
                <w:szCs w:val="26"/>
              </w:rPr>
              <w:t>-</w:t>
            </w:r>
            <w:r w:rsidR="004B39F5" w:rsidRPr="007D27AA">
              <w:rPr>
                <w:sz w:val="26"/>
                <w:szCs w:val="26"/>
              </w:rPr>
              <w:t>социальное обследование (социальный педагог).</w:t>
            </w:r>
          </w:p>
          <w:p w:rsidR="004B39F5" w:rsidRPr="007D27AA" w:rsidRDefault="004B39F5" w:rsidP="007D27AA">
            <w:pPr>
              <w:pStyle w:val="aa"/>
              <w:shd w:val="clear" w:color="auto" w:fill="FFFFFF"/>
              <w:spacing w:before="0" w:beforeAutospacing="0" w:after="0" w:afterAutospacing="0" w:line="294" w:lineRule="atLeast"/>
              <w:jc w:val="both"/>
              <w:rPr>
                <w:sz w:val="26"/>
                <w:szCs w:val="26"/>
              </w:rPr>
            </w:pPr>
            <w:r w:rsidRPr="007D27AA">
              <w:rPr>
                <w:sz w:val="26"/>
                <w:szCs w:val="26"/>
              </w:rPr>
              <w:lastRenderedPageBreak/>
              <w:t>Целью педагогического обследования являются:</w:t>
            </w:r>
          </w:p>
          <w:p w:rsidR="004B39F5" w:rsidRPr="007D27AA" w:rsidRDefault="004B39F5" w:rsidP="007D27AA">
            <w:pPr>
              <w:pStyle w:val="aa"/>
              <w:shd w:val="clear" w:color="auto" w:fill="FFFFFF"/>
              <w:spacing w:before="0" w:beforeAutospacing="0" w:after="0" w:afterAutospacing="0" w:line="294" w:lineRule="atLeast"/>
              <w:jc w:val="both"/>
              <w:rPr>
                <w:sz w:val="26"/>
                <w:szCs w:val="26"/>
              </w:rPr>
            </w:pPr>
            <w:r w:rsidRPr="007D27AA">
              <w:rPr>
                <w:sz w:val="26"/>
                <w:szCs w:val="26"/>
              </w:rPr>
              <w:t>1. Отслеживание учебных способностей и возможностей; базового уровня знаний на момент поступления в школу; степени обучаемости (способности к учению); уровня развития познавательных интересов и пр.</w:t>
            </w:r>
          </w:p>
          <w:p w:rsidR="004B39F5" w:rsidRPr="007D27AA" w:rsidRDefault="004B39F5" w:rsidP="007D27AA">
            <w:pPr>
              <w:pStyle w:val="aa"/>
              <w:shd w:val="clear" w:color="auto" w:fill="FFFFFF"/>
              <w:spacing w:before="0" w:beforeAutospacing="0" w:after="0" w:afterAutospacing="0" w:line="294" w:lineRule="atLeast"/>
              <w:jc w:val="both"/>
              <w:rPr>
                <w:sz w:val="26"/>
                <w:szCs w:val="26"/>
              </w:rPr>
            </w:pPr>
            <w:r w:rsidRPr="007D27AA">
              <w:rPr>
                <w:sz w:val="26"/>
                <w:szCs w:val="26"/>
              </w:rPr>
              <w:t>2. Установление причин затруднений, влияния эмоционального состояния на процесс овладения знаниями.</w:t>
            </w:r>
          </w:p>
          <w:p w:rsidR="004B39F5" w:rsidRPr="007D27AA" w:rsidRDefault="004B39F5" w:rsidP="007D27AA">
            <w:pPr>
              <w:pStyle w:val="aa"/>
              <w:shd w:val="clear" w:color="auto" w:fill="FFFFFF"/>
              <w:spacing w:before="0" w:beforeAutospacing="0" w:after="0" w:afterAutospacing="0" w:line="294" w:lineRule="atLeast"/>
              <w:jc w:val="both"/>
              <w:rPr>
                <w:sz w:val="26"/>
                <w:szCs w:val="26"/>
              </w:rPr>
            </w:pPr>
            <w:r w:rsidRPr="007D27AA">
              <w:rPr>
                <w:sz w:val="26"/>
                <w:szCs w:val="26"/>
              </w:rPr>
              <w:t xml:space="preserve">3. Определение характера взаимоотношений на уровне «ученик-ученик», «ученик- учитель»; профилактика межличностной </w:t>
            </w:r>
            <w:proofErr w:type="spellStart"/>
            <w:r w:rsidRPr="007D27AA">
              <w:rPr>
                <w:sz w:val="26"/>
                <w:szCs w:val="26"/>
              </w:rPr>
              <w:t>дезадаптации</w:t>
            </w:r>
            <w:proofErr w:type="spellEnd"/>
            <w:r w:rsidRPr="007D27AA">
              <w:rPr>
                <w:sz w:val="26"/>
                <w:szCs w:val="26"/>
              </w:rPr>
              <w:t>.</w:t>
            </w:r>
          </w:p>
          <w:p w:rsidR="004B39F5" w:rsidRPr="007D27AA" w:rsidRDefault="004B39F5" w:rsidP="007D27AA">
            <w:pPr>
              <w:pStyle w:val="aa"/>
              <w:shd w:val="clear" w:color="auto" w:fill="FFFFFF"/>
              <w:spacing w:before="0" w:beforeAutospacing="0" w:after="0" w:afterAutospacing="0" w:line="294" w:lineRule="atLeast"/>
              <w:jc w:val="both"/>
              <w:rPr>
                <w:sz w:val="26"/>
                <w:szCs w:val="26"/>
              </w:rPr>
            </w:pPr>
            <w:r w:rsidRPr="007D27AA">
              <w:rPr>
                <w:sz w:val="26"/>
                <w:szCs w:val="26"/>
              </w:rPr>
              <w:t>4. Выявление сл</w:t>
            </w:r>
            <w:r w:rsidR="005116AC" w:rsidRPr="007D27AA">
              <w:rPr>
                <w:sz w:val="26"/>
                <w:szCs w:val="26"/>
              </w:rPr>
              <w:t>абых и сильных сторон личности обучающегося.</w:t>
            </w:r>
          </w:p>
          <w:p w:rsidR="007D27AA" w:rsidRPr="007D27AA" w:rsidRDefault="007D27AA" w:rsidP="007D27AA">
            <w:pPr>
              <w:pStyle w:val="aa"/>
              <w:shd w:val="clear" w:color="auto" w:fill="FFFFFF"/>
              <w:spacing w:before="0" w:beforeAutospacing="0" w:after="0" w:afterAutospacing="0" w:line="294" w:lineRule="atLeast"/>
              <w:jc w:val="both"/>
              <w:rPr>
                <w:sz w:val="26"/>
                <w:szCs w:val="26"/>
              </w:rPr>
            </w:pPr>
            <w:r w:rsidRPr="007D27AA">
              <w:rPr>
                <w:sz w:val="26"/>
                <w:szCs w:val="26"/>
              </w:rPr>
              <w:t xml:space="preserve">          </w:t>
            </w:r>
            <w:r w:rsidR="004B39F5" w:rsidRPr="007D27AA">
              <w:rPr>
                <w:sz w:val="26"/>
                <w:szCs w:val="26"/>
              </w:rPr>
              <w:t xml:space="preserve">Именно на основе анализа результатов диагностики планируется работа с обучающимся, определяется его социальный статус, составляется индивидуальная программа сопровождения. </w:t>
            </w:r>
            <w:r w:rsidRPr="007D27AA">
              <w:rPr>
                <w:sz w:val="26"/>
                <w:szCs w:val="26"/>
              </w:rPr>
              <w:t xml:space="preserve">        </w:t>
            </w:r>
          </w:p>
          <w:p w:rsidR="004B39F5" w:rsidRPr="007D27AA" w:rsidRDefault="007D27AA" w:rsidP="007D27AA">
            <w:pPr>
              <w:pStyle w:val="aa"/>
              <w:shd w:val="clear" w:color="auto" w:fill="FFFFFF"/>
              <w:spacing w:before="0" w:beforeAutospacing="0" w:after="0" w:afterAutospacing="0" w:line="294" w:lineRule="atLeast"/>
              <w:jc w:val="both"/>
              <w:rPr>
                <w:sz w:val="26"/>
                <w:szCs w:val="26"/>
              </w:rPr>
            </w:pPr>
            <w:r w:rsidRPr="007D27AA">
              <w:rPr>
                <w:sz w:val="26"/>
                <w:szCs w:val="26"/>
              </w:rPr>
              <w:t xml:space="preserve">         </w:t>
            </w:r>
            <w:r w:rsidR="004B39F5" w:rsidRPr="007D27AA">
              <w:rPr>
                <w:sz w:val="26"/>
                <w:szCs w:val="26"/>
              </w:rPr>
              <w:t xml:space="preserve">Особенно хорошо поставлено в </w:t>
            </w:r>
            <w:r w:rsidR="005116AC" w:rsidRPr="007D27AA">
              <w:rPr>
                <w:sz w:val="26"/>
                <w:szCs w:val="26"/>
              </w:rPr>
              <w:t xml:space="preserve">образовательном учреждении </w:t>
            </w:r>
            <w:r w:rsidR="004B39F5" w:rsidRPr="007D27AA">
              <w:rPr>
                <w:sz w:val="26"/>
                <w:szCs w:val="26"/>
              </w:rPr>
              <w:t xml:space="preserve">социально-педагогическое сопровождение </w:t>
            </w:r>
            <w:r w:rsidR="005116AC" w:rsidRPr="007D27AA">
              <w:rPr>
                <w:sz w:val="26"/>
                <w:szCs w:val="26"/>
              </w:rPr>
              <w:t xml:space="preserve">обучающихся </w:t>
            </w:r>
            <w:r w:rsidR="004B39F5" w:rsidRPr="007D27AA">
              <w:rPr>
                <w:sz w:val="26"/>
                <w:szCs w:val="26"/>
              </w:rPr>
              <w:t xml:space="preserve"> «группы риска», где социальный педагог выполняет диагностическую, прогностическую и профилактическую функции (выявление </w:t>
            </w:r>
            <w:r w:rsidR="005116AC" w:rsidRPr="007D27AA">
              <w:rPr>
                <w:sz w:val="26"/>
                <w:szCs w:val="26"/>
              </w:rPr>
              <w:t>об</w:t>
            </w:r>
            <w:r w:rsidR="004B39F5" w:rsidRPr="007D27AA">
              <w:rPr>
                <w:sz w:val="26"/>
                <w:szCs w:val="26"/>
              </w:rPr>
              <w:t>уча</w:t>
            </w:r>
            <w:r w:rsidR="005116AC" w:rsidRPr="007D27AA">
              <w:rPr>
                <w:sz w:val="26"/>
                <w:szCs w:val="26"/>
              </w:rPr>
              <w:t>ю</w:t>
            </w:r>
            <w:r w:rsidR="004B39F5" w:rsidRPr="007D27AA">
              <w:rPr>
                <w:sz w:val="26"/>
                <w:szCs w:val="26"/>
              </w:rPr>
              <w:t>щихся данной категории и определение факторов риска, прогнозирование опасности возникновения проблем и возможности их преодоления, а также предупреждение возникновения проблем через полное или частичное преодоление факторов риска).</w:t>
            </w:r>
          </w:p>
          <w:p w:rsidR="004B39F5" w:rsidRPr="007D27AA" w:rsidRDefault="007D27AA" w:rsidP="007D27AA">
            <w:pPr>
              <w:pStyle w:val="aa"/>
              <w:shd w:val="clear" w:color="auto" w:fill="FFFFFF"/>
              <w:spacing w:before="0" w:beforeAutospacing="0" w:after="0" w:afterAutospacing="0" w:line="294" w:lineRule="atLeast"/>
              <w:jc w:val="both"/>
              <w:rPr>
                <w:sz w:val="26"/>
                <w:szCs w:val="26"/>
              </w:rPr>
            </w:pPr>
            <w:r w:rsidRPr="007D27AA">
              <w:rPr>
                <w:sz w:val="26"/>
                <w:szCs w:val="26"/>
              </w:rPr>
              <w:t xml:space="preserve">           </w:t>
            </w:r>
            <w:r w:rsidR="004B39F5" w:rsidRPr="007D27AA">
              <w:rPr>
                <w:sz w:val="26"/>
                <w:szCs w:val="26"/>
              </w:rPr>
              <w:t xml:space="preserve">Комплексное сопровождение </w:t>
            </w:r>
            <w:r w:rsidR="005116AC" w:rsidRPr="007D27AA">
              <w:rPr>
                <w:sz w:val="26"/>
                <w:szCs w:val="26"/>
              </w:rPr>
              <w:t>обучающегося</w:t>
            </w:r>
            <w:r w:rsidR="004B39F5" w:rsidRPr="007D27AA">
              <w:rPr>
                <w:sz w:val="26"/>
                <w:szCs w:val="26"/>
              </w:rPr>
              <w:t xml:space="preserve"> в период обучения является необходимым условием эффективного обучения и воспитания. </w:t>
            </w:r>
          </w:p>
          <w:p w:rsidR="004B39F5" w:rsidRPr="007D27AA" w:rsidRDefault="005116AC" w:rsidP="007D27AA">
            <w:pPr>
              <w:pStyle w:val="aa"/>
              <w:shd w:val="clear" w:color="auto" w:fill="FFFFFF"/>
              <w:spacing w:before="0" w:beforeAutospacing="0" w:after="0" w:afterAutospacing="0" w:line="294" w:lineRule="atLeast"/>
              <w:jc w:val="both"/>
              <w:rPr>
                <w:sz w:val="26"/>
                <w:szCs w:val="26"/>
              </w:rPr>
            </w:pPr>
            <w:r w:rsidRPr="007D27AA">
              <w:rPr>
                <w:sz w:val="26"/>
                <w:szCs w:val="26"/>
              </w:rPr>
              <w:t xml:space="preserve">         </w:t>
            </w:r>
            <w:r w:rsidR="004B39F5" w:rsidRPr="007D27AA">
              <w:rPr>
                <w:sz w:val="26"/>
                <w:szCs w:val="26"/>
              </w:rPr>
              <w:t xml:space="preserve">С момента поступления ребенка в школу специалисты </w:t>
            </w:r>
            <w:r w:rsidRPr="007D27AA">
              <w:rPr>
                <w:sz w:val="26"/>
                <w:szCs w:val="26"/>
              </w:rPr>
              <w:t xml:space="preserve">ПМПк </w:t>
            </w:r>
            <w:r w:rsidR="004B39F5" w:rsidRPr="007D27AA">
              <w:rPr>
                <w:sz w:val="26"/>
                <w:szCs w:val="26"/>
              </w:rPr>
              <w:t xml:space="preserve"> непрерывно наблюдают за процессом его развития, выявляя проблемы в ходе диагностики или получая сигналы о наличии трудностей в результате обращения </w:t>
            </w:r>
            <w:r w:rsidRPr="007D27AA">
              <w:rPr>
                <w:sz w:val="26"/>
                <w:szCs w:val="26"/>
              </w:rPr>
              <w:t>обучающихся</w:t>
            </w:r>
            <w:r w:rsidR="004B39F5" w:rsidRPr="007D27AA">
              <w:rPr>
                <w:sz w:val="26"/>
                <w:szCs w:val="26"/>
              </w:rPr>
              <w:t xml:space="preserve">, учителей, родителей, представителей администрации. Детальный анализ проблемы, сбор информации позволяют разработать программу индивидуального сопровождения, включающую планирование конкретных шагов, направленных на оказание помощи </w:t>
            </w:r>
            <w:r w:rsidRPr="007D27AA">
              <w:rPr>
                <w:sz w:val="26"/>
                <w:szCs w:val="26"/>
              </w:rPr>
              <w:t>обучающемуся</w:t>
            </w:r>
            <w:r w:rsidR="004B39F5" w:rsidRPr="007D27AA">
              <w:rPr>
                <w:sz w:val="26"/>
                <w:szCs w:val="26"/>
              </w:rPr>
              <w:t xml:space="preserve"> в решении проблемы.</w:t>
            </w:r>
          </w:p>
          <w:p w:rsidR="004B39F5" w:rsidRPr="007D27AA" w:rsidRDefault="005116AC" w:rsidP="007D27AA">
            <w:pPr>
              <w:pStyle w:val="aa"/>
              <w:shd w:val="clear" w:color="auto" w:fill="FFFFFF"/>
              <w:spacing w:before="0" w:beforeAutospacing="0" w:after="0" w:afterAutospacing="0" w:line="294" w:lineRule="atLeast"/>
              <w:jc w:val="both"/>
              <w:rPr>
                <w:sz w:val="26"/>
                <w:szCs w:val="26"/>
              </w:rPr>
            </w:pPr>
            <w:r w:rsidRPr="007D27AA">
              <w:rPr>
                <w:sz w:val="26"/>
                <w:szCs w:val="26"/>
              </w:rPr>
              <w:t xml:space="preserve">          </w:t>
            </w:r>
            <w:r w:rsidR="004B39F5" w:rsidRPr="007D27AA">
              <w:rPr>
                <w:sz w:val="26"/>
                <w:szCs w:val="26"/>
              </w:rPr>
              <w:t>Процесс индивидуального сопровождения проходит несколько этапов:</w:t>
            </w:r>
          </w:p>
          <w:p w:rsidR="004B39F5" w:rsidRPr="007D27AA" w:rsidRDefault="005116AC" w:rsidP="00B87BEA">
            <w:pPr>
              <w:pStyle w:val="aa"/>
              <w:numPr>
                <w:ilvl w:val="0"/>
                <w:numId w:val="37"/>
              </w:numPr>
              <w:shd w:val="clear" w:color="auto" w:fill="FFFFFF"/>
              <w:spacing w:before="0" w:beforeAutospacing="0" w:after="0" w:afterAutospacing="0" w:line="294" w:lineRule="atLeast"/>
              <w:ind w:left="0"/>
              <w:jc w:val="both"/>
              <w:rPr>
                <w:sz w:val="26"/>
                <w:szCs w:val="26"/>
              </w:rPr>
            </w:pPr>
            <w:r w:rsidRPr="007D27AA">
              <w:rPr>
                <w:sz w:val="26"/>
                <w:szCs w:val="26"/>
              </w:rPr>
              <w:t>-</w:t>
            </w:r>
            <w:r w:rsidR="004B39F5" w:rsidRPr="007D27AA">
              <w:rPr>
                <w:sz w:val="26"/>
                <w:szCs w:val="26"/>
              </w:rPr>
              <w:t>Диагностика. Сбор первичной информации, обозначение проблемы.</w:t>
            </w:r>
          </w:p>
          <w:p w:rsidR="004B39F5" w:rsidRPr="007D27AA" w:rsidRDefault="005116AC" w:rsidP="00B87BEA">
            <w:pPr>
              <w:pStyle w:val="aa"/>
              <w:numPr>
                <w:ilvl w:val="0"/>
                <w:numId w:val="38"/>
              </w:numPr>
              <w:shd w:val="clear" w:color="auto" w:fill="FFFFFF"/>
              <w:spacing w:before="0" w:beforeAutospacing="0" w:after="0" w:afterAutospacing="0" w:line="294" w:lineRule="atLeast"/>
              <w:ind w:left="0"/>
              <w:jc w:val="both"/>
              <w:rPr>
                <w:sz w:val="26"/>
                <w:szCs w:val="26"/>
              </w:rPr>
            </w:pPr>
            <w:r w:rsidRPr="007D27AA">
              <w:rPr>
                <w:sz w:val="26"/>
                <w:szCs w:val="26"/>
              </w:rPr>
              <w:t>-</w:t>
            </w:r>
            <w:r w:rsidR="004B39F5" w:rsidRPr="007D27AA">
              <w:rPr>
                <w:sz w:val="26"/>
                <w:szCs w:val="26"/>
              </w:rPr>
              <w:t xml:space="preserve">Составление и утверждение индивидуальной коррекционно-развивающей программы. </w:t>
            </w:r>
          </w:p>
          <w:p w:rsidR="004B39F5" w:rsidRPr="007D27AA" w:rsidRDefault="005116AC" w:rsidP="00B87BEA">
            <w:pPr>
              <w:pStyle w:val="aa"/>
              <w:numPr>
                <w:ilvl w:val="0"/>
                <w:numId w:val="39"/>
              </w:numPr>
              <w:shd w:val="clear" w:color="auto" w:fill="FFFFFF"/>
              <w:spacing w:before="0" w:beforeAutospacing="0" w:after="0" w:afterAutospacing="0" w:line="294" w:lineRule="atLeast"/>
              <w:ind w:left="0"/>
              <w:jc w:val="both"/>
              <w:rPr>
                <w:sz w:val="26"/>
                <w:szCs w:val="26"/>
              </w:rPr>
            </w:pPr>
            <w:r w:rsidRPr="007D27AA">
              <w:rPr>
                <w:sz w:val="26"/>
                <w:szCs w:val="26"/>
              </w:rPr>
              <w:t>-</w:t>
            </w:r>
            <w:r w:rsidR="004B39F5" w:rsidRPr="007D27AA">
              <w:rPr>
                <w:sz w:val="26"/>
                <w:szCs w:val="26"/>
              </w:rPr>
              <w:t>Реализация программы и анализ результатов после проведения коррекционно-</w:t>
            </w:r>
            <w:r w:rsidR="004B39F5" w:rsidRPr="007D27AA">
              <w:rPr>
                <w:sz w:val="26"/>
                <w:szCs w:val="26"/>
              </w:rPr>
              <w:lastRenderedPageBreak/>
              <w:t>развивающих мероприятий.</w:t>
            </w:r>
          </w:p>
          <w:p w:rsidR="001741B8" w:rsidRPr="007D27AA" w:rsidRDefault="005116AC" w:rsidP="007D27AA">
            <w:pPr>
              <w:jc w:val="both"/>
              <w:rPr>
                <w:rFonts w:ascii="Times New Roman" w:hAnsi="Times New Roman" w:cs="Times New Roman"/>
                <w:b/>
                <w:sz w:val="26"/>
                <w:szCs w:val="26"/>
              </w:rPr>
            </w:pPr>
            <w:r w:rsidRPr="007D27AA">
              <w:rPr>
                <w:rFonts w:ascii="Times New Roman" w:hAnsi="Times New Roman" w:cs="Times New Roman"/>
                <w:sz w:val="26"/>
                <w:szCs w:val="26"/>
              </w:rPr>
              <w:t xml:space="preserve">          </w:t>
            </w:r>
            <w:r w:rsidR="0029027A" w:rsidRPr="007D27AA">
              <w:rPr>
                <w:rFonts w:ascii="Times New Roman" w:hAnsi="Times New Roman" w:cs="Times New Roman"/>
                <w:b/>
                <w:sz w:val="26"/>
                <w:szCs w:val="26"/>
              </w:rPr>
              <w:t xml:space="preserve">Коррекционно-развивающая работа </w:t>
            </w:r>
            <w:r w:rsidR="004B39F5" w:rsidRPr="007D27AA">
              <w:rPr>
                <w:rFonts w:ascii="Times New Roman" w:hAnsi="Times New Roman" w:cs="Times New Roman"/>
                <w:b/>
                <w:sz w:val="26"/>
                <w:szCs w:val="26"/>
              </w:rPr>
              <w:t xml:space="preserve">в образовательном учреждении </w:t>
            </w:r>
            <w:r w:rsidR="0029027A" w:rsidRPr="007D27AA">
              <w:rPr>
                <w:rFonts w:ascii="Times New Roman" w:hAnsi="Times New Roman" w:cs="Times New Roman"/>
                <w:b/>
                <w:sz w:val="26"/>
                <w:szCs w:val="26"/>
              </w:rPr>
              <w:t>осуществляется:</w:t>
            </w:r>
          </w:p>
          <w:p w:rsidR="0029027A" w:rsidRPr="007D27AA" w:rsidRDefault="0029027A" w:rsidP="00B87BEA">
            <w:pPr>
              <w:pStyle w:val="a3"/>
              <w:numPr>
                <w:ilvl w:val="0"/>
                <w:numId w:val="34"/>
              </w:numPr>
              <w:ind w:left="318" w:firstLine="0"/>
              <w:jc w:val="both"/>
              <w:rPr>
                <w:rFonts w:ascii="Times New Roman" w:hAnsi="Times New Roman" w:cs="Times New Roman"/>
                <w:sz w:val="26"/>
                <w:szCs w:val="26"/>
              </w:rPr>
            </w:pPr>
            <w:r w:rsidRPr="007D27AA">
              <w:rPr>
                <w:rFonts w:ascii="Times New Roman" w:hAnsi="Times New Roman" w:cs="Times New Roman"/>
                <w:sz w:val="26"/>
                <w:szCs w:val="26"/>
              </w:rPr>
              <w:t>в урочной деятельности в рамках изучения предметов учебного плана:</w:t>
            </w:r>
          </w:p>
          <w:p w:rsidR="00062642" w:rsidRPr="007D27AA" w:rsidRDefault="0029027A" w:rsidP="007D27AA">
            <w:pPr>
              <w:pStyle w:val="aa"/>
              <w:shd w:val="clear" w:color="auto" w:fill="FFFFFF"/>
              <w:spacing w:before="0" w:beforeAutospacing="0" w:after="0" w:afterAutospacing="0"/>
              <w:jc w:val="both"/>
              <w:rPr>
                <w:sz w:val="26"/>
                <w:szCs w:val="26"/>
              </w:rPr>
            </w:pPr>
            <w:r w:rsidRPr="007D27AA">
              <w:rPr>
                <w:sz w:val="26"/>
                <w:szCs w:val="26"/>
              </w:rPr>
              <w:t xml:space="preserve">     </w:t>
            </w:r>
            <w:r w:rsidR="00062642" w:rsidRPr="007D27AA">
              <w:rPr>
                <w:sz w:val="26"/>
                <w:szCs w:val="26"/>
              </w:rPr>
              <w:t xml:space="preserve">На каждом уроке в </w:t>
            </w:r>
            <w:r w:rsidRPr="007D27AA">
              <w:rPr>
                <w:sz w:val="26"/>
                <w:szCs w:val="26"/>
              </w:rPr>
              <w:t xml:space="preserve">образовательном учреждении </w:t>
            </w:r>
            <w:r w:rsidR="00062642" w:rsidRPr="007D27AA">
              <w:rPr>
                <w:sz w:val="26"/>
                <w:szCs w:val="26"/>
              </w:rPr>
              <w:t>педагогами ведётся коррекционно-развивающая работа. При коррекционно-развивающем обучения происходит преодоление, коррекция и компенсация нарушений физического и умственного развития обучающихся с нарушениями интеллекта. </w:t>
            </w:r>
          </w:p>
          <w:p w:rsidR="00062642" w:rsidRPr="007D27AA" w:rsidRDefault="00062642" w:rsidP="007D27AA">
            <w:pPr>
              <w:pStyle w:val="aa"/>
              <w:shd w:val="clear" w:color="auto" w:fill="FFFFFF"/>
              <w:spacing w:before="0" w:beforeAutospacing="0" w:after="0" w:afterAutospacing="0"/>
              <w:ind w:firstLine="360"/>
              <w:jc w:val="both"/>
              <w:rPr>
                <w:sz w:val="26"/>
                <w:szCs w:val="26"/>
              </w:rPr>
            </w:pPr>
            <w:r w:rsidRPr="007D27AA">
              <w:rPr>
                <w:sz w:val="26"/>
                <w:szCs w:val="26"/>
              </w:rPr>
              <w:t xml:space="preserve">Приоритетными </w:t>
            </w:r>
            <w:r w:rsidRPr="007D27AA">
              <w:rPr>
                <w:b/>
                <w:sz w:val="26"/>
                <w:szCs w:val="26"/>
              </w:rPr>
              <w:t>направлениями педагогической коррекции</w:t>
            </w:r>
            <w:r w:rsidRPr="007D27AA">
              <w:rPr>
                <w:sz w:val="26"/>
                <w:szCs w:val="26"/>
              </w:rPr>
              <w:t xml:space="preserve"> являются:</w:t>
            </w:r>
          </w:p>
          <w:p w:rsidR="00062642" w:rsidRPr="007D27AA" w:rsidRDefault="007D27AA" w:rsidP="007D27AA">
            <w:pPr>
              <w:pStyle w:val="aa"/>
              <w:shd w:val="clear" w:color="auto" w:fill="FFFFFF"/>
              <w:spacing w:before="0" w:beforeAutospacing="0" w:after="0" w:afterAutospacing="0"/>
              <w:jc w:val="both"/>
              <w:rPr>
                <w:sz w:val="26"/>
                <w:szCs w:val="26"/>
              </w:rPr>
            </w:pPr>
            <w:r w:rsidRPr="007D27AA">
              <w:rPr>
                <w:sz w:val="26"/>
                <w:szCs w:val="26"/>
              </w:rPr>
              <w:t>-</w:t>
            </w:r>
            <w:r w:rsidR="00062642" w:rsidRPr="007D27AA">
              <w:rPr>
                <w:sz w:val="26"/>
                <w:szCs w:val="26"/>
              </w:rPr>
              <w:t>совершенствование движений и сенсомоторного развития;</w:t>
            </w:r>
          </w:p>
          <w:p w:rsidR="00062642" w:rsidRPr="007D27AA" w:rsidRDefault="007D27AA" w:rsidP="007D27AA">
            <w:pPr>
              <w:pStyle w:val="aa"/>
              <w:shd w:val="clear" w:color="auto" w:fill="FFFFFF"/>
              <w:spacing w:before="0" w:beforeAutospacing="0" w:after="0" w:afterAutospacing="0"/>
              <w:jc w:val="both"/>
              <w:rPr>
                <w:sz w:val="26"/>
                <w:szCs w:val="26"/>
              </w:rPr>
            </w:pPr>
            <w:r w:rsidRPr="007D27AA">
              <w:rPr>
                <w:sz w:val="26"/>
                <w:szCs w:val="26"/>
              </w:rPr>
              <w:t>-</w:t>
            </w:r>
            <w:r w:rsidR="00062642" w:rsidRPr="007D27AA">
              <w:rPr>
                <w:sz w:val="26"/>
                <w:szCs w:val="26"/>
              </w:rPr>
              <w:t>коррекция отдельных сторон психической деятельности;</w:t>
            </w:r>
          </w:p>
          <w:p w:rsidR="00062642" w:rsidRPr="007D27AA" w:rsidRDefault="007D27AA" w:rsidP="007D27AA">
            <w:pPr>
              <w:pStyle w:val="aa"/>
              <w:shd w:val="clear" w:color="auto" w:fill="FFFFFF"/>
              <w:spacing w:before="0" w:beforeAutospacing="0" w:after="0" w:afterAutospacing="0"/>
              <w:jc w:val="both"/>
              <w:rPr>
                <w:sz w:val="26"/>
                <w:szCs w:val="26"/>
              </w:rPr>
            </w:pPr>
            <w:r w:rsidRPr="007D27AA">
              <w:rPr>
                <w:sz w:val="26"/>
                <w:szCs w:val="26"/>
              </w:rPr>
              <w:t>-</w:t>
            </w:r>
            <w:r w:rsidR="00062642" w:rsidRPr="007D27AA">
              <w:rPr>
                <w:sz w:val="26"/>
                <w:szCs w:val="26"/>
              </w:rPr>
              <w:t>развитие основных мыслительных операций;</w:t>
            </w:r>
          </w:p>
          <w:p w:rsidR="00062642" w:rsidRPr="007D27AA" w:rsidRDefault="007D27AA" w:rsidP="007D27AA">
            <w:pPr>
              <w:pStyle w:val="aa"/>
              <w:shd w:val="clear" w:color="auto" w:fill="FFFFFF"/>
              <w:spacing w:before="0" w:beforeAutospacing="0" w:after="0" w:afterAutospacing="0"/>
              <w:jc w:val="both"/>
              <w:rPr>
                <w:sz w:val="26"/>
                <w:szCs w:val="26"/>
              </w:rPr>
            </w:pPr>
            <w:r w:rsidRPr="007D27AA">
              <w:rPr>
                <w:sz w:val="26"/>
                <w:szCs w:val="26"/>
              </w:rPr>
              <w:t>-</w:t>
            </w:r>
            <w:r w:rsidR="00062642" w:rsidRPr="007D27AA">
              <w:rPr>
                <w:sz w:val="26"/>
                <w:szCs w:val="26"/>
              </w:rPr>
              <w:t>развитие различных видов мышления;</w:t>
            </w:r>
          </w:p>
          <w:p w:rsidR="00062642" w:rsidRPr="007D27AA" w:rsidRDefault="007D27AA" w:rsidP="007D27AA">
            <w:pPr>
              <w:pStyle w:val="aa"/>
              <w:shd w:val="clear" w:color="auto" w:fill="FFFFFF"/>
              <w:spacing w:before="0" w:beforeAutospacing="0" w:after="0" w:afterAutospacing="0"/>
              <w:jc w:val="both"/>
              <w:rPr>
                <w:sz w:val="26"/>
                <w:szCs w:val="26"/>
              </w:rPr>
            </w:pPr>
            <w:r w:rsidRPr="007D27AA">
              <w:rPr>
                <w:sz w:val="26"/>
                <w:szCs w:val="26"/>
              </w:rPr>
              <w:t>-</w:t>
            </w:r>
            <w:r w:rsidR="00062642" w:rsidRPr="007D27AA">
              <w:rPr>
                <w:sz w:val="26"/>
                <w:szCs w:val="26"/>
              </w:rPr>
              <w:t>коррекция нарушений в развитии эмоционально-личностной сферы;</w:t>
            </w:r>
          </w:p>
          <w:p w:rsidR="00062642" w:rsidRPr="007D27AA" w:rsidRDefault="007D27AA" w:rsidP="007D27AA">
            <w:pPr>
              <w:pStyle w:val="aa"/>
              <w:shd w:val="clear" w:color="auto" w:fill="FFFFFF"/>
              <w:spacing w:before="0" w:beforeAutospacing="0" w:after="0" w:afterAutospacing="0"/>
              <w:jc w:val="both"/>
              <w:rPr>
                <w:sz w:val="26"/>
                <w:szCs w:val="26"/>
              </w:rPr>
            </w:pPr>
            <w:r w:rsidRPr="007D27AA">
              <w:rPr>
                <w:sz w:val="26"/>
                <w:szCs w:val="26"/>
              </w:rPr>
              <w:t>-</w:t>
            </w:r>
            <w:r w:rsidR="00062642" w:rsidRPr="007D27AA">
              <w:rPr>
                <w:sz w:val="26"/>
                <w:szCs w:val="26"/>
              </w:rPr>
              <w:t>развитие речи;</w:t>
            </w:r>
          </w:p>
          <w:p w:rsidR="00062642" w:rsidRPr="007D27AA" w:rsidRDefault="007D27AA" w:rsidP="007D27AA">
            <w:pPr>
              <w:pStyle w:val="aa"/>
              <w:shd w:val="clear" w:color="auto" w:fill="FFFFFF"/>
              <w:spacing w:before="0" w:beforeAutospacing="0" w:after="0" w:afterAutospacing="0"/>
              <w:jc w:val="both"/>
              <w:rPr>
                <w:sz w:val="26"/>
                <w:szCs w:val="26"/>
              </w:rPr>
            </w:pPr>
            <w:r w:rsidRPr="007D27AA">
              <w:rPr>
                <w:sz w:val="26"/>
                <w:szCs w:val="26"/>
              </w:rPr>
              <w:t>-</w:t>
            </w:r>
            <w:r w:rsidR="00062642" w:rsidRPr="007D27AA">
              <w:rPr>
                <w:sz w:val="26"/>
                <w:szCs w:val="26"/>
              </w:rPr>
              <w:t>расширение представлений об окружающем мире и обогащение словаря;</w:t>
            </w:r>
          </w:p>
          <w:p w:rsidR="00062642" w:rsidRPr="007D27AA" w:rsidRDefault="007D27AA" w:rsidP="007D27AA">
            <w:pPr>
              <w:pStyle w:val="aa"/>
              <w:shd w:val="clear" w:color="auto" w:fill="FFFFFF"/>
              <w:spacing w:before="0" w:beforeAutospacing="0" w:after="0" w:afterAutospacing="0"/>
              <w:jc w:val="both"/>
              <w:rPr>
                <w:sz w:val="26"/>
                <w:szCs w:val="26"/>
              </w:rPr>
            </w:pPr>
            <w:r w:rsidRPr="007D27AA">
              <w:rPr>
                <w:sz w:val="26"/>
                <w:szCs w:val="26"/>
              </w:rPr>
              <w:t>-</w:t>
            </w:r>
            <w:r w:rsidR="00062642" w:rsidRPr="007D27AA">
              <w:rPr>
                <w:sz w:val="26"/>
                <w:szCs w:val="26"/>
              </w:rPr>
              <w:t>коррекция индивидуальных проблем в знаниях.</w:t>
            </w:r>
          </w:p>
          <w:p w:rsidR="00062642" w:rsidRPr="007D27AA" w:rsidRDefault="00062642" w:rsidP="007D27AA">
            <w:pPr>
              <w:pStyle w:val="aa"/>
              <w:shd w:val="clear" w:color="auto" w:fill="FFFFFF"/>
              <w:spacing w:before="0" w:beforeAutospacing="0" w:after="0" w:afterAutospacing="0"/>
              <w:ind w:firstLine="567"/>
              <w:jc w:val="both"/>
              <w:rPr>
                <w:sz w:val="26"/>
                <w:szCs w:val="26"/>
                <w:shd w:val="clear" w:color="auto" w:fill="FFFFFF"/>
              </w:rPr>
            </w:pPr>
            <w:r w:rsidRPr="007D27AA">
              <w:rPr>
                <w:sz w:val="26"/>
                <w:szCs w:val="26"/>
                <w:shd w:val="clear" w:color="auto" w:fill="FFFFFF"/>
              </w:rPr>
              <w:t xml:space="preserve">Коррекционно-развивающие уроки способствуют работе всех высших психических функций (мышления, памяти, речи, восприятия, внимания), направленные на решение поставленных целей и задач урока. </w:t>
            </w:r>
          </w:p>
          <w:p w:rsidR="00792FCB" w:rsidRPr="007D27AA" w:rsidRDefault="00792FCB" w:rsidP="00B87BEA">
            <w:pPr>
              <w:pStyle w:val="a3"/>
              <w:numPr>
                <w:ilvl w:val="0"/>
                <w:numId w:val="31"/>
              </w:numPr>
              <w:ind w:left="34" w:firstLine="425"/>
              <w:jc w:val="both"/>
              <w:rPr>
                <w:rFonts w:ascii="Times New Roman" w:hAnsi="Times New Roman" w:cs="Times New Roman"/>
                <w:sz w:val="26"/>
                <w:szCs w:val="26"/>
              </w:rPr>
            </w:pPr>
            <w:r w:rsidRPr="007D27AA">
              <w:rPr>
                <w:rFonts w:ascii="Times New Roman" w:hAnsi="Times New Roman" w:cs="Times New Roman"/>
                <w:sz w:val="26"/>
                <w:szCs w:val="26"/>
              </w:rPr>
              <w:t xml:space="preserve">в рамках внеурочной деятельности в форме специально организованных индивидуальных и групповых занятий (коррекционно - развивающие и логопедические занятия, занятия ритмикой); </w:t>
            </w:r>
          </w:p>
          <w:p w:rsidR="001741B8" w:rsidRPr="007D27AA" w:rsidRDefault="001741B8" w:rsidP="007D27AA">
            <w:pPr>
              <w:pStyle w:val="Default"/>
              <w:jc w:val="both"/>
              <w:rPr>
                <w:color w:val="auto"/>
                <w:sz w:val="26"/>
                <w:szCs w:val="26"/>
              </w:rPr>
            </w:pPr>
            <w:r w:rsidRPr="007D27AA">
              <w:rPr>
                <w:bCs/>
                <w:color w:val="auto"/>
                <w:sz w:val="26"/>
                <w:szCs w:val="26"/>
              </w:rPr>
              <w:t xml:space="preserve">     Коррекционно-развивающее направление </w:t>
            </w:r>
            <w:r w:rsidRPr="007D27AA">
              <w:rPr>
                <w:color w:val="auto"/>
                <w:sz w:val="26"/>
                <w:szCs w:val="26"/>
              </w:rPr>
              <w:t xml:space="preserve">является </w:t>
            </w:r>
            <w:r w:rsidRPr="007D27AA">
              <w:rPr>
                <w:bCs/>
                <w:color w:val="auto"/>
                <w:sz w:val="26"/>
                <w:szCs w:val="26"/>
              </w:rPr>
              <w:t xml:space="preserve">обязательной </w:t>
            </w:r>
            <w:r w:rsidRPr="007D27AA">
              <w:rPr>
                <w:color w:val="auto"/>
                <w:sz w:val="26"/>
                <w:szCs w:val="26"/>
              </w:rPr>
              <w:t xml:space="preserve">частью внеурочной деятельности, поддерживающей процесс </w:t>
            </w:r>
            <w:proofErr w:type="gramStart"/>
            <w:r w:rsidRPr="007D27AA">
              <w:rPr>
                <w:color w:val="auto"/>
                <w:sz w:val="26"/>
                <w:szCs w:val="26"/>
              </w:rPr>
              <w:t>освоения  содержания</w:t>
            </w:r>
            <w:proofErr w:type="gramEnd"/>
            <w:r w:rsidRPr="007D27AA">
              <w:rPr>
                <w:color w:val="auto"/>
                <w:sz w:val="26"/>
                <w:szCs w:val="26"/>
              </w:rPr>
              <w:t xml:space="preserve"> АООП образования обучающихся умственной отсталостью (интеллектуальными нарушениями). Содержание этого направления представлено коррекционно-развивающей областью  (логопедическими,  </w:t>
            </w:r>
            <w:proofErr w:type="spellStart"/>
            <w:r w:rsidRPr="007D27AA">
              <w:rPr>
                <w:color w:val="auto"/>
                <w:sz w:val="26"/>
                <w:szCs w:val="26"/>
              </w:rPr>
              <w:t>психокоррекционными</w:t>
            </w:r>
            <w:proofErr w:type="spellEnd"/>
            <w:r w:rsidRPr="007D27AA">
              <w:rPr>
                <w:color w:val="auto"/>
                <w:sz w:val="26"/>
                <w:szCs w:val="26"/>
              </w:rPr>
              <w:t xml:space="preserve"> занятиями и ритмикой). </w:t>
            </w:r>
          </w:p>
          <w:p w:rsidR="001741B8" w:rsidRPr="007D27AA" w:rsidRDefault="001741B8" w:rsidP="007D27AA">
            <w:pPr>
              <w:pStyle w:val="Default"/>
              <w:ind w:firstLine="720"/>
              <w:jc w:val="both"/>
              <w:rPr>
                <w:color w:val="auto"/>
                <w:sz w:val="26"/>
                <w:szCs w:val="26"/>
              </w:rPr>
            </w:pPr>
            <w:r w:rsidRPr="007D27AA">
              <w:rPr>
                <w:color w:val="auto"/>
                <w:sz w:val="26"/>
                <w:szCs w:val="26"/>
              </w:rPr>
              <w:t xml:space="preserve">На занятиях ритмикой осуществляется коррекция недостатков двигательной, эмоционально-волевой, познавательной сфер достигается средствами музыкально-ритмической деятельности. Занятия способствуют развитию общей и речевой </w:t>
            </w:r>
            <w:proofErr w:type="gramStart"/>
            <w:r w:rsidRPr="007D27AA">
              <w:rPr>
                <w:color w:val="auto"/>
                <w:sz w:val="26"/>
                <w:szCs w:val="26"/>
              </w:rPr>
              <w:t xml:space="preserve">моторики,   </w:t>
            </w:r>
            <w:proofErr w:type="gramEnd"/>
            <w:r w:rsidRPr="007D27AA">
              <w:rPr>
                <w:color w:val="auto"/>
                <w:sz w:val="26"/>
                <w:szCs w:val="26"/>
              </w:rPr>
              <w:t xml:space="preserve">укреплению здоровья, формированию навыков здорового образа жизни у обучающихся с </w:t>
            </w:r>
            <w:r w:rsidRPr="007D27AA">
              <w:rPr>
                <w:color w:val="auto"/>
                <w:sz w:val="26"/>
                <w:szCs w:val="26"/>
              </w:rPr>
              <w:lastRenderedPageBreak/>
              <w:t>умственной отсталостью.</w:t>
            </w:r>
          </w:p>
          <w:p w:rsidR="001741B8" w:rsidRPr="007D27AA" w:rsidRDefault="001741B8" w:rsidP="007D27AA">
            <w:pPr>
              <w:pStyle w:val="Default"/>
              <w:ind w:firstLine="720"/>
              <w:jc w:val="both"/>
              <w:rPr>
                <w:color w:val="auto"/>
                <w:sz w:val="26"/>
                <w:szCs w:val="26"/>
              </w:rPr>
            </w:pPr>
            <w:r w:rsidRPr="007D27AA">
              <w:rPr>
                <w:color w:val="auto"/>
                <w:sz w:val="26"/>
                <w:szCs w:val="26"/>
              </w:rPr>
              <w:t xml:space="preserve">В ходе </w:t>
            </w:r>
            <w:proofErr w:type="spellStart"/>
            <w:r w:rsidRPr="007D27AA">
              <w:rPr>
                <w:color w:val="auto"/>
                <w:sz w:val="26"/>
                <w:szCs w:val="26"/>
              </w:rPr>
              <w:t>психокоррекционных</w:t>
            </w:r>
            <w:proofErr w:type="spellEnd"/>
            <w:r w:rsidRPr="007D27AA">
              <w:rPr>
                <w:color w:val="auto"/>
                <w:sz w:val="26"/>
                <w:szCs w:val="26"/>
              </w:rPr>
              <w:t xml:space="preserve"> занятий осуществляется психолого-педагогическое воздействие, направленное устранение отклонений в психическом и личностном развитии, гармонизацию личности и межличностных отношений. Основные направления работы: познавательная сфера (формирование учебной мотивации, стимуляция сенсорно-перцептивных, </w:t>
            </w:r>
            <w:proofErr w:type="spellStart"/>
            <w:r w:rsidRPr="007D27AA">
              <w:rPr>
                <w:color w:val="auto"/>
                <w:sz w:val="26"/>
                <w:szCs w:val="26"/>
              </w:rPr>
              <w:t>мнемических</w:t>
            </w:r>
            <w:proofErr w:type="spellEnd"/>
            <w:r w:rsidRPr="007D27AA">
              <w:rPr>
                <w:color w:val="auto"/>
                <w:sz w:val="26"/>
                <w:szCs w:val="26"/>
              </w:rPr>
              <w:t xml:space="preserve"> и интеллектуальных процессов); эмоционально-личностная сфера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коммуникативная сфера и социальная интеграция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 </w:t>
            </w:r>
          </w:p>
          <w:p w:rsidR="001741B8" w:rsidRPr="007D27AA" w:rsidRDefault="001741B8" w:rsidP="007D27AA">
            <w:pPr>
              <w:pStyle w:val="Default"/>
              <w:ind w:firstLine="720"/>
              <w:jc w:val="both"/>
              <w:rPr>
                <w:color w:val="auto"/>
                <w:sz w:val="26"/>
                <w:szCs w:val="26"/>
              </w:rPr>
            </w:pPr>
            <w:r w:rsidRPr="007D27AA">
              <w:rPr>
                <w:color w:val="auto"/>
                <w:sz w:val="26"/>
                <w:szCs w:val="26"/>
              </w:rPr>
              <w:t>На логопедических занятиях работа проводится в следующих направлениях: развитие всех сторон речи (фонетико-фонематической, лексико-грамматической, синтаксической), связной речи, развитие познавательной сферы (мышления, памяти, внимания), обогащение словарного запаса, коррекция нарушений чтения и письма, развитие коммуникативной стороны речи, расширение представлений об окружающей действительности.</w:t>
            </w:r>
          </w:p>
          <w:p w:rsidR="001741B8" w:rsidRPr="007D27AA" w:rsidRDefault="001741B8" w:rsidP="007D27AA">
            <w:pPr>
              <w:pStyle w:val="Default"/>
              <w:ind w:firstLine="708"/>
              <w:jc w:val="both"/>
              <w:rPr>
                <w:color w:val="auto"/>
                <w:sz w:val="26"/>
                <w:szCs w:val="26"/>
              </w:rPr>
            </w:pPr>
            <w:r w:rsidRPr="007D27AA">
              <w:rPr>
                <w:color w:val="auto"/>
                <w:sz w:val="26"/>
                <w:szCs w:val="26"/>
              </w:rPr>
              <w:t>Коррекционно-развивающие занятия проводятся в индивидуальной, подгрупповой и групповой формах.</w:t>
            </w:r>
          </w:p>
          <w:p w:rsidR="00792FCB" w:rsidRPr="007D27AA" w:rsidRDefault="00792FCB" w:rsidP="00B87BEA">
            <w:pPr>
              <w:pStyle w:val="a3"/>
              <w:numPr>
                <w:ilvl w:val="0"/>
                <w:numId w:val="31"/>
              </w:numPr>
              <w:jc w:val="both"/>
              <w:rPr>
                <w:rFonts w:ascii="Times New Roman" w:hAnsi="Times New Roman" w:cs="Times New Roman"/>
                <w:sz w:val="26"/>
                <w:szCs w:val="26"/>
              </w:rPr>
            </w:pPr>
            <w:r w:rsidRPr="007D27AA">
              <w:rPr>
                <w:rFonts w:ascii="Times New Roman" w:hAnsi="Times New Roman" w:cs="Times New Roman"/>
                <w:sz w:val="26"/>
                <w:szCs w:val="26"/>
              </w:rPr>
              <w:t xml:space="preserve">в рамках психологического и социально-педагогического сопровождения </w:t>
            </w:r>
            <w:r w:rsidR="005116AC" w:rsidRPr="007D27AA">
              <w:rPr>
                <w:rFonts w:ascii="Times New Roman" w:hAnsi="Times New Roman" w:cs="Times New Roman"/>
                <w:sz w:val="26"/>
                <w:szCs w:val="26"/>
              </w:rPr>
              <w:t>родителей (законных представителей)</w:t>
            </w:r>
          </w:p>
          <w:p w:rsidR="00792FCB" w:rsidRPr="007D27AA" w:rsidRDefault="00792FCB" w:rsidP="007D27AA">
            <w:pPr>
              <w:pStyle w:val="a3"/>
              <w:ind w:left="0"/>
              <w:jc w:val="both"/>
              <w:rPr>
                <w:rFonts w:ascii="Times New Roman" w:hAnsi="Times New Roman" w:cs="Times New Roman"/>
                <w:sz w:val="26"/>
                <w:szCs w:val="26"/>
              </w:rPr>
            </w:pPr>
            <w:r w:rsidRPr="007D27AA">
              <w:rPr>
                <w:rFonts w:ascii="Times New Roman" w:hAnsi="Times New Roman" w:cs="Times New Roman"/>
                <w:sz w:val="26"/>
                <w:szCs w:val="26"/>
              </w:rPr>
              <w:t>Консультативная работа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792FCB" w:rsidRPr="007D27AA" w:rsidRDefault="007D27AA" w:rsidP="007D27AA">
            <w:pPr>
              <w:ind w:firstLine="630"/>
              <w:jc w:val="both"/>
              <w:rPr>
                <w:rFonts w:ascii="Times New Roman" w:hAnsi="Times New Roman" w:cs="Times New Roman"/>
                <w:b/>
                <w:sz w:val="26"/>
                <w:szCs w:val="26"/>
                <w:u w:val="single"/>
              </w:rPr>
            </w:pPr>
            <w:r w:rsidRPr="007D27AA">
              <w:rPr>
                <w:rFonts w:ascii="Times New Roman" w:hAnsi="Times New Roman" w:cs="Times New Roman"/>
                <w:b/>
                <w:sz w:val="26"/>
                <w:szCs w:val="26"/>
                <w:u w:val="single"/>
              </w:rPr>
              <w:t>Консультативная работа.</w:t>
            </w:r>
          </w:p>
          <w:p w:rsidR="005116AC" w:rsidRPr="007D27AA" w:rsidRDefault="007D27AA" w:rsidP="007D27AA">
            <w:pPr>
              <w:pStyle w:val="a3"/>
              <w:jc w:val="both"/>
              <w:rPr>
                <w:rFonts w:ascii="Times New Roman" w:hAnsi="Times New Roman" w:cs="Times New Roman"/>
                <w:sz w:val="26"/>
                <w:szCs w:val="26"/>
              </w:rPr>
            </w:pPr>
            <w:r w:rsidRPr="007D27AA">
              <w:rPr>
                <w:rFonts w:ascii="Times New Roman" w:hAnsi="Times New Roman" w:cs="Times New Roman"/>
                <w:sz w:val="26"/>
                <w:szCs w:val="26"/>
              </w:rPr>
              <w:t>К</w:t>
            </w:r>
            <w:r w:rsidR="00792FCB" w:rsidRPr="007D27AA">
              <w:rPr>
                <w:rFonts w:ascii="Times New Roman" w:hAnsi="Times New Roman" w:cs="Times New Roman"/>
                <w:sz w:val="26"/>
                <w:szCs w:val="26"/>
              </w:rPr>
              <w:t xml:space="preserve">онсультативную помощь семье в вопросах решения конкретных вопросов воспитания и </w:t>
            </w:r>
          </w:p>
          <w:p w:rsidR="00792FCB" w:rsidRPr="007D27AA" w:rsidRDefault="00792FCB" w:rsidP="007D27AA">
            <w:pPr>
              <w:jc w:val="both"/>
              <w:rPr>
                <w:rFonts w:ascii="Times New Roman" w:hAnsi="Times New Roman" w:cs="Times New Roman"/>
                <w:sz w:val="26"/>
                <w:szCs w:val="26"/>
              </w:rPr>
            </w:pPr>
            <w:r w:rsidRPr="007D27AA">
              <w:rPr>
                <w:rFonts w:ascii="Times New Roman" w:hAnsi="Times New Roman" w:cs="Times New Roman"/>
                <w:sz w:val="26"/>
                <w:szCs w:val="26"/>
              </w:rPr>
              <w:t xml:space="preserve">оказания возможной помощи ребёнку в освоении общеобразовательной программы. </w:t>
            </w:r>
          </w:p>
          <w:p w:rsidR="00792FCB" w:rsidRPr="007D27AA" w:rsidRDefault="007D27AA" w:rsidP="007D27AA">
            <w:pPr>
              <w:jc w:val="both"/>
              <w:rPr>
                <w:rFonts w:ascii="Times New Roman" w:hAnsi="Times New Roman" w:cs="Times New Roman"/>
                <w:sz w:val="26"/>
                <w:szCs w:val="26"/>
              </w:rPr>
            </w:pPr>
            <w:r w:rsidRPr="007D27AA">
              <w:rPr>
                <w:rFonts w:ascii="Times New Roman" w:hAnsi="Times New Roman" w:cs="Times New Roman"/>
                <w:sz w:val="26"/>
                <w:szCs w:val="26"/>
              </w:rPr>
              <w:t xml:space="preserve">           </w:t>
            </w:r>
            <w:r w:rsidR="00792FCB" w:rsidRPr="007D27AA">
              <w:rPr>
                <w:rFonts w:ascii="Times New Roman" w:hAnsi="Times New Roman" w:cs="Times New Roman"/>
                <w:sz w:val="26"/>
                <w:szCs w:val="26"/>
              </w:rPr>
              <w:t xml:space="preserve">В процессе консультативной работы используются следующие формы и методы работы: беседа, семинар, лекция, консультация, анкетирование педагогов, родителей, </w:t>
            </w:r>
            <w:r w:rsidR="00792FCB" w:rsidRPr="007D27AA">
              <w:rPr>
                <w:rFonts w:ascii="Times New Roman" w:hAnsi="Times New Roman" w:cs="Times New Roman"/>
                <w:sz w:val="26"/>
                <w:szCs w:val="26"/>
              </w:rPr>
              <w:lastRenderedPageBreak/>
              <w:t>разработка методических материалов и рекомендаций учителю, родителям.</w:t>
            </w:r>
          </w:p>
          <w:p w:rsidR="00792FCB" w:rsidRPr="007D27AA" w:rsidRDefault="007D27AA" w:rsidP="007D27AA">
            <w:pPr>
              <w:jc w:val="both"/>
              <w:rPr>
                <w:rFonts w:ascii="Times New Roman" w:hAnsi="Times New Roman" w:cs="Times New Roman"/>
                <w:sz w:val="26"/>
                <w:szCs w:val="26"/>
              </w:rPr>
            </w:pPr>
            <w:r w:rsidRPr="007D27AA">
              <w:rPr>
                <w:rFonts w:ascii="Times New Roman" w:hAnsi="Times New Roman" w:cs="Times New Roman"/>
                <w:sz w:val="26"/>
                <w:szCs w:val="26"/>
              </w:rPr>
              <w:t xml:space="preserve">           </w:t>
            </w:r>
            <w:r w:rsidR="00792FCB" w:rsidRPr="007D27AA">
              <w:rPr>
                <w:rFonts w:ascii="Times New Roman" w:hAnsi="Times New Roman" w:cs="Times New Roman"/>
                <w:sz w:val="26"/>
                <w:szCs w:val="26"/>
              </w:rPr>
              <w:t xml:space="preserve">Консультирование основывается на принципах анонимности, доброжелательного и </w:t>
            </w:r>
            <w:proofErr w:type="spellStart"/>
            <w:r w:rsidR="00792FCB" w:rsidRPr="007D27AA">
              <w:rPr>
                <w:rFonts w:ascii="Times New Roman" w:hAnsi="Times New Roman" w:cs="Times New Roman"/>
                <w:sz w:val="26"/>
                <w:szCs w:val="26"/>
              </w:rPr>
              <w:t>безоценочного</w:t>
            </w:r>
            <w:proofErr w:type="spellEnd"/>
            <w:r w:rsidR="00792FCB" w:rsidRPr="007D27AA">
              <w:rPr>
                <w:rFonts w:ascii="Times New Roman" w:hAnsi="Times New Roman" w:cs="Times New Roman"/>
                <w:sz w:val="26"/>
                <w:szCs w:val="26"/>
              </w:rPr>
              <w:t xml:space="preserve"> отношения к консультируемому, ориентации на его нормы и ценности, включенности консультируемого в процесс консультирования.</w:t>
            </w:r>
          </w:p>
          <w:p w:rsidR="00792FCB" w:rsidRPr="007D27AA" w:rsidRDefault="007D27AA" w:rsidP="007D27AA">
            <w:pPr>
              <w:pStyle w:val="a3"/>
              <w:ind w:left="0"/>
              <w:jc w:val="both"/>
              <w:rPr>
                <w:rFonts w:ascii="Times New Roman" w:hAnsi="Times New Roman" w:cs="Times New Roman"/>
                <w:sz w:val="26"/>
                <w:szCs w:val="26"/>
              </w:rPr>
            </w:pPr>
            <w:r w:rsidRPr="007D27AA">
              <w:rPr>
                <w:rFonts w:ascii="Times New Roman" w:hAnsi="Times New Roman" w:cs="Times New Roman"/>
                <w:sz w:val="26"/>
                <w:szCs w:val="26"/>
              </w:rPr>
              <w:t xml:space="preserve">           </w:t>
            </w:r>
            <w:r w:rsidR="00792FCB" w:rsidRPr="007D27AA">
              <w:rPr>
                <w:rFonts w:ascii="Times New Roman" w:hAnsi="Times New Roman" w:cs="Times New Roman"/>
                <w:b/>
                <w:sz w:val="26"/>
                <w:szCs w:val="26"/>
                <w:u w:val="single"/>
              </w:rPr>
              <w:t>Информационно-просветительская</w:t>
            </w:r>
            <w:r w:rsidR="00792FCB" w:rsidRPr="007D27AA">
              <w:rPr>
                <w:rFonts w:ascii="Times New Roman" w:hAnsi="Times New Roman" w:cs="Times New Roman"/>
                <w:sz w:val="26"/>
                <w:szCs w:val="26"/>
              </w:rPr>
              <w:t xml:space="preserve"> работа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 </w:t>
            </w:r>
          </w:p>
          <w:p w:rsidR="00792FCB" w:rsidRPr="007D27AA" w:rsidRDefault="00792FCB" w:rsidP="007D27AA">
            <w:pPr>
              <w:ind w:firstLine="630"/>
              <w:jc w:val="both"/>
              <w:rPr>
                <w:rFonts w:ascii="Times New Roman" w:hAnsi="Times New Roman" w:cs="Times New Roman"/>
                <w:sz w:val="26"/>
                <w:szCs w:val="26"/>
              </w:rPr>
            </w:pPr>
            <w:r w:rsidRPr="007D27AA">
              <w:rPr>
                <w:rFonts w:ascii="Times New Roman" w:hAnsi="Times New Roman" w:cs="Times New Roman"/>
                <w:sz w:val="26"/>
                <w:szCs w:val="26"/>
              </w:rPr>
              <w:t>Информационно-просветительская работа включает:</w:t>
            </w:r>
          </w:p>
          <w:p w:rsidR="007D27AA" w:rsidRPr="007D27AA" w:rsidRDefault="00792FCB" w:rsidP="00B87BEA">
            <w:pPr>
              <w:pStyle w:val="a3"/>
              <w:numPr>
                <w:ilvl w:val="0"/>
                <w:numId w:val="32"/>
              </w:numPr>
              <w:jc w:val="both"/>
              <w:rPr>
                <w:rFonts w:ascii="Times New Roman" w:hAnsi="Times New Roman" w:cs="Times New Roman"/>
                <w:sz w:val="26"/>
                <w:szCs w:val="26"/>
              </w:rPr>
            </w:pPr>
            <w:r w:rsidRPr="007D27AA">
              <w:rPr>
                <w:rFonts w:ascii="Times New Roman" w:hAnsi="Times New Roman" w:cs="Times New Roman"/>
                <w:sz w:val="26"/>
                <w:szCs w:val="26"/>
              </w:rPr>
              <w:t>проведение тематических выступлений для педагогов и родителей по разъ</w:t>
            </w:r>
            <w:r w:rsidR="007D27AA" w:rsidRPr="007D27AA">
              <w:rPr>
                <w:rFonts w:ascii="Times New Roman" w:hAnsi="Times New Roman" w:cs="Times New Roman"/>
                <w:sz w:val="26"/>
                <w:szCs w:val="26"/>
              </w:rPr>
              <w:t>яснению</w:t>
            </w:r>
          </w:p>
          <w:p w:rsidR="00062642" w:rsidRPr="007D27AA" w:rsidRDefault="00792FCB" w:rsidP="007D27AA">
            <w:pPr>
              <w:jc w:val="both"/>
              <w:rPr>
                <w:rFonts w:ascii="Times New Roman" w:hAnsi="Times New Roman" w:cs="Times New Roman"/>
                <w:sz w:val="26"/>
                <w:szCs w:val="26"/>
              </w:rPr>
            </w:pPr>
            <w:r w:rsidRPr="007D27AA">
              <w:rPr>
                <w:rFonts w:ascii="Times New Roman" w:hAnsi="Times New Roman" w:cs="Times New Roman"/>
                <w:sz w:val="26"/>
                <w:szCs w:val="26"/>
              </w:rPr>
              <w:t xml:space="preserve">индивидуально-типологических особенностей различных категорий детей, </w:t>
            </w:r>
          </w:p>
          <w:p w:rsidR="00062642" w:rsidRPr="007D27AA" w:rsidRDefault="00792FCB" w:rsidP="00B87BEA">
            <w:pPr>
              <w:pStyle w:val="a3"/>
              <w:numPr>
                <w:ilvl w:val="0"/>
                <w:numId w:val="32"/>
              </w:numPr>
              <w:jc w:val="both"/>
              <w:rPr>
                <w:rFonts w:ascii="Times New Roman" w:hAnsi="Times New Roman" w:cs="Times New Roman"/>
                <w:sz w:val="26"/>
                <w:szCs w:val="26"/>
              </w:rPr>
            </w:pPr>
            <w:r w:rsidRPr="007D27AA">
              <w:rPr>
                <w:rFonts w:ascii="Times New Roman" w:hAnsi="Times New Roman" w:cs="Times New Roman"/>
                <w:sz w:val="26"/>
                <w:szCs w:val="26"/>
              </w:rPr>
              <w:t>оформление информационных стендов, печатных и других материалов,</w:t>
            </w:r>
          </w:p>
          <w:p w:rsidR="007D27AA" w:rsidRPr="007D27AA" w:rsidRDefault="00792FCB" w:rsidP="00B87BEA">
            <w:pPr>
              <w:pStyle w:val="a3"/>
              <w:numPr>
                <w:ilvl w:val="0"/>
                <w:numId w:val="32"/>
              </w:numPr>
              <w:jc w:val="both"/>
              <w:rPr>
                <w:rFonts w:ascii="Times New Roman" w:hAnsi="Times New Roman" w:cs="Times New Roman"/>
                <w:sz w:val="26"/>
                <w:szCs w:val="26"/>
              </w:rPr>
            </w:pPr>
            <w:r w:rsidRPr="007D27AA">
              <w:rPr>
                <w:rFonts w:ascii="Times New Roman" w:hAnsi="Times New Roman" w:cs="Times New Roman"/>
                <w:sz w:val="26"/>
                <w:szCs w:val="26"/>
              </w:rPr>
              <w:t>психологическое просвещение педагогов с цел</w:t>
            </w:r>
            <w:r w:rsidR="007D27AA" w:rsidRPr="007D27AA">
              <w:rPr>
                <w:rFonts w:ascii="Times New Roman" w:hAnsi="Times New Roman" w:cs="Times New Roman"/>
                <w:sz w:val="26"/>
                <w:szCs w:val="26"/>
              </w:rPr>
              <w:t>ью повышения их психологической</w:t>
            </w:r>
          </w:p>
          <w:p w:rsidR="00792FCB" w:rsidRPr="007D27AA" w:rsidRDefault="00792FCB" w:rsidP="007D27AA">
            <w:pPr>
              <w:jc w:val="both"/>
              <w:rPr>
                <w:rFonts w:ascii="Times New Roman" w:hAnsi="Times New Roman" w:cs="Times New Roman"/>
                <w:sz w:val="26"/>
                <w:szCs w:val="26"/>
              </w:rPr>
            </w:pPr>
            <w:r w:rsidRPr="007D27AA">
              <w:rPr>
                <w:rFonts w:ascii="Times New Roman" w:hAnsi="Times New Roman" w:cs="Times New Roman"/>
                <w:sz w:val="26"/>
                <w:szCs w:val="26"/>
              </w:rPr>
              <w:t xml:space="preserve">компетентности, ― психологическое просвещение родителей с целью формирования у них элементарной психолого-психологической компетентности. </w:t>
            </w:r>
          </w:p>
          <w:p w:rsidR="00792FCB" w:rsidRPr="007D27AA" w:rsidRDefault="007D27AA" w:rsidP="007D27AA">
            <w:pPr>
              <w:pStyle w:val="a3"/>
              <w:ind w:left="0"/>
              <w:jc w:val="both"/>
              <w:rPr>
                <w:rFonts w:ascii="Times New Roman" w:hAnsi="Times New Roman" w:cs="Times New Roman"/>
                <w:sz w:val="26"/>
                <w:szCs w:val="26"/>
              </w:rPr>
            </w:pPr>
            <w:r w:rsidRPr="007D27AA">
              <w:rPr>
                <w:rFonts w:ascii="Times New Roman" w:hAnsi="Times New Roman" w:cs="Times New Roman"/>
                <w:sz w:val="26"/>
                <w:szCs w:val="26"/>
              </w:rPr>
              <w:t xml:space="preserve">           </w:t>
            </w:r>
            <w:r w:rsidR="00792FCB" w:rsidRPr="007D27AA">
              <w:rPr>
                <w:rFonts w:ascii="Times New Roman" w:hAnsi="Times New Roman" w:cs="Times New Roman"/>
                <w:b/>
                <w:sz w:val="26"/>
                <w:szCs w:val="26"/>
                <w:u w:val="single"/>
              </w:rPr>
              <w:t>Социально-педагогическое</w:t>
            </w:r>
            <w:r w:rsidR="00792FCB" w:rsidRPr="007D27AA">
              <w:rPr>
                <w:rFonts w:ascii="Times New Roman" w:hAnsi="Times New Roman" w:cs="Times New Roman"/>
                <w:sz w:val="26"/>
                <w:szCs w:val="26"/>
              </w:rPr>
              <w:t xml:space="preserve">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792FCB" w:rsidRPr="007D27AA" w:rsidRDefault="00792FCB" w:rsidP="007D27AA">
            <w:pPr>
              <w:ind w:firstLine="630"/>
              <w:jc w:val="both"/>
              <w:rPr>
                <w:rFonts w:ascii="Times New Roman" w:hAnsi="Times New Roman" w:cs="Times New Roman"/>
                <w:sz w:val="26"/>
                <w:szCs w:val="26"/>
              </w:rPr>
            </w:pPr>
            <w:r w:rsidRPr="007D27AA">
              <w:rPr>
                <w:rFonts w:ascii="Times New Roman" w:hAnsi="Times New Roman" w:cs="Times New Roman"/>
                <w:sz w:val="26"/>
                <w:szCs w:val="26"/>
              </w:rPr>
              <w:t xml:space="preserve"> Социально-педагогическое сопровождение включает:</w:t>
            </w:r>
          </w:p>
          <w:p w:rsidR="007D27AA" w:rsidRPr="007D27AA" w:rsidRDefault="00792FCB" w:rsidP="00B87BEA">
            <w:pPr>
              <w:pStyle w:val="a3"/>
              <w:numPr>
                <w:ilvl w:val="0"/>
                <w:numId w:val="33"/>
              </w:numPr>
              <w:jc w:val="both"/>
              <w:rPr>
                <w:rFonts w:ascii="Times New Roman" w:hAnsi="Times New Roman" w:cs="Times New Roman"/>
                <w:sz w:val="26"/>
                <w:szCs w:val="26"/>
              </w:rPr>
            </w:pPr>
            <w:r w:rsidRPr="007D27AA">
              <w:rPr>
                <w:rFonts w:ascii="Times New Roman" w:hAnsi="Times New Roman" w:cs="Times New Roman"/>
                <w:sz w:val="26"/>
                <w:szCs w:val="26"/>
              </w:rPr>
              <w:t xml:space="preserve">разработку и реализацию программы социально-педагогического сопровождения </w:t>
            </w:r>
          </w:p>
          <w:p w:rsidR="00062642" w:rsidRPr="007D27AA" w:rsidRDefault="00792FCB" w:rsidP="007D27AA">
            <w:pPr>
              <w:jc w:val="both"/>
              <w:rPr>
                <w:rFonts w:ascii="Times New Roman" w:hAnsi="Times New Roman" w:cs="Times New Roman"/>
                <w:sz w:val="26"/>
                <w:szCs w:val="26"/>
              </w:rPr>
            </w:pPr>
            <w:r w:rsidRPr="007D27AA">
              <w:rPr>
                <w:rFonts w:ascii="Times New Roman" w:hAnsi="Times New Roman" w:cs="Times New Roman"/>
                <w:sz w:val="26"/>
                <w:szCs w:val="26"/>
              </w:rPr>
              <w:t>обучающихся, направленную на их социальную интеграцию в общество,</w:t>
            </w:r>
          </w:p>
          <w:p w:rsidR="00792FCB" w:rsidRPr="007D27AA" w:rsidRDefault="00792FCB" w:rsidP="00B87BEA">
            <w:pPr>
              <w:pStyle w:val="a3"/>
              <w:numPr>
                <w:ilvl w:val="0"/>
                <w:numId w:val="33"/>
              </w:numPr>
              <w:jc w:val="both"/>
              <w:rPr>
                <w:rFonts w:ascii="Times New Roman" w:hAnsi="Times New Roman" w:cs="Times New Roman"/>
                <w:sz w:val="26"/>
                <w:szCs w:val="26"/>
              </w:rPr>
            </w:pPr>
            <w:r w:rsidRPr="007D27AA">
              <w:rPr>
                <w:rFonts w:ascii="Times New Roman" w:hAnsi="Times New Roman" w:cs="Times New Roman"/>
                <w:sz w:val="26"/>
                <w:szCs w:val="26"/>
              </w:rPr>
              <w:t>взаимодействие с социальными партнерами и обществе</w:t>
            </w:r>
            <w:r w:rsidR="007D27AA" w:rsidRPr="007D27AA">
              <w:rPr>
                <w:rFonts w:ascii="Times New Roman" w:hAnsi="Times New Roman" w:cs="Times New Roman"/>
                <w:sz w:val="26"/>
                <w:szCs w:val="26"/>
              </w:rPr>
              <w:t>нными организациями в интересах</w:t>
            </w:r>
            <w:r w:rsidR="007D27AA">
              <w:rPr>
                <w:rFonts w:ascii="Times New Roman" w:hAnsi="Times New Roman" w:cs="Times New Roman"/>
                <w:sz w:val="26"/>
                <w:szCs w:val="26"/>
              </w:rPr>
              <w:t xml:space="preserve"> </w:t>
            </w:r>
            <w:r w:rsidRPr="007D27AA">
              <w:rPr>
                <w:rFonts w:ascii="Times New Roman" w:hAnsi="Times New Roman" w:cs="Times New Roman"/>
                <w:sz w:val="26"/>
                <w:szCs w:val="26"/>
              </w:rPr>
              <w:t>обучающегося и его семьи.</w:t>
            </w:r>
          </w:p>
          <w:p w:rsidR="00DA1B9A" w:rsidRPr="007D27AA" w:rsidRDefault="00792FCB" w:rsidP="007D27AA">
            <w:pPr>
              <w:ind w:firstLine="567"/>
              <w:jc w:val="both"/>
              <w:rPr>
                <w:rFonts w:ascii="Times New Roman" w:hAnsi="Times New Roman" w:cs="Times New Roman"/>
                <w:sz w:val="24"/>
                <w:szCs w:val="24"/>
              </w:rPr>
            </w:pPr>
            <w:r w:rsidRPr="007D27AA">
              <w:rPr>
                <w:rFonts w:ascii="Times New Roman" w:hAnsi="Times New Roman" w:cs="Times New Roman"/>
                <w:sz w:val="26"/>
                <w:szCs w:val="26"/>
              </w:rPr>
              <w:t xml:space="preserve"> В процессе информационно-просветительской и социально - педагогической работы используются с</w:t>
            </w:r>
            <w:r w:rsidR="007D27AA" w:rsidRPr="007D27AA">
              <w:rPr>
                <w:rFonts w:ascii="Times New Roman" w:hAnsi="Times New Roman" w:cs="Times New Roman"/>
                <w:sz w:val="26"/>
                <w:szCs w:val="26"/>
              </w:rPr>
              <w:t xml:space="preserve">ледующие формы и методы работы: </w:t>
            </w:r>
            <w:r w:rsidRPr="007D27AA">
              <w:rPr>
                <w:rFonts w:ascii="Times New Roman" w:hAnsi="Times New Roman" w:cs="Times New Roman"/>
                <w:sz w:val="26"/>
                <w:szCs w:val="26"/>
              </w:rPr>
              <w:t>индивидуальные и групповые беседы, семинары, тренинги, лекции для родителей,  анкетирование педагогов, родителей,</w:t>
            </w:r>
            <w:r w:rsidR="007D27AA" w:rsidRPr="007D27AA">
              <w:rPr>
                <w:rFonts w:ascii="Times New Roman" w:hAnsi="Times New Roman" w:cs="Times New Roman"/>
                <w:sz w:val="26"/>
                <w:szCs w:val="26"/>
              </w:rPr>
              <w:t xml:space="preserve"> </w:t>
            </w:r>
            <w:r w:rsidRPr="007D27AA">
              <w:rPr>
                <w:rFonts w:ascii="Times New Roman" w:hAnsi="Times New Roman" w:cs="Times New Roman"/>
                <w:sz w:val="26"/>
                <w:szCs w:val="26"/>
              </w:rPr>
              <w:t>разработка методических материалов и рекомендаций учителю, родителям.</w:t>
            </w:r>
          </w:p>
        </w:tc>
      </w:tr>
      <w:tr w:rsidR="00DA1B9A" w:rsidRPr="00CE554F" w:rsidTr="00B1519B">
        <w:trPr>
          <w:trHeight w:val="112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FF3501">
              <w:rPr>
                <w:rFonts w:ascii="Times New Roman" w:eastAsia="Calibri" w:hAnsi="Times New Roman" w:cs="Times New Roman"/>
                <w:sz w:val="26"/>
                <w:szCs w:val="26"/>
              </w:rPr>
              <w:lastRenderedPageBreak/>
              <w:t>Программно-методическое обеспечение образовательного процесса</w:t>
            </w:r>
          </w:p>
          <w:p w:rsidR="00DA1B9A" w:rsidRPr="00CE554F" w:rsidRDefault="00DA1B9A" w:rsidP="00DA1B9A">
            <w:pPr>
              <w:tabs>
                <w:tab w:val="left" w:pos="1065"/>
              </w:tabs>
              <w:rPr>
                <w:rFonts w:ascii="Times New Roman" w:eastAsia="Calibri" w:hAnsi="Times New Roman" w:cs="Times New Roman"/>
                <w:sz w:val="26"/>
                <w:szCs w:val="26"/>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567D21" w:rsidRDefault="000D7DDD"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Pr>
                <w:rFonts w:ascii="Times New Roman" w:hAnsi="Times New Roman" w:cs="Times New Roman"/>
                <w:sz w:val="26"/>
                <w:szCs w:val="26"/>
              </w:rPr>
              <w:t xml:space="preserve">       </w:t>
            </w:r>
            <w:r w:rsidR="00DA1B9A" w:rsidRPr="00567D21">
              <w:rPr>
                <w:rFonts w:ascii="Times New Roman" w:hAnsi="Times New Roman" w:cs="Times New Roman"/>
                <w:sz w:val="26"/>
                <w:szCs w:val="26"/>
              </w:rPr>
              <w:t>ОУ обеспечено программно-методической литературой, учебниками: начальное общее образование-100%; основное общее образование- 95%</w:t>
            </w:r>
          </w:p>
          <w:p w:rsidR="00BC32B5" w:rsidRPr="00567D21" w:rsidRDefault="000D7DDD" w:rsidP="000D7DDD">
            <w:pPr>
              <w:keepNext/>
              <w:keepLines/>
              <w:jc w:val="both"/>
              <w:rPr>
                <w:rFonts w:ascii="Times New Roman" w:hAnsi="Times New Roman" w:cs="Times New Roman"/>
                <w:sz w:val="26"/>
                <w:szCs w:val="26"/>
              </w:rPr>
            </w:pPr>
            <w:r w:rsidRPr="00567D21">
              <w:rPr>
                <w:rFonts w:ascii="Times New Roman" w:hAnsi="Times New Roman" w:cs="Times New Roman"/>
                <w:b/>
                <w:sz w:val="26"/>
                <w:szCs w:val="26"/>
              </w:rPr>
              <w:t xml:space="preserve">       </w:t>
            </w:r>
            <w:r w:rsidRPr="00567D21">
              <w:rPr>
                <w:rFonts w:ascii="Times New Roman" w:hAnsi="Times New Roman" w:cs="Times New Roman"/>
                <w:sz w:val="26"/>
                <w:szCs w:val="26"/>
              </w:rPr>
              <w:t xml:space="preserve">В образовательном учреждении используются печатные образовательные ресурсы,    утвержденные Приказом Министерства образования и науки Российской Федерации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законодательством). </w:t>
            </w:r>
          </w:p>
          <w:p w:rsidR="000D7DDD" w:rsidRPr="000D7DDD" w:rsidRDefault="000D7DDD" w:rsidP="000D7DDD">
            <w:pPr>
              <w:keepNext/>
              <w:keepLines/>
              <w:jc w:val="both"/>
              <w:rPr>
                <w:rFonts w:ascii="Times New Roman" w:hAnsi="Times New Roman" w:cs="Times New Roman"/>
                <w:sz w:val="26"/>
                <w:szCs w:val="26"/>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523"/>
              <w:gridCol w:w="3261"/>
            </w:tblGrid>
            <w:tr w:rsidR="007D27AA" w:rsidRPr="00B2057B" w:rsidTr="007D27AA">
              <w:tc>
                <w:tcPr>
                  <w:tcW w:w="993" w:type="dxa"/>
                </w:tcPr>
                <w:p w:rsidR="007D27AA" w:rsidRPr="00B2057B" w:rsidRDefault="007D27AA" w:rsidP="007C6760">
                  <w:pPr>
                    <w:framePr w:hSpace="180" w:wrap="around" w:vAnchor="text" w:hAnchor="page" w:x="447" w:y="127"/>
                    <w:spacing w:after="0" w:line="240" w:lineRule="auto"/>
                    <w:jc w:val="center"/>
                    <w:rPr>
                      <w:rFonts w:ascii="Times New Roman" w:hAnsi="Times New Roman" w:cs="Times New Roman"/>
                      <w:sz w:val="24"/>
                      <w:szCs w:val="24"/>
                    </w:rPr>
                  </w:pPr>
                  <w:r w:rsidRPr="00B2057B">
                    <w:rPr>
                      <w:rFonts w:ascii="Times New Roman" w:hAnsi="Times New Roman" w:cs="Times New Roman"/>
                      <w:sz w:val="24"/>
                      <w:szCs w:val="24"/>
                    </w:rPr>
                    <w:t>класс</w:t>
                  </w:r>
                </w:p>
              </w:tc>
              <w:tc>
                <w:tcPr>
                  <w:tcW w:w="5523" w:type="dxa"/>
                </w:tcPr>
                <w:p w:rsidR="007D27AA" w:rsidRPr="00B2057B" w:rsidRDefault="007D27AA" w:rsidP="007C6760">
                  <w:pPr>
                    <w:framePr w:hSpace="180" w:wrap="around" w:vAnchor="text" w:hAnchor="page" w:x="447" w:y="127"/>
                    <w:spacing w:after="0" w:line="240" w:lineRule="auto"/>
                    <w:jc w:val="center"/>
                    <w:rPr>
                      <w:rFonts w:ascii="Times New Roman" w:hAnsi="Times New Roman" w:cs="Times New Roman"/>
                      <w:sz w:val="24"/>
                      <w:szCs w:val="24"/>
                    </w:rPr>
                  </w:pPr>
                  <w:r w:rsidRPr="00B2057B">
                    <w:rPr>
                      <w:rFonts w:ascii="Times New Roman" w:hAnsi="Times New Roman" w:cs="Times New Roman"/>
                      <w:sz w:val="24"/>
                      <w:szCs w:val="24"/>
                    </w:rPr>
                    <w:t>учебники</w:t>
                  </w:r>
                </w:p>
              </w:tc>
              <w:tc>
                <w:tcPr>
                  <w:tcW w:w="3261" w:type="dxa"/>
                </w:tcPr>
                <w:p w:rsidR="007D27AA" w:rsidRPr="00B2057B" w:rsidRDefault="007D27AA" w:rsidP="007C6760">
                  <w:pPr>
                    <w:framePr w:hSpace="180" w:wrap="around" w:vAnchor="text" w:hAnchor="page" w:x="447" w:y="127"/>
                    <w:spacing w:after="0" w:line="240" w:lineRule="auto"/>
                    <w:jc w:val="center"/>
                    <w:rPr>
                      <w:rFonts w:ascii="Times New Roman" w:hAnsi="Times New Roman" w:cs="Times New Roman"/>
                      <w:sz w:val="24"/>
                      <w:szCs w:val="24"/>
                    </w:rPr>
                  </w:pPr>
                  <w:r w:rsidRPr="00B2057B">
                    <w:rPr>
                      <w:rFonts w:ascii="Times New Roman" w:hAnsi="Times New Roman" w:cs="Times New Roman"/>
                      <w:sz w:val="24"/>
                      <w:szCs w:val="24"/>
                    </w:rPr>
                    <w:t>учебные пособия</w:t>
                  </w:r>
                </w:p>
              </w:tc>
            </w:tr>
            <w:tr w:rsidR="007D27AA" w:rsidRPr="00B2057B" w:rsidTr="007D27AA">
              <w:tc>
                <w:tcPr>
                  <w:tcW w:w="993" w:type="dxa"/>
                  <w:vMerge w:val="restart"/>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1класс</w:t>
                  </w: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В.В. Воронкова «Букварь»</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rPr>
                <w:trHeight w:val="549"/>
              </w:trPr>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А.К. Аксенова «Букварь»</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bCs/>
                      <w:sz w:val="24"/>
                      <w:szCs w:val="24"/>
                    </w:rPr>
                  </w:pPr>
                  <w:r w:rsidRPr="00B2057B">
                    <w:rPr>
                      <w:rFonts w:ascii="Times New Roman" w:hAnsi="Times New Roman" w:cs="Times New Roman"/>
                      <w:bCs/>
                      <w:sz w:val="24"/>
                      <w:szCs w:val="24"/>
                    </w:rPr>
                    <w:t>А.К. Аксенова Прописи ч</w:t>
                  </w:r>
                  <w:r w:rsidR="000D7DDD">
                    <w:rPr>
                      <w:rFonts w:ascii="Times New Roman" w:hAnsi="Times New Roman" w:cs="Times New Roman"/>
                      <w:bCs/>
                      <w:sz w:val="24"/>
                      <w:szCs w:val="24"/>
                    </w:rPr>
                    <w:t>.</w:t>
                  </w:r>
                  <w:r w:rsidRPr="00B2057B">
                    <w:rPr>
                      <w:rFonts w:ascii="Times New Roman" w:hAnsi="Times New Roman" w:cs="Times New Roman"/>
                      <w:bCs/>
                      <w:sz w:val="24"/>
                      <w:szCs w:val="24"/>
                    </w:rPr>
                    <w:t xml:space="preserve"> 1, ч.2, ч.3.</w:t>
                  </w: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Т.В. </w:t>
                  </w:r>
                  <w:proofErr w:type="spellStart"/>
                  <w:r w:rsidRPr="00B2057B">
                    <w:rPr>
                      <w:rFonts w:ascii="Times New Roman" w:hAnsi="Times New Roman" w:cs="Times New Roman"/>
                      <w:sz w:val="24"/>
                      <w:szCs w:val="24"/>
                    </w:rPr>
                    <w:t>Алышева</w:t>
                  </w:r>
                  <w:proofErr w:type="spellEnd"/>
                  <w:r w:rsidRPr="00B2057B">
                    <w:rPr>
                      <w:rFonts w:ascii="Times New Roman" w:hAnsi="Times New Roman" w:cs="Times New Roman"/>
                      <w:sz w:val="24"/>
                      <w:szCs w:val="24"/>
                    </w:rPr>
                    <w:t xml:space="preserve"> «Математика» ч.1  ч.2</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Т.В. </w:t>
                  </w:r>
                  <w:proofErr w:type="spellStart"/>
                  <w:r w:rsidRPr="00B2057B">
                    <w:rPr>
                      <w:rFonts w:ascii="Times New Roman" w:hAnsi="Times New Roman" w:cs="Times New Roman"/>
                      <w:sz w:val="24"/>
                      <w:szCs w:val="24"/>
                    </w:rPr>
                    <w:t>Алышева</w:t>
                  </w:r>
                  <w:proofErr w:type="spellEnd"/>
                  <w:r w:rsidRPr="00B2057B">
                    <w:rPr>
                      <w:rFonts w:ascii="Times New Roman" w:hAnsi="Times New Roman" w:cs="Times New Roman"/>
                      <w:sz w:val="24"/>
                      <w:szCs w:val="24"/>
                    </w:rPr>
                    <w:t xml:space="preserve"> «Математика» Рабочая тетрадь  ч.1  ч.2</w:t>
                  </w: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С.В. Комарова «Устная речь»</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bCs/>
                      <w:sz w:val="24"/>
                      <w:szCs w:val="24"/>
                    </w:rPr>
                  </w:pPr>
                  <w:r w:rsidRPr="00B2057B">
                    <w:rPr>
                      <w:rFonts w:ascii="Times New Roman" w:hAnsi="Times New Roman" w:cs="Times New Roman"/>
                      <w:bCs/>
                      <w:sz w:val="24"/>
                      <w:szCs w:val="24"/>
                    </w:rPr>
                    <w:t>С.В. Комарова «Речевая практика»</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bCs/>
                      <w:sz w:val="24"/>
                      <w:szCs w:val="24"/>
                    </w:rPr>
                  </w:pPr>
                  <w:r w:rsidRPr="00B2057B">
                    <w:rPr>
                      <w:rFonts w:ascii="Times New Roman" w:hAnsi="Times New Roman" w:cs="Times New Roman"/>
                      <w:sz w:val="24"/>
                      <w:szCs w:val="24"/>
                    </w:rPr>
                    <w:t>Е.Д. Худенко  «Развитие речи»</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Н.Б. Матвеева «Живой мир»</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bCs/>
                      <w:sz w:val="24"/>
                      <w:szCs w:val="24"/>
                    </w:rPr>
                  </w:pPr>
                  <w:r w:rsidRPr="00B2057B">
                    <w:rPr>
                      <w:rFonts w:ascii="Times New Roman" w:hAnsi="Times New Roman" w:cs="Times New Roman"/>
                      <w:bCs/>
                      <w:sz w:val="24"/>
                      <w:szCs w:val="24"/>
                    </w:rPr>
                    <w:t>Н.Б. Матвеева «Мир природы и человека»</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vMerge w:val="restart"/>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С.В. Кудрина «Окружающий мир»</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С.В. Кудрина  Рабочая тетрадь  «Окружающий мир»</w:t>
                  </w: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Н.А. Новоселова «Окружающий мир» учебное пособие  ч.1</w:t>
                  </w: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О.А. Кудрина    Технология «Прекрасное рядом с тобой»</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Л.А. Кузнецова   «Технология Ручной труд»</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Л.А. Кузнецова   «Технология Ручной труд» Рабочая тетрадь  ч.1  ч.2</w:t>
                  </w: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bCs/>
                      <w:sz w:val="24"/>
                      <w:szCs w:val="24"/>
                    </w:rPr>
                    <w:t xml:space="preserve">Анастасова  ОБЖ  </w:t>
                  </w:r>
                  <w:r w:rsidRPr="00B2057B">
                    <w:rPr>
                      <w:rFonts w:ascii="Times New Roman" w:hAnsi="Times New Roman" w:cs="Times New Roman"/>
                      <w:sz w:val="24"/>
                      <w:szCs w:val="24"/>
                    </w:rPr>
                    <w:t xml:space="preserve">Рабочая тетрадь  </w:t>
                  </w: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bCs/>
                      <w:sz w:val="24"/>
                      <w:szCs w:val="24"/>
                    </w:rPr>
                  </w:pPr>
                  <w:r w:rsidRPr="00B2057B">
                    <w:rPr>
                      <w:rFonts w:ascii="Times New Roman" w:hAnsi="Times New Roman" w:cs="Times New Roman"/>
                      <w:bCs/>
                      <w:sz w:val="24"/>
                      <w:szCs w:val="24"/>
                    </w:rPr>
                    <w:t xml:space="preserve">М.Ю. </w:t>
                  </w:r>
                  <w:proofErr w:type="spellStart"/>
                  <w:r w:rsidRPr="00B2057B">
                    <w:rPr>
                      <w:rFonts w:ascii="Times New Roman" w:hAnsi="Times New Roman" w:cs="Times New Roman"/>
                      <w:bCs/>
                      <w:sz w:val="24"/>
                      <w:szCs w:val="24"/>
                    </w:rPr>
                    <w:t>Рау</w:t>
                  </w:r>
                  <w:proofErr w:type="spellEnd"/>
                  <w:r w:rsidRPr="00B2057B">
                    <w:rPr>
                      <w:rFonts w:ascii="Times New Roman" w:hAnsi="Times New Roman" w:cs="Times New Roman"/>
                      <w:bCs/>
                      <w:sz w:val="24"/>
                      <w:szCs w:val="24"/>
                    </w:rPr>
                    <w:t xml:space="preserve">  Изо</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val="restart"/>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2 класс</w:t>
                  </w: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Т.В. </w:t>
                  </w:r>
                  <w:proofErr w:type="spellStart"/>
                  <w:r w:rsidRPr="00B2057B">
                    <w:rPr>
                      <w:rFonts w:ascii="Times New Roman" w:hAnsi="Times New Roman" w:cs="Times New Roman"/>
                      <w:sz w:val="24"/>
                      <w:szCs w:val="24"/>
                    </w:rPr>
                    <w:t>Алышева</w:t>
                  </w:r>
                  <w:proofErr w:type="spellEnd"/>
                  <w:r w:rsidRPr="00B2057B">
                    <w:rPr>
                      <w:rFonts w:ascii="Times New Roman" w:hAnsi="Times New Roman" w:cs="Times New Roman"/>
                      <w:sz w:val="24"/>
                      <w:szCs w:val="24"/>
                    </w:rPr>
                    <w:t xml:space="preserve"> «Математика»  ч.1  ч.2</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А.А. </w:t>
                  </w:r>
                  <w:proofErr w:type="spellStart"/>
                  <w:r w:rsidRPr="00B2057B">
                    <w:rPr>
                      <w:rFonts w:ascii="Times New Roman" w:hAnsi="Times New Roman" w:cs="Times New Roman"/>
                      <w:sz w:val="24"/>
                      <w:szCs w:val="24"/>
                    </w:rPr>
                    <w:t>Хилько</w:t>
                  </w:r>
                  <w:proofErr w:type="spellEnd"/>
                  <w:r w:rsidRPr="00B2057B">
                    <w:rPr>
                      <w:rFonts w:ascii="Times New Roman" w:hAnsi="Times New Roman" w:cs="Times New Roman"/>
                      <w:sz w:val="24"/>
                      <w:szCs w:val="24"/>
                    </w:rPr>
                    <w:t xml:space="preserve"> «Математика»</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Е.Д. Худенко «Развитие речи»</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bCs/>
                      <w:sz w:val="24"/>
                      <w:szCs w:val="24"/>
                    </w:rPr>
                  </w:pPr>
                  <w:r w:rsidRPr="00B2057B">
                    <w:rPr>
                      <w:rFonts w:ascii="Times New Roman" w:hAnsi="Times New Roman" w:cs="Times New Roman"/>
                      <w:bCs/>
                      <w:sz w:val="24"/>
                      <w:szCs w:val="24"/>
                    </w:rPr>
                    <w:t>С.В. Комарова «Речевая практика»</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bCs/>
                      <w:sz w:val="24"/>
                      <w:szCs w:val="24"/>
                    </w:rPr>
                    <w:t>Н.Б. Матвеева «Мир природы и человека» ч.1  ч.2</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В.В. Воронкова «Чтение»</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Э.В. Якубовская «Русский язык»</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С.Ю. Ильина «Чтение»</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rPr>
                <w:trHeight w:val="527"/>
              </w:trPr>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Л.А. Кузнецова   «Технология Ручной труд»</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Л.А. Кузнецова   «Технология Ручной труд» Рабочая тетрадь  </w:t>
                  </w:r>
                </w:p>
              </w:tc>
            </w:tr>
            <w:tr w:rsidR="007D27AA" w:rsidRPr="00B2057B" w:rsidTr="007D27AA">
              <w:trPr>
                <w:trHeight w:val="527"/>
              </w:trPr>
              <w:tc>
                <w:tcPr>
                  <w:tcW w:w="99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Н.А. Новоселова «Окружающий мир» Учебное пособие ч.2</w:t>
                  </w:r>
                </w:p>
              </w:tc>
            </w:tr>
            <w:tr w:rsidR="007D27AA" w:rsidRPr="00B2057B" w:rsidTr="007D27AA">
              <w:tc>
                <w:tcPr>
                  <w:tcW w:w="993" w:type="dxa"/>
                  <w:vMerge w:val="restart"/>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3 класс</w:t>
                  </w: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В.В. Эк «Математика» </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Т.В. </w:t>
                  </w:r>
                  <w:proofErr w:type="spellStart"/>
                  <w:r w:rsidRPr="00B2057B">
                    <w:rPr>
                      <w:rFonts w:ascii="Times New Roman" w:hAnsi="Times New Roman" w:cs="Times New Roman"/>
                      <w:sz w:val="24"/>
                      <w:szCs w:val="24"/>
                    </w:rPr>
                    <w:t>Алышева</w:t>
                  </w:r>
                  <w:proofErr w:type="spellEnd"/>
                  <w:r w:rsidRPr="00B2057B">
                    <w:rPr>
                      <w:rFonts w:ascii="Times New Roman" w:hAnsi="Times New Roman" w:cs="Times New Roman"/>
                      <w:sz w:val="24"/>
                      <w:szCs w:val="24"/>
                    </w:rPr>
                    <w:t xml:space="preserve"> «Математика»  </w:t>
                  </w: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Рабочая тетрадь  ч.2</w:t>
                  </w: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Л.А. Кузнецова «Технология. Ручной труд»</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Л.А. Кузнецова «Технология. Ручной труд» Рабочая тетрадь  </w:t>
                  </w: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А.К. Аксенова «Русский язык»</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Е.Д. Худенко «Знакомство с окружающим миром»</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Н.А. Новоселова «Окружающий мир» Рабочая тетрадь  ч.3</w:t>
                  </w: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Н.Б. Матвеева «Живой мир»</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В.В. Воронкова «Чтение»</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З.Н. Смирнова «Чтение»</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З.А. </w:t>
                  </w:r>
                  <w:proofErr w:type="spellStart"/>
                  <w:r w:rsidRPr="00B2057B">
                    <w:rPr>
                      <w:rFonts w:ascii="Times New Roman" w:hAnsi="Times New Roman" w:cs="Times New Roman"/>
                      <w:sz w:val="24"/>
                      <w:szCs w:val="24"/>
                    </w:rPr>
                    <w:t>Клепинина</w:t>
                  </w:r>
                  <w:proofErr w:type="spellEnd"/>
                  <w:r w:rsidRPr="00B2057B">
                    <w:rPr>
                      <w:rFonts w:ascii="Times New Roman" w:hAnsi="Times New Roman" w:cs="Times New Roman"/>
                      <w:sz w:val="24"/>
                      <w:szCs w:val="24"/>
                    </w:rPr>
                    <w:t xml:space="preserve"> «Природоведение»</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С.Ю. Ильина «Чтение»</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val="restart"/>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4 класс</w:t>
                  </w: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М.Н. Перова «Математика»</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В.В. Воронкова «Чтение»</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З.Н. Смирнова «Чтение»</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А.К. Аксенова «Русский язык»</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Л.А. Кузнецова   «Технология Ручной труд»</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Л.А. Кузнецова   </w:t>
                  </w:r>
                  <w:r w:rsidRPr="00B2057B">
                    <w:rPr>
                      <w:rFonts w:ascii="Times New Roman" w:hAnsi="Times New Roman" w:cs="Times New Roman"/>
                      <w:sz w:val="24"/>
                      <w:szCs w:val="24"/>
                    </w:rPr>
                    <w:lastRenderedPageBreak/>
                    <w:t xml:space="preserve">«Технология Ручной труд» Рабочая тетрадь  </w:t>
                  </w: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Е.Д. Худенко «Знакомство с окружающим миром»</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Н.Б. Матвеева «Живой мир»</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val="restart"/>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5 класс</w:t>
                  </w: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М.Н. Перова «Математика»</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М.Н. Перова «Математика» Рабочая тетрадь  </w:t>
                  </w: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vMerge w:val="restart"/>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Н.Г. </w:t>
                  </w:r>
                  <w:proofErr w:type="spellStart"/>
                  <w:r w:rsidRPr="00B2057B">
                    <w:rPr>
                      <w:rFonts w:ascii="Times New Roman" w:hAnsi="Times New Roman" w:cs="Times New Roman"/>
                      <w:sz w:val="24"/>
                      <w:szCs w:val="24"/>
                    </w:rPr>
                    <w:t>Галунчикова</w:t>
                  </w:r>
                  <w:proofErr w:type="spellEnd"/>
                  <w:r w:rsidRPr="00B2057B">
                    <w:rPr>
                      <w:rFonts w:ascii="Times New Roman" w:hAnsi="Times New Roman" w:cs="Times New Roman"/>
                      <w:sz w:val="24"/>
                      <w:szCs w:val="24"/>
                    </w:rPr>
                    <w:t xml:space="preserve"> «Русский язык»</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Э.В. Якубовская, Н.Г. </w:t>
                  </w:r>
                  <w:proofErr w:type="spellStart"/>
                  <w:r w:rsidRPr="00B2057B">
                    <w:rPr>
                      <w:rFonts w:ascii="Times New Roman" w:hAnsi="Times New Roman" w:cs="Times New Roman"/>
                      <w:sz w:val="24"/>
                      <w:szCs w:val="24"/>
                    </w:rPr>
                    <w:t>Галунчикова</w:t>
                  </w:r>
                  <w:proofErr w:type="spellEnd"/>
                  <w:r w:rsidRPr="00B2057B">
                    <w:rPr>
                      <w:rFonts w:ascii="Times New Roman" w:hAnsi="Times New Roman" w:cs="Times New Roman"/>
                      <w:sz w:val="24"/>
                      <w:szCs w:val="24"/>
                    </w:rPr>
                    <w:t xml:space="preserve"> «Русский язык» Рабочая тетрадь  </w:t>
                  </w: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Н.Г. </w:t>
                  </w:r>
                  <w:proofErr w:type="spellStart"/>
                  <w:r w:rsidRPr="00B2057B">
                    <w:rPr>
                      <w:rFonts w:ascii="Times New Roman" w:hAnsi="Times New Roman" w:cs="Times New Roman"/>
                      <w:sz w:val="24"/>
                      <w:szCs w:val="24"/>
                    </w:rPr>
                    <w:t>Галунчикова</w:t>
                  </w:r>
                  <w:proofErr w:type="spellEnd"/>
                  <w:r w:rsidRPr="00B2057B">
                    <w:rPr>
                      <w:rFonts w:ascii="Times New Roman" w:hAnsi="Times New Roman" w:cs="Times New Roman"/>
                      <w:sz w:val="24"/>
                      <w:szCs w:val="24"/>
                    </w:rPr>
                    <w:t xml:space="preserve"> «Состав слова 5-9кл.» Рабочая тетрадь  </w:t>
                  </w: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Г.М. Гусева «Чтение»</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З.Ф. Малышева «Чтение»</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А.К. Аксенова «Русский язык»</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Т.М. Лифанова «Природоведение»</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Т.М. Лифанова «Природоведение» Рабочая тетрадь  </w:t>
                  </w: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И.В. Романов «Природоведение»</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vMerge w:val="restart"/>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О.А. </w:t>
                  </w:r>
                  <w:proofErr w:type="spellStart"/>
                  <w:r w:rsidRPr="00B2057B">
                    <w:rPr>
                      <w:rFonts w:ascii="Times New Roman" w:hAnsi="Times New Roman" w:cs="Times New Roman"/>
                      <w:sz w:val="24"/>
                      <w:szCs w:val="24"/>
                    </w:rPr>
                    <w:t>Хлебосолова</w:t>
                  </w:r>
                  <w:proofErr w:type="spellEnd"/>
                  <w:r w:rsidRPr="00B2057B">
                    <w:rPr>
                      <w:rFonts w:ascii="Times New Roman" w:hAnsi="Times New Roman" w:cs="Times New Roman"/>
                      <w:sz w:val="24"/>
                      <w:szCs w:val="24"/>
                    </w:rPr>
                    <w:t xml:space="preserve"> «Природоведение»</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О.А. </w:t>
                  </w:r>
                  <w:proofErr w:type="spellStart"/>
                  <w:r w:rsidRPr="00B2057B">
                    <w:rPr>
                      <w:rFonts w:ascii="Times New Roman" w:hAnsi="Times New Roman" w:cs="Times New Roman"/>
                      <w:sz w:val="24"/>
                      <w:szCs w:val="24"/>
                    </w:rPr>
                    <w:t>Хлебосолова</w:t>
                  </w:r>
                  <w:proofErr w:type="spellEnd"/>
                  <w:r w:rsidRPr="00B2057B">
                    <w:rPr>
                      <w:rFonts w:ascii="Times New Roman" w:hAnsi="Times New Roman" w:cs="Times New Roman"/>
                      <w:sz w:val="24"/>
                      <w:szCs w:val="24"/>
                    </w:rPr>
                    <w:t xml:space="preserve"> «Дневник наблюдения по природоведению»</w:t>
                  </w: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О.А. </w:t>
                  </w:r>
                  <w:proofErr w:type="spellStart"/>
                  <w:r w:rsidRPr="00B2057B">
                    <w:rPr>
                      <w:rFonts w:ascii="Times New Roman" w:hAnsi="Times New Roman" w:cs="Times New Roman"/>
                      <w:sz w:val="24"/>
                      <w:szCs w:val="24"/>
                    </w:rPr>
                    <w:t>Хлебосолова</w:t>
                  </w:r>
                  <w:proofErr w:type="spellEnd"/>
                  <w:r w:rsidRPr="00B2057B">
                    <w:rPr>
                      <w:rFonts w:ascii="Times New Roman" w:hAnsi="Times New Roman" w:cs="Times New Roman"/>
                      <w:sz w:val="24"/>
                      <w:szCs w:val="24"/>
                    </w:rPr>
                    <w:t xml:space="preserve"> «Тетрадь для самостоятельных работ по природоведению»</w:t>
                  </w: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О.А. </w:t>
                  </w:r>
                  <w:proofErr w:type="spellStart"/>
                  <w:r w:rsidRPr="00B2057B">
                    <w:rPr>
                      <w:rFonts w:ascii="Times New Roman" w:hAnsi="Times New Roman" w:cs="Times New Roman"/>
                      <w:sz w:val="24"/>
                      <w:szCs w:val="24"/>
                    </w:rPr>
                    <w:t>Хлебосолова</w:t>
                  </w:r>
                  <w:proofErr w:type="spellEnd"/>
                  <w:r w:rsidRPr="00B2057B">
                    <w:rPr>
                      <w:rFonts w:ascii="Times New Roman" w:hAnsi="Times New Roman" w:cs="Times New Roman"/>
                      <w:sz w:val="24"/>
                      <w:szCs w:val="24"/>
                    </w:rPr>
                    <w:t xml:space="preserve"> Методическое пособие</w:t>
                  </w: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Е.А. Ковалева «Сельскохозяйственный труд»</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Г.Б. </w:t>
                  </w:r>
                  <w:proofErr w:type="spellStart"/>
                  <w:r w:rsidRPr="00B2057B">
                    <w:rPr>
                      <w:rFonts w:ascii="Times New Roman" w:hAnsi="Times New Roman" w:cs="Times New Roman"/>
                      <w:sz w:val="24"/>
                      <w:szCs w:val="24"/>
                    </w:rPr>
                    <w:t>Картушина</w:t>
                  </w:r>
                  <w:proofErr w:type="spellEnd"/>
                  <w:r w:rsidRPr="00B2057B">
                    <w:rPr>
                      <w:rFonts w:ascii="Times New Roman" w:hAnsi="Times New Roman" w:cs="Times New Roman"/>
                      <w:sz w:val="24"/>
                      <w:szCs w:val="24"/>
                    </w:rPr>
                    <w:t xml:space="preserve">, </w:t>
                  </w:r>
                  <w:proofErr w:type="spellStart"/>
                  <w:r w:rsidRPr="00B2057B">
                    <w:rPr>
                      <w:rFonts w:ascii="Times New Roman" w:hAnsi="Times New Roman" w:cs="Times New Roman"/>
                      <w:sz w:val="24"/>
                      <w:szCs w:val="24"/>
                    </w:rPr>
                    <w:t>г.Г.Мозговая</w:t>
                  </w:r>
                  <w:proofErr w:type="spellEnd"/>
                  <w:r w:rsidRPr="00B2057B">
                    <w:rPr>
                      <w:rFonts w:ascii="Times New Roman" w:hAnsi="Times New Roman" w:cs="Times New Roman"/>
                      <w:sz w:val="24"/>
                      <w:szCs w:val="24"/>
                    </w:rPr>
                    <w:t xml:space="preserve"> «Швейное дело»</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val="restart"/>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6 класс</w:t>
                  </w: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Т.М. Лифанова «География»</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Т.М. Лифанова «География» Рабочая тетрадь  </w:t>
                  </w: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И.М. </w:t>
                  </w:r>
                  <w:proofErr w:type="spellStart"/>
                  <w:r w:rsidRPr="00B2057B">
                    <w:rPr>
                      <w:rFonts w:ascii="Times New Roman" w:hAnsi="Times New Roman" w:cs="Times New Roman"/>
                      <w:sz w:val="24"/>
                      <w:szCs w:val="24"/>
                    </w:rPr>
                    <w:t>Бгажнокова</w:t>
                  </w:r>
                  <w:proofErr w:type="spellEnd"/>
                  <w:r w:rsidRPr="00B2057B">
                    <w:rPr>
                      <w:rFonts w:ascii="Times New Roman" w:hAnsi="Times New Roman" w:cs="Times New Roman"/>
                      <w:sz w:val="24"/>
                      <w:szCs w:val="24"/>
                    </w:rPr>
                    <w:t xml:space="preserve"> «Чтение»</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Н.Г. </w:t>
                  </w:r>
                  <w:proofErr w:type="spellStart"/>
                  <w:r w:rsidRPr="00B2057B">
                    <w:rPr>
                      <w:rFonts w:ascii="Times New Roman" w:hAnsi="Times New Roman" w:cs="Times New Roman"/>
                      <w:sz w:val="24"/>
                      <w:szCs w:val="24"/>
                    </w:rPr>
                    <w:t>Галунчикова</w:t>
                  </w:r>
                  <w:proofErr w:type="spellEnd"/>
                  <w:r w:rsidRPr="00B2057B">
                    <w:rPr>
                      <w:rFonts w:ascii="Times New Roman" w:hAnsi="Times New Roman" w:cs="Times New Roman"/>
                      <w:sz w:val="24"/>
                      <w:szCs w:val="24"/>
                    </w:rPr>
                    <w:t xml:space="preserve"> «Русский язык»</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Э.В. Якубовская «Русский язык»</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Капустина Г.М. «Математика»</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bCs/>
                      <w:sz w:val="24"/>
                      <w:szCs w:val="24"/>
                    </w:rPr>
                  </w:pPr>
                  <w:r w:rsidRPr="00B2057B">
                    <w:rPr>
                      <w:rFonts w:ascii="Times New Roman" w:hAnsi="Times New Roman" w:cs="Times New Roman"/>
                      <w:bCs/>
                      <w:sz w:val="24"/>
                      <w:szCs w:val="24"/>
                    </w:rPr>
                    <w:t>Т.М. Лифанова «Природоведение»</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И.М. </w:t>
                  </w:r>
                  <w:proofErr w:type="spellStart"/>
                  <w:r w:rsidRPr="00B2057B">
                    <w:rPr>
                      <w:rFonts w:ascii="Times New Roman" w:hAnsi="Times New Roman" w:cs="Times New Roman"/>
                      <w:sz w:val="24"/>
                      <w:szCs w:val="24"/>
                    </w:rPr>
                    <w:t>Бгажнокова</w:t>
                  </w:r>
                  <w:proofErr w:type="spellEnd"/>
                  <w:r w:rsidRPr="00B2057B">
                    <w:rPr>
                      <w:rFonts w:ascii="Times New Roman" w:hAnsi="Times New Roman" w:cs="Times New Roman"/>
                      <w:sz w:val="24"/>
                      <w:szCs w:val="24"/>
                    </w:rPr>
                    <w:t xml:space="preserve"> «Мир истории»</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А.И. Галина «Подготовка </w:t>
                  </w:r>
                  <w:proofErr w:type="spellStart"/>
                  <w:r w:rsidRPr="00B2057B">
                    <w:rPr>
                      <w:rFonts w:ascii="Times New Roman" w:hAnsi="Times New Roman" w:cs="Times New Roman"/>
                      <w:sz w:val="24"/>
                      <w:szCs w:val="24"/>
                    </w:rPr>
                    <w:t>млад.обслуживающего</w:t>
                  </w:r>
                  <w:proofErr w:type="spellEnd"/>
                  <w:r w:rsidRPr="00B2057B">
                    <w:rPr>
                      <w:rFonts w:ascii="Times New Roman" w:hAnsi="Times New Roman" w:cs="Times New Roman"/>
                      <w:sz w:val="24"/>
                      <w:szCs w:val="24"/>
                    </w:rPr>
                    <w:t xml:space="preserve"> персонала»</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Е.А. Ковалева «Технология </w:t>
                  </w:r>
                  <w:proofErr w:type="spellStart"/>
                  <w:r w:rsidRPr="00B2057B">
                    <w:rPr>
                      <w:rFonts w:ascii="Times New Roman" w:hAnsi="Times New Roman" w:cs="Times New Roman"/>
                      <w:sz w:val="24"/>
                      <w:szCs w:val="24"/>
                    </w:rPr>
                    <w:t>сел.хоз.труда</w:t>
                  </w:r>
                  <w:proofErr w:type="spellEnd"/>
                  <w:r w:rsidRPr="00B2057B">
                    <w:rPr>
                      <w:rFonts w:ascii="Times New Roman" w:hAnsi="Times New Roman" w:cs="Times New Roman"/>
                      <w:sz w:val="24"/>
                      <w:szCs w:val="24"/>
                    </w:rPr>
                    <w:t>»</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Г.Г. Мозговая «Технология швейного дела»</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В.Г. </w:t>
                  </w:r>
                  <w:proofErr w:type="spellStart"/>
                  <w:r w:rsidRPr="00B2057B">
                    <w:rPr>
                      <w:rFonts w:ascii="Times New Roman" w:hAnsi="Times New Roman" w:cs="Times New Roman"/>
                      <w:sz w:val="24"/>
                      <w:szCs w:val="24"/>
                    </w:rPr>
                    <w:t>Патракеев</w:t>
                  </w:r>
                  <w:proofErr w:type="spellEnd"/>
                  <w:r w:rsidRPr="00B2057B">
                    <w:rPr>
                      <w:rFonts w:ascii="Times New Roman" w:hAnsi="Times New Roman" w:cs="Times New Roman"/>
                      <w:sz w:val="24"/>
                      <w:szCs w:val="24"/>
                    </w:rPr>
                    <w:t xml:space="preserve"> «Слесарное дело» тетрадь для самостоятельных работ</w:t>
                  </w:r>
                </w:p>
              </w:tc>
            </w:tr>
            <w:tr w:rsidR="007D27AA" w:rsidRPr="00B2057B" w:rsidTr="007D27AA">
              <w:tc>
                <w:tcPr>
                  <w:tcW w:w="993" w:type="dxa"/>
                  <w:vMerge w:val="restart"/>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7 класс</w:t>
                  </w: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Т.В. </w:t>
                  </w:r>
                  <w:proofErr w:type="spellStart"/>
                  <w:r w:rsidRPr="00B2057B">
                    <w:rPr>
                      <w:rFonts w:ascii="Times New Roman" w:hAnsi="Times New Roman" w:cs="Times New Roman"/>
                      <w:sz w:val="24"/>
                      <w:szCs w:val="24"/>
                    </w:rPr>
                    <w:t>Алышева</w:t>
                  </w:r>
                  <w:proofErr w:type="spellEnd"/>
                  <w:r w:rsidRPr="00B2057B">
                    <w:rPr>
                      <w:rFonts w:ascii="Times New Roman" w:hAnsi="Times New Roman" w:cs="Times New Roman"/>
                      <w:sz w:val="24"/>
                      <w:szCs w:val="24"/>
                    </w:rPr>
                    <w:t xml:space="preserve"> «Математика»</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Э.В. Якубовская «Русский язык»</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Н.Г. </w:t>
                  </w:r>
                  <w:proofErr w:type="spellStart"/>
                  <w:r w:rsidRPr="00B2057B">
                    <w:rPr>
                      <w:rFonts w:ascii="Times New Roman" w:hAnsi="Times New Roman" w:cs="Times New Roman"/>
                      <w:sz w:val="24"/>
                      <w:szCs w:val="24"/>
                    </w:rPr>
                    <w:t>Галунчикова</w:t>
                  </w:r>
                  <w:proofErr w:type="spellEnd"/>
                  <w:r w:rsidRPr="00B2057B">
                    <w:rPr>
                      <w:rFonts w:ascii="Times New Roman" w:hAnsi="Times New Roman" w:cs="Times New Roman"/>
                      <w:sz w:val="24"/>
                      <w:szCs w:val="24"/>
                    </w:rPr>
                    <w:t xml:space="preserve"> «Русский язык»</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А.К. Аксенова «Чтение»</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З.А. </w:t>
                  </w:r>
                  <w:proofErr w:type="spellStart"/>
                  <w:r w:rsidRPr="00B2057B">
                    <w:rPr>
                      <w:rFonts w:ascii="Times New Roman" w:hAnsi="Times New Roman" w:cs="Times New Roman"/>
                      <w:sz w:val="24"/>
                      <w:szCs w:val="24"/>
                    </w:rPr>
                    <w:t>Клепинина</w:t>
                  </w:r>
                  <w:proofErr w:type="spellEnd"/>
                  <w:r w:rsidRPr="00B2057B">
                    <w:rPr>
                      <w:rFonts w:ascii="Times New Roman" w:hAnsi="Times New Roman" w:cs="Times New Roman"/>
                      <w:sz w:val="24"/>
                      <w:szCs w:val="24"/>
                    </w:rPr>
                    <w:t xml:space="preserve"> «Биология»</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Н.В. Королева «Биология»</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И.М. </w:t>
                  </w:r>
                  <w:proofErr w:type="spellStart"/>
                  <w:r w:rsidRPr="00B2057B">
                    <w:rPr>
                      <w:rFonts w:ascii="Times New Roman" w:hAnsi="Times New Roman" w:cs="Times New Roman"/>
                      <w:sz w:val="24"/>
                      <w:szCs w:val="24"/>
                    </w:rPr>
                    <w:t>Бгажнокова</w:t>
                  </w:r>
                  <w:proofErr w:type="spellEnd"/>
                  <w:r w:rsidRPr="00B2057B">
                    <w:rPr>
                      <w:rFonts w:ascii="Times New Roman" w:hAnsi="Times New Roman" w:cs="Times New Roman"/>
                      <w:sz w:val="24"/>
                      <w:szCs w:val="24"/>
                    </w:rPr>
                    <w:t xml:space="preserve"> «История Отечества»</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Т.М. Лифанова «География»</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bCs/>
                      <w:sz w:val="24"/>
                      <w:szCs w:val="24"/>
                    </w:rPr>
                  </w:pPr>
                  <w:r w:rsidRPr="00B2057B">
                    <w:rPr>
                      <w:rFonts w:ascii="Times New Roman" w:hAnsi="Times New Roman" w:cs="Times New Roman"/>
                      <w:bCs/>
                      <w:sz w:val="24"/>
                      <w:szCs w:val="24"/>
                    </w:rPr>
                    <w:t>Е.А. Ковалева «Технология сельскохозяйственного труда»</w:t>
                  </w:r>
                </w:p>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С.В. </w:t>
                  </w:r>
                  <w:proofErr w:type="spellStart"/>
                  <w:r w:rsidRPr="00B2057B">
                    <w:rPr>
                      <w:rFonts w:ascii="Times New Roman" w:hAnsi="Times New Roman" w:cs="Times New Roman"/>
                      <w:sz w:val="24"/>
                      <w:szCs w:val="24"/>
                    </w:rPr>
                    <w:t>Бобрешова</w:t>
                  </w:r>
                  <w:proofErr w:type="spellEnd"/>
                  <w:r w:rsidRPr="00B2057B">
                    <w:rPr>
                      <w:rFonts w:ascii="Times New Roman" w:hAnsi="Times New Roman" w:cs="Times New Roman"/>
                      <w:sz w:val="24"/>
                      <w:szCs w:val="24"/>
                    </w:rPr>
                    <w:t xml:space="preserve"> «Технология </w:t>
                  </w:r>
                  <w:proofErr w:type="spellStart"/>
                  <w:r w:rsidRPr="00B2057B">
                    <w:rPr>
                      <w:rFonts w:ascii="Times New Roman" w:hAnsi="Times New Roman" w:cs="Times New Roman"/>
                      <w:sz w:val="24"/>
                      <w:szCs w:val="24"/>
                    </w:rPr>
                    <w:t>штукатурно</w:t>
                  </w:r>
                  <w:proofErr w:type="spellEnd"/>
                  <w:r w:rsidRPr="00B2057B">
                    <w:rPr>
                      <w:rFonts w:ascii="Times New Roman" w:hAnsi="Times New Roman" w:cs="Times New Roman"/>
                      <w:sz w:val="24"/>
                      <w:szCs w:val="24"/>
                    </w:rPr>
                    <w:t xml:space="preserve"> - малярного дела»  тетрадь для самостоятельных работ</w:t>
                  </w: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Г.Г. Мозговая «Швейное дело»</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val="restart"/>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8 класс</w:t>
                  </w: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bCs/>
                      <w:sz w:val="24"/>
                      <w:szCs w:val="24"/>
                    </w:rPr>
                    <w:t>В.В.  Эк «Математика»</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Т.В. </w:t>
                  </w:r>
                  <w:proofErr w:type="spellStart"/>
                  <w:r w:rsidRPr="00B2057B">
                    <w:rPr>
                      <w:rFonts w:ascii="Times New Roman" w:hAnsi="Times New Roman" w:cs="Times New Roman"/>
                      <w:sz w:val="24"/>
                      <w:szCs w:val="24"/>
                    </w:rPr>
                    <w:t>Алышева</w:t>
                  </w:r>
                  <w:proofErr w:type="spellEnd"/>
                  <w:r w:rsidRPr="00B2057B">
                    <w:rPr>
                      <w:rFonts w:ascii="Times New Roman" w:hAnsi="Times New Roman" w:cs="Times New Roman"/>
                      <w:sz w:val="24"/>
                      <w:szCs w:val="24"/>
                    </w:rPr>
                    <w:t xml:space="preserve"> «Математика»  Рабочая тетрадь  </w:t>
                  </w: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Н.Г. </w:t>
                  </w:r>
                  <w:proofErr w:type="spellStart"/>
                  <w:r w:rsidRPr="00B2057B">
                    <w:rPr>
                      <w:rFonts w:ascii="Times New Roman" w:hAnsi="Times New Roman" w:cs="Times New Roman"/>
                      <w:sz w:val="24"/>
                      <w:szCs w:val="24"/>
                    </w:rPr>
                    <w:t>Галунчикова</w:t>
                  </w:r>
                  <w:proofErr w:type="spellEnd"/>
                  <w:r w:rsidRPr="00B2057B">
                    <w:rPr>
                      <w:rFonts w:ascii="Times New Roman" w:hAnsi="Times New Roman" w:cs="Times New Roman"/>
                      <w:sz w:val="24"/>
                      <w:szCs w:val="24"/>
                    </w:rPr>
                    <w:t xml:space="preserve"> «Русский язык»</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bCs/>
                      <w:sz w:val="24"/>
                      <w:szCs w:val="24"/>
                    </w:rPr>
                  </w:pPr>
                  <w:r w:rsidRPr="00B2057B">
                    <w:rPr>
                      <w:rFonts w:ascii="Times New Roman" w:hAnsi="Times New Roman" w:cs="Times New Roman"/>
                      <w:sz w:val="24"/>
                      <w:szCs w:val="24"/>
                    </w:rPr>
                    <w:t>В.В. Воронкова «Чтение»</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З.Ф. Малышева «Чтение»</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Т.М. Лифанова «География материков и океанов»</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Т.М. Лифанова «География материков и океанов» Рабочая тетрадь  </w:t>
                  </w: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bCs/>
                      <w:sz w:val="24"/>
                      <w:szCs w:val="24"/>
                    </w:rPr>
                  </w:pPr>
                  <w:r w:rsidRPr="00B2057B">
                    <w:rPr>
                      <w:rFonts w:ascii="Times New Roman" w:hAnsi="Times New Roman" w:cs="Times New Roman"/>
                      <w:sz w:val="24"/>
                      <w:szCs w:val="24"/>
                    </w:rPr>
                    <w:t xml:space="preserve">А.И. </w:t>
                  </w:r>
                  <w:proofErr w:type="spellStart"/>
                  <w:r w:rsidRPr="00B2057B">
                    <w:rPr>
                      <w:rFonts w:ascii="Times New Roman" w:hAnsi="Times New Roman" w:cs="Times New Roman"/>
                      <w:sz w:val="24"/>
                      <w:szCs w:val="24"/>
                    </w:rPr>
                    <w:t>Никишев</w:t>
                  </w:r>
                  <w:proofErr w:type="spellEnd"/>
                  <w:r w:rsidRPr="00B2057B">
                    <w:rPr>
                      <w:rFonts w:ascii="Times New Roman" w:hAnsi="Times New Roman" w:cs="Times New Roman"/>
                      <w:sz w:val="24"/>
                      <w:szCs w:val="24"/>
                    </w:rPr>
                    <w:t xml:space="preserve"> «Биология»</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bCs/>
                      <w:sz w:val="24"/>
                      <w:szCs w:val="24"/>
                    </w:rPr>
                  </w:pPr>
                  <w:r w:rsidRPr="00B2057B">
                    <w:rPr>
                      <w:rFonts w:ascii="Times New Roman" w:hAnsi="Times New Roman" w:cs="Times New Roman"/>
                      <w:sz w:val="24"/>
                      <w:szCs w:val="24"/>
                    </w:rPr>
                    <w:t>Б.П. Пузанов «История России»</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bCs/>
                      <w:sz w:val="24"/>
                      <w:szCs w:val="24"/>
                    </w:rPr>
                  </w:pPr>
                  <w:r w:rsidRPr="00B2057B">
                    <w:rPr>
                      <w:rFonts w:ascii="Times New Roman" w:hAnsi="Times New Roman" w:cs="Times New Roman"/>
                      <w:bCs/>
                      <w:sz w:val="24"/>
                      <w:szCs w:val="24"/>
                    </w:rPr>
                    <w:t>Е.А. Ковалева «Технология сельскохозяйственного труда»</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С.В. </w:t>
                  </w:r>
                  <w:proofErr w:type="spellStart"/>
                  <w:r w:rsidRPr="00B2057B">
                    <w:rPr>
                      <w:rFonts w:ascii="Times New Roman" w:hAnsi="Times New Roman" w:cs="Times New Roman"/>
                      <w:sz w:val="24"/>
                      <w:szCs w:val="24"/>
                    </w:rPr>
                    <w:t>Бобрешова</w:t>
                  </w:r>
                  <w:proofErr w:type="spellEnd"/>
                  <w:r w:rsidRPr="00B2057B">
                    <w:rPr>
                      <w:rFonts w:ascii="Times New Roman" w:hAnsi="Times New Roman" w:cs="Times New Roman"/>
                      <w:sz w:val="24"/>
                      <w:szCs w:val="24"/>
                    </w:rPr>
                    <w:t xml:space="preserve"> «Технология штукатурно- малярного </w:t>
                  </w:r>
                  <w:r w:rsidRPr="00B2057B">
                    <w:rPr>
                      <w:rFonts w:ascii="Times New Roman" w:hAnsi="Times New Roman" w:cs="Times New Roman"/>
                      <w:sz w:val="24"/>
                      <w:szCs w:val="24"/>
                    </w:rPr>
                    <w:lastRenderedPageBreak/>
                    <w:t>дела»  тетрадь для самостоятельных работ</w:t>
                  </w: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bCs/>
                      <w:sz w:val="24"/>
                      <w:szCs w:val="24"/>
                    </w:rPr>
                    <w:t>Г.Г. Мозговая «Швейное дело»</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val="restart"/>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9класс</w:t>
                  </w: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Н.Г. </w:t>
                  </w:r>
                  <w:proofErr w:type="spellStart"/>
                  <w:r w:rsidRPr="00B2057B">
                    <w:rPr>
                      <w:rFonts w:ascii="Times New Roman" w:hAnsi="Times New Roman" w:cs="Times New Roman"/>
                      <w:sz w:val="24"/>
                      <w:szCs w:val="24"/>
                    </w:rPr>
                    <w:t>Галунчикова</w:t>
                  </w:r>
                  <w:proofErr w:type="spellEnd"/>
                  <w:r w:rsidRPr="00B2057B">
                    <w:rPr>
                      <w:rFonts w:ascii="Times New Roman" w:hAnsi="Times New Roman" w:cs="Times New Roman"/>
                      <w:sz w:val="24"/>
                      <w:szCs w:val="24"/>
                    </w:rPr>
                    <w:t xml:space="preserve"> «Русский язык»</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М.Н. Перова «Математика»</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А.П. Антропов «Математика»</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А.К. Аксенова «Чтение»</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И.В. Романов «Биология»</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Т.М. Лифанова «География»</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B2057B" w:rsidTr="007D27AA">
              <w:tc>
                <w:tcPr>
                  <w:tcW w:w="993" w:type="dxa"/>
                  <w:vMerge/>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c>
                <w:tcPr>
                  <w:tcW w:w="5523"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r w:rsidRPr="00B2057B">
                    <w:rPr>
                      <w:rFonts w:ascii="Times New Roman" w:hAnsi="Times New Roman" w:cs="Times New Roman"/>
                      <w:sz w:val="24"/>
                      <w:szCs w:val="24"/>
                    </w:rPr>
                    <w:t>Б.П. Пузанов «История России»</w:t>
                  </w:r>
                </w:p>
              </w:tc>
              <w:tc>
                <w:tcPr>
                  <w:tcW w:w="3261" w:type="dxa"/>
                </w:tcPr>
                <w:p w:rsidR="007D27AA" w:rsidRPr="00B2057B" w:rsidRDefault="007D27AA" w:rsidP="007C6760">
                  <w:pPr>
                    <w:framePr w:hSpace="180" w:wrap="around" w:vAnchor="text" w:hAnchor="page" w:x="447" w:y="127"/>
                    <w:spacing w:after="0" w:line="240" w:lineRule="auto"/>
                    <w:rPr>
                      <w:rFonts w:ascii="Times New Roman" w:hAnsi="Times New Roman" w:cs="Times New Roman"/>
                      <w:sz w:val="24"/>
                      <w:szCs w:val="24"/>
                    </w:rPr>
                  </w:pPr>
                </w:p>
              </w:tc>
            </w:tr>
            <w:tr w:rsidR="007D27AA" w:rsidRPr="0026620E" w:rsidTr="007D27AA">
              <w:tc>
                <w:tcPr>
                  <w:tcW w:w="993" w:type="dxa"/>
                  <w:vMerge/>
                </w:tcPr>
                <w:p w:rsidR="007D27AA" w:rsidRPr="0026620E" w:rsidRDefault="007D27AA" w:rsidP="007C6760">
                  <w:pPr>
                    <w:framePr w:hSpace="180" w:wrap="around" w:vAnchor="text" w:hAnchor="page" w:x="447" w:y="127"/>
                    <w:spacing w:after="0" w:line="240" w:lineRule="auto"/>
                  </w:pPr>
                </w:p>
              </w:tc>
              <w:tc>
                <w:tcPr>
                  <w:tcW w:w="5523" w:type="dxa"/>
                </w:tcPr>
                <w:p w:rsidR="007D27AA" w:rsidRPr="00B2057B" w:rsidRDefault="007D27AA" w:rsidP="007C6760">
                  <w:pPr>
                    <w:framePr w:hSpace="180" w:wrap="around" w:vAnchor="text" w:hAnchor="page" w:x="447" w:y="127"/>
                    <w:spacing w:after="0" w:line="240" w:lineRule="auto"/>
                    <w:rPr>
                      <w:sz w:val="24"/>
                      <w:szCs w:val="24"/>
                    </w:rPr>
                  </w:pPr>
                  <w:r w:rsidRPr="00B2057B">
                    <w:rPr>
                      <w:sz w:val="24"/>
                      <w:szCs w:val="24"/>
                    </w:rPr>
                    <w:t>А</w:t>
                  </w:r>
                  <w:r w:rsidRPr="00B2057B">
                    <w:rPr>
                      <w:rFonts w:ascii="Times New Roman" w:hAnsi="Times New Roman" w:cs="Times New Roman"/>
                      <w:sz w:val="24"/>
                      <w:szCs w:val="24"/>
                    </w:rPr>
                    <w:t>.Н. Перелетов «Столярное дело»</w:t>
                  </w:r>
                </w:p>
              </w:tc>
              <w:tc>
                <w:tcPr>
                  <w:tcW w:w="3261" w:type="dxa"/>
                </w:tcPr>
                <w:p w:rsidR="007D27AA" w:rsidRPr="00B2057B" w:rsidRDefault="007D27AA" w:rsidP="007C6760">
                  <w:pPr>
                    <w:framePr w:hSpace="180" w:wrap="around" w:vAnchor="text" w:hAnchor="page" w:x="447" w:y="127"/>
                    <w:spacing w:after="0" w:line="240" w:lineRule="auto"/>
                    <w:rPr>
                      <w:sz w:val="24"/>
                      <w:szCs w:val="24"/>
                    </w:rPr>
                  </w:pPr>
                </w:p>
              </w:tc>
            </w:tr>
          </w:tbl>
          <w:p w:rsidR="00DA1B9A" w:rsidRPr="00CE554F" w:rsidRDefault="003D6B58"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Pr>
                <w:rFonts w:ascii="Times New Roman" w:hAnsi="Times New Roman" w:cs="Times New Roman"/>
                <w:sz w:val="26"/>
                <w:szCs w:val="26"/>
              </w:rPr>
              <w:t xml:space="preserve">      </w:t>
            </w:r>
            <w:r w:rsidR="00DA1B9A" w:rsidRPr="00CE554F">
              <w:rPr>
                <w:rFonts w:ascii="Times New Roman" w:hAnsi="Times New Roman" w:cs="Times New Roman"/>
                <w:sz w:val="26"/>
                <w:szCs w:val="26"/>
              </w:rPr>
              <w:t xml:space="preserve">Уровень обеспеченности ОУ программно-методическими материалами – достаточный, в случае отсутствия необходимой литературы, педагоги используют возможности сети интернет.  Педагогические кадры в целом готовы  к  работе с разнообразными  образовательными программами и технологиями. </w:t>
            </w:r>
          </w:p>
          <w:p w:rsidR="000D7DDD" w:rsidRPr="000D7DDD" w:rsidRDefault="00DA1B9A" w:rsidP="000D7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sidR="003D6B58">
              <w:rPr>
                <w:rFonts w:ascii="Times New Roman" w:hAnsi="Times New Roman" w:cs="Times New Roman"/>
                <w:sz w:val="26"/>
                <w:szCs w:val="26"/>
              </w:rPr>
              <w:t xml:space="preserve"> </w:t>
            </w:r>
            <w:r w:rsidRPr="00CE554F">
              <w:rPr>
                <w:rFonts w:ascii="Times New Roman" w:hAnsi="Times New Roman" w:cs="Times New Roman"/>
                <w:sz w:val="26"/>
                <w:szCs w:val="26"/>
              </w:rPr>
              <w:t>Педагоги активно пользуются Интернет-ресурсами</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lastRenderedPageBreak/>
              <w:t>Организация мониторинга</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E03" w:rsidRPr="00694E03" w:rsidRDefault="00DA1B9A" w:rsidP="00694E03">
            <w:pPr>
              <w:tabs>
                <w:tab w:val="left" w:pos="1005"/>
                <w:tab w:val="left" w:pos="2865"/>
              </w:tabs>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sidR="001660E5">
              <w:rPr>
                <w:rFonts w:ascii="Arial" w:hAnsi="Arial" w:cs="Arial"/>
                <w:color w:val="000000"/>
                <w:sz w:val="36"/>
                <w:szCs w:val="36"/>
                <w:shd w:val="clear" w:color="auto" w:fill="FFFFFF"/>
              </w:rPr>
              <w:t xml:space="preserve"> </w:t>
            </w:r>
            <w:r w:rsidR="00694E03" w:rsidRPr="0032637C">
              <w:rPr>
                <w:rFonts w:ascii="Times New Roman" w:hAnsi="Times New Roman" w:cs="Times New Roman"/>
                <w:color w:val="000000"/>
                <w:sz w:val="26"/>
                <w:szCs w:val="26"/>
                <w:shd w:val="clear" w:color="auto" w:fill="FFFFFF"/>
              </w:rPr>
              <w:t xml:space="preserve"> </w:t>
            </w:r>
            <w:r w:rsidR="00694E03" w:rsidRPr="00694E03">
              <w:rPr>
                <w:rFonts w:ascii="Times New Roman" w:hAnsi="Times New Roman" w:cs="Times New Roman"/>
                <w:sz w:val="26"/>
                <w:szCs w:val="26"/>
                <w:shd w:val="clear" w:color="auto" w:fill="FFFFFF"/>
              </w:rPr>
              <w:t>Цель мониторинга – выявить недостатки и наметить пути их устранения.</w:t>
            </w:r>
            <w:r w:rsidR="00694E03" w:rsidRPr="00694E03">
              <w:rPr>
                <w:rFonts w:ascii="Times New Roman" w:hAnsi="Times New Roman" w:cs="Times New Roman"/>
                <w:sz w:val="26"/>
                <w:szCs w:val="26"/>
              </w:rPr>
              <w:t xml:space="preserve">  </w:t>
            </w:r>
          </w:p>
          <w:p w:rsidR="001660E5" w:rsidRPr="00694E03" w:rsidRDefault="001660E5" w:rsidP="00DA1B9A">
            <w:pPr>
              <w:tabs>
                <w:tab w:val="left" w:pos="1005"/>
                <w:tab w:val="left" w:pos="2865"/>
              </w:tabs>
              <w:jc w:val="both"/>
              <w:rPr>
                <w:rFonts w:ascii="Times New Roman" w:hAnsi="Times New Roman" w:cs="Times New Roman"/>
                <w:sz w:val="26"/>
                <w:szCs w:val="26"/>
                <w:shd w:val="clear" w:color="auto" w:fill="FFFFFF"/>
              </w:rPr>
            </w:pPr>
            <w:r w:rsidRPr="00694E03">
              <w:rPr>
                <w:rFonts w:ascii="Times New Roman" w:hAnsi="Times New Roman" w:cs="Times New Roman"/>
                <w:sz w:val="26"/>
                <w:szCs w:val="26"/>
                <w:shd w:val="clear" w:color="auto" w:fill="FFFFFF"/>
              </w:rPr>
              <w:t>Мониторинг является важнейшим инструментом проверки и оценки эффективности внедряемого содержания образования, используемых методик</w:t>
            </w:r>
            <w:r w:rsidR="00694E03" w:rsidRPr="00694E03">
              <w:rPr>
                <w:rFonts w:ascii="Times New Roman" w:hAnsi="Times New Roman" w:cs="Times New Roman"/>
                <w:sz w:val="26"/>
                <w:szCs w:val="26"/>
                <w:shd w:val="clear" w:color="auto" w:fill="FFFFFF"/>
              </w:rPr>
              <w:t>.</w:t>
            </w:r>
            <w:r w:rsidRPr="00694E03">
              <w:rPr>
                <w:rFonts w:ascii="Times New Roman" w:hAnsi="Times New Roman" w:cs="Times New Roman"/>
                <w:sz w:val="26"/>
                <w:szCs w:val="26"/>
                <w:shd w:val="clear" w:color="auto" w:fill="FFFFFF"/>
              </w:rPr>
              <w:t xml:space="preserve"> </w:t>
            </w:r>
            <w:r w:rsidR="00694E03" w:rsidRPr="00694E03">
              <w:rPr>
                <w:rFonts w:ascii="Times New Roman" w:hAnsi="Times New Roman" w:cs="Times New Roman"/>
                <w:sz w:val="26"/>
                <w:szCs w:val="26"/>
                <w:shd w:val="clear" w:color="auto" w:fill="FFFFFF"/>
              </w:rPr>
              <w:t xml:space="preserve">Мониторинг </w:t>
            </w:r>
            <w:r w:rsidRPr="00694E03">
              <w:rPr>
                <w:rFonts w:ascii="Times New Roman" w:hAnsi="Times New Roman" w:cs="Times New Roman"/>
                <w:sz w:val="26"/>
                <w:szCs w:val="26"/>
                <w:shd w:val="clear" w:color="auto" w:fill="FFFFFF"/>
              </w:rPr>
              <w:t xml:space="preserve">служит основой для обоснованных путей устранения недостатков образовательной деятельности в школе, является основой для принятия эффективных управленческих решений. </w:t>
            </w:r>
          </w:p>
          <w:p w:rsidR="001660E5" w:rsidRPr="00694E03" w:rsidRDefault="001660E5" w:rsidP="00DA1B9A">
            <w:pPr>
              <w:tabs>
                <w:tab w:val="left" w:pos="1005"/>
                <w:tab w:val="left" w:pos="2865"/>
              </w:tabs>
              <w:jc w:val="both"/>
              <w:rPr>
                <w:rFonts w:ascii="Times New Roman" w:hAnsi="Times New Roman" w:cs="Times New Roman"/>
                <w:sz w:val="26"/>
                <w:szCs w:val="26"/>
              </w:rPr>
            </w:pPr>
            <w:r w:rsidRPr="00694E03">
              <w:rPr>
                <w:rFonts w:ascii="Times New Roman" w:hAnsi="Times New Roman" w:cs="Times New Roman"/>
                <w:sz w:val="26"/>
                <w:szCs w:val="26"/>
              </w:rPr>
              <w:t>В образовательном учреждении проводится</w:t>
            </w:r>
          </w:p>
          <w:p w:rsidR="001660E5" w:rsidRPr="001660E5" w:rsidRDefault="001660E5" w:rsidP="00B87BEA">
            <w:pPr>
              <w:numPr>
                <w:ilvl w:val="0"/>
                <w:numId w:val="40"/>
              </w:numPr>
              <w:shd w:val="clear" w:color="auto" w:fill="FFFFFF"/>
              <w:jc w:val="both"/>
              <w:rPr>
                <w:rFonts w:ascii="Calibri" w:eastAsia="Times New Roman" w:hAnsi="Calibri" w:cs="Arial"/>
                <w:sz w:val="26"/>
                <w:szCs w:val="26"/>
                <w:lang w:eastAsia="ru-RU"/>
              </w:rPr>
            </w:pPr>
            <w:r w:rsidRPr="00694E03">
              <w:rPr>
                <w:rFonts w:ascii="Times New Roman" w:eastAsia="Times New Roman" w:hAnsi="Times New Roman" w:cs="Times New Roman"/>
                <w:sz w:val="26"/>
                <w:szCs w:val="26"/>
                <w:lang w:eastAsia="ru-RU"/>
              </w:rPr>
              <w:t>Мониторинг качества образования.</w:t>
            </w:r>
          </w:p>
          <w:p w:rsidR="001660E5" w:rsidRPr="001660E5" w:rsidRDefault="001660E5" w:rsidP="00B87BEA">
            <w:pPr>
              <w:numPr>
                <w:ilvl w:val="0"/>
                <w:numId w:val="40"/>
              </w:numPr>
              <w:shd w:val="clear" w:color="auto" w:fill="FFFFFF"/>
              <w:jc w:val="both"/>
              <w:rPr>
                <w:rFonts w:ascii="Calibri" w:eastAsia="Times New Roman" w:hAnsi="Calibri" w:cs="Arial"/>
                <w:sz w:val="26"/>
                <w:szCs w:val="26"/>
                <w:lang w:eastAsia="ru-RU"/>
              </w:rPr>
            </w:pPr>
            <w:r w:rsidRPr="00694E03">
              <w:rPr>
                <w:rFonts w:ascii="Times New Roman" w:eastAsia="Times New Roman" w:hAnsi="Times New Roman" w:cs="Times New Roman"/>
                <w:sz w:val="26"/>
                <w:szCs w:val="26"/>
                <w:lang w:eastAsia="ru-RU"/>
              </w:rPr>
              <w:t>Мониторинг уровня социализации личности.</w:t>
            </w:r>
          </w:p>
          <w:p w:rsidR="001660E5" w:rsidRPr="00694E03" w:rsidRDefault="001660E5" w:rsidP="00B87BEA">
            <w:pPr>
              <w:numPr>
                <w:ilvl w:val="0"/>
                <w:numId w:val="40"/>
              </w:numPr>
              <w:shd w:val="clear" w:color="auto" w:fill="FFFFFF"/>
              <w:jc w:val="both"/>
              <w:rPr>
                <w:rFonts w:ascii="Calibri" w:eastAsia="Times New Roman" w:hAnsi="Calibri" w:cs="Arial"/>
                <w:sz w:val="26"/>
                <w:szCs w:val="26"/>
                <w:lang w:eastAsia="ru-RU"/>
              </w:rPr>
            </w:pPr>
            <w:r w:rsidRPr="00694E03">
              <w:rPr>
                <w:rFonts w:ascii="Times New Roman" w:eastAsia="Times New Roman" w:hAnsi="Times New Roman" w:cs="Times New Roman"/>
                <w:sz w:val="26"/>
                <w:szCs w:val="26"/>
                <w:lang w:eastAsia="ru-RU"/>
              </w:rPr>
              <w:t>Мониторинг уровня воспитанности обучающихся.</w:t>
            </w:r>
          </w:p>
          <w:p w:rsidR="00694E03" w:rsidRPr="001660E5" w:rsidRDefault="00694E03" w:rsidP="00B87BEA">
            <w:pPr>
              <w:numPr>
                <w:ilvl w:val="0"/>
                <w:numId w:val="40"/>
              </w:numPr>
              <w:shd w:val="clear" w:color="auto" w:fill="FFFFFF"/>
              <w:jc w:val="both"/>
              <w:rPr>
                <w:rFonts w:ascii="Calibri" w:eastAsia="Times New Roman" w:hAnsi="Calibri" w:cs="Arial"/>
                <w:sz w:val="26"/>
                <w:szCs w:val="26"/>
                <w:lang w:eastAsia="ru-RU"/>
              </w:rPr>
            </w:pPr>
            <w:r w:rsidRPr="00694E03">
              <w:rPr>
                <w:rFonts w:ascii="Times New Roman" w:hAnsi="Times New Roman" w:cs="Times New Roman"/>
                <w:sz w:val="26"/>
                <w:szCs w:val="26"/>
                <w:shd w:val="clear" w:color="auto" w:fill="FFFFFF"/>
              </w:rPr>
              <w:t>Мониторинг интересов обучающихся.</w:t>
            </w:r>
          </w:p>
          <w:p w:rsidR="001660E5" w:rsidRPr="001660E5" w:rsidRDefault="001660E5" w:rsidP="00B87BEA">
            <w:pPr>
              <w:numPr>
                <w:ilvl w:val="0"/>
                <w:numId w:val="40"/>
              </w:numPr>
              <w:shd w:val="clear" w:color="auto" w:fill="FFFFFF"/>
              <w:jc w:val="both"/>
              <w:rPr>
                <w:rFonts w:ascii="Calibri" w:eastAsia="Times New Roman" w:hAnsi="Calibri" w:cs="Arial"/>
                <w:sz w:val="26"/>
                <w:szCs w:val="26"/>
                <w:lang w:eastAsia="ru-RU"/>
              </w:rPr>
            </w:pPr>
            <w:r w:rsidRPr="00694E03">
              <w:rPr>
                <w:rFonts w:ascii="Times New Roman" w:eastAsia="Times New Roman" w:hAnsi="Times New Roman" w:cs="Times New Roman"/>
                <w:sz w:val="26"/>
                <w:szCs w:val="26"/>
                <w:lang w:eastAsia="ru-RU"/>
              </w:rPr>
              <w:t>Мониторинг образовательных потребностей обучающихся, родителей.</w:t>
            </w:r>
          </w:p>
          <w:p w:rsidR="001660E5" w:rsidRPr="001660E5" w:rsidRDefault="001660E5" w:rsidP="00B87BEA">
            <w:pPr>
              <w:numPr>
                <w:ilvl w:val="0"/>
                <w:numId w:val="40"/>
              </w:numPr>
              <w:shd w:val="clear" w:color="auto" w:fill="FFFFFF"/>
              <w:jc w:val="both"/>
              <w:rPr>
                <w:rFonts w:ascii="Calibri" w:eastAsia="Times New Roman" w:hAnsi="Calibri" w:cs="Arial"/>
                <w:sz w:val="26"/>
                <w:szCs w:val="26"/>
                <w:lang w:eastAsia="ru-RU"/>
              </w:rPr>
            </w:pPr>
            <w:r w:rsidRPr="00694E03">
              <w:rPr>
                <w:rFonts w:ascii="Times New Roman" w:eastAsia="Times New Roman" w:hAnsi="Times New Roman" w:cs="Times New Roman"/>
                <w:sz w:val="26"/>
                <w:szCs w:val="26"/>
                <w:lang w:eastAsia="ru-RU"/>
              </w:rPr>
              <w:t>Мониторинг уровня профессионализма педагогических кадров</w:t>
            </w:r>
          </w:p>
          <w:p w:rsidR="001660E5" w:rsidRPr="001660E5" w:rsidRDefault="001660E5" w:rsidP="00B87BEA">
            <w:pPr>
              <w:numPr>
                <w:ilvl w:val="0"/>
                <w:numId w:val="40"/>
              </w:numPr>
              <w:shd w:val="clear" w:color="auto" w:fill="FFFFFF"/>
              <w:jc w:val="both"/>
              <w:rPr>
                <w:rFonts w:ascii="Calibri" w:eastAsia="Times New Roman" w:hAnsi="Calibri" w:cs="Arial"/>
                <w:sz w:val="26"/>
                <w:szCs w:val="26"/>
                <w:lang w:eastAsia="ru-RU"/>
              </w:rPr>
            </w:pPr>
            <w:r w:rsidRPr="00694E03">
              <w:rPr>
                <w:rFonts w:ascii="Times New Roman" w:eastAsia="Times New Roman" w:hAnsi="Times New Roman" w:cs="Times New Roman"/>
                <w:sz w:val="26"/>
                <w:szCs w:val="26"/>
                <w:lang w:eastAsia="ru-RU"/>
              </w:rPr>
              <w:t>Мониторинг состояния здоровья обуча</w:t>
            </w:r>
            <w:r w:rsidR="0032637C" w:rsidRPr="00694E03">
              <w:rPr>
                <w:rFonts w:ascii="Times New Roman" w:eastAsia="Times New Roman" w:hAnsi="Times New Roman" w:cs="Times New Roman"/>
                <w:sz w:val="26"/>
                <w:szCs w:val="26"/>
                <w:lang w:eastAsia="ru-RU"/>
              </w:rPr>
              <w:t>ю</w:t>
            </w:r>
            <w:r w:rsidRPr="00694E03">
              <w:rPr>
                <w:rFonts w:ascii="Times New Roman" w:eastAsia="Times New Roman" w:hAnsi="Times New Roman" w:cs="Times New Roman"/>
                <w:sz w:val="26"/>
                <w:szCs w:val="26"/>
                <w:lang w:eastAsia="ru-RU"/>
              </w:rPr>
              <w:t>щихся</w:t>
            </w:r>
          </w:p>
          <w:p w:rsidR="001660E5" w:rsidRPr="001660E5" w:rsidRDefault="001660E5" w:rsidP="00B87BEA">
            <w:pPr>
              <w:numPr>
                <w:ilvl w:val="0"/>
                <w:numId w:val="40"/>
              </w:numPr>
              <w:shd w:val="clear" w:color="auto" w:fill="FFFFFF"/>
              <w:jc w:val="both"/>
              <w:rPr>
                <w:rFonts w:ascii="Calibri" w:eastAsia="Times New Roman" w:hAnsi="Calibri" w:cs="Arial"/>
                <w:sz w:val="26"/>
                <w:szCs w:val="26"/>
                <w:lang w:eastAsia="ru-RU"/>
              </w:rPr>
            </w:pPr>
            <w:r w:rsidRPr="00694E03">
              <w:rPr>
                <w:rFonts w:ascii="Times New Roman" w:eastAsia="Times New Roman" w:hAnsi="Times New Roman" w:cs="Times New Roman"/>
                <w:sz w:val="26"/>
                <w:szCs w:val="26"/>
                <w:lang w:eastAsia="ru-RU"/>
              </w:rPr>
              <w:t>Мониторинг БУД</w:t>
            </w:r>
          </w:p>
          <w:p w:rsidR="001660E5" w:rsidRPr="001660E5" w:rsidRDefault="001660E5" w:rsidP="001660E5">
            <w:pPr>
              <w:shd w:val="clear" w:color="auto" w:fill="FFFFFF"/>
              <w:jc w:val="both"/>
              <w:rPr>
                <w:rFonts w:ascii="Calibri" w:eastAsia="Times New Roman" w:hAnsi="Calibri" w:cs="Times New Roman"/>
                <w:b/>
                <w:sz w:val="26"/>
                <w:szCs w:val="26"/>
                <w:u w:val="single"/>
                <w:lang w:eastAsia="ru-RU"/>
              </w:rPr>
            </w:pPr>
            <w:r w:rsidRPr="00694E03">
              <w:rPr>
                <w:rFonts w:ascii="Times New Roman" w:eastAsia="Times New Roman" w:hAnsi="Times New Roman" w:cs="Times New Roman"/>
                <w:b/>
                <w:sz w:val="26"/>
                <w:szCs w:val="26"/>
                <w:u w:val="single"/>
                <w:lang w:eastAsia="ru-RU"/>
              </w:rPr>
              <w:t>Мониторинг качества образования.</w:t>
            </w:r>
          </w:p>
          <w:p w:rsidR="00DA1B9A" w:rsidRPr="00694E03" w:rsidRDefault="001660E5" w:rsidP="001660E5">
            <w:pPr>
              <w:shd w:val="clear" w:color="auto" w:fill="FFFFFF"/>
              <w:jc w:val="both"/>
              <w:rPr>
                <w:rFonts w:ascii="Times New Roman" w:eastAsia="Times New Roman" w:hAnsi="Times New Roman" w:cs="Times New Roman"/>
                <w:sz w:val="26"/>
                <w:szCs w:val="26"/>
                <w:lang w:eastAsia="ru-RU"/>
              </w:rPr>
            </w:pPr>
            <w:r w:rsidRPr="00694E03">
              <w:rPr>
                <w:rFonts w:ascii="Times New Roman" w:eastAsia="Times New Roman" w:hAnsi="Times New Roman" w:cs="Times New Roman"/>
                <w:sz w:val="26"/>
                <w:szCs w:val="26"/>
                <w:lang w:eastAsia="ru-RU"/>
              </w:rPr>
              <w:t>Качество образования при обучении школьников с интеллектуальными нарушениями является условным т.к</w:t>
            </w:r>
            <w:r w:rsidR="0032637C" w:rsidRPr="00694E03">
              <w:rPr>
                <w:rFonts w:ascii="Times New Roman" w:eastAsia="Times New Roman" w:hAnsi="Times New Roman" w:cs="Times New Roman"/>
                <w:sz w:val="26"/>
                <w:szCs w:val="26"/>
                <w:lang w:eastAsia="ru-RU"/>
              </w:rPr>
              <w:t>.</w:t>
            </w:r>
            <w:r w:rsidRPr="00694E03">
              <w:rPr>
                <w:rFonts w:ascii="Times New Roman" w:eastAsia="Times New Roman" w:hAnsi="Times New Roman" w:cs="Times New Roman"/>
                <w:sz w:val="26"/>
                <w:szCs w:val="26"/>
                <w:lang w:eastAsia="ru-RU"/>
              </w:rPr>
              <w:t xml:space="preserve"> обучение не цензовое и носит ин</w:t>
            </w:r>
            <w:r w:rsidR="0032637C" w:rsidRPr="00694E03">
              <w:rPr>
                <w:rFonts w:ascii="Times New Roman" w:eastAsia="Times New Roman" w:hAnsi="Times New Roman" w:cs="Times New Roman"/>
                <w:sz w:val="26"/>
                <w:szCs w:val="26"/>
                <w:lang w:eastAsia="ru-RU"/>
              </w:rPr>
              <w:t xml:space="preserve">дивидуальный и </w:t>
            </w:r>
            <w:r w:rsidR="0032637C" w:rsidRPr="00694E03">
              <w:rPr>
                <w:rFonts w:ascii="Times New Roman" w:eastAsia="Times New Roman" w:hAnsi="Times New Roman" w:cs="Times New Roman"/>
                <w:sz w:val="26"/>
                <w:szCs w:val="26"/>
                <w:lang w:eastAsia="ru-RU"/>
              </w:rPr>
              <w:lastRenderedPageBreak/>
              <w:t xml:space="preserve">дифференцированный подход. </w:t>
            </w:r>
            <w:r w:rsidRPr="00694E03">
              <w:rPr>
                <w:rFonts w:ascii="Times New Roman" w:eastAsia="Times New Roman" w:hAnsi="Times New Roman" w:cs="Times New Roman"/>
                <w:sz w:val="26"/>
                <w:szCs w:val="26"/>
                <w:lang w:eastAsia="ru-RU"/>
              </w:rPr>
              <w:t xml:space="preserve">Качество образования отслеживается по итоговой и промежуточной системе оценки знаний. Материалы о промежуточной и итоговой успеваемости хранятся на электронном и бумажном носителях. </w:t>
            </w:r>
          </w:p>
          <w:p w:rsidR="0032637C" w:rsidRPr="00694E03" w:rsidRDefault="0032637C" w:rsidP="001660E5">
            <w:pPr>
              <w:shd w:val="clear" w:color="auto" w:fill="FFFFFF"/>
              <w:jc w:val="both"/>
              <w:rPr>
                <w:rFonts w:ascii="Times New Roman" w:eastAsia="Times New Roman" w:hAnsi="Times New Roman" w:cs="Times New Roman"/>
                <w:sz w:val="26"/>
                <w:szCs w:val="26"/>
                <w:lang w:eastAsia="ru-RU"/>
              </w:rPr>
            </w:pPr>
            <w:r w:rsidRPr="00694E03">
              <w:rPr>
                <w:rFonts w:ascii="Times New Roman" w:eastAsia="Times New Roman" w:hAnsi="Times New Roman" w:cs="Times New Roman"/>
                <w:b/>
                <w:sz w:val="26"/>
                <w:szCs w:val="26"/>
                <w:u w:val="single"/>
                <w:lang w:eastAsia="ru-RU"/>
              </w:rPr>
              <w:t>Мониторинг уровня социализации личности</w:t>
            </w:r>
            <w:r w:rsidRPr="00694E03">
              <w:rPr>
                <w:rFonts w:ascii="Times New Roman" w:eastAsia="Times New Roman" w:hAnsi="Times New Roman" w:cs="Times New Roman"/>
                <w:sz w:val="26"/>
                <w:szCs w:val="26"/>
                <w:lang w:eastAsia="ru-RU"/>
              </w:rPr>
              <w:t>.</w:t>
            </w:r>
          </w:p>
          <w:p w:rsidR="00694E03" w:rsidRPr="00694E03" w:rsidRDefault="00694E03" w:rsidP="001660E5">
            <w:pPr>
              <w:shd w:val="clear" w:color="auto" w:fill="FFFFFF"/>
              <w:jc w:val="both"/>
              <w:rPr>
                <w:rFonts w:ascii="Times New Roman" w:eastAsia="Times New Roman" w:hAnsi="Times New Roman" w:cs="Times New Roman"/>
                <w:sz w:val="26"/>
                <w:szCs w:val="26"/>
                <w:lang w:eastAsia="ru-RU"/>
              </w:rPr>
            </w:pPr>
            <w:r w:rsidRPr="00694E03">
              <w:rPr>
                <w:rStyle w:val="c8"/>
                <w:rFonts w:ascii="Times New Roman" w:hAnsi="Times New Roman" w:cs="Times New Roman"/>
                <w:sz w:val="26"/>
                <w:szCs w:val="26"/>
                <w:shd w:val="clear" w:color="auto" w:fill="FFFFFF"/>
              </w:rPr>
              <w:t xml:space="preserve">Организация  ежегодного проведения социометрического исследования с целью выявления частоты и направленности социальных контактов обучающихся, изучения протекания адаптационных периодов учащихся 1,5 классов.  Социальным педагогом организуется анкетирование обучающихся с целью определения структуры свободного времени, а также  профилактики зависимостей и детской преступности. Исследуется динамика данных о трудоустройстве выпускников и продолжении образования. </w:t>
            </w:r>
          </w:p>
          <w:p w:rsidR="0032637C" w:rsidRPr="001660E5" w:rsidRDefault="0032637C" w:rsidP="0032637C">
            <w:pPr>
              <w:shd w:val="clear" w:color="auto" w:fill="FFFFFF"/>
              <w:jc w:val="both"/>
              <w:rPr>
                <w:rFonts w:ascii="Calibri" w:eastAsia="Times New Roman" w:hAnsi="Calibri" w:cs="Arial"/>
                <w:b/>
                <w:sz w:val="26"/>
                <w:szCs w:val="26"/>
                <w:u w:val="single"/>
                <w:lang w:eastAsia="ru-RU"/>
              </w:rPr>
            </w:pPr>
            <w:r w:rsidRPr="00694E03">
              <w:rPr>
                <w:rFonts w:ascii="Times New Roman" w:eastAsia="Times New Roman" w:hAnsi="Times New Roman" w:cs="Times New Roman"/>
                <w:b/>
                <w:sz w:val="26"/>
                <w:szCs w:val="26"/>
                <w:u w:val="single"/>
                <w:lang w:eastAsia="ru-RU"/>
              </w:rPr>
              <w:t>Мониторинг уровня воспитанности обучающихся.</w:t>
            </w:r>
          </w:p>
          <w:p w:rsidR="00694E03" w:rsidRPr="00694E03" w:rsidRDefault="0032637C" w:rsidP="0032637C">
            <w:pPr>
              <w:shd w:val="clear" w:color="auto" w:fill="FFFFFF"/>
              <w:jc w:val="both"/>
              <w:rPr>
                <w:rFonts w:ascii="Times New Roman" w:hAnsi="Times New Roman" w:cs="Times New Roman"/>
                <w:sz w:val="26"/>
                <w:szCs w:val="26"/>
                <w:shd w:val="clear" w:color="auto" w:fill="FFFFFF"/>
              </w:rPr>
            </w:pPr>
            <w:r w:rsidRPr="00694E03">
              <w:rPr>
                <w:rFonts w:ascii="Times New Roman" w:eastAsia="Times New Roman" w:hAnsi="Times New Roman" w:cs="Times New Roman"/>
                <w:sz w:val="26"/>
                <w:szCs w:val="26"/>
                <w:lang w:eastAsia="ru-RU"/>
              </w:rPr>
              <w:t>Выявление уровня воспитанности предполагает проведение бесед, наблюдений, тестирования, анкетирования обучающихся по сформированности базовых национальных ценностей.</w:t>
            </w:r>
            <w:r w:rsidR="00694E03" w:rsidRPr="00694E03">
              <w:rPr>
                <w:rFonts w:ascii="Times New Roman" w:hAnsi="Times New Roman" w:cs="Times New Roman"/>
                <w:sz w:val="26"/>
                <w:szCs w:val="26"/>
                <w:shd w:val="clear" w:color="auto" w:fill="FFFFFF"/>
              </w:rPr>
              <w:t xml:space="preserve"> </w:t>
            </w:r>
          </w:p>
          <w:p w:rsidR="00694E03" w:rsidRPr="00694E03" w:rsidRDefault="00694E03" w:rsidP="0032637C">
            <w:pPr>
              <w:shd w:val="clear" w:color="auto" w:fill="FFFFFF"/>
              <w:jc w:val="both"/>
              <w:rPr>
                <w:rFonts w:ascii="Times New Roman" w:hAnsi="Times New Roman" w:cs="Times New Roman"/>
                <w:b/>
                <w:sz w:val="26"/>
                <w:szCs w:val="26"/>
                <w:u w:val="single"/>
                <w:shd w:val="clear" w:color="auto" w:fill="FFFFFF"/>
              </w:rPr>
            </w:pPr>
            <w:r w:rsidRPr="00694E03">
              <w:rPr>
                <w:rFonts w:ascii="Times New Roman" w:hAnsi="Times New Roman" w:cs="Times New Roman"/>
                <w:b/>
                <w:sz w:val="26"/>
                <w:szCs w:val="26"/>
                <w:u w:val="single"/>
                <w:shd w:val="clear" w:color="auto" w:fill="FFFFFF"/>
              </w:rPr>
              <w:t>Мониторинг интересов обучающихся.</w:t>
            </w:r>
          </w:p>
          <w:p w:rsidR="0032637C" w:rsidRPr="00694E03" w:rsidRDefault="00694E03" w:rsidP="0032637C">
            <w:pPr>
              <w:shd w:val="clear" w:color="auto" w:fill="FFFFFF"/>
              <w:jc w:val="both"/>
              <w:rPr>
                <w:rFonts w:ascii="Times New Roman" w:eastAsia="Times New Roman" w:hAnsi="Times New Roman" w:cs="Times New Roman"/>
                <w:sz w:val="26"/>
                <w:szCs w:val="26"/>
                <w:lang w:eastAsia="ru-RU"/>
              </w:rPr>
            </w:pPr>
            <w:r w:rsidRPr="00694E03">
              <w:rPr>
                <w:rFonts w:ascii="Times New Roman" w:hAnsi="Times New Roman" w:cs="Times New Roman"/>
                <w:sz w:val="26"/>
                <w:szCs w:val="26"/>
                <w:shd w:val="clear" w:color="auto" w:fill="FFFFFF"/>
              </w:rPr>
              <w:t>Ежегодное проведение анкетирования обучающихся с целью выявления интересов, склонностей, профессиональных предпочтений. Результаты исследований используются при разработке программ внеурочной деятельности, плана работы классных руководителей, специалистов образовательного учреждения, при организации профориентационной работы, дополнительного образования.  </w:t>
            </w:r>
          </w:p>
          <w:p w:rsidR="0032637C" w:rsidRPr="0032637C" w:rsidRDefault="0032637C" w:rsidP="0032637C">
            <w:pPr>
              <w:shd w:val="clear" w:color="auto" w:fill="FFFFFF"/>
              <w:jc w:val="both"/>
              <w:rPr>
                <w:rFonts w:ascii="Calibri" w:eastAsia="Times New Roman" w:hAnsi="Calibri" w:cs="Times New Roman"/>
                <w:sz w:val="26"/>
                <w:szCs w:val="26"/>
                <w:lang w:eastAsia="ru-RU"/>
              </w:rPr>
            </w:pPr>
            <w:r w:rsidRPr="00694E03">
              <w:rPr>
                <w:rFonts w:ascii="Times New Roman" w:eastAsia="Times New Roman" w:hAnsi="Times New Roman" w:cs="Times New Roman"/>
                <w:b/>
                <w:sz w:val="26"/>
                <w:szCs w:val="26"/>
                <w:u w:val="single"/>
                <w:lang w:eastAsia="ru-RU"/>
              </w:rPr>
              <w:t>Мониторинг образовательных потребностей учащихся, родителей.</w:t>
            </w:r>
          </w:p>
          <w:p w:rsidR="00694E03" w:rsidRPr="00694E03" w:rsidRDefault="0032637C" w:rsidP="00694E03">
            <w:pPr>
              <w:shd w:val="clear" w:color="auto" w:fill="FFFFFF"/>
              <w:jc w:val="both"/>
              <w:rPr>
                <w:rFonts w:ascii="Times New Roman" w:eastAsia="Times New Roman" w:hAnsi="Times New Roman" w:cs="Times New Roman"/>
                <w:sz w:val="26"/>
                <w:szCs w:val="26"/>
                <w:lang w:eastAsia="ru-RU"/>
              </w:rPr>
            </w:pPr>
            <w:r w:rsidRPr="00694E03">
              <w:rPr>
                <w:rFonts w:ascii="Times New Roman" w:eastAsia="Times New Roman" w:hAnsi="Times New Roman" w:cs="Times New Roman"/>
                <w:sz w:val="26"/>
                <w:szCs w:val="26"/>
                <w:lang w:eastAsia="ru-RU"/>
              </w:rPr>
              <w:t xml:space="preserve">Проведение  анкетирования родителей и обучающихся с целью изучения образовательных потребностей и формирования заказа образовательному учреждению, выявления степени удовлетворенности образовательными услугами. </w:t>
            </w:r>
          </w:p>
          <w:p w:rsidR="00694E03" w:rsidRPr="00694E03" w:rsidRDefault="00694E03" w:rsidP="00694E03">
            <w:pPr>
              <w:shd w:val="clear" w:color="auto" w:fill="FFFFFF"/>
              <w:jc w:val="both"/>
              <w:rPr>
                <w:rFonts w:ascii="Calibri" w:eastAsia="Times New Roman" w:hAnsi="Calibri" w:cs="Times New Roman"/>
                <w:b/>
                <w:sz w:val="26"/>
                <w:szCs w:val="26"/>
                <w:u w:val="single"/>
                <w:lang w:eastAsia="ru-RU"/>
              </w:rPr>
            </w:pPr>
            <w:r w:rsidRPr="00694E03">
              <w:rPr>
                <w:rFonts w:ascii="Times New Roman" w:eastAsia="Times New Roman" w:hAnsi="Times New Roman" w:cs="Times New Roman"/>
                <w:b/>
                <w:sz w:val="26"/>
                <w:szCs w:val="26"/>
                <w:u w:val="single"/>
                <w:lang w:eastAsia="ru-RU"/>
              </w:rPr>
              <w:t>Мониторинг уровня профессионализма педагогических кадров.</w:t>
            </w:r>
          </w:p>
          <w:p w:rsidR="00694E03" w:rsidRPr="00694E03" w:rsidRDefault="00694E03" w:rsidP="00694E03">
            <w:pPr>
              <w:shd w:val="clear" w:color="auto" w:fill="FFFFFF"/>
              <w:jc w:val="both"/>
              <w:rPr>
                <w:rFonts w:ascii="Calibri" w:eastAsia="Times New Roman" w:hAnsi="Calibri" w:cs="Times New Roman"/>
                <w:sz w:val="26"/>
                <w:szCs w:val="26"/>
                <w:lang w:eastAsia="ru-RU"/>
              </w:rPr>
            </w:pPr>
            <w:r w:rsidRPr="00694E03">
              <w:rPr>
                <w:rFonts w:ascii="Times New Roman" w:eastAsia="Times New Roman" w:hAnsi="Times New Roman" w:cs="Times New Roman"/>
                <w:sz w:val="26"/>
                <w:szCs w:val="26"/>
                <w:lang w:eastAsia="ru-RU"/>
              </w:rPr>
              <w:t xml:space="preserve">Отслеживается позитивная динамика учебных достижений обучающихся, результаты внеурочной деятельности по преподаваемым предметам, результаты деятельности учителя в качестве классного руководителя, использование современных образовательных технологий, в том числе информационно-коммуникационных, в процессе обучения предмету и в воспитательной работе, повышение квалификации, профессиональная переподготовка,  обобщение и распространение собственного педагогического опыта (мастер-классы, семинары, конференции, круглые столы и др.), участие в муниципальных, </w:t>
            </w:r>
            <w:r w:rsidRPr="00694E03">
              <w:rPr>
                <w:rFonts w:ascii="Times New Roman" w:eastAsia="Times New Roman" w:hAnsi="Times New Roman" w:cs="Times New Roman"/>
                <w:sz w:val="26"/>
                <w:szCs w:val="26"/>
                <w:lang w:eastAsia="ru-RU"/>
              </w:rPr>
              <w:lastRenderedPageBreak/>
              <w:t>региональных и всероссийских профессиональных конкурсах.</w:t>
            </w:r>
            <w:r w:rsidRPr="00694E03">
              <w:rPr>
                <w:rFonts w:ascii="Times New Roman" w:eastAsia="Times New Roman" w:hAnsi="Times New Roman" w:cs="Times New Roman"/>
                <w:b/>
                <w:bCs/>
                <w:sz w:val="26"/>
                <w:szCs w:val="26"/>
                <w:lang w:eastAsia="ru-RU"/>
              </w:rPr>
              <w:t> </w:t>
            </w:r>
            <w:r w:rsidRPr="00694E03">
              <w:rPr>
                <w:rFonts w:ascii="Times New Roman" w:eastAsia="Times New Roman" w:hAnsi="Times New Roman" w:cs="Times New Roman"/>
                <w:sz w:val="26"/>
                <w:szCs w:val="26"/>
                <w:lang w:eastAsia="ru-RU"/>
              </w:rPr>
              <w:t>Ведутся педагогические портфолио.</w:t>
            </w:r>
          </w:p>
          <w:p w:rsidR="00694E03" w:rsidRPr="00694E03" w:rsidRDefault="00694E03" w:rsidP="00694E03">
            <w:pPr>
              <w:shd w:val="clear" w:color="auto" w:fill="FFFFFF"/>
              <w:jc w:val="both"/>
              <w:rPr>
                <w:rFonts w:ascii="Calibri" w:eastAsia="Times New Roman" w:hAnsi="Calibri" w:cs="Times New Roman"/>
                <w:b/>
                <w:sz w:val="26"/>
                <w:szCs w:val="26"/>
                <w:u w:val="single"/>
                <w:lang w:eastAsia="ru-RU"/>
              </w:rPr>
            </w:pPr>
            <w:r w:rsidRPr="00694E03">
              <w:rPr>
                <w:rFonts w:ascii="Times New Roman" w:eastAsia="Times New Roman" w:hAnsi="Times New Roman" w:cs="Times New Roman"/>
                <w:b/>
                <w:sz w:val="26"/>
                <w:szCs w:val="26"/>
                <w:u w:val="single"/>
                <w:lang w:eastAsia="ru-RU"/>
              </w:rPr>
              <w:t>Мониторинг состояния здоровья обучающихся.</w:t>
            </w:r>
          </w:p>
          <w:p w:rsidR="0032637C" w:rsidRPr="00694E03" w:rsidRDefault="00694E03" w:rsidP="0032637C">
            <w:pPr>
              <w:shd w:val="clear" w:color="auto" w:fill="FFFFFF"/>
              <w:jc w:val="both"/>
              <w:rPr>
                <w:rFonts w:ascii="Calibri" w:eastAsia="Times New Roman" w:hAnsi="Calibri" w:cs="Times New Roman"/>
                <w:color w:val="000000"/>
                <w:sz w:val="26"/>
                <w:szCs w:val="26"/>
                <w:lang w:eastAsia="ru-RU"/>
              </w:rPr>
            </w:pPr>
            <w:r w:rsidRPr="00694E03">
              <w:rPr>
                <w:rFonts w:ascii="Times New Roman" w:eastAsia="Times New Roman" w:hAnsi="Times New Roman" w:cs="Times New Roman"/>
                <w:sz w:val="26"/>
                <w:szCs w:val="26"/>
                <w:lang w:eastAsia="ru-RU"/>
              </w:rPr>
              <w:t>Выявляется уровень состояния здоровья обучающихся (группа здоровья, хронические заболевания, особенности психофизического развития). Организуется диспансеризация обучающихся. Проводится анкетирование обучающихся с целью выявления эмоционального состояния обучающихся во время образовательного процесса.</w:t>
            </w:r>
          </w:p>
        </w:tc>
      </w:tr>
      <w:tr w:rsidR="00DA1B9A" w:rsidRPr="00CE554F" w:rsidTr="00B1519B">
        <w:tc>
          <w:tcPr>
            <w:tcW w:w="1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widowControl w:val="0"/>
              <w:shd w:val="clear" w:color="auto" w:fill="FFFFFF"/>
              <w:tabs>
                <w:tab w:val="left" w:pos="990"/>
              </w:tabs>
              <w:autoSpaceDE w:val="0"/>
              <w:autoSpaceDN w:val="0"/>
              <w:adjustRightInd w:val="0"/>
              <w:jc w:val="both"/>
              <w:rPr>
                <w:rFonts w:ascii="Times New Roman" w:eastAsia="Calibri" w:hAnsi="Times New Roman" w:cs="Times New Roman"/>
                <w:b/>
                <w:i/>
                <w:sz w:val="26"/>
                <w:szCs w:val="26"/>
              </w:rPr>
            </w:pPr>
            <w:r w:rsidRPr="00CE554F">
              <w:rPr>
                <w:rFonts w:ascii="Times New Roman" w:eastAsia="Calibri" w:hAnsi="Times New Roman" w:cs="Times New Roman"/>
                <w:b/>
                <w:i/>
                <w:sz w:val="26"/>
                <w:szCs w:val="26"/>
              </w:rPr>
              <w:lastRenderedPageBreak/>
              <w:t xml:space="preserve">2.3. Оценка содержания через организацию массовых мероприятий </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Участие детей и педагогов в мероприятиях, проводимых в регионе, на окружном, федеральном и иных уровнях</w:t>
            </w:r>
          </w:p>
          <w:p w:rsidR="0060738E" w:rsidRDefault="0060738E"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p w:rsidR="0060738E" w:rsidRDefault="0060738E"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p w:rsidR="0060738E" w:rsidRDefault="0060738E"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p w:rsidR="0060738E" w:rsidRDefault="0060738E"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p w:rsidR="0060738E" w:rsidRDefault="0060738E"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p w:rsidR="0060738E" w:rsidRDefault="0060738E"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p w:rsidR="0060738E" w:rsidRDefault="0060738E"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p w:rsidR="0060738E" w:rsidRDefault="0060738E"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p w:rsidR="0060738E" w:rsidRDefault="0060738E"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p w:rsidR="0060738E" w:rsidRDefault="0060738E"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p w:rsidR="0060738E" w:rsidRDefault="0060738E"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p w:rsidR="0060738E" w:rsidRDefault="0060738E"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p w:rsidR="0060738E" w:rsidRDefault="0060738E"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p w:rsidR="0060738E" w:rsidRDefault="0060738E"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p w:rsidR="0060738E" w:rsidRDefault="0060738E"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p w:rsidR="0060738E" w:rsidRDefault="0060738E"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p w:rsidR="0060738E" w:rsidRDefault="0060738E"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p w:rsidR="0060738E" w:rsidRDefault="0060738E"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p w:rsidR="0060738E" w:rsidRDefault="0060738E"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p w:rsidR="0060738E" w:rsidRPr="00CE554F" w:rsidRDefault="0060738E"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iCs/>
                <w:spacing w:val="-1"/>
                <w:sz w:val="26"/>
                <w:szCs w:val="26"/>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738E" w:rsidRPr="0060738E" w:rsidRDefault="0060738E" w:rsidP="006129ED">
            <w:pPr>
              <w:numPr>
                <w:ilvl w:val="1"/>
                <w:numId w:val="1"/>
              </w:numPr>
              <w:tabs>
                <w:tab w:val="num" w:pos="34"/>
              </w:tabs>
              <w:ind w:left="34"/>
              <w:jc w:val="both"/>
              <w:rPr>
                <w:rFonts w:ascii="Times New Roman" w:hAnsi="Times New Roman" w:cs="Times New Roman"/>
                <w:b/>
                <w:sz w:val="26"/>
                <w:szCs w:val="26"/>
              </w:rPr>
            </w:pPr>
          </w:p>
          <w:p w:rsidR="00DA1B9A" w:rsidRPr="00CE554F" w:rsidRDefault="0060738E" w:rsidP="006129ED">
            <w:pPr>
              <w:numPr>
                <w:ilvl w:val="1"/>
                <w:numId w:val="1"/>
              </w:numPr>
              <w:tabs>
                <w:tab w:val="num" w:pos="34"/>
              </w:tabs>
              <w:ind w:left="34"/>
              <w:jc w:val="both"/>
              <w:rPr>
                <w:rFonts w:ascii="Times New Roman" w:hAnsi="Times New Roman" w:cs="Times New Roman"/>
                <w:b/>
                <w:sz w:val="26"/>
                <w:szCs w:val="26"/>
              </w:rPr>
            </w:pPr>
            <w:r>
              <w:rPr>
                <w:rFonts w:ascii="Times New Roman" w:hAnsi="Times New Roman" w:cs="Times New Roman"/>
                <w:sz w:val="26"/>
                <w:szCs w:val="26"/>
              </w:rPr>
              <w:t xml:space="preserve">             </w:t>
            </w:r>
            <w:r w:rsidR="00DA1B9A" w:rsidRPr="00CE554F">
              <w:rPr>
                <w:rFonts w:ascii="Times New Roman" w:hAnsi="Times New Roman" w:cs="Times New Roman"/>
                <w:sz w:val="26"/>
                <w:szCs w:val="26"/>
              </w:rPr>
              <w:t xml:space="preserve">Статистические данные участия воспитанников и педагогов ГКОУ СО «Красноуфимская школа» в фестивальных и конкурсных мероприятиях за 2018 уч. год свидетельствуют о положительной динамике результативности участия в конкурсах различного уровня. </w:t>
            </w:r>
          </w:p>
          <w:p w:rsidR="0060738E" w:rsidRDefault="0060738E" w:rsidP="0084121C">
            <w:pPr>
              <w:rPr>
                <w:rFonts w:ascii="Times New Roman" w:hAnsi="Times New Roman" w:cs="Times New Roman"/>
                <w:b/>
                <w:sz w:val="26"/>
                <w:szCs w:val="26"/>
              </w:rPr>
            </w:pPr>
          </w:p>
          <w:p w:rsidR="0084121C" w:rsidRPr="0084121C" w:rsidRDefault="0084121C" w:rsidP="0084121C">
            <w:pPr>
              <w:rPr>
                <w:rFonts w:ascii="Times New Roman" w:hAnsi="Times New Roman" w:cs="Times New Roman"/>
                <w:b/>
                <w:sz w:val="26"/>
                <w:szCs w:val="26"/>
              </w:rPr>
            </w:pPr>
            <w:r w:rsidRPr="0084121C">
              <w:rPr>
                <w:rFonts w:ascii="Times New Roman" w:hAnsi="Times New Roman" w:cs="Times New Roman"/>
                <w:b/>
                <w:sz w:val="26"/>
                <w:szCs w:val="26"/>
              </w:rPr>
              <w:t>Результат участия обучающихся в творческих, спортивных и иных конкурсах, викторинах.</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2"/>
              <w:gridCol w:w="2910"/>
              <w:gridCol w:w="2484"/>
              <w:gridCol w:w="2922"/>
            </w:tblGrid>
            <w:tr w:rsidR="0084121C" w:rsidRPr="0084121C" w:rsidTr="00B22469">
              <w:trPr>
                <w:trHeight w:val="661"/>
              </w:trPr>
              <w:tc>
                <w:tcPr>
                  <w:tcW w:w="1822"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framePr w:hSpace="180" w:wrap="around" w:vAnchor="text" w:hAnchor="page" w:x="447" w:y="127"/>
                    <w:spacing w:after="0" w:line="240" w:lineRule="auto"/>
                    <w:jc w:val="center"/>
                    <w:rPr>
                      <w:rFonts w:ascii="Times New Roman" w:hAnsi="Times New Roman" w:cs="Times New Roman"/>
                      <w:sz w:val="26"/>
                      <w:szCs w:val="26"/>
                    </w:rPr>
                  </w:pPr>
                  <w:r w:rsidRPr="00B22469">
                    <w:rPr>
                      <w:rFonts w:ascii="Times New Roman" w:hAnsi="Times New Roman" w:cs="Times New Roman"/>
                      <w:sz w:val="26"/>
                      <w:szCs w:val="26"/>
                    </w:rPr>
                    <w:t>Учебный год</w:t>
                  </w:r>
                </w:p>
              </w:tc>
              <w:tc>
                <w:tcPr>
                  <w:tcW w:w="2910" w:type="dxa"/>
                  <w:tcBorders>
                    <w:top w:val="single" w:sz="4" w:space="0" w:color="auto"/>
                    <w:left w:val="single" w:sz="4" w:space="0" w:color="auto"/>
                    <w:bottom w:val="single" w:sz="4" w:space="0" w:color="auto"/>
                    <w:right w:val="single" w:sz="4" w:space="0" w:color="auto"/>
                  </w:tcBorders>
                  <w:hideMark/>
                </w:tcPr>
                <w:p w:rsidR="0084121C" w:rsidRPr="00B22469" w:rsidRDefault="0084121C" w:rsidP="007C6760">
                  <w:pPr>
                    <w:framePr w:hSpace="180" w:wrap="around" w:vAnchor="text" w:hAnchor="page" w:x="447" w:y="127"/>
                    <w:spacing w:after="0" w:line="240" w:lineRule="auto"/>
                    <w:jc w:val="center"/>
                    <w:rPr>
                      <w:rFonts w:ascii="Times New Roman" w:hAnsi="Times New Roman" w:cs="Times New Roman"/>
                      <w:sz w:val="26"/>
                      <w:szCs w:val="26"/>
                    </w:rPr>
                  </w:pPr>
                  <w:r w:rsidRPr="00B22469">
                    <w:rPr>
                      <w:rFonts w:ascii="Times New Roman" w:hAnsi="Times New Roman" w:cs="Times New Roman"/>
                      <w:sz w:val="26"/>
                      <w:szCs w:val="26"/>
                    </w:rPr>
                    <w:t xml:space="preserve">Уровень </w:t>
                  </w:r>
                </w:p>
              </w:tc>
              <w:tc>
                <w:tcPr>
                  <w:tcW w:w="2484" w:type="dxa"/>
                  <w:tcBorders>
                    <w:top w:val="single" w:sz="4" w:space="0" w:color="auto"/>
                    <w:left w:val="single" w:sz="4" w:space="0" w:color="auto"/>
                    <w:bottom w:val="single" w:sz="4" w:space="0" w:color="auto"/>
                    <w:right w:val="single" w:sz="4" w:space="0" w:color="auto"/>
                  </w:tcBorders>
                  <w:hideMark/>
                </w:tcPr>
                <w:p w:rsidR="0084121C" w:rsidRPr="00B22469" w:rsidRDefault="0084121C" w:rsidP="007C6760">
                  <w:pPr>
                    <w:framePr w:hSpace="180" w:wrap="around" w:vAnchor="text" w:hAnchor="page" w:x="447" w:y="127"/>
                    <w:spacing w:after="0" w:line="240" w:lineRule="auto"/>
                    <w:jc w:val="center"/>
                    <w:rPr>
                      <w:rFonts w:ascii="Times New Roman" w:hAnsi="Times New Roman" w:cs="Times New Roman"/>
                      <w:sz w:val="26"/>
                      <w:szCs w:val="26"/>
                    </w:rPr>
                  </w:pPr>
                  <w:r w:rsidRPr="00B22469">
                    <w:rPr>
                      <w:rFonts w:ascii="Times New Roman" w:hAnsi="Times New Roman" w:cs="Times New Roman"/>
                      <w:sz w:val="26"/>
                      <w:szCs w:val="26"/>
                    </w:rPr>
                    <w:t>Количество  обучающихся, принявших участие</w:t>
                  </w:r>
                </w:p>
              </w:tc>
              <w:tc>
                <w:tcPr>
                  <w:tcW w:w="2922" w:type="dxa"/>
                  <w:tcBorders>
                    <w:top w:val="single" w:sz="4" w:space="0" w:color="auto"/>
                    <w:left w:val="single" w:sz="4" w:space="0" w:color="auto"/>
                    <w:bottom w:val="single" w:sz="4" w:space="0" w:color="auto"/>
                    <w:right w:val="single" w:sz="4" w:space="0" w:color="auto"/>
                  </w:tcBorders>
                  <w:hideMark/>
                </w:tcPr>
                <w:p w:rsidR="0084121C" w:rsidRPr="00B22469" w:rsidRDefault="0084121C" w:rsidP="007C6760">
                  <w:pPr>
                    <w:framePr w:hSpace="180" w:wrap="around" w:vAnchor="text" w:hAnchor="page" w:x="447" w:y="127"/>
                    <w:spacing w:after="0" w:line="240" w:lineRule="auto"/>
                    <w:jc w:val="center"/>
                    <w:rPr>
                      <w:rFonts w:ascii="Times New Roman" w:hAnsi="Times New Roman" w:cs="Times New Roman"/>
                      <w:b/>
                      <w:sz w:val="26"/>
                      <w:szCs w:val="26"/>
                    </w:rPr>
                  </w:pPr>
                  <w:r w:rsidRPr="00B22469">
                    <w:rPr>
                      <w:rFonts w:ascii="Times New Roman" w:hAnsi="Times New Roman" w:cs="Times New Roman"/>
                      <w:b/>
                      <w:sz w:val="26"/>
                      <w:szCs w:val="26"/>
                    </w:rPr>
                    <w:t>Количество призовых мест</w:t>
                  </w:r>
                </w:p>
              </w:tc>
            </w:tr>
            <w:tr w:rsidR="0084121C" w:rsidRPr="0084121C" w:rsidTr="0084121C">
              <w:trPr>
                <w:trHeight w:val="230"/>
              </w:trPr>
              <w:tc>
                <w:tcPr>
                  <w:tcW w:w="1822" w:type="dxa"/>
                  <w:vMerge w:val="restart"/>
                  <w:tcBorders>
                    <w:left w:val="single" w:sz="4" w:space="0" w:color="auto"/>
                    <w:right w:val="single" w:sz="4" w:space="0" w:color="auto"/>
                  </w:tcBorders>
                  <w:shd w:val="clear" w:color="auto" w:fill="00B050"/>
                </w:tcPr>
                <w:p w:rsidR="0084121C" w:rsidRPr="00B22469" w:rsidRDefault="0084121C" w:rsidP="007C6760">
                  <w:pPr>
                    <w:framePr w:hSpace="180" w:wrap="around" w:vAnchor="text" w:hAnchor="page" w:x="447" w:y="127"/>
                    <w:spacing w:line="240" w:lineRule="auto"/>
                    <w:jc w:val="center"/>
                    <w:rPr>
                      <w:rFonts w:ascii="Times New Roman" w:hAnsi="Times New Roman" w:cs="Times New Roman"/>
                      <w:b/>
                      <w:sz w:val="26"/>
                      <w:szCs w:val="26"/>
                    </w:rPr>
                  </w:pPr>
                  <w:r w:rsidRPr="00B22469">
                    <w:rPr>
                      <w:rFonts w:ascii="Times New Roman" w:hAnsi="Times New Roman" w:cs="Times New Roman"/>
                      <w:b/>
                      <w:sz w:val="26"/>
                      <w:szCs w:val="26"/>
                    </w:rPr>
                    <w:t>2017</w:t>
                  </w:r>
                </w:p>
              </w:tc>
              <w:tc>
                <w:tcPr>
                  <w:tcW w:w="2910"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framePr w:hSpace="180" w:wrap="around" w:vAnchor="text" w:hAnchor="page" w:x="447" w:y="127"/>
                    <w:spacing w:after="0" w:line="240" w:lineRule="auto"/>
                    <w:jc w:val="center"/>
                    <w:rPr>
                      <w:rFonts w:ascii="Times New Roman" w:hAnsi="Times New Roman" w:cs="Times New Roman"/>
                      <w:sz w:val="26"/>
                      <w:szCs w:val="26"/>
                    </w:rPr>
                  </w:pPr>
                  <w:r w:rsidRPr="00B22469">
                    <w:rPr>
                      <w:rFonts w:ascii="Times New Roman" w:hAnsi="Times New Roman" w:cs="Times New Roman"/>
                      <w:sz w:val="26"/>
                      <w:szCs w:val="26"/>
                    </w:rPr>
                    <w:t>Городской</w:t>
                  </w:r>
                </w:p>
              </w:tc>
              <w:tc>
                <w:tcPr>
                  <w:tcW w:w="2484"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pStyle w:val="aa"/>
                    <w:framePr w:hSpace="180" w:wrap="around" w:vAnchor="text" w:hAnchor="page" w:x="447" w:y="127"/>
                    <w:spacing w:before="0" w:beforeAutospacing="0" w:after="0" w:afterAutospacing="0"/>
                    <w:jc w:val="center"/>
                    <w:rPr>
                      <w:sz w:val="26"/>
                      <w:szCs w:val="26"/>
                    </w:rPr>
                  </w:pPr>
                  <w:r w:rsidRPr="00B22469">
                    <w:rPr>
                      <w:sz w:val="26"/>
                      <w:szCs w:val="26"/>
                    </w:rPr>
                    <w:t>37</w:t>
                  </w:r>
                </w:p>
              </w:tc>
              <w:tc>
                <w:tcPr>
                  <w:tcW w:w="2922"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pStyle w:val="aa"/>
                    <w:framePr w:hSpace="180" w:wrap="around" w:vAnchor="text" w:hAnchor="page" w:x="447" w:y="127"/>
                    <w:spacing w:before="0" w:beforeAutospacing="0" w:after="0" w:afterAutospacing="0"/>
                    <w:jc w:val="center"/>
                    <w:rPr>
                      <w:sz w:val="26"/>
                      <w:szCs w:val="26"/>
                    </w:rPr>
                  </w:pPr>
                  <w:r w:rsidRPr="00B22469">
                    <w:rPr>
                      <w:sz w:val="26"/>
                      <w:szCs w:val="26"/>
                    </w:rPr>
                    <w:t>15</w:t>
                  </w:r>
                </w:p>
              </w:tc>
            </w:tr>
            <w:tr w:rsidR="0084121C" w:rsidRPr="0084121C" w:rsidTr="0084121C">
              <w:trPr>
                <w:trHeight w:val="122"/>
              </w:trPr>
              <w:tc>
                <w:tcPr>
                  <w:tcW w:w="1822" w:type="dxa"/>
                  <w:vMerge/>
                  <w:tcBorders>
                    <w:left w:val="single" w:sz="4" w:space="0" w:color="auto"/>
                    <w:right w:val="single" w:sz="4" w:space="0" w:color="auto"/>
                  </w:tcBorders>
                  <w:shd w:val="clear" w:color="auto" w:fill="00B050"/>
                </w:tcPr>
                <w:p w:rsidR="0084121C" w:rsidRPr="00B22469" w:rsidRDefault="0084121C" w:rsidP="007C6760">
                  <w:pPr>
                    <w:framePr w:hSpace="180" w:wrap="around" w:vAnchor="text" w:hAnchor="page" w:x="447" w:y="127"/>
                    <w:spacing w:after="0" w:line="240" w:lineRule="auto"/>
                    <w:jc w:val="center"/>
                    <w:rPr>
                      <w:rFonts w:ascii="Times New Roman" w:hAnsi="Times New Roman" w:cs="Times New Roman"/>
                      <w:sz w:val="26"/>
                      <w:szCs w:val="26"/>
                    </w:rPr>
                  </w:pPr>
                </w:p>
              </w:tc>
              <w:tc>
                <w:tcPr>
                  <w:tcW w:w="2910"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framePr w:hSpace="180" w:wrap="around" w:vAnchor="text" w:hAnchor="page" w:x="447" w:y="127"/>
                    <w:spacing w:after="0" w:line="240" w:lineRule="auto"/>
                    <w:jc w:val="center"/>
                    <w:rPr>
                      <w:rFonts w:ascii="Times New Roman" w:hAnsi="Times New Roman" w:cs="Times New Roman"/>
                      <w:sz w:val="26"/>
                      <w:szCs w:val="26"/>
                    </w:rPr>
                  </w:pPr>
                  <w:r w:rsidRPr="00B22469">
                    <w:rPr>
                      <w:rFonts w:ascii="Times New Roman" w:hAnsi="Times New Roman" w:cs="Times New Roman"/>
                      <w:sz w:val="26"/>
                      <w:szCs w:val="26"/>
                    </w:rPr>
                    <w:t>Областной (окружной)</w:t>
                  </w:r>
                </w:p>
              </w:tc>
              <w:tc>
                <w:tcPr>
                  <w:tcW w:w="2484"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pStyle w:val="aa"/>
                    <w:framePr w:hSpace="180" w:wrap="around" w:vAnchor="text" w:hAnchor="page" w:x="447" w:y="127"/>
                    <w:spacing w:before="0" w:beforeAutospacing="0" w:after="0" w:afterAutospacing="0"/>
                    <w:jc w:val="center"/>
                    <w:rPr>
                      <w:sz w:val="26"/>
                      <w:szCs w:val="26"/>
                    </w:rPr>
                  </w:pPr>
                  <w:r w:rsidRPr="00B22469">
                    <w:rPr>
                      <w:sz w:val="26"/>
                      <w:szCs w:val="26"/>
                    </w:rPr>
                    <w:t>59</w:t>
                  </w:r>
                </w:p>
              </w:tc>
              <w:tc>
                <w:tcPr>
                  <w:tcW w:w="2922"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pStyle w:val="aa"/>
                    <w:framePr w:hSpace="180" w:wrap="around" w:vAnchor="text" w:hAnchor="page" w:x="447" w:y="127"/>
                    <w:spacing w:before="0" w:beforeAutospacing="0" w:after="0" w:afterAutospacing="0"/>
                    <w:jc w:val="center"/>
                    <w:rPr>
                      <w:sz w:val="26"/>
                      <w:szCs w:val="26"/>
                    </w:rPr>
                  </w:pPr>
                  <w:r w:rsidRPr="00B22469">
                    <w:rPr>
                      <w:sz w:val="26"/>
                      <w:szCs w:val="26"/>
                    </w:rPr>
                    <w:t>15</w:t>
                  </w:r>
                </w:p>
              </w:tc>
            </w:tr>
            <w:tr w:rsidR="0084121C" w:rsidRPr="0084121C" w:rsidTr="0084121C">
              <w:trPr>
                <w:trHeight w:val="122"/>
              </w:trPr>
              <w:tc>
                <w:tcPr>
                  <w:tcW w:w="1822" w:type="dxa"/>
                  <w:vMerge/>
                  <w:tcBorders>
                    <w:left w:val="single" w:sz="4" w:space="0" w:color="auto"/>
                    <w:right w:val="single" w:sz="4" w:space="0" w:color="auto"/>
                  </w:tcBorders>
                  <w:shd w:val="clear" w:color="auto" w:fill="00B050"/>
                </w:tcPr>
                <w:p w:rsidR="0084121C" w:rsidRPr="00B22469" w:rsidRDefault="0084121C" w:rsidP="007C6760">
                  <w:pPr>
                    <w:framePr w:hSpace="180" w:wrap="around" w:vAnchor="text" w:hAnchor="page" w:x="447" w:y="127"/>
                    <w:spacing w:line="240" w:lineRule="auto"/>
                    <w:jc w:val="center"/>
                    <w:rPr>
                      <w:rFonts w:ascii="Times New Roman" w:hAnsi="Times New Roman" w:cs="Times New Roman"/>
                      <w:sz w:val="26"/>
                      <w:szCs w:val="26"/>
                    </w:rPr>
                  </w:pPr>
                </w:p>
              </w:tc>
              <w:tc>
                <w:tcPr>
                  <w:tcW w:w="2910"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framePr w:hSpace="180" w:wrap="around" w:vAnchor="text" w:hAnchor="page" w:x="447" w:y="127"/>
                    <w:spacing w:after="0" w:line="240" w:lineRule="auto"/>
                    <w:jc w:val="center"/>
                    <w:rPr>
                      <w:rFonts w:ascii="Times New Roman" w:hAnsi="Times New Roman" w:cs="Times New Roman"/>
                      <w:sz w:val="26"/>
                      <w:szCs w:val="26"/>
                    </w:rPr>
                  </w:pPr>
                  <w:r w:rsidRPr="00B22469">
                    <w:rPr>
                      <w:rFonts w:ascii="Times New Roman" w:hAnsi="Times New Roman" w:cs="Times New Roman"/>
                      <w:sz w:val="26"/>
                      <w:szCs w:val="26"/>
                    </w:rPr>
                    <w:t xml:space="preserve">Всероссийский </w:t>
                  </w:r>
                </w:p>
              </w:tc>
              <w:tc>
                <w:tcPr>
                  <w:tcW w:w="2484"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pStyle w:val="aa"/>
                    <w:framePr w:hSpace="180" w:wrap="around" w:vAnchor="text" w:hAnchor="page" w:x="447" w:y="127"/>
                    <w:spacing w:before="0" w:beforeAutospacing="0" w:after="0" w:afterAutospacing="0"/>
                    <w:jc w:val="center"/>
                    <w:rPr>
                      <w:sz w:val="26"/>
                      <w:szCs w:val="26"/>
                    </w:rPr>
                  </w:pPr>
                  <w:r w:rsidRPr="00B22469">
                    <w:rPr>
                      <w:sz w:val="26"/>
                      <w:szCs w:val="26"/>
                    </w:rPr>
                    <w:t>7</w:t>
                  </w:r>
                </w:p>
              </w:tc>
              <w:tc>
                <w:tcPr>
                  <w:tcW w:w="2922"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pStyle w:val="aa"/>
                    <w:framePr w:hSpace="180" w:wrap="around" w:vAnchor="text" w:hAnchor="page" w:x="447" w:y="127"/>
                    <w:spacing w:before="0" w:beforeAutospacing="0" w:after="0" w:afterAutospacing="0"/>
                    <w:jc w:val="center"/>
                    <w:rPr>
                      <w:sz w:val="26"/>
                      <w:szCs w:val="26"/>
                    </w:rPr>
                  </w:pPr>
                  <w:r w:rsidRPr="00B22469">
                    <w:rPr>
                      <w:sz w:val="26"/>
                      <w:szCs w:val="26"/>
                    </w:rPr>
                    <w:t>2</w:t>
                  </w:r>
                </w:p>
              </w:tc>
            </w:tr>
            <w:tr w:rsidR="0084121C" w:rsidRPr="0084121C" w:rsidTr="0084121C">
              <w:trPr>
                <w:trHeight w:val="122"/>
              </w:trPr>
              <w:tc>
                <w:tcPr>
                  <w:tcW w:w="1822" w:type="dxa"/>
                  <w:vMerge/>
                  <w:tcBorders>
                    <w:left w:val="single" w:sz="4" w:space="0" w:color="auto"/>
                    <w:right w:val="single" w:sz="4" w:space="0" w:color="auto"/>
                  </w:tcBorders>
                  <w:shd w:val="clear" w:color="auto" w:fill="00B050"/>
                </w:tcPr>
                <w:p w:rsidR="0084121C" w:rsidRPr="00B22469" w:rsidRDefault="0084121C" w:rsidP="007C6760">
                  <w:pPr>
                    <w:framePr w:hSpace="180" w:wrap="around" w:vAnchor="text" w:hAnchor="page" w:x="447" w:y="127"/>
                    <w:spacing w:line="240" w:lineRule="auto"/>
                    <w:jc w:val="center"/>
                    <w:rPr>
                      <w:rFonts w:ascii="Times New Roman" w:hAnsi="Times New Roman" w:cs="Times New Roman"/>
                      <w:sz w:val="26"/>
                      <w:szCs w:val="26"/>
                    </w:rPr>
                  </w:pPr>
                </w:p>
              </w:tc>
              <w:tc>
                <w:tcPr>
                  <w:tcW w:w="2910"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framePr w:hSpace="180" w:wrap="around" w:vAnchor="text" w:hAnchor="page" w:x="447" w:y="127"/>
                    <w:spacing w:after="0" w:line="240" w:lineRule="auto"/>
                    <w:jc w:val="center"/>
                    <w:rPr>
                      <w:rFonts w:ascii="Times New Roman" w:hAnsi="Times New Roman" w:cs="Times New Roman"/>
                      <w:sz w:val="26"/>
                      <w:szCs w:val="26"/>
                    </w:rPr>
                  </w:pPr>
                  <w:r w:rsidRPr="00B22469">
                    <w:rPr>
                      <w:rFonts w:ascii="Times New Roman" w:hAnsi="Times New Roman" w:cs="Times New Roman"/>
                      <w:sz w:val="26"/>
                      <w:szCs w:val="26"/>
                    </w:rPr>
                    <w:t xml:space="preserve">Международный </w:t>
                  </w:r>
                </w:p>
              </w:tc>
              <w:tc>
                <w:tcPr>
                  <w:tcW w:w="2484"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pStyle w:val="aa"/>
                    <w:framePr w:hSpace="180" w:wrap="around" w:vAnchor="text" w:hAnchor="page" w:x="447" w:y="127"/>
                    <w:spacing w:before="0" w:beforeAutospacing="0" w:after="0" w:afterAutospacing="0"/>
                    <w:jc w:val="center"/>
                    <w:rPr>
                      <w:sz w:val="26"/>
                      <w:szCs w:val="26"/>
                    </w:rPr>
                  </w:pPr>
                  <w:r w:rsidRPr="00B22469">
                    <w:rPr>
                      <w:sz w:val="26"/>
                      <w:szCs w:val="26"/>
                    </w:rPr>
                    <w:t>0</w:t>
                  </w:r>
                </w:p>
              </w:tc>
              <w:tc>
                <w:tcPr>
                  <w:tcW w:w="2922"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pStyle w:val="aa"/>
                    <w:framePr w:hSpace="180" w:wrap="around" w:vAnchor="text" w:hAnchor="page" w:x="447" w:y="127"/>
                    <w:spacing w:before="0" w:beforeAutospacing="0" w:after="0" w:afterAutospacing="0"/>
                    <w:jc w:val="center"/>
                    <w:rPr>
                      <w:sz w:val="26"/>
                      <w:szCs w:val="26"/>
                    </w:rPr>
                  </w:pPr>
                  <w:r w:rsidRPr="00B22469">
                    <w:rPr>
                      <w:sz w:val="26"/>
                      <w:szCs w:val="26"/>
                    </w:rPr>
                    <w:t>0</w:t>
                  </w:r>
                </w:p>
              </w:tc>
            </w:tr>
            <w:tr w:rsidR="0084121C" w:rsidRPr="0084121C" w:rsidTr="0084121C">
              <w:trPr>
                <w:trHeight w:val="216"/>
              </w:trPr>
              <w:tc>
                <w:tcPr>
                  <w:tcW w:w="1822" w:type="dxa"/>
                  <w:vMerge/>
                  <w:tcBorders>
                    <w:left w:val="single" w:sz="4" w:space="0" w:color="auto"/>
                    <w:right w:val="single" w:sz="4" w:space="0" w:color="auto"/>
                  </w:tcBorders>
                  <w:shd w:val="clear" w:color="auto" w:fill="00B050"/>
                </w:tcPr>
                <w:p w:rsidR="0084121C" w:rsidRPr="00B22469" w:rsidRDefault="0084121C" w:rsidP="007C6760">
                  <w:pPr>
                    <w:framePr w:hSpace="180" w:wrap="around" w:vAnchor="text" w:hAnchor="page" w:x="447" w:y="127"/>
                    <w:spacing w:line="240" w:lineRule="auto"/>
                    <w:jc w:val="center"/>
                    <w:rPr>
                      <w:rFonts w:ascii="Times New Roman" w:hAnsi="Times New Roman" w:cs="Times New Roman"/>
                      <w:sz w:val="26"/>
                      <w:szCs w:val="26"/>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00B050"/>
                </w:tcPr>
                <w:p w:rsidR="0084121C" w:rsidRPr="00B22469" w:rsidRDefault="0084121C" w:rsidP="007C6760">
                  <w:pPr>
                    <w:framePr w:hSpace="180" w:wrap="around" w:vAnchor="text" w:hAnchor="page" w:x="447" w:y="127"/>
                    <w:spacing w:after="0" w:line="240" w:lineRule="auto"/>
                    <w:jc w:val="center"/>
                    <w:rPr>
                      <w:rFonts w:ascii="Times New Roman" w:hAnsi="Times New Roman" w:cs="Times New Roman"/>
                      <w:b/>
                      <w:sz w:val="26"/>
                      <w:szCs w:val="26"/>
                    </w:rPr>
                  </w:pPr>
                  <w:r w:rsidRPr="00B22469">
                    <w:rPr>
                      <w:rFonts w:ascii="Times New Roman" w:hAnsi="Times New Roman" w:cs="Times New Roman"/>
                      <w:b/>
                      <w:sz w:val="26"/>
                      <w:szCs w:val="26"/>
                    </w:rPr>
                    <w:t>Всего</w:t>
                  </w:r>
                </w:p>
              </w:tc>
              <w:tc>
                <w:tcPr>
                  <w:tcW w:w="2922" w:type="dxa"/>
                  <w:tcBorders>
                    <w:top w:val="single" w:sz="4" w:space="0" w:color="auto"/>
                    <w:left w:val="single" w:sz="4" w:space="0" w:color="auto"/>
                    <w:bottom w:val="single" w:sz="4" w:space="0" w:color="auto"/>
                    <w:right w:val="single" w:sz="4" w:space="0" w:color="auto"/>
                  </w:tcBorders>
                  <w:shd w:val="clear" w:color="auto" w:fill="00B050"/>
                </w:tcPr>
                <w:p w:rsidR="0084121C" w:rsidRPr="00B22469" w:rsidRDefault="0084121C" w:rsidP="007C6760">
                  <w:pPr>
                    <w:pStyle w:val="aa"/>
                    <w:framePr w:hSpace="180" w:wrap="around" w:vAnchor="text" w:hAnchor="page" w:x="447" w:y="127"/>
                    <w:spacing w:before="0" w:beforeAutospacing="0" w:after="0" w:afterAutospacing="0"/>
                    <w:jc w:val="center"/>
                    <w:rPr>
                      <w:b/>
                      <w:sz w:val="26"/>
                      <w:szCs w:val="26"/>
                    </w:rPr>
                  </w:pPr>
                  <w:r w:rsidRPr="00B22469">
                    <w:rPr>
                      <w:b/>
                      <w:sz w:val="26"/>
                      <w:szCs w:val="26"/>
                    </w:rPr>
                    <w:t>32</w:t>
                  </w:r>
                </w:p>
              </w:tc>
            </w:tr>
            <w:tr w:rsidR="0084121C" w:rsidRPr="0084121C" w:rsidTr="0084121C">
              <w:trPr>
                <w:trHeight w:val="230"/>
              </w:trPr>
              <w:tc>
                <w:tcPr>
                  <w:tcW w:w="1822" w:type="dxa"/>
                  <w:vMerge w:val="restart"/>
                  <w:tcBorders>
                    <w:left w:val="single" w:sz="4" w:space="0" w:color="auto"/>
                    <w:right w:val="single" w:sz="4" w:space="0" w:color="auto"/>
                  </w:tcBorders>
                  <w:shd w:val="clear" w:color="auto" w:fill="FFFF00"/>
                </w:tcPr>
                <w:p w:rsidR="0084121C" w:rsidRPr="00B22469" w:rsidRDefault="0084121C" w:rsidP="007C6760">
                  <w:pPr>
                    <w:framePr w:hSpace="180" w:wrap="around" w:vAnchor="text" w:hAnchor="page" w:x="447" w:y="127"/>
                    <w:spacing w:line="240" w:lineRule="auto"/>
                    <w:jc w:val="center"/>
                    <w:rPr>
                      <w:rFonts w:ascii="Times New Roman" w:hAnsi="Times New Roman" w:cs="Times New Roman"/>
                      <w:b/>
                      <w:sz w:val="26"/>
                      <w:szCs w:val="26"/>
                    </w:rPr>
                  </w:pPr>
                  <w:r w:rsidRPr="00B22469">
                    <w:rPr>
                      <w:rFonts w:ascii="Times New Roman" w:hAnsi="Times New Roman" w:cs="Times New Roman"/>
                      <w:b/>
                      <w:sz w:val="26"/>
                      <w:szCs w:val="26"/>
                    </w:rPr>
                    <w:t>2018</w:t>
                  </w:r>
                </w:p>
              </w:tc>
              <w:tc>
                <w:tcPr>
                  <w:tcW w:w="2910"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framePr w:hSpace="180" w:wrap="around" w:vAnchor="text" w:hAnchor="page" w:x="447" w:y="127"/>
                    <w:spacing w:after="0" w:line="240" w:lineRule="auto"/>
                    <w:jc w:val="center"/>
                    <w:rPr>
                      <w:rFonts w:ascii="Times New Roman" w:hAnsi="Times New Roman" w:cs="Times New Roman"/>
                      <w:sz w:val="26"/>
                      <w:szCs w:val="26"/>
                    </w:rPr>
                  </w:pPr>
                  <w:r w:rsidRPr="00B22469">
                    <w:rPr>
                      <w:rFonts w:ascii="Times New Roman" w:hAnsi="Times New Roman" w:cs="Times New Roman"/>
                      <w:sz w:val="26"/>
                      <w:szCs w:val="26"/>
                    </w:rPr>
                    <w:t>Городской</w:t>
                  </w:r>
                </w:p>
              </w:tc>
              <w:tc>
                <w:tcPr>
                  <w:tcW w:w="2484"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pStyle w:val="aa"/>
                    <w:framePr w:hSpace="180" w:wrap="around" w:vAnchor="text" w:hAnchor="page" w:x="447" w:y="127"/>
                    <w:spacing w:before="0" w:beforeAutospacing="0" w:after="0" w:afterAutospacing="0"/>
                    <w:jc w:val="center"/>
                    <w:rPr>
                      <w:sz w:val="26"/>
                      <w:szCs w:val="26"/>
                    </w:rPr>
                  </w:pPr>
                  <w:r w:rsidRPr="00B22469">
                    <w:rPr>
                      <w:sz w:val="26"/>
                      <w:szCs w:val="26"/>
                    </w:rPr>
                    <w:t>39</w:t>
                  </w:r>
                </w:p>
              </w:tc>
              <w:tc>
                <w:tcPr>
                  <w:tcW w:w="2922"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pStyle w:val="aa"/>
                    <w:framePr w:hSpace="180" w:wrap="around" w:vAnchor="text" w:hAnchor="page" w:x="447" w:y="127"/>
                    <w:spacing w:before="0" w:beforeAutospacing="0" w:after="0" w:afterAutospacing="0"/>
                    <w:jc w:val="center"/>
                    <w:rPr>
                      <w:sz w:val="26"/>
                      <w:szCs w:val="26"/>
                    </w:rPr>
                  </w:pPr>
                  <w:r w:rsidRPr="00B22469">
                    <w:rPr>
                      <w:sz w:val="26"/>
                      <w:szCs w:val="26"/>
                    </w:rPr>
                    <w:t>19</w:t>
                  </w:r>
                </w:p>
              </w:tc>
            </w:tr>
            <w:tr w:rsidR="0084121C" w:rsidRPr="0084121C" w:rsidTr="0084121C">
              <w:trPr>
                <w:trHeight w:val="122"/>
              </w:trPr>
              <w:tc>
                <w:tcPr>
                  <w:tcW w:w="1822" w:type="dxa"/>
                  <w:vMerge/>
                  <w:tcBorders>
                    <w:left w:val="single" w:sz="4" w:space="0" w:color="auto"/>
                    <w:right w:val="single" w:sz="4" w:space="0" w:color="auto"/>
                  </w:tcBorders>
                  <w:shd w:val="clear" w:color="auto" w:fill="FFFF00"/>
                </w:tcPr>
                <w:p w:rsidR="0084121C" w:rsidRPr="00B22469" w:rsidRDefault="0084121C" w:rsidP="007C6760">
                  <w:pPr>
                    <w:framePr w:hSpace="180" w:wrap="around" w:vAnchor="text" w:hAnchor="page" w:x="447" w:y="127"/>
                    <w:spacing w:after="0" w:line="240" w:lineRule="auto"/>
                    <w:jc w:val="center"/>
                    <w:rPr>
                      <w:rFonts w:ascii="Times New Roman" w:hAnsi="Times New Roman" w:cs="Times New Roman"/>
                      <w:sz w:val="26"/>
                      <w:szCs w:val="26"/>
                    </w:rPr>
                  </w:pPr>
                </w:p>
              </w:tc>
              <w:tc>
                <w:tcPr>
                  <w:tcW w:w="2910"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framePr w:hSpace="180" w:wrap="around" w:vAnchor="text" w:hAnchor="page" w:x="447" w:y="127"/>
                    <w:spacing w:after="0" w:line="240" w:lineRule="auto"/>
                    <w:jc w:val="center"/>
                    <w:rPr>
                      <w:rFonts w:ascii="Times New Roman" w:hAnsi="Times New Roman" w:cs="Times New Roman"/>
                      <w:sz w:val="26"/>
                      <w:szCs w:val="26"/>
                    </w:rPr>
                  </w:pPr>
                  <w:r w:rsidRPr="00B22469">
                    <w:rPr>
                      <w:rFonts w:ascii="Times New Roman" w:hAnsi="Times New Roman" w:cs="Times New Roman"/>
                      <w:sz w:val="26"/>
                      <w:szCs w:val="26"/>
                    </w:rPr>
                    <w:t>Областной (окружной)</w:t>
                  </w:r>
                </w:p>
              </w:tc>
              <w:tc>
                <w:tcPr>
                  <w:tcW w:w="2484"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pStyle w:val="aa"/>
                    <w:framePr w:hSpace="180" w:wrap="around" w:vAnchor="text" w:hAnchor="page" w:x="447" w:y="127"/>
                    <w:spacing w:before="0" w:beforeAutospacing="0" w:after="0" w:afterAutospacing="0"/>
                    <w:jc w:val="center"/>
                    <w:rPr>
                      <w:sz w:val="26"/>
                      <w:szCs w:val="26"/>
                    </w:rPr>
                  </w:pPr>
                  <w:r w:rsidRPr="00B22469">
                    <w:rPr>
                      <w:sz w:val="26"/>
                      <w:szCs w:val="26"/>
                    </w:rPr>
                    <w:t>43</w:t>
                  </w:r>
                </w:p>
              </w:tc>
              <w:tc>
                <w:tcPr>
                  <w:tcW w:w="2922"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pStyle w:val="aa"/>
                    <w:framePr w:hSpace="180" w:wrap="around" w:vAnchor="text" w:hAnchor="page" w:x="447" w:y="127"/>
                    <w:spacing w:before="0" w:beforeAutospacing="0" w:after="0" w:afterAutospacing="0"/>
                    <w:jc w:val="center"/>
                    <w:rPr>
                      <w:sz w:val="26"/>
                      <w:szCs w:val="26"/>
                    </w:rPr>
                  </w:pPr>
                  <w:r w:rsidRPr="00B22469">
                    <w:rPr>
                      <w:sz w:val="26"/>
                      <w:szCs w:val="26"/>
                    </w:rPr>
                    <w:t>9</w:t>
                  </w:r>
                </w:p>
              </w:tc>
            </w:tr>
            <w:tr w:rsidR="0084121C" w:rsidRPr="0084121C" w:rsidTr="0084121C">
              <w:trPr>
                <w:trHeight w:val="122"/>
              </w:trPr>
              <w:tc>
                <w:tcPr>
                  <w:tcW w:w="1822" w:type="dxa"/>
                  <w:vMerge/>
                  <w:tcBorders>
                    <w:left w:val="single" w:sz="4" w:space="0" w:color="auto"/>
                    <w:right w:val="single" w:sz="4" w:space="0" w:color="auto"/>
                  </w:tcBorders>
                  <w:shd w:val="clear" w:color="auto" w:fill="FFFF00"/>
                </w:tcPr>
                <w:p w:rsidR="0084121C" w:rsidRPr="00B22469" w:rsidRDefault="0084121C" w:rsidP="007C6760">
                  <w:pPr>
                    <w:framePr w:hSpace="180" w:wrap="around" w:vAnchor="text" w:hAnchor="page" w:x="447" w:y="127"/>
                    <w:spacing w:after="0" w:line="240" w:lineRule="auto"/>
                    <w:jc w:val="center"/>
                    <w:rPr>
                      <w:rFonts w:ascii="Times New Roman" w:hAnsi="Times New Roman" w:cs="Times New Roman"/>
                      <w:sz w:val="26"/>
                      <w:szCs w:val="26"/>
                    </w:rPr>
                  </w:pPr>
                </w:p>
              </w:tc>
              <w:tc>
                <w:tcPr>
                  <w:tcW w:w="2910"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framePr w:hSpace="180" w:wrap="around" w:vAnchor="text" w:hAnchor="page" w:x="447" w:y="127"/>
                    <w:spacing w:after="0" w:line="240" w:lineRule="auto"/>
                    <w:jc w:val="center"/>
                    <w:rPr>
                      <w:rFonts w:ascii="Times New Roman" w:hAnsi="Times New Roman" w:cs="Times New Roman"/>
                      <w:sz w:val="26"/>
                      <w:szCs w:val="26"/>
                    </w:rPr>
                  </w:pPr>
                  <w:r w:rsidRPr="00B22469">
                    <w:rPr>
                      <w:rFonts w:ascii="Times New Roman" w:hAnsi="Times New Roman" w:cs="Times New Roman"/>
                      <w:sz w:val="26"/>
                      <w:szCs w:val="26"/>
                    </w:rPr>
                    <w:t xml:space="preserve">Всероссийский </w:t>
                  </w:r>
                </w:p>
              </w:tc>
              <w:tc>
                <w:tcPr>
                  <w:tcW w:w="2484"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pStyle w:val="aa"/>
                    <w:framePr w:hSpace="180" w:wrap="around" w:vAnchor="text" w:hAnchor="page" w:x="447" w:y="127"/>
                    <w:spacing w:before="0" w:beforeAutospacing="0" w:after="0" w:afterAutospacing="0"/>
                    <w:jc w:val="center"/>
                    <w:rPr>
                      <w:sz w:val="26"/>
                      <w:szCs w:val="26"/>
                    </w:rPr>
                  </w:pPr>
                  <w:r w:rsidRPr="00B22469">
                    <w:rPr>
                      <w:sz w:val="26"/>
                      <w:szCs w:val="26"/>
                    </w:rPr>
                    <w:t>25</w:t>
                  </w:r>
                </w:p>
              </w:tc>
              <w:tc>
                <w:tcPr>
                  <w:tcW w:w="2922"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pStyle w:val="aa"/>
                    <w:framePr w:hSpace="180" w:wrap="around" w:vAnchor="text" w:hAnchor="page" w:x="447" w:y="127"/>
                    <w:spacing w:before="0" w:beforeAutospacing="0" w:after="0" w:afterAutospacing="0"/>
                    <w:jc w:val="center"/>
                    <w:rPr>
                      <w:sz w:val="26"/>
                      <w:szCs w:val="26"/>
                    </w:rPr>
                  </w:pPr>
                  <w:r w:rsidRPr="00B22469">
                    <w:rPr>
                      <w:sz w:val="26"/>
                      <w:szCs w:val="26"/>
                    </w:rPr>
                    <w:t>15</w:t>
                  </w:r>
                </w:p>
              </w:tc>
            </w:tr>
            <w:tr w:rsidR="0084121C" w:rsidRPr="0084121C" w:rsidTr="0084121C">
              <w:trPr>
                <w:trHeight w:val="122"/>
              </w:trPr>
              <w:tc>
                <w:tcPr>
                  <w:tcW w:w="1822" w:type="dxa"/>
                  <w:vMerge/>
                  <w:tcBorders>
                    <w:left w:val="single" w:sz="4" w:space="0" w:color="auto"/>
                    <w:right w:val="single" w:sz="4" w:space="0" w:color="auto"/>
                  </w:tcBorders>
                  <w:shd w:val="clear" w:color="auto" w:fill="FFFF00"/>
                </w:tcPr>
                <w:p w:rsidR="0084121C" w:rsidRPr="00B22469" w:rsidRDefault="0084121C" w:rsidP="007C6760">
                  <w:pPr>
                    <w:framePr w:hSpace="180" w:wrap="around" w:vAnchor="text" w:hAnchor="page" w:x="447" w:y="127"/>
                    <w:spacing w:line="240" w:lineRule="auto"/>
                    <w:jc w:val="center"/>
                    <w:rPr>
                      <w:rFonts w:ascii="Times New Roman" w:hAnsi="Times New Roman" w:cs="Times New Roman"/>
                      <w:sz w:val="26"/>
                      <w:szCs w:val="26"/>
                    </w:rPr>
                  </w:pPr>
                </w:p>
              </w:tc>
              <w:tc>
                <w:tcPr>
                  <w:tcW w:w="2910"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framePr w:hSpace="180" w:wrap="around" w:vAnchor="text" w:hAnchor="page" w:x="447" w:y="127"/>
                    <w:spacing w:after="0" w:line="240" w:lineRule="auto"/>
                    <w:jc w:val="center"/>
                    <w:rPr>
                      <w:rFonts w:ascii="Times New Roman" w:hAnsi="Times New Roman" w:cs="Times New Roman"/>
                      <w:sz w:val="26"/>
                      <w:szCs w:val="26"/>
                    </w:rPr>
                  </w:pPr>
                  <w:r w:rsidRPr="00B22469">
                    <w:rPr>
                      <w:rFonts w:ascii="Times New Roman" w:hAnsi="Times New Roman" w:cs="Times New Roman"/>
                      <w:sz w:val="26"/>
                      <w:szCs w:val="26"/>
                    </w:rPr>
                    <w:t xml:space="preserve">Международный </w:t>
                  </w:r>
                </w:p>
              </w:tc>
              <w:tc>
                <w:tcPr>
                  <w:tcW w:w="2484"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pStyle w:val="aa"/>
                    <w:framePr w:hSpace="180" w:wrap="around" w:vAnchor="text" w:hAnchor="page" w:x="447" w:y="127"/>
                    <w:spacing w:before="0" w:beforeAutospacing="0" w:after="0" w:afterAutospacing="0"/>
                    <w:jc w:val="center"/>
                    <w:rPr>
                      <w:sz w:val="26"/>
                      <w:szCs w:val="26"/>
                    </w:rPr>
                  </w:pPr>
                  <w:r w:rsidRPr="00B22469">
                    <w:rPr>
                      <w:sz w:val="26"/>
                      <w:szCs w:val="26"/>
                    </w:rPr>
                    <w:t>33</w:t>
                  </w:r>
                </w:p>
              </w:tc>
              <w:tc>
                <w:tcPr>
                  <w:tcW w:w="2922" w:type="dxa"/>
                  <w:tcBorders>
                    <w:top w:val="single" w:sz="4" w:space="0" w:color="auto"/>
                    <w:left w:val="single" w:sz="4" w:space="0" w:color="auto"/>
                    <w:bottom w:val="single" w:sz="4" w:space="0" w:color="auto"/>
                    <w:right w:val="single" w:sz="4" w:space="0" w:color="auto"/>
                  </w:tcBorders>
                </w:tcPr>
                <w:p w:rsidR="0084121C" w:rsidRPr="00B22469" w:rsidRDefault="0084121C" w:rsidP="007C6760">
                  <w:pPr>
                    <w:pStyle w:val="aa"/>
                    <w:framePr w:hSpace="180" w:wrap="around" w:vAnchor="text" w:hAnchor="page" w:x="447" w:y="127"/>
                    <w:spacing w:before="0" w:beforeAutospacing="0" w:after="0" w:afterAutospacing="0"/>
                    <w:jc w:val="center"/>
                    <w:rPr>
                      <w:sz w:val="26"/>
                      <w:szCs w:val="26"/>
                    </w:rPr>
                  </w:pPr>
                  <w:r w:rsidRPr="00B22469">
                    <w:rPr>
                      <w:sz w:val="26"/>
                      <w:szCs w:val="26"/>
                    </w:rPr>
                    <w:t>13</w:t>
                  </w:r>
                </w:p>
              </w:tc>
            </w:tr>
            <w:tr w:rsidR="0084121C" w:rsidRPr="0084121C" w:rsidTr="0084121C">
              <w:trPr>
                <w:trHeight w:val="122"/>
              </w:trPr>
              <w:tc>
                <w:tcPr>
                  <w:tcW w:w="1822" w:type="dxa"/>
                  <w:vMerge/>
                  <w:tcBorders>
                    <w:left w:val="single" w:sz="4" w:space="0" w:color="auto"/>
                    <w:bottom w:val="single" w:sz="4" w:space="0" w:color="auto"/>
                    <w:right w:val="single" w:sz="4" w:space="0" w:color="auto"/>
                  </w:tcBorders>
                  <w:shd w:val="clear" w:color="auto" w:fill="FFFF00"/>
                </w:tcPr>
                <w:p w:rsidR="0084121C" w:rsidRPr="00B22469" w:rsidRDefault="0084121C" w:rsidP="007C6760">
                  <w:pPr>
                    <w:framePr w:hSpace="180" w:wrap="around" w:vAnchor="text" w:hAnchor="page" w:x="447" w:y="127"/>
                    <w:spacing w:line="240" w:lineRule="auto"/>
                    <w:jc w:val="center"/>
                    <w:rPr>
                      <w:rFonts w:ascii="Times New Roman" w:hAnsi="Times New Roman" w:cs="Times New Roman"/>
                      <w:sz w:val="26"/>
                      <w:szCs w:val="26"/>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FFFF00"/>
                </w:tcPr>
                <w:p w:rsidR="0084121C" w:rsidRPr="00B22469" w:rsidRDefault="0084121C" w:rsidP="007C6760">
                  <w:pPr>
                    <w:framePr w:hSpace="180" w:wrap="around" w:vAnchor="text" w:hAnchor="page" w:x="447" w:y="127"/>
                    <w:spacing w:after="0" w:line="240" w:lineRule="auto"/>
                    <w:jc w:val="center"/>
                    <w:rPr>
                      <w:rFonts w:ascii="Times New Roman" w:hAnsi="Times New Roman" w:cs="Times New Roman"/>
                      <w:b/>
                      <w:sz w:val="26"/>
                      <w:szCs w:val="26"/>
                    </w:rPr>
                  </w:pPr>
                  <w:r w:rsidRPr="00B22469">
                    <w:rPr>
                      <w:rFonts w:ascii="Times New Roman" w:hAnsi="Times New Roman" w:cs="Times New Roman"/>
                      <w:b/>
                      <w:sz w:val="26"/>
                      <w:szCs w:val="26"/>
                    </w:rPr>
                    <w:t>Всего</w:t>
                  </w:r>
                </w:p>
              </w:tc>
              <w:tc>
                <w:tcPr>
                  <w:tcW w:w="2922" w:type="dxa"/>
                  <w:tcBorders>
                    <w:top w:val="single" w:sz="4" w:space="0" w:color="auto"/>
                    <w:left w:val="single" w:sz="4" w:space="0" w:color="auto"/>
                    <w:bottom w:val="single" w:sz="4" w:space="0" w:color="auto"/>
                    <w:right w:val="single" w:sz="4" w:space="0" w:color="auto"/>
                  </w:tcBorders>
                  <w:shd w:val="clear" w:color="auto" w:fill="FFFF00"/>
                </w:tcPr>
                <w:p w:rsidR="0084121C" w:rsidRPr="00B22469" w:rsidRDefault="0084121C" w:rsidP="007C6760">
                  <w:pPr>
                    <w:pStyle w:val="aa"/>
                    <w:framePr w:hSpace="180" w:wrap="around" w:vAnchor="text" w:hAnchor="page" w:x="447" w:y="127"/>
                    <w:spacing w:before="0" w:beforeAutospacing="0" w:after="0" w:afterAutospacing="0"/>
                    <w:jc w:val="center"/>
                    <w:rPr>
                      <w:b/>
                      <w:sz w:val="26"/>
                      <w:szCs w:val="26"/>
                    </w:rPr>
                  </w:pPr>
                  <w:r w:rsidRPr="00B22469">
                    <w:rPr>
                      <w:b/>
                      <w:sz w:val="26"/>
                      <w:szCs w:val="26"/>
                    </w:rPr>
                    <w:t>56</w:t>
                  </w:r>
                </w:p>
              </w:tc>
            </w:tr>
          </w:tbl>
          <w:p w:rsidR="00DA1B9A" w:rsidRPr="00CE554F" w:rsidRDefault="00DA1B9A" w:rsidP="0084121C">
            <w:pPr>
              <w:tabs>
                <w:tab w:val="num" w:pos="720"/>
              </w:tabs>
              <w:rPr>
                <w:rFonts w:ascii="Times New Roman" w:hAnsi="Times New Roman" w:cs="Times New Roman"/>
                <w:b/>
                <w:sz w:val="26"/>
                <w:szCs w:val="26"/>
              </w:rPr>
            </w:pPr>
          </w:p>
        </w:tc>
      </w:tr>
      <w:tr w:rsidR="00DA1B9A" w:rsidRPr="00CE554F" w:rsidTr="00B1519B">
        <w:trPr>
          <w:trHeight w:val="416"/>
        </w:trPr>
        <w:tc>
          <w:tcPr>
            <w:tcW w:w="1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6"/>
                <w:szCs w:val="26"/>
              </w:rPr>
            </w:pPr>
            <w:r w:rsidRPr="00CE554F">
              <w:rPr>
                <w:rFonts w:ascii="Times New Roman" w:eastAsia="Calibri" w:hAnsi="Times New Roman" w:cs="Times New Roman"/>
                <w:b/>
                <w:sz w:val="26"/>
                <w:szCs w:val="26"/>
              </w:rPr>
              <w:lastRenderedPageBreak/>
              <w:t>3. УСЛОВИЯ РЕАЛИЗАЦИИ ОБРАЗОВАТЕЛЬНОЙ ДЕЯТЕЛЬНОСТИ</w:t>
            </w:r>
          </w:p>
        </w:tc>
      </w:tr>
      <w:tr w:rsidR="00DA1B9A" w:rsidRPr="00CE554F" w:rsidTr="00B1519B">
        <w:tc>
          <w:tcPr>
            <w:tcW w:w="1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sz w:val="26"/>
                <w:szCs w:val="26"/>
              </w:rPr>
            </w:pPr>
            <w:r w:rsidRPr="00CE554F">
              <w:rPr>
                <w:rFonts w:ascii="Times New Roman" w:eastAsia="Calibri" w:hAnsi="Times New Roman" w:cs="Times New Roman"/>
                <w:b/>
                <w:sz w:val="26"/>
                <w:szCs w:val="26"/>
              </w:rPr>
              <w:t>3.1.  Кадровые условия</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color w:val="FF0000"/>
                <w:sz w:val="26"/>
                <w:szCs w:val="26"/>
              </w:rPr>
            </w:pPr>
            <w:r w:rsidRPr="00CE554F">
              <w:rPr>
                <w:rFonts w:ascii="Times New Roman" w:hAnsi="Times New Roman" w:cs="Times New Roman"/>
                <w:b/>
                <w:sz w:val="26"/>
                <w:szCs w:val="26"/>
              </w:rPr>
              <w:t>Состав педагогических кадров</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EA2D39"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Pr>
                <w:rFonts w:ascii="Times New Roman" w:hAnsi="Times New Roman" w:cs="Times New Roman"/>
                <w:noProof/>
                <w:sz w:val="26"/>
                <w:szCs w:val="26"/>
                <w:lang w:eastAsia="ru-RU"/>
              </w:rPr>
              <w:drawing>
                <wp:inline distT="0" distB="0" distL="0" distR="0" wp14:anchorId="256716B4" wp14:editId="7EDEAC96">
                  <wp:extent cx="3724275" cy="240030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DA1B9A" w:rsidRPr="00CE554F">
              <w:rPr>
                <w:rFonts w:ascii="Times New Roman" w:hAnsi="Times New Roman" w:cs="Times New Roman"/>
                <w:sz w:val="26"/>
                <w:szCs w:val="26"/>
              </w:rPr>
              <w:t xml:space="preserve"> </w:t>
            </w:r>
          </w:p>
        </w:tc>
      </w:tr>
      <w:tr w:rsidR="00DA1B9A" w:rsidRPr="00CE554F" w:rsidTr="00B1519B">
        <w:trPr>
          <w:trHeight w:val="1272"/>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6"/>
                <w:szCs w:val="26"/>
              </w:rPr>
            </w:pPr>
            <w:r w:rsidRPr="00CE554F">
              <w:rPr>
                <w:rFonts w:ascii="Times New Roman" w:hAnsi="Times New Roman" w:cs="Times New Roman"/>
                <w:b/>
                <w:sz w:val="26"/>
                <w:szCs w:val="26"/>
              </w:rPr>
              <w:t>Состав педагогических кадров по стажу работы</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color w:val="FF0000"/>
                <w:sz w:val="26"/>
                <w:szCs w:val="26"/>
                <w:highlight w:val="yellow"/>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color w:val="FF0000"/>
                <w:sz w:val="26"/>
                <w:szCs w:val="26"/>
                <w:highlight w:val="yellow"/>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color w:val="FF0000"/>
                <w:sz w:val="26"/>
                <w:szCs w:val="26"/>
                <w:highlight w:val="yellow"/>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color w:val="FF0000"/>
                <w:sz w:val="26"/>
                <w:szCs w:val="26"/>
                <w:highlight w:val="yellow"/>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3F2948" w:rsidRDefault="003F2948"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6"/>
                <w:szCs w:val="26"/>
                <w:u w:val="single"/>
              </w:rPr>
            </w:pPr>
            <w:r>
              <w:rPr>
                <w:rFonts w:ascii="Times New Roman" w:hAnsi="Times New Roman" w:cs="Times New Roman"/>
                <w:noProof/>
                <w:sz w:val="26"/>
                <w:szCs w:val="26"/>
                <w:lang w:eastAsia="ru-RU"/>
              </w:rPr>
              <w:drawing>
                <wp:inline distT="0" distB="0" distL="0" distR="0" wp14:anchorId="3F8FF559" wp14:editId="10C41EBE">
                  <wp:extent cx="3400425" cy="2000250"/>
                  <wp:effectExtent l="0" t="0" r="9525"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DA1B9A" w:rsidRPr="00CE554F" w:rsidTr="00B1519B">
        <w:trPr>
          <w:trHeight w:val="1118"/>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6"/>
                <w:szCs w:val="26"/>
              </w:rPr>
            </w:pPr>
            <w:r w:rsidRPr="00CE554F">
              <w:rPr>
                <w:rFonts w:ascii="Times New Roman" w:hAnsi="Times New Roman" w:cs="Times New Roman"/>
                <w:b/>
                <w:sz w:val="26"/>
                <w:szCs w:val="26"/>
              </w:rPr>
              <w:lastRenderedPageBreak/>
              <w:t>Состав педагогических кадров по уровню образования</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hAnsi="Times New Roman" w:cs="Times New Roman"/>
                <w:b/>
                <w:sz w:val="26"/>
                <w:szCs w:val="26"/>
                <w:highlight w:val="yellow"/>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6"/>
                <w:szCs w:val="26"/>
                <w:highlight w:val="yellow"/>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AAB" w:rsidRPr="00CE554F" w:rsidRDefault="00465AAB" w:rsidP="00465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Pr>
                <w:rFonts w:ascii="Times New Roman" w:hAnsi="Times New Roman" w:cs="Times New Roman"/>
                <w:noProof/>
                <w:sz w:val="26"/>
                <w:szCs w:val="26"/>
                <w:lang w:eastAsia="ru-RU"/>
              </w:rPr>
              <w:drawing>
                <wp:inline distT="0" distB="0" distL="0" distR="0" wp14:anchorId="4EDC1678" wp14:editId="6C56E351">
                  <wp:extent cx="5686425" cy="1409700"/>
                  <wp:effectExtent l="0" t="0" r="9525"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b/>
                <w:sz w:val="26"/>
                <w:szCs w:val="26"/>
              </w:rPr>
              <w:t>Аттестация педагогических кадров</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hAnsi="Times New Roman" w:cs="Times New Roman"/>
                <w:b/>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6"/>
                <w:szCs w:val="26"/>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948" w:rsidRPr="00CE554F" w:rsidRDefault="003F2948" w:rsidP="00DA1B9A">
            <w:pPr>
              <w:tabs>
                <w:tab w:val="num" w:pos="0"/>
              </w:tabs>
              <w:jc w:val="both"/>
              <w:rPr>
                <w:rFonts w:ascii="Times New Roman" w:hAnsi="Times New Roman" w:cs="Times New Roman"/>
                <w:sz w:val="26"/>
                <w:szCs w:val="26"/>
              </w:rPr>
            </w:pPr>
            <w:r>
              <w:rPr>
                <w:rFonts w:ascii="Times New Roman" w:hAnsi="Times New Roman" w:cs="Times New Roman"/>
                <w:noProof/>
                <w:sz w:val="26"/>
                <w:szCs w:val="26"/>
                <w:lang w:eastAsia="ru-RU"/>
              </w:rPr>
              <w:drawing>
                <wp:inline distT="0" distB="0" distL="0" distR="0" wp14:anchorId="5C5B7F94" wp14:editId="3D3A32D9">
                  <wp:extent cx="5486400" cy="1362075"/>
                  <wp:effectExtent l="0" t="0" r="1905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num" w:pos="709"/>
              </w:tabs>
              <w:jc w:val="both"/>
              <w:rPr>
                <w:rFonts w:ascii="Times New Roman" w:eastAsia="Calibri" w:hAnsi="Times New Roman" w:cs="Times New Roman"/>
                <w:b/>
                <w:sz w:val="26"/>
                <w:szCs w:val="26"/>
                <w:highlight w:val="yellow"/>
              </w:rPr>
            </w:pPr>
            <w:r w:rsidRPr="00CE554F">
              <w:rPr>
                <w:rFonts w:ascii="Times New Roman" w:eastAsia="Calibri" w:hAnsi="Times New Roman" w:cs="Times New Roman"/>
                <w:b/>
                <w:sz w:val="26"/>
                <w:szCs w:val="26"/>
              </w:rPr>
              <w:t xml:space="preserve">Организация повышения квалификации педагогических работников. </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13B5" w:rsidRPr="00CE554F" w:rsidRDefault="002813B5" w:rsidP="002813B5">
            <w:pPr>
              <w:widowControl w:val="0"/>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 xml:space="preserve">           Аттестационные процессы в 2018г. идут в соответствии с планом-графиком аттестации педагогических работников.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714"/>
              <w:gridCol w:w="3289"/>
              <w:gridCol w:w="1956"/>
            </w:tblGrid>
            <w:tr w:rsidR="002813B5" w:rsidRPr="00CE554F" w:rsidTr="0087277C">
              <w:trPr>
                <w:trHeight w:val="287"/>
              </w:trPr>
              <w:tc>
                <w:tcPr>
                  <w:tcW w:w="817" w:type="dxa"/>
                  <w:shd w:val="clear" w:color="auto" w:fill="auto"/>
                </w:tcPr>
                <w:p w:rsidR="002813B5" w:rsidRPr="00CE554F" w:rsidRDefault="002813B5" w:rsidP="007C6760">
                  <w:pPr>
                    <w:framePr w:hSpace="180" w:wrap="around" w:vAnchor="text" w:hAnchor="page" w:x="447" w:y="127"/>
                    <w:jc w:val="center"/>
                    <w:rPr>
                      <w:rFonts w:ascii="Times New Roman" w:hAnsi="Times New Roman" w:cs="Times New Roman"/>
                      <w:b/>
                      <w:sz w:val="26"/>
                      <w:szCs w:val="26"/>
                    </w:rPr>
                  </w:pPr>
                  <w:r w:rsidRPr="00CE554F">
                    <w:rPr>
                      <w:rFonts w:ascii="Times New Roman" w:hAnsi="Times New Roman" w:cs="Times New Roman"/>
                      <w:b/>
                      <w:sz w:val="26"/>
                      <w:szCs w:val="26"/>
                    </w:rPr>
                    <w:t>№ п/п</w:t>
                  </w:r>
                </w:p>
              </w:tc>
              <w:tc>
                <w:tcPr>
                  <w:tcW w:w="3714" w:type="dxa"/>
                  <w:shd w:val="clear" w:color="auto" w:fill="auto"/>
                </w:tcPr>
                <w:p w:rsidR="002813B5" w:rsidRPr="00CE554F" w:rsidRDefault="002813B5" w:rsidP="007C6760">
                  <w:pPr>
                    <w:framePr w:hSpace="180" w:wrap="around" w:vAnchor="text" w:hAnchor="page" w:x="447" w:y="127"/>
                    <w:jc w:val="center"/>
                    <w:rPr>
                      <w:rFonts w:ascii="Times New Roman" w:hAnsi="Times New Roman" w:cs="Times New Roman"/>
                      <w:b/>
                      <w:sz w:val="26"/>
                      <w:szCs w:val="26"/>
                    </w:rPr>
                  </w:pPr>
                  <w:r w:rsidRPr="00CE554F">
                    <w:rPr>
                      <w:rFonts w:ascii="Times New Roman" w:hAnsi="Times New Roman" w:cs="Times New Roman"/>
                      <w:b/>
                      <w:sz w:val="26"/>
                      <w:szCs w:val="26"/>
                    </w:rPr>
                    <w:t>ФИО педагога</w:t>
                  </w:r>
                </w:p>
              </w:tc>
              <w:tc>
                <w:tcPr>
                  <w:tcW w:w="3289" w:type="dxa"/>
                  <w:shd w:val="clear" w:color="auto" w:fill="auto"/>
                </w:tcPr>
                <w:p w:rsidR="002813B5" w:rsidRPr="00CE554F" w:rsidRDefault="002813B5" w:rsidP="007C6760">
                  <w:pPr>
                    <w:framePr w:hSpace="180" w:wrap="around" w:vAnchor="text" w:hAnchor="page" w:x="447" w:y="127"/>
                    <w:jc w:val="center"/>
                    <w:rPr>
                      <w:rFonts w:ascii="Times New Roman" w:hAnsi="Times New Roman" w:cs="Times New Roman"/>
                      <w:b/>
                      <w:sz w:val="26"/>
                      <w:szCs w:val="26"/>
                    </w:rPr>
                  </w:pPr>
                  <w:r w:rsidRPr="00CE554F">
                    <w:rPr>
                      <w:rFonts w:ascii="Times New Roman" w:hAnsi="Times New Roman" w:cs="Times New Roman"/>
                      <w:b/>
                      <w:sz w:val="26"/>
                      <w:szCs w:val="26"/>
                    </w:rPr>
                    <w:t>Должность</w:t>
                  </w:r>
                </w:p>
              </w:tc>
              <w:tc>
                <w:tcPr>
                  <w:tcW w:w="1956" w:type="dxa"/>
                  <w:shd w:val="clear" w:color="auto" w:fill="auto"/>
                </w:tcPr>
                <w:p w:rsidR="002813B5" w:rsidRPr="00CE554F" w:rsidRDefault="002813B5" w:rsidP="007C6760">
                  <w:pPr>
                    <w:framePr w:hSpace="180" w:wrap="around" w:vAnchor="text" w:hAnchor="page" w:x="447" w:y="127"/>
                    <w:jc w:val="center"/>
                    <w:rPr>
                      <w:rFonts w:ascii="Times New Roman" w:hAnsi="Times New Roman" w:cs="Times New Roman"/>
                      <w:b/>
                      <w:sz w:val="26"/>
                      <w:szCs w:val="26"/>
                    </w:rPr>
                  </w:pPr>
                  <w:r w:rsidRPr="00CE554F">
                    <w:rPr>
                      <w:rFonts w:ascii="Times New Roman" w:hAnsi="Times New Roman" w:cs="Times New Roman"/>
                      <w:b/>
                      <w:sz w:val="26"/>
                      <w:szCs w:val="26"/>
                    </w:rPr>
                    <w:t>Присвоенная</w:t>
                  </w:r>
                  <w:r w:rsidRPr="00CE554F">
                    <w:rPr>
                      <w:rFonts w:ascii="Times New Roman" w:hAnsi="Times New Roman" w:cs="Times New Roman"/>
                      <w:b/>
                      <w:sz w:val="26"/>
                      <w:szCs w:val="26"/>
                    </w:rPr>
                    <w:cr/>
                    <w:t>КК</w:t>
                  </w:r>
                </w:p>
              </w:tc>
            </w:tr>
            <w:tr w:rsidR="002813B5" w:rsidRPr="00CE554F" w:rsidTr="0087277C">
              <w:trPr>
                <w:trHeight w:val="312"/>
              </w:trPr>
              <w:tc>
                <w:tcPr>
                  <w:tcW w:w="817" w:type="dxa"/>
                  <w:shd w:val="clear" w:color="auto" w:fill="auto"/>
                </w:tcPr>
                <w:p w:rsidR="002813B5" w:rsidRPr="000F318F" w:rsidRDefault="002813B5" w:rsidP="007C6760">
                  <w:pPr>
                    <w:framePr w:hSpace="180" w:wrap="around" w:vAnchor="text" w:hAnchor="page" w:x="447" w:y="127"/>
                    <w:jc w:val="center"/>
                    <w:rPr>
                      <w:rFonts w:ascii="Times New Roman" w:hAnsi="Times New Roman" w:cs="Times New Roman"/>
                      <w:sz w:val="26"/>
                      <w:szCs w:val="26"/>
                    </w:rPr>
                  </w:pPr>
                  <w:r w:rsidRPr="000F318F">
                    <w:rPr>
                      <w:rFonts w:ascii="Times New Roman" w:hAnsi="Times New Roman" w:cs="Times New Roman"/>
                      <w:sz w:val="26"/>
                      <w:szCs w:val="26"/>
                    </w:rPr>
                    <w:t>1</w:t>
                  </w:r>
                </w:p>
              </w:tc>
              <w:tc>
                <w:tcPr>
                  <w:tcW w:w="3714" w:type="dxa"/>
                  <w:shd w:val="clear" w:color="auto" w:fill="auto"/>
                </w:tcPr>
                <w:p w:rsidR="002813B5" w:rsidRPr="000F318F" w:rsidRDefault="002813B5" w:rsidP="007C6760">
                  <w:pPr>
                    <w:framePr w:hSpace="180" w:wrap="around" w:vAnchor="text" w:hAnchor="page" w:x="447" w:y="127"/>
                    <w:jc w:val="center"/>
                    <w:rPr>
                      <w:rFonts w:ascii="Times New Roman" w:hAnsi="Times New Roman" w:cs="Times New Roman"/>
                      <w:sz w:val="26"/>
                      <w:szCs w:val="26"/>
                    </w:rPr>
                  </w:pPr>
                  <w:proofErr w:type="spellStart"/>
                  <w:r w:rsidRPr="000F318F">
                    <w:rPr>
                      <w:rFonts w:ascii="Times New Roman" w:hAnsi="Times New Roman" w:cs="Times New Roman"/>
                      <w:sz w:val="26"/>
                      <w:szCs w:val="26"/>
                    </w:rPr>
                    <w:t>ПопывановаС.В</w:t>
                  </w:r>
                  <w:proofErr w:type="spellEnd"/>
                  <w:r w:rsidRPr="000F318F">
                    <w:rPr>
                      <w:rFonts w:ascii="Times New Roman" w:hAnsi="Times New Roman" w:cs="Times New Roman"/>
                      <w:sz w:val="26"/>
                      <w:szCs w:val="26"/>
                    </w:rPr>
                    <w:t>.</w:t>
                  </w:r>
                </w:p>
              </w:tc>
              <w:tc>
                <w:tcPr>
                  <w:tcW w:w="3289" w:type="dxa"/>
                  <w:shd w:val="clear" w:color="auto" w:fill="auto"/>
                </w:tcPr>
                <w:p w:rsidR="002813B5" w:rsidRPr="000F318F" w:rsidRDefault="002813B5" w:rsidP="007C6760">
                  <w:pPr>
                    <w:framePr w:hSpace="180" w:wrap="around" w:vAnchor="text" w:hAnchor="page" w:x="447" w:y="127"/>
                    <w:jc w:val="center"/>
                    <w:rPr>
                      <w:rFonts w:ascii="Times New Roman" w:hAnsi="Times New Roman" w:cs="Times New Roman"/>
                      <w:sz w:val="26"/>
                      <w:szCs w:val="26"/>
                    </w:rPr>
                  </w:pPr>
                  <w:r>
                    <w:rPr>
                      <w:rFonts w:ascii="Times New Roman" w:hAnsi="Times New Roman" w:cs="Times New Roman"/>
                      <w:sz w:val="26"/>
                      <w:szCs w:val="26"/>
                    </w:rPr>
                    <w:t>учитель</w:t>
                  </w:r>
                </w:p>
              </w:tc>
              <w:tc>
                <w:tcPr>
                  <w:tcW w:w="1956" w:type="dxa"/>
                  <w:shd w:val="clear" w:color="auto" w:fill="auto"/>
                </w:tcPr>
                <w:p w:rsidR="002813B5" w:rsidRPr="000F318F" w:rsidRDefault="002813B5" w:rsidP="007C6760">
                  <w:pPr>
                    <w:framePr w:hSpace="180" w:wrap="around" w:vAnchor="text" w:hAnchor="page" w:x="447" w:y="127"/>
                    <w:jc w:val="center"/>
                    <w:rPr>
                      <w:rFonts w:ascii="Times New Roman" w:hAnsi="Times New Roman" w:cs="Times New Roman"/>
                      <w:sz w:val="26"/>
                      <w:szCs w:val="26"/>
                    </w:rPr>
                  </w:pPr>
                  <w:r>
                    <w:rPr>
                      <w:rFonts w:ascii="Times New Roman" w:hAnsi="Times New Roman" w:cs="Times New Roman"/>
                      <w:sz w:val="26"/>
                      <w:szCs w:val="26"/>
                    </w:rPr>
                    <w:t>1КК</w:t>
                  </w:r>
                </w:p>
              </w:tc>
            </w:tr>
            <w:tr w:rsidR="002813B5" w:rsidRPr="00CE554F" w:rsidTr="0087277C">
              <w:trPr>
                <w:trHeight w:val="287"/>
              </w:trPr>
              <w:tc>
                <w:tcPr>
                  <w:tcW w:w="817" w:type="dxa"/>
                  <w:shd w:val="clear" w:color="auto" w:fill="auto"/>
                </w:tcPr>
                <w:p w:rsidR="002813B5" w:rsidRPr="000F318F" w:rsidRDefault="002813B5" w:rsidP="007C6760">
                  <w:pPr>
                    <w:framePr w:hSpace="180" w:wrap="around" w:vAnchor="text" w:hAnchor="page" w:x="447" w:y="127"/>
                    <w:spacing w:after="0"/>
                    <w:jc w:val="center"/>
                    <w:rPr>
                      <w:rFonts w:ascii="Times New Roman" w:hAnsi="Times New Roman" w:cs="Times New Roman"/>
                      <w:sz w:val="26"/>
                      <w:szCs w:val="26"/>
                    </w:rPr>
                  </w:pPr>
                  <w:r w:rsidRPr="000F318F">
                    <w:rPr>
                      <w:rFonts w:ascii="Times New Roman" w:hAnsi="Times New Roman" w:cs="Times New Roman"/>
                      <w:sz w:val="26"/>
                      <w:szCs w:val="26"/>
                    </w:rPr>
                    <w:t>2</w:t>
                  </w:r>
                </w:p>
              </w:tc>
              <w:tc>
                <w:tcPr>
                  <w:tcW w:w="3714" w:type="dxa"/>
                  <w:shd w:val="clear" w:color="auto" w:fill="auto"/>
                </w:tcPr>
                <w:p w:rsidR="002813B5" w:rsidRPr="000F318F" w:rsidRDefault="002813B5" w:rsidP="007C6760">
                  <w:pPr>
                    <w:framePr w:hSpace="180" w:wrap="around" w:vAnchor="text" w:hAnchor="page" w:x="447" w:y="127"/>
                    <w:spacing w:after="0"/>
                    <w:jc w:val="center"/>
                    <w:rPr>
                      <w:rFonts w:ascii="Times New Roman" w:hAnsi="Times New Roman" w:cs="Times New Roman"/>
                      <w:sz w:val="26"/>
                      <w:szCs w:val="26"/>
                    </w:rPr>
                  </w:pPr>
                  <w:r w:rsidRPr="000F318F">
                    <w:rPr>
                      <w:rFonts w:ascii="Times New Roman" w:hAnsi="Times New Roman" w:cs="Times New Roman"/>
                      <w:sz w:val="24"/>
                      <w:szCs w:val="24"/>
                    </w:rPr>
                    <w:t>Искорцева Н.А</w:t>
                  </w:r>
                </w:p>
              </w:tc>
              <w:tc>
                <w:tcPr>
                  <w:tcW w:w="3289" w:type="dxa"/>
                  <w:shd w:val="clear" w:color="auto" w:fill="auto"/>
                </w:tcPr>
                <w:p w:rsidR="002813B5" w:rsidRPr="000F318F" w:rsidRDefault="002813B5" w:rsidP="007C6760">
                  <w:pPr>
                    <w:framePr w:hSpace="180" w:wrap="around" w:vAnchor="text" w:hAnchor="page" w:x="447" w:y="127"/>
                    <w:spacing w:after="0"/>
                    <w:jc w:val="center"/>
                    <w:rPr>
                      <w:rFonts w:ascii="Times New Roman" w:hAnsi="Times New Roman" w:cs="Times New Roman"/>
                      <w:sz w:val="26"/>
                      <w:szCs w:val="26"/>
                    </w:rPr>
                  </w:pPr>
                  <w:r w:rsidRPr="000F318F">
                    <w:rPr>
                      <w:rFonts w:ascii="Times New Roman" w:hAnsi="Times New Roman" w:cs="Times New Roman"/>
                      <w:sz w:val="26"/>
                      <w:szCs w:val="26"/>
                    </w:rPr>
                    <w:t>учитель</w:t>
                  </w:r>
                </w:p>
              </w:tc>
              <w:tc>
                <w:tcPr>
                  <w:tcW w:w="1956" w:type="dxa"/>
                  <w:shd w:val="clear" w:color="auto" w:fill="auto"/>
                </w:tcPr>
                <w:p w:rsidR="002813B5" w:rsidRPr="000F318F" w:rsidRDefault="002813B5" w:rsidP="007C6760">
                  <w:pPr>
                    <w:framePr w:hSpace="180" w:wrap="around" w:vAnchor="text" w:hAnchor="page" w:x="447" w:y="127"/>
                    <w:spacing w:after="0"/>
                    <w:jc w:val="center"/>
                    <w:rPr>
                      <w:rFonts w:ascii="Times New Roman" w:hAnsi="Times New Roman" w:cs="Times New Roman"/>
                      <w:sz w:val="26"/>
                      <w:szCs w:val="26"/>
                    </w:rPr>
                  </w:pPr>
                  <w:r w:rsidRPr="000F318F">
                    <w:rPr>
                      <w:rFonts w:ascii="Times New Roman" w:hAnsi="Times New Roman" w:cs="Times New Roman"/>
                      <w:sz w:val="26"/>
                      <w:szCs w:val="26"/>
                    </w:rPr>
                    <w:t>СЗД</w:t>
                  </w:r>
                </w:p>
              </w:tc>
            </w:tr>
            <w:tr w:rsidR="002813B5" w:rsidRPr="00CE554F" w:rsidTr="0087277C">
              <w:trPr>
                <w:trHeight w:val="287"/>
              </w:trPr>
              <w:tc>
                <w:tcPr>
                  <w:tcW w:w="817" w:type="dxa"/>
                  <w:shd w:val="clear" w:color="auto" w:fill="auto"/>
                </w:tcPr>
                <w:p w:rsidR="002813B5" w:rsidRPr="000F318F" w:rsidRDefault="002813B5" w:rsidP="007C6760">
                  <w:pPr>
                    <w:framePr w:hSpace="180" w:wrap="around" w:vAnchor="text" w:hAnchor="page" w:x="447" w:y="127"/>
                    <w:spacing w:after="0"/>
                    <w:jc w:val="center"/>
                    <w:rPr>
                      <w:rFonts w:ascii="Times New Roman" w:hAnsi="Times New Roman" w:cs="Times New Roman"/>
                      <w:sz w:val="26"/>
                      <w:szCs w:val="26"/>
                    </w:rPr>
                  </w:pPr>
                  <w:r w:rsidRPr="000F318F">
                    <w:rPr>
                      <w:rFonts w:ascii="Times New Roman" w:hAnsi="Times New Roman" w:cs="Times New Roman"/>
                      <w:sz w:val="26"/>
                      <w:szCs w:val="26"/>
                    </w:rPr>
                    <w:t>3</w:t>
                  </w:r>
                </w:p>
              </w:tc>
              <w:tc>
                <w:tcPr>
                  <w:tcW w:w="3714" w:type="dxa"/>
                  <w:shd w:val="clear" w:color="auto" w:fill="auto"/>
                </w:tcPr>
                <w:p w:rsidR="002813B5" w:rsidRPr="000F318F" w:rsidRDefault="002813B5" w:rsidP="007C6760">
                  <w:pPr>
                    <w:framePr w:hSpace="180" w:wrap="around" w:vAnchor="text" w:hAnchor="page" w:x="447" w:y="127"/>
                    <w:spacing w:after="0"/>
                    <w:jc w:val="center"/>
                    <w:rPr>
                      <w:rFonts w:ascii="Times New Roman" w:hAnsi="Times New Roman" w:cs="Times New Roman"/>
                      <w:sz w:val="26"/>
                      <w:szCs w:val="26"/>
                    </w:rPr>
                  </w:pPr>
                  <w:r w:rsidRPr="000F318F">
                    <w:rPr>
                      <w:rFonts w:ascii="Times New Roman" w:hAnsi="Times New Roman" w:cs="Times New Roman"/>
                      <w:sz w:val="24"/>
                      <w:szCs w:val="24"/>
                    </w:rPr>
                    <w:t>Попова О.В</w:t>
                  </w:r>
                </w:p>
              </w:tc>
              <w:tc>
                <w:tcPr>
                  <w:tcW w:w="3289" w:type="dxa"/>
                  <w:shd w:val="clear" w:color="auto" w:fill="auto"/>
                </w:tcPr>
                <w:p w:rsidR="002813B5" w:rsidRPr="000F318F" w:rsidRDefault="002813B5" w:rsidP="007C6760">
                  <w:pPr>
                    <w:framePr w:hSpace="180" w:wrap="around" w:vAnchor="text" w:hAnchor="page" w:x="447" w:y="127"/>
                    <w:spacing w:after="0"/>
                    <w:jc w:val="center"/>
                    <w:rPr>
                      <w:rFonts w:ascii="Times New Roman" w:hAnsi="Times New Roman" w:cs="Times New Roman"/>
                      <w:sz w:val="26"/>
                      <w:szCs w:val="26"/>
                    </w:rPr>
                  </w:pPr>
                  <w:r w:rsidRPr="000F318F">
                    <w:rPr>
                      <w:rFonts w:ascii="Times New Roman" w:hAnsi="Times New Roman" w:cs="Times New Roman"/>
                      <w:sz w:val="26"/>
                      <w:szCs w:val="26"/>
                    </w:rPr>
                    <w:t>учитель</w:t>
                  </w:r>
                </w:p>
              </w:tc>
              <w:tc>
                <w:tcPr>
                  <w:tcW w:w="1956" w:type="dxa"/>
                  <w:shd w:val="clear" w:color="auto" w:fill="auto"/>
                </w:tcPr>
                <w:p w:rsidR="002813B5" w:rsidRPr="000F318F" w:rsidRDefault="002813B5" w:rsidP="007C6760">
                  <w:pPr>
                    <w:framePr w:hSpace="180" w:wrap="around" w:vAnchor="text" w:hAnchor="page" w:x="447" w:y="127"/>
                    <w:spacing w:after="0"/>
                    <w:jc w:val="center"/>
                    <w:rPr>
                      <w:rFonts w:ascii="Times New Roman" w:hAnsi="Times New Roman" w:cs="Times New Roman"/>
                      <w:sz w:val="26"/>
                      <w:szCs w:val="26"/>
                    </w:rPr>
                  </w:pPr>
                  <w:r w:rsidRPr="000F318F">
                    <w:rPr>
                      <w:rFonts w:ascii="Times New Roman" w:hAnsi="Times New Roman" w:cs="Times New Roman"/>
                      <w:sz w:val="26"/>
                      <w:szCs w:val="26"/>
                    </w:rPr>
                    <w:t>СЗД</w:t>
                  </w:r>
                </w:p>
              </w:tc>
            </w:tr>
            <w:tr w:rsidR="002813B5" w:rsidRPr="00CE554F" w:rsidTr="0087277C">
              <w:trPr>
                <w:trHeight w:val="287"/>
              </w:trPr>
              <w:tc>
                <w:tcPr>
                  <w:tcW w:w="817" w:type="dxa"/>
                  <w:shd w:val="clear" w:color="auto" w:fill="auto"/>
                </w:tcPr>
                <w:p w:rsidR="002813B5" w:rsidRPr="000F318F" w:rsidRDefault="002813B5" w:rsidP="007C6760">
                  <w:pPr>
                    <w:framePr w:hSpace="180" w:wrap="around" w:vAnchor="text" w:hAnchor="page" w:x="447" w:y="127"/>
                    <w:spacing w:after="0"/>
                    <w:jc w:val="center"/>
                    <w:rPr>
                      <w:rFonts w:ascii="Times New Roman" w:hAnsi="Times New Roman" w:cs="Times New Roman"/>
                      <w:sz w:val="26"/>
                      <w:szCs w:val="26"/>
                    </w:rPr>
                  </w:pPr>
                  <w:r w:rsidRPr="000F318F">
                    <w:rPr>
                      <w:rFonts w:ascii="Times New Roman" w:hAnsi="Times New Roman" w:cs="Times New Roman"/>
                      <w:sz w:val="26"/>
                      <w:szCs w:val="26"/>
                    </w:rPr>
                    <w:t>4</w:t>
                  </w:r>
                </w:p>
              </w:tc>
              <w:tc>
                <w:tcPr>
                  <w:tcW w:w="3714" w:type="dxa"/>
                  <w:shd w:val="clear" w:color="auto" w:fill="auto"/>
                </w:tcPr>
                <w:p w:rsidR="002813B5" w:rsidRPr="000F318F" w:rsidRDefault="002813B5" w:rsidP="007C6760">
                  <w:pPr>
                    <w:framePr w:hSpace="180" w:wrap="around" w:vAnchor="text" w:hAnchor="page" w:x="447" w:y="127"/>
                    <w:spacing w:after="0"/>
                    <w:jc w:val="center"/>
                    <w:rPr>
                      <w:rFonts w:ascii="Times New Roman" w:hAnsi="Times New Roman" w:cs="Times New Roman"/>
                      <w:sz w:val="26"/>
                      <w:szCs w:val="26"/>
                    </w:rPr>
                  </w:pPr>
                  <w:r w:rsidRPr="000F318F">
                    <w:rPr>
                      <w:rFonts w:ascii="Times New Roman" w:hAnsi="Times New Roman" w:cs="Times New Roman"/>
                      <w:sz w:val="26"/>
                      <w:szCs w:val="26"/>
                    </w:rPr>
                    <w:t>Шевалдина С.М.</w:t>
                  </w:r>
                </w:p>
              </w:tc>
              <w:tc>
                <w:tcPr>
                  <w:tcW w:w="3289" w:type="dxa"/>
                  <w:shd w:val="clear" w:color="auto" w:fill="auto"/>
                </w:tcPr>
                <w:p w:rsidR="002813B5" w:rsidRPr="000F318F" w:rsidRDefault="002813B5" w:rsidP="007C6760">
                  <w:pPr>
                    <w:framePr w:hSpace="180" w:wrap="around" w:vAnchor="text" w:hAnchor="page" w:x="447" w:y="127"/>
                    <w:spacing w:after="0"/>
                    <w:jc w:val="center"/>
                    <w:rPr>
                      <w:rFonts w:ascii="Times New Roman" w:hAnsi="Times New Roman" w:cs="Times New Roman"/>
                      <w:sz w:val="26"/>
                      <w:szCs w:val="26"/>
                    </w:rPr>
                  </w:pPr>
                  <w:r w:rsidRPr="000F318F">
                    <w:rPr>
                      <w:rFonts w:ascii="Times New Roman" w:hAnsi="Times New Roman" w:cs="Times New Roman"/>
                      <w:sz w:val="26"/>
                      <w:szCs w:val="26"/>
                    </w:rPr>
                    <w:t>учитель</w:t>
                  </w:r>
                </w:p>
              </w:tc>
              <w:tc>
                <w:tcPr>
                  <w:tcW w:w="1956" w:type="dxa"/>
                  <w:shd w:val="clear" w:color="auto" w:fill="auto"/>
                </w:tcPr>
                <w:p w:rsidR="002813B5" w:rsidRPr="000F318F" w:rsidRDefault="002813B5" w:rsidP="007C6760">
                  <w:pPr>
                    <w:framePr w:hSpace="180" w:wrap="around" w:vAnchor="text" w:hAnchor="page" w:x="447" w:y="127"/>
                    <w:spacing w:after="0"/>
                    <w:jc w:val="center"/>
                    <w:rPr>
                      <w:rFonts w:ascii="Times New Roman" w:hAnsi="Times New Roman" w:cs="Times New Roman"/>
                      <w:sz w:val="26"/>
                      <w:szCs w:val="26"/>
                    </w:rPr>
                  </w:pPr>
                  <w:r w:rsidRPr="000F318F">
                    <w:rPr>
                      <w:rFonts w:ascii="Times New Roman" w:hAnsi="Times New Roman" w:cs="Times New Roman"/>
                      <w:sz w:val="26"/>
                      <w:szCs w:val="26"/>
                    </w:rPr>
                    <w:t>СЗД</w:t>
                  </w:r>
                </w:p>
              </w:tc>
            </w:tr>
          </w:tbl>
          <w:p w:rsidR="002813B5" w:rsidRPr="00CE554F" w:rsidRDefault="002813B5" w:rsidP="002813B5">
            <w:pPr>
              <w:jc w:val="both"/>
              <w:rPr>
                <w:rFonts w:ascii="Times New Roman" w:hAnsi="Times New Roman" w:cs="Times New Roman"/>
                <w:sz w:val="26"/>
                <w:szCs w:val="26"/>
              </w:rPr>
            </w:pPr>
            <w:r>
              <w:rPr>
                <w:rFonts w:ascii="Times New Roman" w:hAnsi="Times New Roman" w:cs="Times New Roman"/>
                <w:noProof/>
                <w:sz w:val="26"/>
                <w:szCs w:val="26"/>
                <w:lang w:eastAsia="ru-RU"/>
              </w:rPr>
              <w:drawing>
                <wp:anchor distT="0" distB="0" distL="114300" distR="114300" simplePos="0" relativeHeight="251669504" behindDoc="1" locked="0" layoutInCell="1" allowOverlap="1" wp14:anchorId="7CBD7FC0" wp14:editId="0CDAEF8D">
                  <wp:simplePos x="0" y="0"/>
                  <wp:positionH relativeFrom="column">
                    <wp:posOffset>44450</wp:posOffset>
                  </wp:positionH>
                  <wp:positionV relativeFrom="paragraph">
                    <wp:posOffset>173990</wp:posOffset>
                  </wp:positionV>
                  <wp:extent cx="2362200" cy="1238250"/>
                  <wp:effectExtent l="0" t="0" r="19050" b="19050"/>
                  <wp:wrapTight wrapText="bothSides">
                    <wp:wrapPolygon edited="0">
                      <wp:start x="0" y="0"/>
                      <wp:lineTo x="0" y="21600"/>
                      <wp:lineTo x="21600" y="21600"/>
                      <wp:lineTo x="21600" y="0"/>
                      <wp:lineTo x="0" y="0"/>
                    </wp:wrapPolygon>
                  </wp:wrapTight>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r w:rsidRPr="00CE554F">
              <w:rPr>
                <w:rFonts w:ascii="Times New Roman" w:hAnsi="Times New Roman" w:cs="Times New Roman"/>
                <w:sz w:val="26"/>
                <w:szCs w:val="26"/>
              </w:rPr>
              <w:t xml:space="preserve">Аттестационные процессы прошли без нарушения, в установленные сроки, согласно приказа директора ОУ. Анализ деятельности педагогов по подготовке к аттестации в учебном году показал, что педагоги адекватно оценили собственную деятельность в межаттестационный период. В целом все показали уверенное владение различными педагогическими </w:t>
            </w:r>
            <w:r w:rsidRPr="00CE554F">
              <w:rPr>
                <w:rFonts w:ascii="Times New Roman" w:hAnsi="Times New Roman" w:cs="Times New Roman"/>
                <w:sz w:val="26"/>
                <w:szCs w:val="26"/>
              </w:rPr>
              <w:lastRenderedPageBreak/>
              <w:t>технологиями, использование различных технологий оценки достижений обучающихся. Аттестуемые продемонстрировали стабильные результаты освоения обучающимися образовательных программ.</w:t>
            </w:r>
          </w:p>
          <w:p w:rsidR="002813B5" w:rsidRPr="00CE554F" w:rsidRDefault="002813B5" w:rsidP="002813B5">
            <w:pPr>
              <w:pStyle w:val="a3"/>
              <w:tabs>
                <w:tab w:val="left" w:pos="284"/>
                <w:tab w:val="left" w:pos="426"/>
              </w:tabs>
              <w:ind w:left="0"/>
              <w:jc w:val="both"/>
              <w:rPr>
                <w:rFonts w:ascii="Times New Roman" w:hAnsi="Times New Roman" w:cs="Times New Roman"/>
                <w:sz w:val="26"/>
                <w:szCs w:val="26"/>
              </w:rPr>
            </w:pPr>
            <w:r w:rsidRPr="00CE554F">
              <w:rPr>
                <w:rFonts w:ascii="Times New Roman" w:hAnsi="Times New Roman" w:cs="Times New Roman"/>
                <w:sz w:val="26"/>
                <w:szCs w:val="26"/>
              </w:rPr>
              <w:t xml:space="preserve">          Пять педагогов образовательного учреждения  в  2018 учебном году входят в банк данных экспертов Западного управленческого округа как «Педагогические и руководящие работники от организаций, реализующих адаптированные основные общеобразовательные программы»:</w:t>
            </w:r>
          </w:p>
          <w:p w:rsidR="002813B5" w:rsidRPr="00CE554F" w:rsidRDefault="002813B5" w:rsidP="00B87BEA">
            <w:pPr>
              <w:pStyle w:val="a3"/>
              <w:numPr>
                <w:ilvl w:val="0"/>
                <w:numId w:val="7"/>
              </w:numPr>
              <w:tabs>
                <w:tab w:val="left" w:pos="284"/>
                <w:tab w:val="left" w:pos="426"/>
              </w:tabs>
              <w:jc w:val="both"/>
              <w:rPr>
                <w:rFonts w:ascii="Times New Roman" w:hAnsi="Times New Roman" w:cs="Times New Roman"/>
                <w:sz w:val="26"/>
                <w:szCs w:val="26"/>
              </w:rPr>
            </w:pPr>
            <w:r w:rsidRPr="00CE554F">
              <w:rPr>
                <w:rFonts w:ascii="Times New Roman" w:hAnsi="Times New Roman" w:cs="Times New Roman"/>
                <w:sz w:val="26"/>
                <w:szCs w:val="26"/>
              </w:rPr>
              <w:t xml:space="preserve">Безушко Юлия Юрьевна, учитель, ВКК; </w:t>
            </w:r>
          </w:p>
          <w:p w:rsidR="002813B5" w:rsidRPr="00CE554F" w:rsidRDefault="002813B5" w:rsidP="00B87BEA">
            <w:pPr>
              <w:pStyle w:val="a3"/>
              <w:numPr>
                <w:ilvl w:val="0"/>
                <w:numId w:val="7"/>
              </w:numPr>
              <w:tabs>
                <w:tab w:val="left" w:pos="284"/>
                <w:tab w:val="left" w:pos="426"/>
              </w:tabs>
              <w:jc w:val="both"/>
              <w:rPr>
                <w:rFonts w:ascii="Times New Roman" w:hAnsi="Times New Roman" w:cs="Times New Roman"/>
                <w:sz w:val="26"/>
                <w:szCs w:val="26"/>
              </w:rPr>
            </w:pPr>
            <w:r w:rsidRPr="00CE554F">
              <w:rPr>
                <w:rFonts w:ascii="Times New Roman" w:hAnsi="Times New Roman" w:cs="Times New Roman"/>
                <w:sz w:val="26"/>
                <w:szCs w:val="26"/>
              </w:rPr>
              <w:t xml:space="preserve">Горкунов Игорь Александрович, учитель, 1КК; </w:t>
            </w:r>
          </w:p>
          <w:p w:rsidR="002813B5" w:rsidRPr="00CE554F" w:rsidRDefault="002813B5" w:rsidP="00B87BEA">
            <w:pPr>
              <w:pStyle w:val="a3"/>
              <w:numPr>
                <w:ilvl w:val="0"/>
                <w:numId w:val="7"/>
              </w:numPr>
              <w:tabs>
                <w:tab w:val="left" w:pos="284"/>
                <w:tab w:val="left" w:pos="426"/>
              </w:tabs>
              <w:jc w:val="both"/>
              <w:rPr>
                <w:rFonts w:ascii="Times New Roman" w:hAnsi="Times New Roman" w:cs="Times New Roman"/>
                <w:sz w:val="26"/>
                <w:szCs w:val="26"/>
              </w:rPr>
            </w:pPr>
            <w:r w:rsidRPr="00CE554F">
              <w:rPr>
                <w:rFonts w:ascii="Times New Roman" w:hAnsi="Times New Roman" w:cs="Times New Roman"/>
                <w:sz w:val="26"/>
                <w:szCs w:val="26"/>
              </w:rPr>
              <w:t xml:space="preserve">Караваева Любовь Анатольевна, учитель, 1КК; </w:t>
            </w:r>
          </w:p>
          <w:p w:rsidR="002813B5" w:rsidRPr="00CE554F" w:rsidRDefault="002813B5" w:rsidP="00B87BEA">
            <w:pPr>
              <w:pStyle w:val="a3"/>
              <w:numPr>
                <w:ilvl w:val="0"/>
                <w:numId w:val="7"/>
              </w:numPr>
              <w:tabs>
                <w:tab w:val="left" w:pos="284"/>
                <w:tab w:val="left" w:pos="426"/>
              </w:tabs>
              <w:jc w:val="both"/>
              <w:rPr>
                <w:rFonts w:ascii="Times New Roman" w:hAnsi="Times New Roman" w:cs="Times New Roman"/>
                <w:sz w:val="26"/>
                <w:szCs w:val="26"/>
              </w:rPr>
            </w:pPr>
            <w:r w:rsidRPr="00CE554F">
              <w:rPr>
                <w:rFonts w:ascii="Times New Roman" w:hAnsi="Times New Roman" w:cs="Times New Roman"/>
                <w:sz w:val="26"/>
                <w:szCs w:val="26"/>
              </w:rPr>
              <w:t xml:space="preserve">Харина Елена Александровна, учитель, ВКК; </w:t>
            </w:r>
          </w:p>
          <w:p w:rsidR="002813B5" w:rsidRPr="00CE554F" w:rsidRDefault="002813B5" w:rsidP="00B87BEA">
            <w:pPr>
              <w:pStyle w:val="a3"/>
              <w:numPr>
                <w:ilvl w:val="0"/>
                <w:numId w:val="7"/>
              </w:numPr>
              <w:tabs>
                <w:tab w:val="left" w:pos="284"/>
                <w:tab w:val="left" w:pos="426"/>
              </w:tabs>
              <w:jc w:val="both"/>
              <w:rPr>
                <w:rFonts w:ascii="Times New Roman" w:hAnsi="Times New Roman" w:cs="Times New Roman"/>
                <w:sz w:val="26"/>
                <w:szCs w:val="26"/>
              </w:rPr>
            </w:pPr>
            <w:r w:rsidRPr="00CE554F">
              <w:rPr>
                <w:rFonts w:ascii="Times New Roman" w:hAnsi="Times New Roman" w:cs="Times New Roman"/>
                <w:sz w:val="26"/>
                <w:szCs w:val="26"/>
              </w:rPr>
              <w:t>Янченко Оксана Александровна, учитель, ВКК.</w:t>
            </w:r>
          </w:p>
          <w:p w:rsidR="002813B5" w:rsidRPr="00CE554F" w:rsidRDefault="002813B5" w:rsidP="002813B5">
            <w:pPr>
              <w:pStyle w:val="a3"/>
              <w:tabs>
                <w:tab w:val="left" w:pos="284"/>
                <w:tab w:val="left" w:pos="426"/>
              </w:tabs>
              <w:ind w:left="0"/>
              <w:jc w:val="both"/>
              <w:rPr>
                <w:rFonts w:ascii="Times New Roman" w:hAnsi="Times New Roman" w:cs="Times New Roman"/>
                <w:sz w:val="26"/>
                <w:szCs w:val="26"/>
                <w:highlight w:val="yellow"/>
              </w:rPr>
            </w:pPr>
            <w:r w:rsidRPr="00CE554F">
              <w:rPr>
                <w:rFonts w:ascii="Times New Roman" w:hAnsi="Times New Roman" w:cs="Times New Roman"/>
                <w:sz w:val="26"/>
                <w:szCs w:val="26"/>
              </w:rPr>
              <w:tab/>
            </w:r>
            <w:r w:rsidRPr="00CE554F">
              <w:rPr>
                <w:rFonts w:ascii="Times New Roman" w:hAnsi="Times New Roman" w:cs="Times New Roman"/>
                <w:sz w:val="26"/>
                <w:szCs w:val="26"/>
              </w:rPr>
              <w:tab/>
            </w:r>
            <w:r w:rsidRPr="00CE554F">
              <w:rPr>
                <w:rFonts w:ascii="Times New Roman" w:hAnsi="Times New Roman" w:cs="Times New Roman"/>
                <w:sz w:val="26"/>
                <w:szCs w:val="26"/>
              </w:rPr>
              <w:tab/>
              <w:t>В 2018 учебном году педагоги образовательного учреждения привлекались в качестве экспертов аттестационных процессов:</w:t>
            </w:r>
          </w:p>
          <w:p w:rsidR="002813B5" w:rsidRPr="00CE554F" w:rsidRDefault="002813B5" w:rsidP="00B87BEA">
            <w:pPr>
              <w:numPr>
                <w:ilvl w:val="0"/>
                <w:numId w:val="7"/>
              </w:numPr>
              <w:jc w:val="both"/>
              <w:rPr>
                <w:rFonts w:ascii="Times New Roman" w:hAnsi="Times New Roman" w:cs="Times New Roman"/>
                <w:sz w:val="26"/>
                <w:szCs w:val="26"/>
              </w:rPr>
            </w:pPr>
            <w:r w:rsidRPr="00CE554F">
              <w:rPr>
                <w:rFonts w:ascii="Times New Roman" w:hAnsi="Times New Roman" w:cs="Times New Roman"/>
                <w:sz w:val="26"/>
                <w:szCs w:val="26"/>
              </w:rPr>
              <w:t>Янченко О.А. (учитель (все предметы для СКОУ), ВКК)  участвовала в проведении всестороннего анализа профессиональной деятельности педагогических работников ГКОУ СО «</w:t>
            </w:r>
            <w:proofErr w:type="spellStart"/>
            <w:r w:rsidRPr="00CE554F">
              <w:rPr>
                <w:rFonts w:ascii="Times New Roman" w:hAnsi="Times New Roman" w:cs="Times New Roman"/>
                <w:sz w:val="26"/>
                <w:szCs w:val="26"/>
              </w:rPr>
              <w:t>Ачитская</w:t>
            </w:r>
            <w:proofErr w:type="spellEnd"/>
            <w:r w:rsidRPr="00CE554F">
              <w:rPr>
                <w:rFonts w:ascii="Times New Roman" w:hAnsi="Times New Roman" w:cs="Times New Roman"/>
                <w:sz w:val="26"/>
                <w:szCs w:val="26"/>
              </w:rPr>
              <w:t xml:space="preserve"> школа - интернат», в качестве эксперта.</w:t>
            </w:r>
          </w:p>
          <w:p w:rsidR="002813B5" w:rsidRDefault="00B22469" w:rsidP="00B22469">
            <w:pPr>
              <w:outlineLvl w:val="1"/>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 xml:space="preserve">В 2018г </w:t>
            </w:r>
            <w:r w:rsidR="002813B5" w:rsidRPr="005A32F4">
              <w:rPr>
                <w:rFonts w:ascii="Times New Roman" w:eastAsia="Times New Roman" w:hAnsi="Times New Roman"/>
                <w:b/>
                <w:bCs/>
                <w:sz w:val="26"/>
                <w:szCs w:val="26"/>
                <w:lang w:eastAsia="ru-RU"/>
              </w:rPr>
              <w:t>прошли курсы повышения квалификации</w:t>
            </w:r>
            <w:r w:rsidR="002813B5">
              <w:rPr>
                <w:rFonts w:ascii="Times New Roman" w:eastAsia="Times New Roman" w:hAnsi="Times New Roman"/>
                <w:b/>
                <w:bCs/>
                <w:sz w:val="26"/>
                <w:szCs w:val="26"/>
                <w:lang w:eastAsia="ru-RU"/>
              </w:rPr>
              <w:t xml:space="preserve"> – 1 педагог </w:t>
            </w:r>
          </w:p>
          <w:p w:rsidR="002813B5" w:rsidRPr="00B22469" w:rsidRDefault="002813B5" w:rsidP="002813B5">
            <w:pPr>
              <w:rPr>
                <w:rFonts w:ascii="Times New Roman" w:hAnsi="Times New Roman" w:cs="Times New Roman"/>
                <w:sz w:val="26"/>
                <w:szCs w:val="26"/>
                <w:u w:val="single"/>
              </w:rPr>
            </w:pPr>
            <w:r w:rsidRPr="00B22469">
              <w:rPr>
                <w:rFonts w:ascii="Times New Roman" w:hAnsi="Times New Roman" w:cs="Times New Roman"/>
                <w:sz w:val="26"/>
                <w:szCs w:val="26"/>
                <w:u w:val="single"/>
              </w:rPr>
              <w:t xml:space="preserve">Абашева С.А. </w:t>
            </w:r>
            <w:r w:rsidRPr="00B22469">
              <w:rPr>
                <w:rFonts w:ascii="Times New Roman" w:hAnsi="Times New Roman" w:cs="Times New Roman"/>
                <w:sz w:val="26"/>
                <w:szCs w:val="26"/>
              </w:rPr>
              <w:t>ФГБОУ ВО «Челябинский государственный университет». Доп. проф. программа</w:t>
            </w:r>
          </w:p>
          <w:p w:rsidR="002813B5" w:rsidRPr="00B22469" w:rsidRDefault="002813B5" w:rsidP="002813B5">
            <w:pPr>
              <w:rPr>
                <w:rFonts w:ascii="Times New Roman" w:hAnsi="Times New Roman" w:cs="Times New Roman"/>
                <w:sz w:val="26"/>
                <w:szCs w:val="26"/>
              </w:rPr>
            </w:pPr>
            <w:r w:rsidRPr="00B22469">
              <w:rPr>
                <w:rFonts w:ascii="Times New Roman" w:hAnsi="Times New Roman" w:cs="Times New Roman"/>
                <w:sz w:val="26"/>
                <w:szCs w:val="26"/>
              </w:rPr>
              <w:t>«</w:t>
            </w:r>
            <w:proofErr w:type="spellStart"/>
            <w:r w:rsidRPr="00B22469">
              <w:rPr>
                <w:rFonts w:ascii="Times New Roman" w:hAnsi="Times New Roman" w:cs="Times New Roman"/>
                <w:sz w:val="26"/>
                <w:szCs w:val="26"/>
              </w:rPr>
              <w:t>Критериальный</w:t>
            </w:r>
            <w:proofErr w:type="spellEnd"/>
            <w:r w:rsidRPr="00B22469">
              <w:rPr>
                <w:rFonts w:ascii="Times New Roman" w:hAnsi="Times New Roman" w:cs="Times New Roman"/>
                <w:sz w:val="26"/>
                <w:szCs w:val="26"/>
              </w:rPr>
              <w:t xml:space="preserve"> подход в деятельности психолого-медико-педагогической комиссии при проведении комплексной диагностики проблем развития детей-инвалидов и детей с ОВЗ»</w:t>
            </w:r>
          </w:p>
          <w:p w:rsidR="002813B5" w:rsidRPr="00B22469" w:rsidRDefault="002813B5" w:rsidP="002813B5">
            <w:pPr>
              <w:rPr>
                <w:rFonts w:ascii="Times New Roman" w:hAnsi="Times New Roman" w:cs="Times New Roman"/>
                <w:sz w:val="26"/>
                <w:szCs w:val="26"/>
              </w:rPr>
            </w:pPr>
            <w:r w:rsidRPr="00B22469">
              <w:rPr>
                <w:rFonts w:ascii="Times New Roman" w:eastAsia="Times New Roman" w:hAnsi="Times New Roman"/>
                <w:b/>
                <w:bCs/>
                <w:sz w:val="26"/>
                <w:szCs w:val="26"/>
                <w:lang w:eastAsia="ru-RU"/>
              </w:rPr>
              <w:t>24 педагога</w:t>
            </w:r>
            <w:r w:rsidRPr="00B22469">
              <w:rPr>
                <w:rFonts w:ascii="Times New Roman" w:hAnsi="Times New Roman" w:cs="Times New Roman"/>
                <w:sz w:val="26"/>
                <w:szCs w:val="26"/>
              </w:rPr>
              <w:t xml:space="preserve"> проучились в ГАУ ДПО СО «Красноуфимский УТЦ АТК» «Навыки оказания первой помощи» 16ч</w:t>
            </w:r>
            <w:r w:rsidR="00B22469">
              <w:rPr>
                <w:rFonts w:ascii="Times New Roman" w:hAnsi="Times New Roman" w:cs="Times New Roman"/>
                <w:sz w:val="26"/>
                <w:szCs w:val="26"/>
              </w:rPr>
              <w:t>.</w:t>
            </w:r>
          </w:p>
          <w:p w:rsidR="002813B5" w:rsidRDefault="0084121C" w:rsidP="002813B5">
            <w:pPr>
              <w:outlineLvl w:val="1"/>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П</w:t>
            </w:r>
            <w:r w:rsidR="002813B5" w:rsidRPr="005A32F4">
              <w:rPr>
                <w:rFonts w:ascii="Times New Roman" w:eastAsia="Times New Roman" w:hAnsi="Times New Roman"/>
                <w:b/>
                <w:bCs/>
                <w:sz w:val="26"/>
                <w:szCs w:val="26"/>
                <w:lang w:eastAsia="ru-RU"/>
              </w:rPr>
              <w:t>ро</w:t>
            </w:r>
            <w:r w:rsidR="002813B5">
              <w:rPr>
                <w:rFonts w:ascii="Times New Roman" w:eastAsia="Times New Roman" w:hAnsi="Times New Roman"/>
                <w:b/>
                <w:bCs/>
                <w:sz w:val="26"/>
                <w:szCs w:val="26"/>
                <w:lang w:eastAsia="ru-RU"/>
              </w:rPr>
              <w:t>ш</w:t>
            </w:r>
            <w:r w:rsidR="002813B5" w:rsidRPr="005A32F4">
              <w:rPr>
                <w:rFonts w:ascii="Times New Roman" w:eastAsia="Times New Roman" w:hAnsi="Times New Roman"/>
                <w:b/>
                <w:bCs/>
                <w:sz w:val="26"/>
                <w:szCs w:val="26"/>
                <w:lang w:eastAsia="ru-RU"/>
              </w:rPr>
              <w:t xml:space="preserve">ли </w:t>
            </w:r>
            <w:r w:rsidR="002813B5">
              <w:rPr>
                <w:rFonts w:ascii="Times New Roman" w:eastAsia="Times New Roman" w:hAnsi="Times New Roman"/>
                <w:b/>
                <w:bCs/>
                <w:sz w:val="26"/>
                <w:szCs w:val="26"/>
                <w:lang w:eastAsia="ru-RU"/>
              </w:rPr>
              <w:t xml:space="preserve">профессиональную </w:t>
            </w:r>
            <w:r w:rsidR="002813B5" w:rsidRPr="005A32F4">
              <w:rPr>
                <w:rFonts w:ascii="Times New Roman" w:eastAsia="Times New Roman" w:hAnsi="Times New Roman"/>
                <w:b/>
                <w:bCs/>
                <w:sz w:val="26"/>
                <w:szCs w:val="26"/>
                <w:lang w:eastAsia="ru-RU"/>
              </w:rPr>
              <w:t>переподготовку</w:t>
            </w:r>
            <w:r w:rsidR="002813B5">
              <w:rPr>
                <w:rFonts w:ascii="Times New Roman" w:eastAsia="Times New Roman" w:hAnsi="Times New Roman"/>
                <w:b/>
                <w:bCs/>
                <w:sz w:val="26"/>
                <w:szCs w:val="26"/>
                <w:lang w:eastAsia="ru-RU"/>
              </w:rPr>
              <w:t xml:space="preserve">   - 3 педагога</w:t>
            </w:r>
          </w:p>
          <w:p w:rsidR="002813B5" w:rsidRPr="0087277C" w:rsidRDefault="002813B5" w:rsidP="0087277C">
            <w:pPr>
              <w:jc w:val="both"/>
              <w:rPr>
                <w:rFonts w:ascii="Times New Roman" w:hAnsi="Times New Roman" w:cs="Times New Roman"/>
                <w:sz w:val="26"/>
                <w:szCs w:val="26"/>
              </w:rPr>
            </w:pPr>
            <w:r w:rsidRPr="0087277C">
              <w:rPr>
                <w:rFonts w:ascii="Times New Roman" w:hAnsi="Times New Roman" w:cs="Times New Roman"/>
                <w:sz w:val="26"/>
                <w:szCs w:val="26"/>
                <w:u w:val="single"/>
              </w:rPr>
              <w:t>Брагина Н.В.</w:t>
            </w:r>
            <w:r w:rsidRPr="0087277C">
              <w:rPr>
                <w:rFonts w:ascii="Times New Roman" w:hAnsi="Times New Roman" w:cs="Times New Roman"/>
                <w:sz w:val="26"/>
                <w:szCs w:val="26"/>
              </w:rPr>
              <w:t xml:space="preserve"> УЦ ООО «Издательство Форум Медиа» «</w:t>
            </w:r>
            <w:proofErr w:type="spellStart"/>
            <w:r w:rsidRPr="0087277C">
              <w:rPr>
                <w:rFonts w:ascii="Times New Roman" w:hAnsi="Times New Roman" w:cs="Times New Roman"/>
                <w:sz w:val="26"/>
                <w:szCs w:val="26"/>
              </w:rPr>
              <w:t>Тьюторское</w:t>
            </w:r>
            <w:proofErr w:type="spellEnd"/>
            <w:r w:rsidRPr="0087277C">
              <w:rPr>
                <w:rFonts w:ascii="Times New Roman" w:hAnsi="Times New Roman" w:cs="Times New Roman"/>
                <w:sz w:val="26"/>
                <w:szCs w:val="26"/>
              </w:rPr>
              <w:t xml:space="preserve"> сопровождение в образовании».</w:t>
            </w:r>
          </w:p>
          <w:p w:rsidR="002813B5" w:rsidRPr="0087277C" w:rsidRDefault="002813B5" w:rsidP="0087277C">
            <w:pPr>
              <w:jc w:val="both"/>
              <w:rPr>
                <w:rFonts w:ascii="Times New Roman" w:hAnsi="Times New Roman" w:cs="Times New Roman"/>
                <w:sz w:val="26"/>
                <w:szCs w:val="26"/>
              </w:rPr>
            </w:pPr>
            <w:r w:rsidRPr="0087277C">
              <w:rPr>
                <w:rFonts w:ascii="Times New Roman" w:hAnsi="Times New Roman" w:cs="Times New Roman"/>
                <w:sz w:val="26"/>
                <w:szCs w:val="26"/>
                <w:u w:val="single"/>
              </w:rPr>
              <w:t>Черепанова И.В.</w:t>
            </w:r>
            <w:r w:rsidRPr="0087277C">
              <w:rPr>
                <w:rFonts w:ascii="Times New Roman" w:hAnsi="Times New Roman" w:cs="Times New Roman"/>
                <w:sz w:val="26"/>
                <w:szCs w:val="26"/>
              </w:rPr>
              <w:t xml:space="preserve">  АНО ДПО «Федеральный институт квалификации и переподготовки» «Специальное (дефектологическое) образование» Педагог - дефектолог».</w:t>
            </w:r>
          </w:p>
          <w:p w:rsidR="002813B5" w:rsidRPr="0087277C" w:rsidRDefault="002813B5" w:rsidP="0087277C">
            <w:pPr>
              <w:jc w:val="both"/>
              <w:rPr>
                <w:rFonts w:ascii="Times New Roman" w:hAnsi="Times New Roman" w:cs="Times New Roman"/>
                <w:sz w:val="26"/>
                <w:szCs w:val="26"/>
              </w:rPr>
            </w:pPr>
            <w:r w:rsidRPr="0087277C">
              <w:rPr>
                <w:rFonts w:ascii="Times New Roman" w:hAnsi="Times New Roman" w:cs="Times New Roman"/>
                <w:noProof/>
                <w:sz w:val="26"/>
                <w:szCs w:val="26"/>
                <w:u w:val="single"/>
                <w:lang w:eastAsia="ru-RU"/>
              </w:rPr>
              <w:lastRenderedPageBreak/>
              <w:drawing>
                <wp:anchor distT="0" distB="0" distL="114300" distR="114300" simplePos="0" relativeHeight="251670528" behindDoc="1" locked="0" layoutInCell="1" allowOverlap="1" wp14:anchorId="46249F02" wp14:editId="05F4DEB4">
                  <wp:simplePos x="0" y="0"/>
                  <wp:positionH relativeFrom="column">
                    <wp:posOffset>-3175</wp:posOffset>
                  </wp:positionH>
                  <wp:positionV relativeFrom="paragraph">
                    <wp:posOffset>-851535</wp:posOffset>
                  </wp:positionV>
                  <wp:extent cx="2733675" cy="1447800"/>
                  <wp:effectExtent l="0" t="0" r="9525" b="19050"/>
                  <wp:wrapTight wrapText="bothSides">
                    <wp:wrapPolygon edited="0">
                      <wp:start x="0" y="0"/>
                      <wp:lineTo x="0" y="21600"/>
                      <wp:lineTo x="21525" y="21600"/>
                      <wp:lineTo x="21525" y="0"/>
                      <wp:lineTo x="0" y="0"/>
                    </wp:wrapPolygon>
                  </wp:wrapTight>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r w:rsidRPr="0087277C">
              <w:rPr>
                <w:rFonts w:ascii="Times New Roman" w:hAnsi="Times New Roman" w:cs="Times New Roman"/>
                <w:sz w:val="26"/>
                <w:szCs w:val="26"/>
                <w:u w:val="single"/>
              </w:rPr>
              <w:t>Караваева Л.А.</w:t>
            </w:r>
            <w:r w:rsidRPr="0087277C">
              <w:rPr>
                <w:rFonts w:ascii="Times New Roman" w:hAnsi="Times New Roman" w:cs="Times New Roman"/>
                <w:sz w:val="26"/>
                <w:szCs w:val="26"/>
              </w:rPr>
              <w:t xml:space="preserve"> АНО ДПО «Московская академия профессиональных компетенций» Проф. переподготовка «Дефектология» Учитель</w:t>
            </w:r>
            <w:r w:rsidR="000E123E">
              <w:rPr>
                <w:rFonts w:ascii="Times New Roman" w:hAnsi="Times New Roman" w:cs="Times New Roman"/>
                <w:sz w:val="26"/>
                <w:szCs w:val="26"/>
              </w:rPr>
              <w:t xml:space="preserve"> -</w:t>
            </w:r>
            <w:r w:rsidRPr="0087277C">
              <w:rPr>
                <w:rFonts w:ascii="Times New Roman" w:hAnsi="Times New Roman" w:cs="Times New Roman"/>
                <w:sz w:val="26"/>
                <w:szCs w:val="26"/>
              </w:rPr>
              <w:t xml:space="preserve"> дефектолог.</w:t>
            </w:r>
          </w:p>
          <w:p w:rsidR="0087277C" w:rsidRPr="009A5F1E" w:rsidRDefault="0087277C" w:rsidP="0087277C">
            <w:pPr>
              <w:ind w:firstLine="708"/>
              <w:jc w:val="both"/>
              <w:rPr>
                <w:rFonts w:ascii="Times New Roman" w:hAnsi="Times New Roman" w:cs="Times New Roman"/>
                <w:sz w:val="26"/>
                <w:szCs w:val="26"/>
              </w:rPr>
            </w:pPr>
            <w:r w:rsidRPr="009A5F1E">
              <w:rPr>
                <w:rFonts w:ascii="Times New Roman" w:hAnsi="Times New Roman" w:cs="Times New Roman"/>
                <w:b/>
                <w:sz w:val="26"/>
                <w:szCs w:val="26"/>
              </w:rPr>
              <w:t xml:space="preserve">05.12.2018г. </w:t>
            </w:r>
            <w:r w:rsidRPr="009A5F1E">
              <w:rPr>
                <w:rFonts w:ascii="Times New Roman" w:hAnsi="Times New Roman" w:cs="Times New Roman"/>
                <w:sz w:val="26"/>
                <w:szCs w:val="26"/>
              </w:rPr>
              <w:t>педагоги образовательного учреждения приняли участие в методическом дне, организованном на базе ГКОУ СО «Красноуфимская школа-интернат» по теме: «Дифференцированный подход в обучении и воспитании обучающихся с ОВЗ».</w:t>
            </w:r>
          </w:p>
          <w:p w:rsidR="0087277C" w:rsidRDefault="0087277C" w:rsidP="0087277C">
            <w:pPr>
              <w:ind w:firstLine="708"/>
              <w:jc w:val="both"/>
              <w:rPr>
                <w:rFonts w:ascii="Times New Roman" w:hAnsi="Times New Roman" w:cs="Times New Roman"/>
                <w:sz w:val="26"/>
                <w:szCs w:val="26"/>
              </w:rPr>
            </w:pPr>
            <w:r w:rsidRPr="009A5F1E">
              <w:rPr>
                <w:rFonts w:ascii="Times New Roman" w:hAnsi="Times New Roman" w:cs="Times New Roman"/>
                <w:sz w:val="26"/>
                <w:szCs w:val="26"/>
              </w:rPr>
              <w:t>Педагоги образовательного учреждения активно включились в работу областного методического объединения. Представили сообщения из опыта работы по теме методического дня. Оценили работу коллег по данной теме. По итогам проведения Единого методического дня участниками отмечена необходимость проведения Единых методических дней с целью развития взаимодействия методических объединений, вовлечения их в современные эффективные формы методической работы, распространения лучших практик организации р</w:t>
            </w:r>
            <w:r>
              <w:rPr>
                <w:rFonts w:ascii="Times New Roman" w:hAnsi="Times New Roman" w:cs="Times New Roman"/>
                <w:sz w:val="26"/>
                <w:szCs w:val="26"/>
              </w:rPr>
              <w:t>аботы методических объединений.</w:t>
            </w:r>
          </w:p>
          <w:p w:rsidR="00DA1B9A" w:rsidRPr="00CE554F" w:rsidRDefault="0087277C" w:rsidP="0087277C">
            <w:pPr>
              <w:jc w:val="both"/>
              <w:rPr>
                <w:rFonts w:ascii="Times New Roman" w:hAnsi="Times New Roman" w:cs="Times New Roman"/>
                <w:sz w:val="26"/>
                <w:szCs w:val="26"/>
              </w:rPr>
            </w:pPr>
            <w:r>
              <w:rPr>
                <w:rFonts w:ascii="Times New Roman" w:hAnsi="Times New Roman" w:cs="Times New Roman"/>
                <w:noProof/>
                <w:sz w:val="26"/>
                <w:szCs w:val="26"/>
                <w:lang w:eastAsia="ru-RU"/>
              </w:rPr>
              <w:drawing>
                <wp:anchor distT="0" distB="0" distL="114300" distR="114300" simplePos="0" relativeHeight="251672576" behindDoc="1" locked="0" layoutInCell="1" allowOverlap="1" wp14:anchorId="1E10641A" wp14:editId="75DD0293">
                  <wp:simplePos x="0" y="0"/>
                  <wp:positionH relativeFrom="column">
                    <wp:posOffset>-12700</wp:posOffset>
                  </wp:positionH>
                  <wp:positionV relativeFrom="paragraph">
                    <wp:posOffset>635</wp:posOffset>
                  </wp:positionV>
                  <wp:extent cx="2466975" cy="1600200"/>
                  <wp:effectExtent l="0" t="0" r="9525" b="19050"/>
                  <wp:wrapTight wrapText="bothSides">
                    <wp:wrapPolygon edited="0">
                      <wp:start x="0" y="0"/>
                      <wp:lineTo x="0" y="21600"/>
                      <wp:lineTo x="21517" y="21600"/>
                      <wp:lineTo x="21517" y="0"/>
                      <wp:lineTo x="0" y="0"/>
                    </wp:wrapPolygon>
                  </wp:wrapTight>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r>
              <w:rPr>
                <w:rFonts w:ascii="Times New Roman" w:hAnsi="Times New Roman" w:cs="Times New Roman"/>
                <w:sz w:val="26"/>
                <w:szCs w:val="26"/>
              </w:rPr>
              <w:t xml:space="preserve">            </w:t>
            </w:r>
            <w:r w:rsidRPr="0016097B">
              <w:rPr>
                <w:rFonts w:ascii="Times New Roman" w:hAnsi="Times New Roman" w:cs="Times New Roman"/>
                <w:b/>
                <w:sz w:val="26"/>
                <w:szCs w:val="26"/>
              </w:rPr>
              <w:t xml:space="preserve">В 2018г </w:t>
            </w:r>
            <w:r w:rsidRPr="0016097B">
              <w:rPr>
                <w:rFonts w:ascii="Times New Roman" w:hAnsi="Times New Roman" w:cs="Times New Roman"/>
                <w:sz w:val="26"/>
                <w:szCs w:val="26"/>
              </w:rPr>
              <w:t>педагоги активно участвовали в методической работе школьного, городского, областного и всероссийского уровней.</w:t>
            </w:r>
            <w:r>
              <w:rPr>
                <w:rFonts w:ascii="Times New Roman" w:hAnsi="Times New Roman" w:cs="Times New Roman"/>
                <w:sz w:val="26"/>
                <w:szCs w:val="26"/>
              </w:rPr>
              <w:t xml:space="preserve"> Активно предъявляли и распространяли педагогический опыт работы с обучающимися, имеющими интеллектуальные нарушения.</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num" w:pos="709"/>
              </w:tabs>
              <w:rPr>
                <w:rFonts w:ascii="Times New Roman" w:eastAsia="Calibri" w:hAnsi="Times New Roman" w:cs="Times New Roman"/>
                <w:b/>
                <w:sz w:val="26"/>
                <w:szCs w:val="26"/>
                <w:highlight w:val="yellow"/>
              </w:rPr>
            </w:pPr>
            <w:r w:rsidRPr="00CE554F">
              <w:rPr>
                <w:rFonts w:ascii="Times New Roman" w:eastAsia="Calibri" w:hAnsi="Times New Roman" w:cs="Times New Roman"/>
                <w:b/>
                <w:sz w:val="26"/>
                <w:szCs w:val="26"/>
              </w:rPr>
              <w:lastRenderedPageBreak/>
              <w:t>Текучесть кадров</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77C" w:rsidRPr="00CE554F" w:rsidRDefault="00DA1B9A" w:rsidP="00DA1B9A">
            <w:pPr>
              <w:tabs>
                <w:tab w:val="num" w:pos="709"/>
              </w:tabs>
              <w:rPr>
                <w:rFonts w:ascii="Times New Roman" w:eastAsia="Calibri" w:hAnsi="Times New Roman" w:cs="Times New Roman"/>
                <w:sz w:val="26"/>
                <w:szCs w:val="26"/>
              </w:rPr>
            </w:pPr>
            <w:r w:rsidRPr="00CE554F">
              <w:rPr>
                <w:rFonts w:ascii="Times New Roman" w:eastAsia="Calibri" w:hAnsi="Times New Roman" w:cs="Times New Roman"/>
                <w:sz w:val="26"/>
                <w:szCs w:val="26"/>
              </w:rPr>
              <w:t>Педагогический коллектив стабилен. Текучесть кадров отсутствует.</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num" w:pos="709"/>
              </w:tabs>
              <w:rPr>
                <w:rFonts w:ascii="Times New Roman" w:eastAsia="Calibri" w:hAnsi="Times New Roman" w:cs="Times New Roman"/>
                <w:b/>
                <w:sz w:val="26"/>
                <w:szCs w:val="26"/>
                <w:highlight w:val="yellow"/>
              </w:rPr>
            </w:pPr>
            <w:r w:rsidRPr="00CE554F">
              <w:rPr>
                <w:rFonts w:ascii="Times New Roman" w:eastAsia="Calibri" w:hAnsi="Times New Roman" w:cs="Times New Roman"/>
                <w:b/>
                <w:sz w:val="26"/>
                <w:szCs w:val="26"/>
              </w:rPr>
              <w:t>Эффективные контракты</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B22469" w:rsidP="00DA1B9A">
            <w:pPr>
              <w:tabs>
                <w:tab w:val="num" w:pos="709"/>
              </w:tabs>
              <w:rPr>
                <w:rFonts w:ascii="Times New Roman" w:eastAsia="Calibri" w:hAnsi="Times New Roman" w:cs="Times New Roman"/>
                <w:sz w:val="26"/>
                <w:szCs w:val="26"/>
              </w:rPr>
            </w:pPr>
            <w:r>
              <w:rPr>
                <w:rFonts w:ascii="Times New Roman" w:eastAsia="Calibri" w:hAnsi="Times New Roman" w:cs="Times New Roman"/>
                <w:sz w:val="26"/>
                <w:szCs w:val="26"/>
              </w:rPr>
              <w:t xml:space="preserve">В </w:t>
            </w:r>
            <w:r w:rsidR="00DA1B9A" w:rsidRPr="00CE554F">
              <w:rPr>
                <w:rFonts w:ascii="Times New Roman" w:eastAsia="Calibri" w:hAnsi="Times New Roman" w:cs="Times New Roman"/>
                <w:sz w:val="26"/>
                <w:szCs w:val="26"/>
              </w:rPr>
              <w:t xml:space="preserve">2018 году сотрудники ознакомлены с дополнительными соглашениями   к трудовому договору в связи с увеличением должностного оклада. </w:t>
            </w:r>
          </w:p>
        </w:tc>
      </w:tr>
      <w:tr w:rsidR="00DA1B9A" w:rsidRPr="00CE554F" w:rsidTr="00B1519B">
        <w:tc>
          <w:tcPr>
            <w:tcW w:w="1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sz w:val="26"/>
                <w:szCs w:val="26"/>
              </w:rPr>
            </w:pPr>
            <w:r w:rsidRPr="00CE554F">
              <w:rPr>
                <w:rFonts w:ascii="Times New Roman" w:eastAsia="Calibri" w:hAnsi="Times New Roman" w:cs="Times New Roman"/>
                <w:b/>
                <w:sz w:val="26"/>
                <w:szCs w:val="26"/>
              </w:rPr>
              <w:t>3.2. Условия для получения образования обучающимися с ограниченными возможностями здоровья</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110765" w:rsidRDefault="00DA1B9A" w:rsidP="00110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110765">
              <w:rPr>
                <w:rFonts w:ascii="Times New Roman" w:eastAsia="Calibri" w:hAnsi="Times New Roman" w:cs="Times New Roman"/>
                <w:sz w:val="26"/>
                <w:szCs w:val="26"/>
              </w:rPr>
              <w:t>Наличие и состояние функцио</w:t>
            </w:r>
            <w:r w:rsidR="00110765">
              <w:rPr>
                <w:rFonts w:ascii="Times New Roman" w:eastAsia="Calibri" w:hAnsi="Times New Roman" w:cs="Times New Roman"/>
                <w:sz w:val="26"/>
                <w:szCs w:val="26"/>
              </w:rPr>
              <w:t>нальных помещений     для         обучения.</w:t>
            </w:r>
          </w:p>
          <w:p w:rsidR="00110765" w:rsidRDefault="00110765" w:rsidP="00110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Pr>
                <w:rFonts w:ascii="Times New Roman" w:eastAsia="Calibri" w:hAnsi="Times New Roman" w:cs="Times New Roman"/>
                <w:sz w:val="26"/>
                <w:szCs w:val="26"/>
              </w:rPr>
              <w:t>Оборудование       кабинетов</w:t>
            </w:r>
          </w:p>
          <w:p w:rsidR="00DA1B9A" w:rsidRPr="00CE554F" w:rsidRDefault="00DA1B9A" w:rsidP="00110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110765">
              <w:rPr>
                <w:rFonts w:ascii="Times New Roman" w:eastAsia="Calibri" w:hAnsi="Times New Roman" w:cs="Times New Roman"/>
                <w:sz w:val="26"/>
                <w:szCs w:val="26"/>
              </w:rPr>
              <w:t>специализированным оборудованием</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ind w:firstLine="567"/>
              <w:jc w:val="both"/>
              <w:rPr>
                <w:rFonts w:ascii="Times New Roman" w:hAnsi="Times New Roman" w:cs="Times New Roman"/>
                <w:sz w:val="26"/>
                <w:szCs w:val="26"/>
              </w:rPr>
            </w:pPr>
            <w:r w:rsidRPr="00CE554F">
              <w:rPr>
                <w:rFonts w:ascii="Times New Roman" w:hAnsi="Times New Roman" w:cs="Times New Roman"/>
                <w:sz w:val="26"/>
                <w:szCs w:val="26"/>
              </w:rPr>
              <w:t xml:space="preserve">Пространство, в котором осуществляется образование обучающихся с </w:t>
            </w:r>
            <w:proofErr w:type="gramStart"/>
            <w:r w:rsidRPr="00CE554F">
              <w:rPr>
                <w:rFonts w:ascii="Times New Roman" w:hAnsi="Times New Roman" w:cs="Times New Roman"/>
                <w:sz w:val="26"/>
                <w:szCs w:val="26"/>
              </w:rPr>
              <w:t>умственной  отсталостью</w:t>
            </w:r>
            <w:proofErr w:type="gramEnd"/>
            <w:r w:rsidRPr="00CE554F">
              <w:rPr>
                <w:rFonts w:ascii="Times New Roman" w:hAnsi="Times New Roman" w:cs="Times New Roman"/>
                <w:sz w:val="26"/>
                <w:szCs w:val="26"/>
              </w:rPr>
              <w:t xml:space="preserve">  (интеллектуальными  нарушениями),  соответствует  общим  требованиям,  предъявляемым  к  организациям,  в области:</w:t>
            </w:r>
          </w:p>
          <w:p w:rsidR="00DA1B9A" w:rsidRPr="00CE554F" w:rsidRDefault="00DA1B9A" w:rsidP="00B87BEA">
            <w:pPr>
              <w:numPr>
                <w:ilvl w:val="0"/>
                <w:numId w:val="16"/>
              </w:numPr>
              <w:ind w:left="0" w:firstLine="360"/>
              <w:jc w:val="both"/>
              <w:rPr>
                <w:rFonts w:ascii="Times New Roman" w:hAnsi="Times New Roman" w:cs="Times New Roman"/>
                <w:sz w:val="26"/>
                <w:szCs w:val="26"/>
              </w:rPr>
            </w:pPr>
            <w:r w:rsidRPr="00CE554F">
              <w:rPr>
                <w:rFonts w:ascii="Times New Roman" w:hAnsi="Times New Roman" w:cs="Times New Roman"/>
                <w:sz w:val="26"/>
                <w:szCs w:val="26"/>
              </w:rPr>
              <w:t xml:space="preserve">соблюдения  санитарно-гигиенических  норм  организации образовательной </w:t>
            </w:r>
            <w:r w:rsidRPr="00CE554F">
              <w:rPr>
                <w:rFonts w:ascii="Times New Roman" w:hAnsi="Times New Roman" w:cs="Times New Roman"/>
                <w:sz w:val="26"/>
                <w:szCs w:val="26"/>
              </w:rPr>
              <w:lastRenderedPageBreak/>
              <w:t>деятельности;</w:t>
            </w:r>
          </w:p>
          <w:p w:rsidR="00DA1B9A" w:rsidRPr="00CE554F" w:rsidRDefault="00DA1B9A" w:rsidP="00B87BEA">
            <w:pPr>
              <w:numPr>
                <w:ilvl w:val="0"/>
                <w:numId w:val="16"/>
              </w:numPr>
              <w:ind w:left="0" w:firstLine="360"/>
              <w:jc w:val="both"/>
              <w:rPr>
                <w:rFonts w:ascii="Times New Roman" w:hAnsi="Times New Roman" w:cs="Times New Roman"/>
                <w:sz w:val="26"/>
                <w:szCs w:val="26"/>
              </w:rPr>
            </w:pPr>
            <w:r w:rsidRPr="00CE554F">
              <w:rPr>
                <w:rFonts w:ascii="Times New Roman" w:hAnsi="Times New Roman" w:cs="Times New Roman"/>
                <w:sz w:val="26"/>
                <w:szCs w:val="26"/>
              </w:rPr>
              <w:t xml:space="preserve">обеспечения санитарно-бытовых и социально-бытовых условий; </w:t>
            </w:r>
          </w:p>
          <w:p w:rsidR="00DA1B9A" w:rsidRPr="00CE554F" w:rsidRDefault="00DA1B9A" w:rsidP="00B87BEA">
            <w:pPr>
              <w:numPr>
                <w:ilvl w:val="0"/>
                <w:numId w:val="16"/>
              </w:numPr>
              <w:ind w:left="0" w:firstLine="360"/>
              <w:jc w:val="both"/>
              <w:rPr>
                <w:rFonts w:ascii="Times New Roman" w:hAnsi="Times New Roman" w:cs="Times New Roman"/>
                <w:sz w:val="26"/>
                <w:szCs w:val="26"/>
              </w:rPr>
            </w:pPr>
            <w:r w:rsidRPr="00CE554F">
              <w:rPr>
                <w:rFonts w:ascii="Times New Roman" w:hAnsi="Times New Roman" w:cs="Times New Roman"/>
                <w:sz w:val="26"/>
                <w:szCs w:val="26"/>
              </w:rPr>
              <w:t>соблюдения пожарной и электробезопасности;</w:t>
            </w:r>
          </w:p>
          <w:p w:rsidR="00DA1B9A" w:rsidRPr="00CE554F" w:rsidRDefault="00DA1B9A" w:rsidP="00B87BEA">
            <w:pPr>
              <w:numPr>
                <w:ilvl w:val="0"/>
                <w:numId w:val="16"/>
              </w:numPr>
              <w:ind w:left="0" w:firstLine="360"/>
              <w:jc w:val="both"/>
              <w:rPr>
                <w:rFonts w:ascii="Times New Roman" w:hAnsi="Times New Roman" w:cs="Times New Roman"/>
                <w:sz w:val="26"/>
                <w:szCs w:val="26"/>
              </w:rPr>
            </w:pPr>
            <w:r w:rsidRPr="00CE554F">
              <w:rPr>
                <w:rFonts w:ascii="Times New Roman" w:hAnsi="Times New Roman" w:cs="Times New Roman"/>
                <w:sz w:val="26"/>
                <w:szCs w:val="26"/>
              </w:rPr>
              <w:t>соблюдения требований охраны труда.</w:t>
            </w:r>
          </w:p>
          <w:p w:rsidR="00DA1B9A" w:rsidRPr="00CE554F" w:rsidRDefault="00DA1B9A" w:rsidP="00DA1B9A">
            <w:pPr>
              <w:shd w:val="clear" w:color="auto" w:fill="FDFDFC"/>
              <w:ind w:firstLine="360"/>
              <w:jc w:val="both"/>
              <w:rPr>
                <w:rFonts w:ascii="Times New Roman" w:hAnsi="Times New Roman" w:cs="Times New Roman"/>
                <w:color w:val="22251E"/>
                <w:sz w:val="26"/>
                <w:szCs w:val="26"/>
              </w:rPr>
            </w:pPr>
            <w:r w:rsidRPr="00CE554F">
              <w:rPr>
                <w:rFonts w:ascii="Times New Roman" w:hAnsi="Times New Roman" w:cs="Times New Roman"/>
                <w:sz w:val="26"/>
                <w:szCs w:val="26"/>
              </w:rPr>
              <w:t xml:space="preserve">   </w:t>
            </w:r>
            <w:r w:rsidR="00110765">
              <w:rPr>
                <w:rFonts w:ascii="Times New Roman" w:hAnsi="Times New Roman" w:cs="Times New Roman"/>
                <w:sz w:val="26"/>
                <w:szCs w:val="26"/>
              </w:rPr>
              <w:t xml:space="preserve">   </w:t>
            </w:r>
            <w:r w:rsidRPr="00CE554F">
              <w:rPr>
                <w:rFonts w:ascii="Times New Roman" w:hAnsi="Times New Roman" w:cs="Times New Roman"/>
                <w:sz w:val="26"/>
                <w:szCs w:val="26"/>
              </w:rPr>
              <w:t xml:space="preserve">Для  организации  учебно-воспитательного,  коррекционного,  лечебно-профилактического  процессов,  а  также  для  реализации внеурочной деятельности в  образовательном  учреждении    оборудованы  12 учебных  кабинетов и 3 мастерских. </w:t>
            </w:r>
            <w:r w:rsidRPr="00CE554F">
              <w:rPr>
                <w:rFonts w:ascii="Times New Roman" w:hAnsi="Times New Roman" w:cs="Times New Roman"/>
                <w:color w:val="22251E"/>
                <w:sz w:val="26"/>
                <w:szCs w:val="26"/>
              </w:rPr>
              <w:t>Данное количество является достаточным для осуществления образовательного процесса. Учебные кабинеты оснащены необходимым учебным, дидактическим, методическим и раздаточным материалом, обеспечивающим выполнение обучающимся государственных образовательных программ для специальных (коррекционных) учреждений.</w:t>
            </w:r>
          </w:p>
          <w:p w:rsidR="00DA1B9A" w:rsidRPr="00CE554F" w:rsidRDefault="00110765" w:rsidP="00DA1B9A">
            <w:pPr>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DA1B9A" w:rsidRPr="00CE554F">
              <w:rPr>
                <w:rFonts w:ascii="Times New Roman" w:hAnsi="Times New Roman" w:cs="Times New Roman"/>
                <w:sz w:val="26"/>
                <w:szCs w:val="26"/>
              </w:rPr>
              <w:t xml:space="preserve">Начальные классы занимаются в своих кабинетах, оборудованных  современной мебелью, специально подобранной для младших школьников, имеющей возможность изменять высоту под рост ребёнка. Учебные кабинеты включают рабочие, игровые зоны, структура которых  обеспечивает возможность для организации урочной, внеурочной учебной деятельности и отдыха. </w:t>
            </w:r>
          </w:p>
          <w:p w:rsidR="00DA1B9A" w:rsidRPr="00CE554F" w:rsidRDefault="00110765" w:rsidP="00DA1B9A">
            <w:pPr>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DA1B9A" w:rsidRPr="00CE554F">
              <w:rPr>
                <w:rFonts w:ascii="Times New Roman" w:hAnsi="Times New Roman" w:cs="Times New Roman"/>
                <w:sz w:val="26"/>
                <w:szCs w:val="26"/>
              </w:rPr>
              <w:t xml:space="preserve">Кабинеты полностью соответствуют санитарно-гигиеническим нормам, нормам пожарной и электробезопасности.  </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Кабинеты оснащены учебно-методическими пособиями в соответствии с потребностями обучающихся. В каждом классе существует методический уголок педагога, наполняемость которого методической литературой, демонстрационными материалами позволяет качественно осуществлять образовательный процесс.</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 xml:space="preserve">Для проведения практических занятий в образовательном учреждении имеются специально оборудованные кабинеты и помещения. Данные кабинеты и помещения оснащены всем необходимым оборудованием. </w:t>
            </w:r>
          </w:p>
          <w:p w:rsidR="00DA1B9A" w:rsidRPr="00CE554F" w:rsidRDefault="00110765" w:rsidP="00DA1B9A">
            <w:pPr>
              <w:shd w:val="clear" w:color="auto" w:fill="FFFFFF"/>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DA1B9A" w:rsidRPr="00CE554F">
              <w:rPr>
                <w:rFonts w:ascii="Times New Roman" w:hAnsi="Times New Roman" w:cs="Times New Roman"/>
                <w:sz w:val="26"/>
                <w:szCs w:val="26"/>
              </w:rPr>
              <w:t>Коррекционная работа с обучающимися проводится в специализированном кабинете учителя - логопеда, который разделен на зоны: учебная зона (для проведения подгрупповых занятий), зона для проведения индивидуальных логопедических занятий, релаксационная зона. В образовательном учреждении оборудована сенсорная комната.</w:t>
            </w:r>
          </w:p>
          <w:p w:rsidR="00DA1B9A" w:rsidRPr="00CE554F" w:rsidRDefault="00DA1B9A" w:rsidP="00DA1B9A">
            <w:pPr>
              <w:shd w:val="clear" w:color="auto" w:fill="FFFFFF"/>
              <w:jc w:val="both"/>
              <w:rPr>
                <w:rFonts w:ascii="Times New Roman" w:hAnsi="Times New Roman" w:cs="Times New Roman"/>
                <w:color w:val="828282"/>
                <w:sz w:val="26"/>
                <w:szCs w:val="26"/>
              </w:rPr>
            </w:pPr>
            <w:r w:rsidRPr="00CE554F">
              <w:rPr>
                <w:rFonts w:ascii="Times New Roman" w:hAnsi="Times New Roman" w:cs="Times New Roman"/>
                <w:b/>
                <w:sz w:val="26"/>
                <w:szCs w:val="26"/>
              </w:rPr>
              <w:t>Сенсорная комната</w:t>
            </w:r>
            <w:r w:rsidRPr="00CE554F">
              <w:rPr>
                <w:rFonts w:ascii="Times New Roman" w:hAnsi="Times New Roman" w:cs="Times New Roman"/>
                <w:sz w:val="26"/>
                <w:szCs w:val="26"/>
              </w:rPr>
              <w:t xml:space="preserve">  служит для создания особым образом окружающей среды.</w:t>
            </w:r>
            <w:r w:rsidRPr="00CE554F">
              <w:rPr>
                <w:rFonts w:ascii="Times New Roman" w:hAnsi="Times New Roman" w:cs="Times New Roman"/>
                <w:color w:val="828282"/>
                <w:sz w:val="26"/>
                <w:szCs w:val="26"/>
              </w:rPr>
              <w:t xml:space="preserve"> </w:t>
            </w:r>
          </w:p>
          <w:p w:rsidR="00DA1B9A" w:rsidRPr="00CE554F" w:rsidRDefault="00DA1B9A" w:rsidP="00DA1B9A">
            <w:pPr>
              <w:shd w:val="clear" w:color="auto" w:fill="FFFFFF"/>
              <w:ind w:firstLine="708"/>
              <w:jc w:val="both"/>
              <w:rPr>
                <w:rFonts w:ascii="Times New Roman" w:hAnsi="Times New Roman" w:cs="Times New Roman"/>
                <w:color w:val="828282"/>
                <w:sz w:val="26"/>
                <w:szCs w:val="26"/>
              </w:rPr>
            </w:pPr>
            <w:r w:rsidRPr="00CE554F">
              <w:rPr>
                <w:rFonts w:ascii="Times New Roman" w:hAnsi="Times New Roman" w:cs="Times New Roman"/>
                <w:sz w:val="26"/>
                <w:szCs w:val="26"/>
              </w:rPr>
              <w:t xml:space="preserve">Главное назначение сенсорной комнаты – восполнить всю полноту восприятия, что, в свою очередь, определяет развитие высших психических функций обучающегося </w:t>
            </w:r>
            <w:r w:rsidRPr="00CE554F">
              <w:rPr>
                <w:rFonts w:ascii="Times New Roman" w:hAnsi="Times New Roman" w:cs="Times New Roman"/>
                <w:sz w:val="26"/>
                <w:szCs w:val="26"/>
              </w:rPr>
              <w:lastRenderedPageBreak/>
              <w:t>(памяти, мышления, внимания, речи), гармоничное развитие личности и  эмоциональной сферы.</w:t>
            </w:r>
            <w:r w:rsidRPr="00CE554F">
              <w:rPr>
                <w:rFonts w:ascii="Times New Roman" w:hAnsi="Times New Roman" w:cs="Times New Roman"/>
                <w:color w:val="828282"/>
                <w:sz w:val="26"/>
                <w:szCs w:val="26"/>
              </w:rPr>
              <w:t xml:space="preserve"> </w:t>
            </w:r>
          </w:p>
          <w:p w:rsidR="00DA1B9A" w:rsidRPr="00CE554F" w:rsidRDefault="00DA1B9A" w:rsidP="00DA1B9A">
            <w:pPr>
              <w:shd w:val="clear" w:color="auto" w:fill="FFFFFF"/>
              <w:ind w:firstLine="708"/>
              <w:jc w:val="both"/>
              <w:rPr>
                <w:rFonts w:ascii="Times New Roman" w:hAnsi="Times New Roman" w:cs="Times New Roman"/>
                <w:sz w:val="26"/>
                <w:szCs w:val="26"/>
              </w:rPr>
            </w:pPr>
            <w:r w:rsidRPr="00CE554F">
              <w:rPr>
                <w:rFonts w:ascii="Times New Roman" w:hAnsi="Times New Roman" w:cs="Times New Roman"/>
                <w:sz w:val="26"/>
                <w:szCs w:val="26"/>
              </w:rPr>
              <w:t xml:space="preserve">Сенсорная комната является мощным инструментом для сенсорного развития, развития познавательной сферы, расширения мировоззрения ребенка. </w:t>
            </w:r>
          </w:p>
          <w:p w:rsidR="00DA1B9A" w:rsidRPr="00CE554F" w:rsidRDefault="00DA1B9A" w:rsidP="00DA1B9A">
            <w:pPr>
              <w:shd w:val="clear" w:color="auto" w:fill="FFFFFF"/>
              <w:jc w:val="both"/>
              <w:rPr>
                <w:rFonts w:ascii="Times New Roman" w:hAnsi="Times New Roman" w:cs="Times New Roman"/>
                <w:sz w:val="26"/>
                <w:szCs w:val="26"/>
              </w:rPr>
            </w:pPr>
            <w:r w:rsidRPr="00CE554F">
              <w:rPr>
                <w:rFonts w:ascii="Times New Roman" w:hAnsi="Times New Roman" w:cs="Times New Roman"/>
                <w:sz w:val="26"/>
                <w:szCs w:val="26"/>
              </w:rPr>
              <w:t>Пребывание в сенсорной комнате способствует:</w:t>
            </w:r>
          </w:p>
          <w:p w:rsidR="00DA1B9A" w:rsidRPr="00CE554F" w:rsidRDefault="00DA1B9A" w:rsidP="00B87BEA">
            <w:pPr>
              <w:numPr>
                <w:ilvl w:val="0"/>
                <w:numId w:val="18"/>
              </w:numPr>
              <w:shd w:val="clear" w:color="auto" w:fill="FFFFFF"/>
              <w:jc w:val="both"/>
              <w:rPr>
                <w:rFonts w:ascii="Times New Roman" w:hAnsi="Times New Roman" w:cs="Times New Roman"/>
                <w:sz w:val="26"/>
                <w:szCs w:val="26"/>
              </w:rPr>
            </w:pPr>
            <w:r w:rsidRPr="00CE554F">
              <w:rPr>
                <w:rFonts w:ascii="Times New Roman" w:hAnsi="Times New Roman" w:cs="Times New Roman"/>
                <w:sz w:val="26"/>
                <w:szCs w:val="26"/>
              </w:rPr>
              <w:t>улучшению эмоционального состояния;</w:t>
            </w:r>
          </w:p>
          <w:p w:rsidR="00DA1B9A" w:rsidRPr="00CE554F" w:rsidRDefault="00DA1B9A" w:rsidP="00B87BEA">
            <w:pPr>
              <w:numPr>
                <w:ilvl w:val="0"/>
                <w:numId w:val="18"/>
              </w:numPr>
              <w:shd w:val="clear" w:color="auto" w:fill="FFFFFF"/>
              <w:jc w:val="both"/>
              <w:rPr>
                <w:rFonts w:ascii="Times New Roman" w:hAnsi="Times New Roman" w:cs="Times New Roman"/>
                <w:sz w:val="26"/>
                <w:szCs w:val="26"/>
              </w:rPr>
            </w:pPr>
            <w:r w:rsidRPr="00CE554F">
              <w:rPr>
                <w:rFonts w:ascii="Times New Roman" w:hAnsi="Times New Roman" w:cs="Times New Roman"/>
                <w:sz w:val="26"/>
                <w:szCs w:val="26"/>
              </w:rPr>
              <w:t>снижению беспокойства и агрессивности;</w:t>
            </w:r>
          </w:p>
          <w:p w:rsidR="00DA1B9A" w:rsidRPr="00CE554F" w:rsidRDefault="00DA1B9A" w:rsidP="00B87BEA">
            <w:pPr>
              <w:numPr>
                <w:ilvl w:val="0"/>
                <w:numId w:val="18"/>
              </w:numPr>
              <w:shd w:val="clear" w:color="auto" w:fill="FFFFFF"/>
              <w:jc w:val="both"/>
              <w:rPr>
                <w:rFonts w:ascii="Times New Roman" w:hAnsi="Times New Roman" w:cs="Times New Roman"/>
                <w:sz w:val="26"/>
                <w:szCs w:val="26"/>
              </w:rPr>
            </w:pPr>
            <w:r w:rsidRPr="00CE554F">
              <w:rPr>
                <w:rFonts w:ascii="Times New Roman" w:hAnsi="Times New Roman" w:cs="Times New Roman"/>
                <w:sz w:val="26"/>
                <w:szCs w:val="26"/>
              </w:rPr>
              <w:t>снятию нервного возбуждения и тревожности;</w:t>
            </w:r>
          </w:p>
          <w:p w:rsidR="00DA1B9A" w:rsidRPr="00CE554F" w:rsidRDefault="00DA1B9A" w:rsidP="00B87BEA">
            <w:pPr>
              <w:numPr>
                <w:ilvl w:val="0"/>
                <w:numId w:val="18"/>
              </w:numPr>
              <w:shd w:val="clear" w:color="auto" w:fill="FFFFFF"/>
              <w:jc w:val="both"/>
              <w:rPr>
                <w:rFonts w:ascii="Times New Roman" w:hAnsi="Times New Roman" w:cs="Times New Roman"/>
                <w:sz w:val="26"/>
                <w:szCs w:val="26"/>
              </w:rPr>
            </w:pPr>
            <w:r w:rsidRPr="00CE554F">
              <w:rPr>
                <w:rFonts w:ascii="Times New Roman" w:hAnsi="Times New Roman" w:cs="Times New Roman"/>
                <w:sz w:val="26"/>
                <w:szCs w:val="26"/>
              </w:rPr>
              <w:t>нормализации сна</w:t>
            </w:r>
          </w:p>
          <w:p w:rsidR="00DA1B9A" w:rsidRPr="00CE554F" w:rsidRDefault="00DA1B9A" w:rsidP="00B87BEA">
            <w:pPr>
              <w:numPr>
                <w:ilvl w:val="0"/>
                <w:numId w:val="18"/>
              </w:numPr>
              <w:shd w:val="clear" w:color="auto" w:fill="FFFFFF"/>
              <w:jc w:val="both"/>
              <w:rPr>
                <w:rFonts w:ascii="Times New Roman" w:hAnsi="Times New Roman" w:cs="Times New Roman"/>
                <w:sz w:val="26"/>
                <w:szCs w:val="26"/>
              </w:rPr>
            </w:pPr>
            <w:r w:rsidRPr="00CE554F">
              <w:rPr>
                <w:rFonts w:ascii="Times New Roman" w:hAnsi="Times New Roman" w:cs="Times New Roman"/>
                <w:sz w:val="26"/>
                <w:szCs w:val="26"/>
              </w:rPr>
              <w:t>активизации мозговой деятельности;</w:t>
            </w:r>
          </w:p>
          <w:p w:rsidR="00DA1B9A" w:rsidRPr="00110765" w:rsidRDefault="00DA1B9A" w:rsidP="00B87BEA">
            <w:pPr>
              <w:numPr>
                <w:ilvl w:val="0"/>
                <w:numId w:val="18"/>
              </w:numPr>
              <w:shd w:val="clear" w:color="auto" w:fill="FFFFFF"/>
              <w:jc w:val="both"/>
              <w:rPr>
                <w:rFonts w:ascii="Times New Roman" w:hAnsi="Times New Roman" w:cs="Times New Roman"/>
                <w:sz w:val="26"/>
                <w:szCs w:val="26"/>
              </w:rPr>
            </w:pPr>
            <w:r w:rsidRPr="00CE554F">
              <w:rPr>
                <w:rFonts w:ascii="Times New Roman" w:hAnsi="Times New Roman" w:cs="Times New Roman"/>
                <w:sz w:val="26"/>
                <w:szCs w:val="26"/>
              </w:rPr>
              <w:t>ускорению восстановительных процессов после заболеваний.</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В образовательном учреждении имеется библиотека. Библиотека разделена на четыре зоны: абонемент, уголок для чтения, отдел хранения учебной, художественной и методической литературы, компьютерная зона.</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ab/>
              <w:t xml:space="preserve">Школьной библиотеке принадлежит особое место в школьном пространстве. Прежде всего, она, конечно </w:t>
            </w:r>
            <w:r w:rsidRPr="00CE554F">
              <w:rPr>
                <w:rFonts w:ascii="Times New Roman" w:hAnsi="Times New Roman" w:cs="Times New Roman"/>
                <w:i/>
                <w:iCs/>
                <w:sz w:val="26"/>
                <w:szCs w:val="26"/>
                <w:bdr w:val="none" w:sz="0" w:space="0" w:color="auto" w:frame="1"/>
              </w:rPr>
              <w:t>учебная</w:t>
            </w:r>
            <w:r w:rsidRPr="00CE554F">
              <w:rPr>
                <w:rFonts w:ascii="Times New Roman" w:hAnsi="Times New Roman" w:cs="Times New Roman"/>
                <w:sz w:val="26"/>
                <w:szCs w:val="26"/>
              </w:rPr>
              <w:t> библиотека, поскольку обязана обеспечивать информацией и соответствующими документами учебный процесс. В то же время она выполняет одновременно функции </w:t>
            </w:r>
            <w:r w:rsidRPr="00CE554F">
              <w:rPr>
                <w:rFonts w:ascii="Times New Roman" w:hAnsi="Times New Roman" w:cs="Times New Roman"/>
                <w:i/>
                <w:iCs/>
                <w:sz w:val="26"/>
                <w:szCs w:val="26"/>
                <w:bdr w:val="none" w:sz="0" w:space="0" w:color="auto" w:frame="1"/>
              </w:rPr>
              <w:t>специальной</w:t>
            </w:r>
            <w:r w:rsidRPr="00CE554F">
              <w:rPr>
                <w:rFonts w:ascii="Times New Roman" w:hAnsi="Times New Roman" w:cs="Times New Roman"/>
                <w:sz w:val="26"/>
                <w:szCs w:val="26"/>
              </w:rPr>
              <w:t> библиотеки, обслуживая педагогический коллектив школы, и </w:t>
            </w:r>
            <w:r w:rsidRPr="00CE554F">
              <w:rPr>
                <w:rFonts w:ascii="Times New Roman" w:hAnsi="Times New Roman" w:cs="Times New Roman"/>
                <w:i/>
                <w:iCs/>
                <w:sz w:val="26"/>
                <w:szCs w:val="26"/>
                <w:bdr w:val="none" w:sz="0" w:space="0" w:color="auto" w:frame="1"/>
              </w:rPr>
              <w:t>публичной,</w:t>
            </w:r>
            <w:r w:rsidRPr="00CE554F">
              <w:rPr>
                <w:rFonts w:ascii="Times New Roman" w:hAnsi="Times New Roman" w:cs="Times New Roman"/>
                <w:sz w:val="26"/>
                <w:szCs w:val="26"/>
              </w:rPr>
              <w:t> предоставляя обучающимся внепрограммные материалы, поддерживая внеклассную и внешкольную работу.</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sidRPr="00CE554F">
              <w:rPr>
                <w:rFonts w:ascii="Times New Roman" w:hAnsi="Times New Roman" w:cs="Times New Roman"/>
                <w:sz w:val="26"/>
                <w:szCs w:val="26"/>
              </w:rPr>
              <w:tab/>
              <w:t xml:space="preserve"> Библиотека образовательной организации  укомплектована  печатными образовательными ресурсами и ЭОР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ab/>
              <w:t>Обеспеченность обучающихся образовательного учреждения учебной литературой 100% по образовательным программам для детей с умственной отсталостью.</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ab/>
              <w:t>Художественной литературы также  в достаточном количестве, что даёт возможность использовать её при подготовке к внеклассному чтению.</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Библиотечный фонд находится в открытом доступе читателей. Расстановка осуществляется по возрастным группам.</w:t>
            </w:r>
          </w:p>
          <w:p w:rsidR="00DA1B9A" w:rsidRPr="00CE554F" w:rsidRDefault="00DA1B9A" w:rsidP="00DA1B9A">
            <w:pPr>
              <w:shd w:val="clear" w:color="auto" w:fill="FDFDFC"/>
              <w:ind w:firstLine="360"/>
              <w:jc w:val="both"/>
              <w:rPr>
                <w:rFonts w:ascii="Times New Roman" w:hAnsi="Times New Roman" w:cs="Times New Roman"/>
                <w:color w:val="000000"/>
                <w:sz w:val="26"/>
                <w:szCs w:val="26"/>
              </w:rPr>
            </w:pPr>
            <w:r w:rsidRPr="00CE554F">
              <w:rPr>
                <w:rFonts w:ascii="Times New Roman" w:hAnsi="Times New Roman" w:cs="Times New Roman"/>
                <w:color w:val="000000"/>
                <w:sz w:val="26"/>
                <w:szCs w:val="26"/>
              </w:rPr>
              <w:lastRenderedPageBreak/>
              <w:t xml:space="preserve">     Большинство обучающихся школы нуждаются в</w:t>
            </w:r>
            <w:r w:rsidRPr="00CE554F">
              <w:rPr>
                <w:rFonts w:ascii="Times New Roman" w:hAnsi="Times New Roman" w:cs="Times New Roman"/>
                <w:bCs/>
                <w:color w:val="000000"/>
                <w:sz w:val="26"/>
                <w:szCs w:val="26"/>
              </w:rPr>
              <w:t> постоянном медицинском наблюдении</w:t>
            </w:r>
            <w:r w:rsidRPr="00CE554F">
              <w:rPr>
                <w:rFonts w:ascii="Times New Roman" w:hAnsi="Times New Roman" w:cs="Times New Roman"/>
                <w:color w:val="000000"/>
                <w:sz w:val="26"/>
                <w:szCs w:val="26"/>
              </w:rPr>
              <w:t> и периодическом </w:t>
            </w:r>
            <w:r w:rsidRPr="00CE554F">
              <w:rPr>
                <w:rFonts w:ascii="Times New Roman" w:hAnsi="Times New Roman" w:cs="Times New Roman"/>
                <w:bCs/>
                <w:color w:val="000000"/>
                <w:sz w:val="26"/>
                <w:szCs w:val="26"/>
              </w:rPr>
              <w:t>лечении</w:t>
            </w:r>
            <w:r w:rsidRPr="00CE554F">
              <w:rPr>
                <w:rFonts w:ascii="Times New Roman" w:hAnsi="Times New Roman" w:cs="Times New Roman"/>
                <w:color w:val="000000"/>
                <w:sz w:val="26"/>
                <w:szCs w:val="26"/>
              </w:rPr>
              <w:t> у педиатра, невропатолога и психиатра. В образовательном учреждении в системе осуществляется </w:t>
            </w:r>
            <w:r w:rsidRPr="00CE554F">
              <w:rPr>
                <w:rFonts w:ascii="Times New Roman" w:hAnsi="Times New Roman" w:cs="Times New Roman"/>
                <w:bCs/>
                <w:color w:val="000000"/>
                <w:sz w:val="26"/>
                <w:szCs w:val="26"/>
              </w:rPr>
              <w:t>психолого-педагогическое и медико-социальное сопровождение</w:t>
            </w:r>
            <w:r w:rsidRPr="00CE554F">
              <w:rPr>
                <w:rFonts w:ascii="Times New Roman" w:hAnsi="Times New Roman" w:cs="Times New Roman"/>
                <w:color w:val="000000"/>
                <w:sz w:val="26"/>
                <w:szCs w:val="26"/>
              </w:rPr>
              <w:t> обучающихся.</w:t>
            </w:r>
            <w:r w:rsidRPr="00CE554F">
              <w:rPr>
                <w:rFonts w:ascii="Times New Roman" w:hAnsi="Times New Roman" w:cs="Times New Roman"/>
                <w:bCs/>
                <w:color w:val="000000"/>
                <w:sz w:val="26"/>
                <w:szCs w:val="26"/>
              </w:rPr>
              <w:t> </w:t>
            </w:r>
            <w:r w:rsidRPr="00CE554F">
              <w:rPr>
                <w:rFonts w:ascii="Times New Roman" w:hAnsi="Times New Roman" w:cs="Times New Roman"/>
                <w:color w:val="000000"/>
                <w:sz w:val="26"/>
                <w:szCs w:val="26"/>
              </w:rPr>
              <w:t>В здании школы функционирует </w:t>
            </w:r>
            <w:r w:rsidRPr="00CE554F">
              <w:rPr>
                <w:rFonts w:ascii="Times New Roman" w:hAnsi="Times New Roman" w:cs="Times New Roman"/>
                <w:bCs/>
                <w:color w:val="000000"/>
                <w:sz w:val="26"/>
                <w:szCs w:val="26"/>
              </w:rPr>
              <w:t>медицинский блок</w:t>
            </w:r>
            <w:r w:rsidRPr="00CE554F">
              <w:rPr>
                <w:rFonts w:ascii="Times New Roman" w:hAnsi="Times New Roman" w:cs="Times New Roman"/>
                <w:color w:val="000000"/>
                <w:sz w:val="26"/>
                <w:szCs w:val="26"/>
              </w:rPr>
              <w:t xml:space="preserve">, состоящий из приёмного и процедурного кабинетов. Оздоровление в школе проводится фельдшером и медицинской сестрой.  В приёмном кабинете проводится первичное обследование обучающихся, текущий медицинский осмотр (антропометрия, спирометрия, определение остроты зрения, слуха, артериального давления, динамометрия). Обучающиеся получают  необходимые мероприятия по оказанию первой медицинской помощи. Проводится осмотр детей врачом-психиатром, консультации для родителей по проблемам здоровья и развития детей. </w:t>
            </w:r>
          </w:p>
          <w:p w:rsidR="00DA1B9A" w:rsidRPr="00CE554F" w:rsidRDefault="00DA1B9A" w:rsidP="00DA1B9A">
            <w:pPr>
              <w:shd w:val="clear" w:color="auto" w:fill="FDFDFC"/>
              <w:ind w:firstLine="360"/>
              <w:jc w:val="both"/>
              <w:rPr>
                <w:rFonts w:ascii="Times New Roman" w:hAnsi="Times New Roman" w:cs="Times New Roman"/>
                <w:color w:val="000000"/>
                <w:sz w:val="26"/>
                <w:szCs w:val="26"/>
              </w:rPr>
            </w:pPr>
            <w:r w:rsidRPr="00CE554F">
              <w:rPr>
                <w:rFonts w:ascii="Times New Roman" w:hAnsi="Times New Roman" w:cs="Times New Roman"/>
                <w:color w:val="000000"/>
                <w:sz w:val="26"/>
                <w:szCs w:val="26"/>
              </w:rPr>
              <w:t>Качественное оказание медицинской помощи обучающимся позволяет сохранить и улучшить их физическое и психоэмоциональное состояние. В комплекс медицинских мероприятий включены санитарно-противоэпидемиологические мероприятия:</w:t>
            </w:r>
          </w:p>
          <w:p w:rsidR="00DA1B9A" w:rsidRPr="00CE554F" w:rsidRDefault="00DA1B9A" w:rsidP="00B87BEA">
            <w:pPr>
              <w:numPr>
                <w:ilvl w:val="0"/>
                <w:numId w:val="17"/>
              </w:numPr>
              <w:shd w:val="clear" w:color="auto" w:fill="FDFDFC"/>
              <w:suppressAutoHyphens/>
              <w:ind w:left="0" w:firstLine="360"/>
              <w:jc w:val="both"/>
              <w:rPr>
                <w:rFonts w:ascii="Times New Roman" w:hAnsi="Times New Roman" w:cs="Times New Roman"/>
                <w:color w:val="000000"/>
                <w:sz w:val="26"/>
                <w:szCs w:val="26"/>
              </w:rPr>
            </w:pPr>
            <w:r w:rsidRPr="00CE554F">
              <w:rPr>
                <w:rFonts w:ascii="Times New Roman" w:hAnsi="Times New Roman" w:cs="Times New Roman"/>
                <w:color w:val="000000"/>
                <w:sz w:val="26"/>
                <w:szCs w:val="26"/>
              </w:rPr>
              <w:t>закаливание ЛОР органов: витаминизация третьего блюда;</w:t>
            </w:r>
          </w:p>
          <w:p w:rsidR="00DA1B9A" w:rsidRPr="00CE554F" w:rsidRDefault="00DA1B9A" w:rsidP="00B87BEA">
            <w:pPr>
              <w:numPr>
                <w:ilvl w:val="0"/>
                <w:numId w:val="17"/>
              </w:numPr>
              <w:shd w:val="clear" w:color="auto" w:fill="FDFDFC"/>
              <w:suppressAutoHyphens/>
              <w:ind w:left="0" w:firstLine="360"/>
              <w:jc w:val="both"/>
              <w:rPr>
                <w:rFonts w:ascii="Times New Roman" w:hAnsi="Times New Roman" w:cs="Times New Roman"/>
                <w:color w:val="000000"/>
                <w:sz w:val="26"/>
                <w:szCs w:val="26"/>
              </w:rPr>
            </w:pPr>
            <w:r w:rsidRPr="00CE554F">
              <w:rPr>
                <w:rFonts w:ascii="Times New Roman" w:hAnsi="Times New Roman" w:cs="Times New Roman"/>
                <w:color w:val="000000"/>
                <w:sz w:val="26"/>
                <w:szCs w:val="26"/>
              </w:rPr>
              <w:t>контроль проведения периодических  медицинских  осмотров и диспансеризации обучающихся;</w:t>
            </w:r>
          </w:p>
          <w:p w:rsidR="00DA1B9A" w:rsidRPr="00CE554F" w:rsidRDefault="00DA1B9A" w:rsidP="00DA1B9A">
            <w:pPr>
              <w:shd w:val="clear" w:color="auto" w:fill="FFFFFF"/>
              <w:ind w:firstLine="360"/>
              <w:jc w:val="both"/>
              <w:rPr>
                <w:rFonts w:ascii="Times New Roman" w:hAnsi="Times New Roman" w:cs="Times New Roman"/>
                <w:color w:val="22251E"/>
                <w:sz w:val="26"/>
                <w:szCs w:val="26"/>
              </w:rPr>
            </w:pPr>
            <w:r w:rsidRPr="00CE554F">
              <w:rPr>
                <w:rFonts w:ascii="Times New Roman" w:hAnsi="Times New Roman" w:cs="Times New Roman"/>
                <w:color w:val="000000"/>
                <w:sz w:val="26"/>
                <w:szCs w:val="26"/>
              </w:rPr>
              <w:t>Санитарно-гигиеническое просвещение осуществляется на консультациях, родительских собраниях, через материалы школьного стенда "Уголок здоровья".</w:t>
            </w:r>
            <w:r w:rsidRPr="00CE554F">
              <w:rPr>
                <w:rFonts w:ascii="Times New Roman" w:hAnsi="Times New Roman" w:cs="Times New Roman"/>
                <w:color w:val="22251E"/>
                <w:sz w:val="26"/>
                <w:szCs w:val="26"/>
              </w:rPr>
              <w:t> </w:t>
            </w:r>
            <w:r w:rsidRPr="00CE554F">
              <w:rPr>
                <w:rFonts w:ascii="Times New Roman" w:hAnsi="Times New Roman" w:cs="Times New Roman"/>
                <w:color w:val="000000"/>
                <w:sz w:val="26"/>
                <w:szCs w:val="26"/>
              </w:rPr>
              <w:t>Ежедневно в режиме занятий образовательного учреждения организована утренняя зарядка. Цель такой зарядки – повысить жизненный тонус и подготовить организм к предстоящим физическим нагрузкам, быстро включиться в обычную деятельность. </w:t>
            </w:r>
          </w:p>
          <w:p w:rsidR="00DA1B9A" w:rsidRPr="00CE554F" w:rsidRDefault="00DA1B9A" w:rsidP="00DA1B9A">
            <w:pPr>
              <w:shd w:val="clear" w:color="auto" w:fill="FFFFFF"/>
              <w:ind w:firstLine="360"/>
              <w:jc w:val="both"/>
              <w:rPr>
                <w:rFonts w:ascii="Times New Roman" w:hAnsi="Times New Roman" w:cs="Times New Roman"/>
                <w:sz w:val="26"/>
                <w:szCs w:val="26"/>
              </w:rPr>
            </w:pPr>
            <w:r w:rsidRPr="00CE554F">
              <w:rPr>
                <w:rFonts w:ascii="Times New Roman" w:hAnsi="Times New Roman" w:cs="Times New Roman"/>
                <w:sz w:val="26"/>
                <w:szCs w:val="26"/>
              </w:rPr>
              <w:t>В целях профилактики ЗОЖ в образовательном учреждении разработана программа «Здоровый ребёнок». Реализацию данной  программы осуществляют медицинские работники, классные руководители, социальный педагог, педагог - организатор, педагог - психолог, привлекаются социальные партнёры. Мероприятия направлены на  профилактику употребления алкогольных и слабоалкогольных напитков - пива, наркотических средств и психотропных веществ и других одурманивающих веществ.</w:t>
            </w:r>
          </w:p>
          <w:p w:rsidR="00DA1B9A" w:rsidRPr="00CE554F" w:rsidRDefault="00DA1B9A" w:rsidP="00DA1B9A">
            <w:pPr>
              <w:shd w:val="clear" w:color="auto" w:fill="FDFDFC"/>
              <w:ind w:firstLine="708"/>
              <w:jc w:val="both"/>
              <w:rPr>
                <w:rFonts w:ascii="Times New Roman" w:hAnsi="Times New Roman" w:cs="Times New Roman"/>
                <w:color w:val="22251E"/>
                <w:sz w:val="26"/>
                <w:szCs w:val="26"/>
              </w:rPr>
            </w:pPr>
            <w:r w:rsidRPr="00CE554F">
              <w:rPr>
                <w:rFonts w:ascii="Times New Roman" w:hAnsi="Times New Roman" w:cs="Times New Roman"/>
                <w:color w:val="000000"/>
                <w:sz w:val="26"/>
                <w:szCs w:val="26"/>
              </w:rPr>
              <w:t>В образовательном учреждении имеется своя </w:t>
            </w:r>
            <w:r w:rsidRPr="00CE554F">
              <w:rPr>
                <w:rFonts w:ascii="Times New Roman" w:hAnsi="Times New Roman" w:cs="Times New Roman"/>
                <w:bCs/>
                <w:color w:val="22251E"/>
                <w:sz w:val="26"/>
                <w:szCs w:val="26"/>
              </w:rPr>
              <w:t>столовая</w:t>
            </w:r>
            <w:r w:rsidRPr="00CE554F">
              <w:rPr>
                <w:rFonts w:ascii="Times New Roman" w:hAnsi="Times New Roman" w:cs="Times New Roman"/>
                <w:color w:val="000000"/>
                <w:sz w:val="26"/>
                <w:szCs w:val="26"/>
              </w:rPr>
              <w:t> на 120 посадочных мест с необходимым технологическим оборудованием.  </w:t>
            </w:r>
          </w:p>
          <w:p w:rsidR="00DA1B9A" w:rsidRPr="00CE554F" w:rsidRDefault="00DA1B9A" w:rsidP="00DA1B9A">
            <w:pPr>
              <w:shd w:val="clear" w:color="auto" w:fill="FDFDFC"/>
              <w:jc w:val="both"/>
              <w:rPr>
                <w:rFonts w:ascii="Times New Roman" w:hAnsi="Times New Roman" w:cs="Times New Roman"/>
                <w:color w:val="22251E"/>
                <w:sz w:val="26"/>
                <w:szCs w:val="26"/>
              </w:rPr>
            </w:pPr>
            <w:r w:rsidRPr="00CE554F">
              <w:rPr>
                <w:rFonts w:ascii="Times New Roman" w:hAnsi="Times New Roman" w:cs="Times New Roman"/>
                <w:color w:val="000000"/>
                <w:sz w:val="26"/>
                <w:szCs w:val="26"/>
              </w:rPr>
              <w:t> </w:t>
            </w:r>
            <w:r w:rsidRPr="00CE554F">
              <w:rPr>
                <w:rFonts w:ascii="Times New Roman" w:hAnsi="Times New Roman" w:cs="Times New Roman"/>
                <w:color w:val="000000"/>
                <w:sz w:val="26"/>
                <w:szCs w:val="26"/>
              </w:rPr>
              <w:tab/>
              <w:t xml:space="preserve">Обучающиеся обеспечиваются двухразовым горячим питанием по нормам и в </w:t>
            </w:r>
            <w:r w:rsidRPr="00CE554F">
              <w:rPr>
                <w:rFonts w:ascii="Times New Roman" w:hAnsi="Times New Roman" w:cs="Times New Roman"/>
                <w:color w:val="000000"/>
                <w:sz w:val="26"/>
                <w:szCs w:val="26"/>
              </w:rPr>
              <w:lastRenderedPageBreak/>
              <w:t xml:space="preserve">порядке, которое определяется учредителем образовательного учреждения. Разработано 10-ти дневное меню.  Ежедневные рационы питания соответствуют примерному меню. Запрещенные продукты и блюда в рационе не используются.     Питьевой режим соблюдается (используется </w:t>
            </w:r>
            <w:proofErr w:type="spellStart"/>
            <w:r w:rsidRPr="00CE554F">
              <w:rPr>
                <w:rFonts w:ascii="Times New Roman" w:hAnsi="Times New Roman" w:cs="Times New Roman"/>
                <w:color w:val="000000"/>
                <w:sz w:val="26"/>
                <w:szCs w:val="26"/>
              </w:rPr>
              <w:t>бутылированная</w:t>
            </w:r>
            <w:proofErr w:type="spellEnd"/>
            <w:r w:rsidRPr="00CE554F">
              <w:rPr>
                <w:rFonts w:ascii="Times New Roman" w:hAnsi="Times New Roman" w:cs="Times New Roman"/>
                <w:color w:val="000000"/>
                <w:sz w:val="26"/>
                <w:szCs w:val="26"/>
              </w:rPr>
              <w:t xml:space="preserve"> вода). </w:t>
            </w:r>
          </w:p>
          <w:p w:rsidR="00DA1B9A" w:rsidRPr="00CE554F" w:rsidRDefault="00DA1B9A" w:rsidP="00DA1B9A">
            <w:pPr>
              <w:shd w:val="clear" w:color="auto" w:fill="FDFDFC"/>
              <w:ind w:firstLine="708"/>
              <w:jc w:val="both"/>
              <w:rPr>
                <w:rFonts w:ascii="Times New Roman" w:hAnsi="Times New Roman" w:cs="Times New Roman"/>
                <w:color w:val="000000"/>
                <w:sz w:val="26"/>
                <w:szCs w:val="26"/>
              </w:rPr>
            </w:pPr>
            <w:r w:rsidRPr="00CE554F">
              <w:rPr>
                <w:rFonts w:ascii="Times New Roman" w:hAnsi="Times New Roman" w:cs="Times New Roman"/>
                <w:color w:val="000000"/>
                <w:sz w:val="26"/>
                <w:szCs w:val="26"/>
              </w:rPr>
              <w:t xml:space="preserve">Строго соблюдаются и постоянно контролируются правила и сроки хранения продуктов, исправность технологического и холодильного оборудования. Требования к оборудованию, инвентарю, посуде и таре (маркировка, использование и др.) обработке сырья и производству продукции постоянно контролируются и соблюдаются.     Блюда накрываются на столы по классам, температура подачи блюд соблюдается. Питание детей производится строго в присутствии учителя или воспитателя и под контролем медицинского работника  школы. Учитывается пищевой аллергический статус ребенка, наличие хронических заболеваний ЖКТ. В рационе питания детей постоянно используются продукты повышенной пищевой и биологической ценности: йодированная соль, витаминизированное молоко, хлеб, кондитерские изделия. Качество приготовляемых блюд  находится на хорошем уровне,   в рацион питания включаются  продукты повышенной биологической и питательной ценности (овощи,  фрукты, соки), блюда с пониженным содержанием поваренной соли. Режим питания  детей является оптимальным, хорошо зарекомендовавшим себя в течение длительного времени и наиболее подходящим к условиям школы. В связи с этим   снизилось количество  детей с заболеваниями органов пищеварения. В реализации вопросов по созданию условий, обеспечивающих нормативное и качественное питание обучающихся приказом директора образовательного учреждения создана </w:t>
            </w:r>
            <w:proofErr w:type="gramStart"/>
            <w:r w:rsidRPr="00CE554F">
              <w:rPr>
                <w:rFonts w:ascii="Times New Roman" w:hAnsi="Times New Roman" w:cs="Times New Roman"/>
                <w:color w:val="000000"/>
                <w:sz w:val="26"/>
                <w:szCs w:val="26"/>
              </w:rPr>
              <w:t>комиссия  для</w:t>
            </w:r>
            <w:proofErr w:type="gramEnd"/>
            <w:r w:rsidRPr="00CE554F">
              <w:rPr>
                <w:rFonts w:ascii="Times New Roman" w:hAnsi="Times New Roman" w:cs="Times New Roman"/>
                <w:color w:val="000000"/>
                <w:sz w:val="26"/>
                <w:szCs w:val="26"/>
              </w:rPr>
              <w:t xml:space="preserve"> проверки работы пищеблока и </w:t>
            </w:r>
            <w:proofErr w:type="spellStart"/>
            <w:r w:rsidRPr="00CE554F">
              <w:rPr>
                <w:rFonts w:ascii="Times New Roman" w:hAnsi="Times New Roman" w:cs="Times New Roman"/>
                <w:color w:val="000000"/>
                <w:sz w:val="26"/>
                <w:szCs w:val="26"/>
              </w:rPr>
              <w:t>бракеражная</w:t>
            </w:r>
            <w:proofErr w:type="spellEnd"/>
            <w:r w:rsidRPr="00CE554F">
              <w:rPr>
                <w:rFonts w:ascii="Times New Roman" w:hAnsi="Times New Roman" w:cs="Times New Roman"/>
                <w:color w:val="000000"/>
                <w:sz w:val="26"/>
                <w:szCs w:val="26"/>
              </w:rPr>
              <w:t>   комиссия по проверке качества приготовленных блюд.  Комиссиями были осуществлены тематические проверки пи</w:t>
            </w:r>
            <w:r w:rsidRPr="00CE554F">
              <w:rPr>
                <w:rFonts w:ascii="Times New Roman" w:hAnsi="Times New Roman" w:cs="Times New Roman"/>
                <w:color w:val="000000"/>
                <w:sz w:val="26"/>
                <w:szCs w:val="26"/>
              </w:rPr>
              <w:softHyphen/>
              <w:t>щеблока: готовность пищеблока к новому учебному году;  проверка качества сырой и готовой продукции, поступающей на пищеблок, условий их хранения, соблюдения сро</w:t>
            </w:r>
            <w:r w:rsidRPr="00CE554F">
              <w:rPr>
                <w:rFonts w:ascii="Times New Roman" w:hAnsi="Times New Roman" w:cs="Times New Roman"/>
                <w:color w:val="000000"/>
                <w:sz w:val="26"/>
                <w:szCs w:val="26"/>
              </w:rPr>
              <w:softHyphen/>
              <w:t>ков реализации;  нормы раздачи готовой продукции;  техническое  состояние пищеблока и оснащение инвентарем. По  результатам проверок составляются акты. Результаты контроля показали, что питание детей качественное, организация питания проводится в соответствии с нормативными документами и санитарными требованиями.  </w:t>
            </w:r>
          </w:p>
          <w:p w:rsidR="00DA1B9A" w:rsidRPr="00CE554F" w:rsidRDefault="00DA1B9A" w:rsidP="00DA1B9A">
            <w:pPr>
              <w:pStyle w:val="200"/>
              <w:shd w:val="clear" w:color="auto" w:fill="auto"/>
              <w:spacing w:line="240" w:lineRule="auto"/>
              <w:ind w:left="20" w:right="20"/>
              <w:jc w:val="both"/>
              <w:rPr>
                <w:b/>
                <w:sz w:val="26"/>
                <w:szCs w:val="26"/>
              </w:rPr>
            </w:pPr>
            <w:r w:rsidRPr="00CE554F">
              <w:rPr>
                <w:b/>
                <w:sz w:val="26"/>
                <w:szCs w:val="26"/>
              </w:rPr>
              <w:t>Организация учебного пространства (доступная среда)</w:t>
            </w:r>
          </w:p>
          <w:p w:rsidR="00DA1B9A" w:rsidRPr="00CE554F" w:rsidRDefault="00DA1B9A" w:rsidP="00DA1B9A">
            <w:pPr>
              <w:pStyle w:val="aa"/>
              <w:shd w:val="clear" w:color="auto" w:fill="FFFFFF"/>
              <w:spacing w:before="0" w:beforeAutospacing="0" w:after="0" w:afterAutospacing="0"/>
              <w:ind w:firstLine="708"/>
              <w:jc w:val="both"/>
              <w:rPr>
                <w:color w:val="000000"/>
                <w:sz w:val="26"/>
                <w:szCs w:val="26"/>
              </w:rPr>
            </w:pPr>
            <w:r w:rsidRPr="00CE554F">
              <w:rPr>
                <w:color w:val="000000"/>
                <w:sz w:val="26"/>
                <w:szCs w:val="26"/>
              </w:rPr>
              <w:t>В образовательном учреждении составлен Паспорт доступности.</w:t>
            </w:r>
          </w:p>
          <w:p w:rsidR="00DA1B9A" w:rsidRPr="00CE554F" w:rsidRDefault="00DA1B9A" w:rsidP="00DA1B9A">
            <w:pPr>
              <w:pStyle w:val="aa"/>
              <w:shd w:val="clear" w:color="auto" w:fill="FFFFFF"/>
              <w:spacing w:before="0" w:beforeAutospacing="0" w:after="0" w:afterAutospacing="0"/>
              <w:ind w:firstLine="708"/>
              <w:jc w:val="both"/>
              <w:rPr>
                <w:color w:val="000000"/>
                <w:sz w:val="26"/>
                <w:szCs w:val="26"/>
              </w:rPr>
            </w:pPr>
            <w:r w:rsidRPr="00CE554F">
              <w:rPr>
                <w:color w:val="000000"/>
                <w:sz w:val="26"/>
                <w:szCs w:val="26"/>
              </w:rPr>
              <w:lastRenderedPageBreak/>
              <w:t xml:space="preserve">Цель: обеспечение в образовательном учреждении условий </w:t>
            </w:r>
            <w:proofErr w:type="spellStart"/>
            <w:r w:rsidRPr="00CE554F">
              <w:rPr>
                <w:color w:val="000000"/>
                <w:sz w:val="26"/>
                <w:szCs w:val="26"/>
              </w:rPr>
              <w:t>безбаръерной</w:t>
            </w:r>
            <w:proofErr w:type="spellEnd"/>
            <w:r w:rsidRPr="00CE554F">
              <w:rPr>
                <w:color w:val="000000"/>
                <w:sz w:val="26"/>
                <w:szCs w:val="26"/>
              </w:rPr>
              <w:t xml:space="preserve"> среды для получения образовательных услуг детьми - инвалидами с поражениями опорно-двигательного аппарата, использующих при передвижении вспомогательные средства (кресла-коляски), с дефектами органов зрения, слуха. </w:t>
            </w:r>
          </w:p>
          <w:p w:rsidR="00CE554F" w:rsidRPr="00110765" w:rsidRDefault="00DA1B9A" w:rsidP="00110765">
            <w:pPr>
              <w:pStyle w:val="aa"/>
              <w:shd w:val="clear" w:color="auto" w:fill="FFFFFF"/>
              <w:spacing w:before="0" w:beforeAutospacing="0" w:after="0" w:afterAutospacing="0"/>
              <w:ind w:firstLine="708"/>
              <w:jc w:val="both"/>
              <w:rPr>
                <w:color w:val="000000"/>
                <w:sz w:val="26"/>
                <w:szCs w:val="26"/>
              </w:rPr>
            </w:pPr>
            <w:r w:rsidRPr="00CE554F">
              <w:rPr>
                <w:color w:val="000000"/>
                <w:sz w:val="26"/>
                <w:szCs w:val="26"/>
              </w:rPr>
              <w:t>Формирование доступной (без барьерной) образовательной среды для детей с ограниченными возможностями развития полагает своей конечной целью обеспечение возможности для каждого ребенка состояться как личность всем</w:t>
            </w:r>
            <w:r w:rsidR="00110765">
              <w:rPr>
                <w:color w:val="000000"/>
                <w:sz w:val="26"/>
                <w:szCs w:val="26"/>
              </w:rPr>
              <w:t>и возможными путями и способами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3502"/>
              <w:gridCol w:w="5887"/>
            </w:tblGrid>
            <w:tr w:rsidR="00DA1B9A" w:rsidRPr="00CE554F" w:rsidTr="00E934EA">
              <w:trPr>
                <w:trHeight w:val="932"/>
                <w:jc w:val="center"/>
              </w:trPr>
              <w:tc>
                <w:tcPr>
                  <w:tcW w:w="362" w:type="pct"/>
                  <w:vAlign w:val="center"/>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w:t>
                  </w:r>
                </w:p>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п/п</w:t>
                  </w:r>
                </w:p>
              </w:tc>
              <w:tc>
                <w:tcPr>
                  <w:tcW w:w="1730" w:type="pct"/>
                  <w:vAlign w:val="center"/>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b/>
                      <w:sz w:val="26"/>
                      <w:szCs w:val="26"/>
                    </w:rPr>
                  </w:pPr>
                  <w:r w:rsidRPr="00CE554F">
                    <w:rPr>
                      <w:rFonts w:ascii="Times New Roman" w:hAnsi="Times New Roman" w:cs="Times New Roman"/>
                      <w:b/>
                      <w:sz w:val="26"/>
                      <w:szCs w:val="26"/>
                    </w:rPr>
                    <w:t>Категория</w:t>
                  </w:r>
                </w:p>
                <w:p w:rsidR="00DA1B9A" w:rsidRPr="00CE554F" w:rsidRDefault="00DA1B9A" w:rsidP="007C6760">
                  <w:pPr>
                    <w:framePr w:hSpace="180" w:wrap="around" w:vAnchor="text" w:hAnchor="page" w:x="447" w:y="127"/>
                    <w:spacing w:after="0" w:line="240" w:lineRule="auto"/>
                    <w:jc w:val="both"/>
                    <w:rPr>
                      <w:rFonts w:ascii="Times New Roman" w:hAnsi="Times New Roman" w:cs="Times New Roman"/>
                      <w:b/>
                      <w:sz w:val="26"/>
                      <w:szCs w:val="26"/>
                    </w:rPr>
                  </w:pPr>
                  <w:r w:rsidRPr="00CE554F">
                    <w:rPr>
                      <w:rFonts w:ascii="Times New Roman" w:hAnsi="Times New Roman" w:cs="Times New Roman"/>
                      <w:b/>
                      <w:sz w:val="26"/>
                      <w:szCs w:val="26"/>
                    </w:rPr>
                    <w:t>инвалидов</w:t>
                  </w:r>
                </w:p>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(вид нарушения)</w:t>
                  </w:r>
                </w:p>
              </w:tc>
              <w:tc>
                <w:tcPr>
                  <w:tcW w:w="2908" w:type="pct"/>
                  <w:vAlign w:val="center"/>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b/>
                      <w:sz w:val="26"/>
                      <w:szCs w:val="26"/>
                    </w:rPr>
                  </w:pPr>
                  <w:r w:rsidRPr="00CE554F">
                    <w:rPr>
                      <w:rFonts w:ascii="Times New Roman" w:hAnsi="Times New Roman" w:cs="Times New Roman"/>
                      <w:b/>
                      <w:sz w:val="26"/>
                      <w:szCs w:val="26"/>
                    </w:rPr>
                    <w:t>Вариант организации доступности объекта</w:t>
                  </w:r>
                </w:p>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b/>
                      <w:sz w:val="26"/>
                      <w:szCs w:val="26"/>
                    </w:rPr>
                    <w:t>(формы обслуживания)**</w:t>
                  </w:r>
                </w:p>
              </w:tc>
            </w:tr>
            <w:tr w:rsidR="00DA1B9A" w:rsidRPr="00CE554F" w:rsidTr="00E934EA">
              <w:trPr>
                <w:trHeight w:val="441"/>
                <w:jc w:val="center"/>
              </w:trPr>
              <w:tc>
                <w:tcPr>
                  <w:tcW w:w="36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1.</w:t>
                  </w:r>
                </w:p>
              </w:tc>
              <w:tc>
                <w:tcPr>
                  <w:tcW w:w="1730"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b/>
                      <w:sz w:val="26"/>
                      <w:szCs w:val="26"/>
                    </w:rPr>
                  </w:pPr>
                  <w:r w:rsidRPr="00CE554F">
                    <w:rPr>
                      <w:rFonts w:ascii="Times New Roman" w:hAnsi="Times New Roman" w:cs="Times New Roman"/>
                      <w:b/>
                      <w:sz w:val="26"/>
                      <w:szCs w:val="26"/>
                    </w:rPr>
                    <w:t>Все категории инвалидов и МГН</w:t>
                  </w:r>
                </w:p>
              </w:tc>
              <w:tc>
                <w:tcPr>
                  <w:tcW w:w="2908"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p>
              </w:tc>
            </w:tr>
            <w:tr w:rsidR="00DA1B9A" w:rsidRPr="00CE554F" w:rsidTr="00E934EA">
              <w:trPr>
                <w:jc w:val="center"/>
              </w:trPr>
              <w:tc>
                <w:tcPr>
                  <w:tcW w:w="36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p>
              </w:tc>
              <w:tc>
                <w:tcPr>
                  <w:tcW w:w="1730"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i/>
                      <w:sz w:val="26"/>
                      <w:szCs w:val="26"/>
                    </w:rPr>
                  </w:pPr>
                  <w:r w:rsidRPr="00CE554F">
                    <w:rPr>
                      <w:rFonts w:ascii="Times New Roman" w:hAnsi="Times New Roman" w:cs="Times New Roman"/>
                      <w:i/>
                      <w:sz w:val="26"/>
                      <w:szCs w:val="26"/>
                    </w:rPr>
                    <w:t>в том числе инвалиды:</w:t>
                  </w:r>
                </w:p>
              </w:tc>
              <w:tc>
                <w:tcPr>
                  <w:tcW w:w="2908"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p>
              </w:tc>
            </w:tr>
            <w:tr w:rsidR="00DA1B9A" w:rsidRPr="00CE554F" w:rsidTr="00E934EA">
              <w:trPr>
                <w:jc w:val="center"/>
              </w:trPr>
              <w:tc>
                <w:tcPr>
                  <w:tcW w:w="36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2</w:t>
                  </w:r>
                </w:p>
              </w:tc>
              <w:tc>
                <w:tcPr>
                  <w:tcW w:w="1730"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передвигающиеся на креслах-колясках</w:t>
                  </w:r>
                </w:p>
              </w:tc>
              <w:tc>
                <w:tcPr>
                  <w:tcW w:w="2908"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Б</w:t>
                  </w:r>
                </w:p>
              </w:tc>
            </w:tr>
            <w:tr w:rsidR="00DA1B9A" w:rsidRPr="00CE554F" w:rsidTr="00E934EA">
              <w:trPr>
                <w:trHeight w:val="537"/>
                <w:jc w:val="center"/>
              </w:trPr>
              <w:tc>
                <w:tcPr>
                  <w:tcW w:w="36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3</w:t>
                  </w:r>
                </w:p>
              </w:tc>
              <w:tc>
                <w:tcPr>
                  <w:tcW w:w="1730"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с нарушениями опорно-двигательного аппарата</w:t>
                  </w:r>
                </w:p>
              </w:tc>
              <w:tc>
                <w:tcPr>
                  <w:tcW w:w="2908"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r>
            <w:tr w:rsidR="00DA1B9A" w:rsidRPr="00CE554F" w:rsidTr="00E934EA">
              <w:trPr>
                <w:jc w:val="center"/>
              </w:trPr>
              <w:tc>
                <w:tcPr>
                  <w:tcW w:w="36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4</w:t>
                  </w:r>
                </w:p>
              </w:tc>
              <w:tc>
                <w:tcPr>
                  <w:tcW w:w="1730"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с нарушениями зрения</w:t>
                  </w:r>
                </w:p>
              </w:tc>
              <w:tc>
                <w:tcPr>
                  <w:tcW w:w="2908"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r>
            <w:tr w:rsidR="00DA1B9A" w:rsidRPr="00CE554F" w:rsidTr="00E934EA">
              <w:trPr>
                <w:jc w:val="center"/>
              </w:trPr>
              <w:tc>
                <w:tcPr>
                  <w:tcW w:w="36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5</w:t>
                  </w:r>
                </w:p>
              </w:tc>
              <w:tc>
                <w:tcPr>
                  <w:tcW w:w="1730"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с нарушениями слуха</w:t>
                  </w:r>
                </w:p>
              </w:tc>
              <w:tc>
                <w:tcPr>
                  <w:tcW w:w="2908"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А</w:t>
                  </w:r>
                </w:p>
              </w:tc>
            </w:tr>
            <w:tr w:rsidR="00DA1B9A" w:rsidRPr="00CE554F" w:rsidTr="00E934EA">
              <w:trPr>
                <w:jc w:val="center"/>
              </w:trPr>
              <w:tc>
                <w:tcPr>
                  <w:tcW w:w="36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6</w:t>
                  </w:r>
                </w:p>
              </w:tc>
              <w:tc>
                <w:tcPr>
                  <w:tcW w:w="1730"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с умственными нарушениями </w:t>
                  </w:r>
                </w:p>
              </w:tc>
              <w:tc>
                <w:tcPr>
                  <w:tcW w:w="2908"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А</w:t>
                  </w:r>
                </w:p>
              </w:tc>
            </w:tr>
          </w:tbl>
          <w:p w:rsidR="00DA1B9A" w:rsidRPr="00CE554F" w:rsidRDefault="00DA1B9A" w:rsidP="00DA1B9A">
            <w:pPr>
              <w:ind w:firstLine="708"/>
              <w:jc w:val="both"/>
              <w:rPr>
                <w:rFonts w:ascii="Times New Roman" w:hAnsi="Times New Roman" w:cs="Times New Roman"/>
                <w:sz w:val="26"/>
                <w:szCs w:val="26"/>
              </w:rPr>
            </w:pP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 - с учетом СП 35-101-2001, СП 31-102-99</w:t>
            </w:r>
          </w:p>
          <w:p w:rsidR="00CE554F" w:rsidRDefault="00DA1B9A" w:rsidP="00110765">
            <w:pPr>
              <w:ind w:firstLine="708"/>
              <w:jc w:val="both"/>
              <w:rPr>
                <w:rFonts w:ascii="Times New Roman" w:hAnsi="Times New Roman" w:cs="Times New Roman"/>
                <w:sz w:val="26"/>
                <w:szCs w:val="26"/>
              </w:rPr>
            </w:pPr>
            <w:r w:rsidRPr="00CE554F">
              <w:rPr>
                <w:rFonts w:ascii="Times New Roman" w:hAnsi="Times New Roman" w:cs="Times New Roman"/>
                <w:sz w:val="26"/>
                <w:szCs w:val="26"/>
              </w:rPr>
              <w:t xml:space="preserve">** - указывается один из вариантов ответа: «А» (доступность всех зон и помещений - универсальная); «Б» (специально выделенные для инвалидов участки и помещения); «ДУ» (дополнительная помощь сотрудника, услуги на дому, дистанционно); «Нет» (не </w:t>
            </w:r>
            <w:r w:rsidRPr="00CE554F">
              <w:rPr>
                <w:rFonts w:ascii="Times New Roman" w:hAnsi="Times New Roman" w:cs="Times New Roman"/>
                <w:sz w:val="26"/>
                <w:szCs w:val="26"/>
              </w:rPr>
              <w:lastRenderedPageBreak/>
              <w:t>организована доступность).</w:t>
            </w:r>
          </w:p>
          <w:p w:rsidR="00CE554F" w:rsidRPr="00CE554F" w:rsidRDefault="00CE554F" w:rsidP="00DA1B9A">
            <w:pPr>
              <w:ind w:firstLine="708"/>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632"/>
              <w:gridCol w:w="1172"/>
              <w:gridCol w:w="1077"/>
              <w:gridCol w:w="1077"/>
              <w:gridCol w:w="1077"/>
              <w:gridCol w:w="1077"/>
              <w:gridCol w:w="1441"/>
            </w:tblGrid>
            <w:tr w:rsidR="00DA1B9A" w:rsidRPr="00CE554F" w:rsidTr="00E934EA">
              <w:trPr>
                <w:trHeight w:val="743"/>
              </w:trPr>
              <w:tc>
                <w:tcPr>
                  <w:tcW w:w="281" w:type="pct"/>
                  <w:vMerge w:val="restart"/>
                </w:tcPr>
                <w:p w:rsidR="00DA1B9A" w:rsidRPr="00CE554F" w:rsidRDefault="00DA1B9A" w:rsidP="007C6760">
                  <w:pPr>
                    <w:framePr w:hSpace="180" w:wrap="around" w:vAnchor="text" w:hAnchor="page" w:x="447" w:y="127"/>
                    <w:spacing w:line="240" w:lineRule="auto"/>
                    <w:ind w:left="-80" w:right="-108"/>
                    <w:jc w:val="both"/>
                    <w:rPr>
                      <w:rFonts w:ascii="Times New Roman" w:hAnsi="Times New Roman" w:cs="Times New Roman"/>
                      <w:sz w:val="26"/>
                      <w:szCs w:val="26"/>
                    </w:rPr>
                  </w:pPr>
                  <w:r w:rsidRPr="00CE554F">
                    <w:rPr>
                      <w:rFonts w:ascii="Times New Roman" w:hAnsi="Times New Roman" w:cs="Times New Roman"/>
                      <w:sz w:val="26"/>
                      <w:szCs w:val="26"/>
                    </w:rPr>
                    <w:t>№№</w:t>
                  </w:r>
                </w:p>
                <w:p w:rsidR="00DA1B9A" w:rsidRPr="00CE554F" w:rsidRDefault="00DA1B9A" w:rsidP="007C6760">
                  <w:pPr>
                    <w:framePr w:hSpace="180" w:wrap="around" w:vAnchor="text" w:hAnchor="page" w:x="447" w:y="127"/>
                    <w:spacing w:line="240" w:lineRule="auto"/>
                    <w:ind w:left="-80" w:right="-108"/>
                    <w:jc w:val="both"/>
                    <w:rPr>
                      <w:rFonts w:ascii="Times New Roman" w:hAnsi="Times New Roman" w:cs="Times New Roman"/>
                      <w:sz w:val="26"/>
                      <w:szCs w:val="26"/>
                    </w:rPr>
                  </w:pPr>
                  <w:r w:rsidRPr="00CE554F">
                    <w:rPr>
                      <w:rFonts w:ascii="Times New Roman" w:hAnsi="Times New Roman" w:cs="Times New Roman"/>
                      <w:sz w:val="26"/>
                      <w:szCs w:val="26"/>
                    </w:rPr>
                    <w:t>п/п</w:t>
                  </w:r>
                </w:p>
              </w:tc>
              <w:tc>
                <w:tcPr>
                  <w:tcW w:w="1300" w:type="pct"/>
                  <w:vMerge w:val="restart"/>
                  <w:vAlign w:val="center"/>
                </w:tcPr>
                <w:p w:rsidR="00DA1B9A" w:rsidRPr="00CE554F" w:rsidRDefault="00DA1B9A" w:rsidP="007C6760">
                  <w:pPr>
                    <w:framePr w:hSpace="180" w:wrap="around" w:vAnchor="text" w:hAnchor="page" w:x="447" w:y="127"/>
                    <w:spacing w:line="240" w:lineRule="auto"/>
                    <w:jc w:val="both"/>
                    <w:rPr>
                      <w:rFonts w:ascii="Times New Roman" w:hAnsi="Times New Roman" w:cs="Times New Roman"/>
                      <w:b/>
                      <w:sz w:val="26"/>
                      <w:szCs w:val="26"/>
                    </w:rPr>
                  </w:pPr>
                  <w:r w:rsidRPr="00CE554F">
                    <w:rPr>
                      <w:rFonts w:ascii="Times New Roman" w:hAnsi="Times New Roman" w:cs="Times New Roman"/>
                      <w:b/>
                      <w:sz w:val="26"/>
                      <w:szCs w:val="26"/>
                    </w:rPr>
                    <w:t>Основные структурно-функциональные зоны</w:t>
                  </w:r>
                </w:p>
              </w:tc>
              <w:tc>
                <w:tcPr>
                  <w:tcW w:w="3419" w:type="pct"/>
                  <w:gridSpan w:val="6"/>
                </w:tcPr>
                <w:p w:rsidR="00DA1B9A" w:rsidRPr="00CE554F" w:rsidRDefault="00DA1B9A" w:rsidP="007C6760">
                  <w:pPr>
                    <w:framePr w:hSpace="180" w:wrap="around" w:vAnchor="text" w:hAnchor="page" w:x="447" w:y="127"/>
                    <w:spacing w:line="240" w:lineRule="auto"/>
                    <w:jc w:val="both"/>
                    <w:rPr>
                      <w:rFonts w:ascii="Times New Roman" w:hAnsi="Times New Roman" w:cs="Times New Roman"/>
                      <w:b/>
                      <w:sz w:val="26"/>
                      <w:szCs w:val="26"/>
                    </w:rPr>
                  </w:pPr>
                </w:p>
                <w:p w:rsidR="00DA1B9A" w:rsidRPr="00CE554F" w:rsidRDefault="00DA1B9A" w:rsidP="007C6760">
                  <w:pPr>
                    <w:framePr w:hSpace="180" w:wrap="around" w:vAnchor="text" w:hAnchor="page" w:x="447" w:y="127"/>
                    <w:spacing w:line="240" w:lineRule="auto"/>
                    <w:ind w:right="-108"/>
                    <w:jc w:val="both"/>
                    <w:rPr>
                      <w:rFonts w:ascii="Times New Roman" w:hAnsi="Times New Roman" w:cs="Times New Roman"/>
                      <w:b/>
                      <w:sz w:val="26"/>
                      <w:szCs w:val="26"/>
                    </w:rPr>
                  </w:pPr>
                  <w:r w:rsidRPr="00CE554F">
                    <w:rPr>
                      <w:rFonts w:ascii="Times New Roman" w:hAnsi="Times New Roman" w:cs="Times New Roman"/>
                      <w:b/>
                      <w:sz w:val="26"/>
                      <w:szCs w:val="26"/>
                    </w:rPr>
                    <w:t>Состояние доступности для основных категорий инвалидов*</w:t>
                  </w:r>
                </w:p>
              </w:tc>
            </w:tr>
            <w:tr w:rsidR="00DA1B9A" w:rsidRPr="00CE554F" w:rsidTr="00E934EA">
              <w:tc>
                <w:tcPr>
                  <w:tcW w:w="281" w:type="pct"/>
                  <w:vMerge/>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p>
              </w:tc>
              <w:tc>
                <w:tcPr>
                  <w:tcW w:w="1300" w:type="pct"/>
                  <w:vMerge/>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p>
              </w:tc>
              <w:tc>
                <w:tcPr>
                  <w:tcW w:w="579" w:type="pct"/>
                </w:tcPr>
                <w:p w:rsidR="00DA1B9A" w:rsidRPr="00CE554F" w:rsidRDefault="00DA1B9A" w:rsidP="007C6760">
                  <w:pPr>
                    <w:framePr w:hSpace="180" w:wrap="around" w:vAnchor="text" w:hAnchor="page" w:x="447" w:y="127"/>
                    <w:spacing w:line="240" w:lineRule="auto"/>
                    <w:ind w:left="-108" w:right="-108"/>
                    <w:jc w:val="both"/>
                    <w:rPr>
                      <w:rFonts w:ascii="Times New Roman" w:hAnsi="Times New Roman" w:cs="Times New Roman"/>
                      <w:b/>
                      <w:sz w:val="26"/>
                      <w:szCs w:val="26"/>
                    </w:rPr>
                  </w:pPr>
                  <w:r w:rsidRPr="00CE554F">
                    <w:rPr>
                      <w:rFonts w:ascii="Times New Roman" w:hAnsi="Times New Roman" w:cs="Times New Roman"/>
                      <w:b/>
                      <w:sz w:val="26"/>
                      <w:szCs w:val="26"/>
                    </w:rPr>
                    <w:t>К</w:t>
                  </w:r>
                </w:p>
                <w:p w:rsidR="00DA1B9A" w:rsidRPr="00CE554F" w:rsidRDefault="00DA1B9A" w:rsidP="007C6760">
                  <w:pPr>
                    <w:framePr w:hSpace="180" w:wrap="around" w:vAnchor="text" w:hAnchor="page" w:x="447" w:y="127"/>
                    <w:spacing w:after="0" w:line="240" w:lineRule="auto"/>
                    <w:ind w:left="-108" w:right="-108"/>
                    <w:jc w:val="both"/>
                    <w:rPr>
                      <w:rFonts w:ascii="Times New Roman" w:hAnsi="Times New Roman" w:cs="Times New Roman"/>
                      <w:sz w:val="26"/>
                      <w:szCs w:val="26"/>
                    </w:rPr>
                  </w:pPr>
                  <w:r w:rsidRPr="00CE554F">
                    <w:rPr>
                      <w:rFonts w:ascii="Times New Roman" w:hAnsi="Times New Roman" w:cs="Times New Roman"/>
                      <w:sz w:val="26"/>
                      <w:szCs w:val="26"/>
                    </w:rPr>
                    <w:t xml:space="preserve">для </w:t>
                  </w:r>
                  <w:proofErr w:type="spellStart"/>
                  <w:proofErr w:type="gramStart"/>
                  <w:r w:rsidRPr="00CE554F">
                    <w:rPr>
                      <w:rFonts w:ascii="Times New Roman" w:hAnsi="Times New Roman" w:cs="Times New Roman"/>
                      <w:sz w:val="26"/>
                      <w:szCs w:val="26"/>
                    </w:rPr>
                    <w:t>передвига-ющихся</w:t>
                  </w:r>
                  <w:proofErr w:type="spellEnd"/>
                  <w:proofErr w:type="gramEnd"/>
                  <w:r w:rsidRPr="00CE554F">
                    <w:rPr>
                      <w:rFonts w:ascii="Times New Roman" w:hAnsi="Times New Roman" w:cs="Times New Roman"/>
                      <w:sz w:val="26"/>
                      <w:szCs w:val="26"/>
                    </w:rPr>
                    <w:t xml:space="preserve"> </w:t>
                  </w:r>
                </w:p>
                <w:p w:rsidR="00DA1B9A" w:rsidRPr="00CE554F" w:rsidRDefault="00DA1B9A" w:rsidP="007C6760">
                  <w:pPr>
                    <w:framePr w:hSpace="180" w:wrap="around" w:vAnchor="text" w:hAnchor="page" w:x="447" w:y="127"/>
                    <w:spacing w:after="0" w:line="240" w:lineRule="auto"/>
                    <w:ind w:left="-108" w:right="-108"/>
                    <w:jc w:val="both"/>
                    <w:rPr>
                      <w:rFonts w:ascii="Times New Roman" w:hAnsi="Times New Roman" w:cs="Times New Roman"/>
                      <w:sz w:val="26"/>
                      <w:szCs w:val="26"/>
                    </w:rPr>
                  </w:pPr>
                  <w:r w:rsidRPr="00CE554F">
                    <w:rPr>
                      <w:rFonts w:ascii="Times New Roman" w:hAnsi="Times New Roman" w:cs="Times New Roman"/>
                      <w:sz w:val="26"/>
                      <w:szCs w:val="26"/>
                    </w:rPr>
                    <w:t>на креслах-колясках</w:t>
                  </w:r>
                </w:p>
              </w:tc>
              <w:tc>
                <w:tcPr>
                  <w:tcW w:w="532" w:type="pct"/>
                </w:tcPr>
                <w:p w:rsidR="00DA1B9A" w:rsidRPr="00CE554F" w:rsidRDefault="00DA1B9A" w:rsidP="007C6760">
                  <w:pPr>
                    <w:framePr w:hSpace="180" w:wrap="around" w:vAnchor="text" w:hAnchor="page" w:x="447" w:y="127"/>
                    <w:spacing w:line="240" w:lineRule="auto"/>
                    <w:ind w:left="-108" w:right="-108"/>
                    <w:jc w:val="both"/>
                    <w:rPr>
                      <w:rFonts w:ascii="Times New Roman" w:hAnsi="Times New Roman" w:cs="Times New Roman"/>
                      <w:b/>
                      <w:sz w:val="26"/>
                      <w:szCs w:val="26"/>
                    </w:rPr>
                  </w:pPr>
                  <w:r w:rsidRPr="00CE554F">
                    <w:rPr>
                      <w:rFonts w:ascii="Times New Roman" w:hAnsi="Times New Roman" w:cs="Times New Roman"/>
                      <w:b/>
                      <w:sz w:val="26"/>
                      <w:szCs w:val="26"/>
                    </w:rPr>
                    <w:t>О</w:t>
                  </w:r>
                </w:p>
                <w:p w:rsidR="00DA1B9A" w:rsidRPr="00CE554F" w:rsidRDefault="00DA1B9A" w:rsidP="007C6760">
                  <w:pPr>
                    <w:framePr w:hSpace="180" w:wrap="around" w:vAnchor="text" w:hAnchor="page" w:x="447" w:y="127"/>
                    <w:spacing w:after="0" w:line="240" w:lineRule="auto"/>
                    <w:ind w:left="-108" w:right="-108"/>
                    <w:jc w:val="both"/>
                    <w:rPr>
                      <w:rFonts w:ascii="Times New Roman" w:hAnsi="Times New Roman" w:cs="Times New Roman"/>
                      <w:sz w:val="26"/>
                      <w:szCs w:val="26"/>
                    </w:rPr>
                  </w:pPr>
                  <w:r w:rsidRPr="00CE554F">
                    <w:rPr>
                      <w:rFonts w:ascii="Times New Roman" w:hAnsi="Times New Roman" w:cs="Times New Roman"/>
                      <w:sz w:val="26"/>
                      <w:szCs w:val="26"/>
                    </w:rPr>
                    <w:t xml:space="preserve">с другими </w:t>
                  </w:r>
                  <w:proofErr w:type="spellStart"/>
                  <w:r w:rsidRPr="00CE554F">
                    <w:rPr>
                      <w:rFonts w:ascii="Times New Roman" w:hAnsi="Times New Roman" w:cs="Times New Roman"/>
                      <w:sz w:val="26"/>
                      <w:szCs w:val="26"/>
                    </w:rPr>
                    <w:t>наруше-ниями</w:t>
                  </w:r>
                  <w:proofErr w:type="spellEnd"/>
                  <w:r w:rsidRPr="00CE554F">
                    <w:rPr>
                      <w:rFonts w:ascii="Times New Roman" w:hAnsi="Times New Roman" w:cs="Times New Roman"/>
                      <w:sz w:val="26"/>
                      <w:szCs w:val="26"/>
                    </w:rPr>
                    <w:t xml:space="preserve"> опорно-</w:t>
                  </w:r>
                  <w:proofErr w:type="spellStart"/>
                  <w:r w:rsidRPr="00CE554F">
                    <w:rPr>
                      <w:rFonts w:ascii="Times New Roman" w:hAnsi="Times New Roman" w:cs="Times New Roman"/>
                      <w:sz w:val="26"/>
                      <w:szCs w:val="26"/>
                    </w:rPr>
                    <w:t>двигат</w:t>
                  </w:r>
                  <w:proofErr w:type="spellEnd"/>
                  <w:r w:rsidRPr="00CE554F">
                    <w:rPr>
                      <w:rFonts w:ascii="Times New Roman" w:hAnsi="Times New Roman" w:cs="Times New Roman"/>
                      <w:sz w:val="26"/>
                      <w:szCs w:val="26"/>
                    </w:rPr>
                    <w:t>. аппарата</w:t>
                  </w:r>
                </w:p>
              </w:tc>
              <w:tc>
                <w:tcPr>
                  <w:tcW w:w="532" w:type="pct"/>
                </w:tcPr>
                <w:p w:rsidR="00DA1B9A" w:rsidRPr="00CE554F" w:rsidRDefault="00DA1B9A" w:rsidP="007C6760">
                  <w:pPr>
                    <w:framePr w:hSpace="180" w:wrap="around" w:vAnchor="text" w:hAnchor="page" w:x="447" w:y="127"/>
                    <w:spacing w:line="240" w:lineRule="auto"/>
                    <w:ind w:right="-108"/>
                    <w:jc w:val="both"/>
                    <w:rPr>
                      <w:rFonts w:ascii="Times New Roman" w:hAnsi="Times New Roman" w:cs="Times New Roman"/>
                      <w:b/>
                      <w:sz w:val="26"/>
                      <w:szCs w:val="26"/>
                    </w:rPr>
                  </w:pPr>
                  <w:r w:rsidRPr="00CE554F">
                    <w:rPr>
                      <w:rFonts w:ascii="Times New Roman" w:hAnsi="Times New Roman" w:cs="Times New Roman"/>
                      <w:b/>
                      <w:sz w:val="26"/>
                      <w:szCs w:val="26"/>
                    </w:rPr>
                    <w:t>С</w:t>
                  </w:r>
                </w:p>
                <w:p w:rsidR="00DA1B9A" w:rsidRPr="00CE554F" w:rsidRDefault="00DA1B9A" w:rsidP="007C6760">
                  <w:pPr>
                    <w:framePr w:hSpace="180" w:wrap="around" w:vAnchor="text" w:hAnchor="page" w:x="447" w:y="127"/>
                    <w:spacing w:after="0" w:line="240" w:lineRule="auto"/>
                    <w:ind w:left="-108" w:right="-108"/>
                    <w:jc w:val="both"/>
                    <w:rPr>
                      <w:rFonts w:ascii="Times New Roman" w:hAnsi="Times New Roman" w:cs="Times New Roman"/>
                      <w:sz w:val="26"/>
                      <w:szCs w:val="26"/>
                    </w:rPr>
                  </w:pPr>
                  <w:r w:rsidRPr="00CE554F">
                    <w:rPr>
                      <w:rFonts w:ascii="Times New Roman" w:hAnsi="Times New Roman" w:cs="Times New Roman"/>
                      <w:sz w:val="26"/>
                      <w:szCs w:val="26"/>
                    </w:rPr>
                    <w:t xml:space="preserve">с </w:t>
                  </w:r>
                  <w:proofErr w:type="spellStart"/>
                  <w:proofErr w:type="gramStart"/>
                  <w:r w:rsidRPr="00CE554F">
                    <w:rPr>
                      <w:rFonts w:ascii="Times New Roman" w:hAnsi="Times New Roman" w:cs="Times New Roman"/>
                      <w:sz w:val="26"/>
                      <w:szCs w:val="26"/>
                    </w:rPr>
                    <w:t>наруше-ниями</w:t>
                  </w:r>
                  <w:proofErr w:type="spellEnd"/>
                  <w:proofErr w:type="gramEnd"/>
                </w:p>
                <w:p w:rsidR="00DA1B9A" w:rsidRPr="00CE554F" w:rsidRDefault="00DA1B9A" w:rsidP="007C6760">
                  <w:pPr>
                    <w:framePr w:hSpace="180" w:wrap="around" w:vAnchor="text" w:hAnchor="page" w:x="447" w:y="127"/>
                    <w:spacing w:after="0" w:line="240" w:lineRule="auto"/>
                    <w:ind w:left="-108" w:right="-108"/>
                    <w:jc w:val="both"/>
                    <w:rPr>
                      <w:rFonts w:ascii="Times New Roman" w:hAnsi="Times New Roman" w:cs="Times New Roman"/>
                      <w:sz w:val="26"/>
                      <w:szCs w:val="26"/>
                    </w:rPr>
                  </w:pPr>
                  <w:r w:rsidRPr="00CE554F">
                    <w:rPr>
                      <w:rFonts w:ascii="Times New Roman" w:hAnsi="Times New Roman" w:cs="Times New Roman"/>
                      <w:sz w:val="26"/>
                      <w:szCs w:val="26"/>
                    </w:rPr>
                    <w:t>зрения</w:t>
                  </w:r>
                </w:p>
                <w:p w:rsidR="00DA1B9A" w:rsidRPr="00CE554F" w:rsidRDefault="00DA1B9A" w:rsidP="007C6760">
                  <w:pPr>
                    <w:framePr w:hSpace="180" w:wrap="around" w:vAnchor="text" w:hAnchor="page" w:x="447" w:y="127"/>
                    <w:spacing w:line="240" w:lineRule="auto"/>
                    <w:ind w:left="-108" w:right="-108"/>
                    <w:jc w:val="both"/>
                    <w:rPr>
                      <w:rFonts w:ascii="Times New Roman" w:hAnsi="Times New Roman" w:cs="Times New Roman"/>
                      <w:sz w:val="26"/>
                      <w:szCs w:val="26"/>
                    </w:rPr>
                  </w:pPr>
                </w:p>
              </w:tc>
              <w:tc>
                <w:tcPr>
                  <w:tcW w:w="532" w:type="pct"/>
                </w:tcPr>
                <w:p w:rsidR="00DA1B9A" w:rsidRPr="00CE554F" w:rsidRDefault="00DA1B9A" w:rsidP="007C6760">
                  <w:pPr>
                    <w:framePr w:hSpace="180" w:wrap="around" w:vAnchor="text" w:hAnchor="page" w:x="447" w:y="127"/>
                    <w:spacing w:line="240" w:lineRule="auto"/>
                    <w:ind w:right="-108"/>
                    <w:jc w:val="both"/>
                    <w:rPr>
                      <w:rFonts w:ascii="Times New Roman" w:hAnsi="Times New Roman" w:cs="Times New Roman"/>
                      <w:b/>
                      <w:sz w:val="26"/>
                      <w:szCs w:val="26"/>
                    </w:rPr>
                  </w:pPr>
                  <w:r w:rsidRPr="00CE554F">
                    <w:rPr>
                      <w:rFonts w:ascii="Times New Roman" w:hAnsi="Times New Roman" w:cs="Times New Roman"/>
                      <w:b/>
                      <w:sz w:val="26"/>
                      <w:szCs w:val="26"/>
                    </w:rPr>
                    <w:t>Г</w:t>
                  </w:r>
                </w:p>
                <w:p w:rsidR="00DA1B9A" w:rsidRPr="00CE554F" w:rsidRDefault="00DA1B9A" w:rsidP="007C6760">
                  <w:pPr>
                    <w:framePr w:hSpace="180" w:wrap="around" w:vAnchor="text" w:hAnchor="page" w:x="447" w:y="127"/>
                    <w:spacing w:after="0" w:line="240" w:lineRule="auto"/>
                    <w:ind w:left="-108" w:right="-108"/>
                    <w:jc w:val="both"/>
                    <w:rPr>
                      <w:rFonts w:ascii="Times New Roman" w:hAnsi="Times New Roman" w:cs="Times New Roman"/>
                      <w:sz w:val="26"/>
                      <w:szCs w:val="26"/>
                    </w:rPr>
                  </w:pPr>
                  <w:r w:rsidRPr="00CE554F">
                    <w:rPr>
                      <w:rFonts w:ascii="Times New Roman" w:hAnsi="Times New Roman" w:cs="Times New Roman"/>
                      <w:sz w:val="26"/>
                      <w:szCs w:val="26"/>
                    </w:rPr>
                    <w:t xml:space="preserve">с </w:t>
                  </w:r>
                  <w:proofErr w:type="spellStart"/>
                  <w:proofErr w:type="gramStart"/>
                  <w:r w:rsidRPr="00CE554F">
                    <w:rPr>
                      <w:rFonts w:ascii="Times New Roman" w:hAnsi="Times New Roman" w:cs="Times New Roman"/>
                      <w:sz w:val="26"/>
                      <w:szCs w:val="26"/>
                    </w:rPr>
                    <w:t>наруше-ниями</w:t>
                  </w:r>
                  <w:proofErr w:type="spellEnd"/>
                  <w:proofErr w:type="gramEnd"/>
                </w:p>
                <w:p w:rsidR="00DA1B9A" w:rsidRPr="00CE554F" w:rsidRDefault="00DA1B9A" w:rsidP="007C6760">
                  <w:pPr>
                    <w:framePr w:hSpace="180" w:wrap="around" w:vAnchor="text" w:hAnchor="page" w:x="447" w:y="127"/>
                    <w:spacing w:after="0" w:line="240" w:lineRule="auto"/>
                    <w:ind w:left="-108" w:right="-108"/>
                    <w:jc w:val="both"/>
                    <w:rPr>
                      <w:rFonts w:ascii="Times New Roman" w:hAnsi="Times New Roman" w:cs="Times New Roman"/>
                      <w:sz w:val="26"/>
                      <w:szCs w:val="26"/>
                    </w:rPr>
                  </w:pPr>
                  <w:r w:rsidRPr="00CE554F">
                    <w:rPr>
                      <w:rFonts w:ascii="Times New Roman" w:hAnsi="Times New Roman" w:cs="Times New Roman"/>
                      <w:sz w:val="26"/>
                      <w:szCs w:val="26"/>
                    </w:rPr>
                    <w:t>слуха</w:t>
                  </w:r>
                </w:p>
                <w:p w:rsidR="00DA1B9A" w:rsidRPr="00CE554F" w:rsidRDefault="00DA1B9A" w:rsidP="007C6760">
                  <w:pPr>
                    <w:framePr w:hSpace="180" w:wrap="around" w:vAnchor="text" w:hAnchor="page" w:x="447" w:y="127"/>
                    <w:spacing w:line="240" w:lineRule="auto"/>
                    <w:ind w:left="-108" w:right="-108"/>
                    <w:jc w:val="both"/>
                    <w:rPr>
                      <w:rFonts w:ascii="Times New Roman" w:hAnsi="Times New Roman" w:cs="Times New Roman"/>
                      <w:sz w:val="26"/>
                      <w:szCs w:val="26"/>
                    </w:rPr>
                  </w:pPr>
                </w:p>
              </w:tc>
              <w:tc>
                <w:tcPr>
                  <w:tcW w:w="532" w:type="pct"/>
                </w:tcPr>
                <w:p w:rsidR="00DA1B9A" w:rsidRPr="00CE554F" w:rsidRDefault="00DA1B9A" w:rsidP="007C6760">
                  <w:pPr>
                    <w:framePr w:hSpace="180" w:wrap="around" w:vAnchor="text" w:hAnchor="page" w:x="447" w:y="127"/>
                    <w:spacing w:line="240" w:lineRule="auto"/>
                    <w:ind w:right="-108"/>
                    <w:jc w:val="both"/>
                    <w:rPr>
                      <w:rFonts w:ascii="Times New Roman" w:hAnsi="Times New Roman" w:cs="Times New Roman"/>
                      <w:b/>
                      <w:sz w:val="26"/>
                      <w:szCs w:val="26"/>
                    </w:rPr>
                  </w:pPr>
                  <w:r w:rsidRPr="00CE554F">
                    <w:rPr>
                      <w:rFonts w:ascii="Times New Roman" w:hAnsi="Times New Roman" w:cs="Times New Roman"/>
                      <w:b/>
                      <w:sz w:val="26"/>
                      <w:szCs w:val="26"/>
                    </w:rPr>
                    <w:t>У</w:t>
                  </w:r>
                </w:p>
                <w:p w:rsidR="00DA1B9A" w:rsidRPr="00CE554F" w:rsidRDefault="00DA1B9A" w:rsidP="007C6760">
                  <w:pPr>
                    <w:framePr w:hSpace="180" w:wrap="around" w:vAnchor="text" w:hAnchor="page" w:x="447" w:y="127"/>
                    <w:spacing w:line="240" w:lineRule="auto"/>
                    <w:ind w:left="-108" w:right="-108"/>
                    <w:jc w:val="both"/>
                    <w:rPr>
                      <w:rFonts w:ascii="Times New Roman" w:hAnsi="Times New Roman" w:cs="Times New Roman"/>
                      <w:sz w:val="26"/>
                      <w:szCs w:val="26"/>
                    </w:rPr>
                  </w:pPr>
                  <w:r w:rsidRPr="00CE554F">
                    <w:rPr>
                      <w:rFonts w:ascii="Times New Roman" w:hAnsi="Times New Roman" w:cs="Times New Roman"/>
                      <w:sz w:val="26"/>
                      <w:szCs w:val="26"/>
                    </w:rPr>
                    <w:t>с умствен-</w:t>
                  </w:r>
                  <w:proofErr w:type="spellStart"/>
                  <w:r w:rsidRPr="00CE554F">
                    <w:rPr>
                      <w:rFonts w:ascii="Times New Roman" w:hAnsi="Times New Roman" w:cs="Times New Roman"/>
                      <w:sz w:val="26"/>
                      <w:szCs w:val="26"/>
                    </w:rPr>
                    <w:t>ными</w:t>
                  </w:r>
                  <w:proofErr w:type="spellEnd"/>
                  <w:r w:rsidRPr="00CE554F">
                    <w:rPr>
                      <w:rFonts w:ascii="Times New Roman" w:hAnsi="Times New Roman" w:cs="Times New Roman"/>
                      <w:sz w:val="26"/>
                      <w:szCs w:val="26"/>
                    </w:rPr>
                    <w:t xml:space="preserve"> </w:t>
                  </w:r>
                  <w:proofErr w:type="spellStart"/>
                  <w:r w:rsidRPr="00CE554F">
                    <w:rPr>
                      <w:rFonts w:ascii="Times New Roman" w:hAnsi="Times New Roman" w:cs="Times New Roman"/>
                      <w:sz w:val="26"/>
                      <w:szCs w:val="26"/>
                    </w:rPr>
                    <w:t>наруше-ниями</w:t>
                  </w:r>
                  <w:proofErr w:type="spellEnd"/>
                </w:p>
              </w:tc>
              <w:tc>
                <w:tcPr>
                  <w:tcW w:w="711" w:type="pct"/>
                </w:tcPr>
                <w:p w:rsidR="00DA1B9A" w:rsidRPr="00CE554F" w:rsidRDefault="00DA1B9A" w:rsidP="007C6760">
                  <w:pPr>
                    <w:framePr w:hSpace="180" w:wrap="around" w:vAnchor="text" w:hAnchor="page" w:x="447" w:y="127"/>
                    <w:spacing w:line="240" w:lineRule="auto"/>
                    <w:ind w:right="-108"/>
                    <w:jc w:val="both"/>
                    <w:rPr>
                      <w:rFonts w:ascii="Times New Roman" w:hAnsi="Times New Roman" w:cs="Times New Roman"/>
                      <w:sz w:val="26"/>
                      <w:szCs w:val="26"/>
                    </w:rPr>
                  </w:pPr>
                  <w:r w:rsidRPr="00CE554F">
                    <w:rPr>
                      <w:rFonts w:ascii="Times New Roman" w:hAnsi="Times New Roman" w:cs="Times New Roman"/>
                      <w:b/>
                      <w:sz w:val="26"/>
                      <w:szCs w:val="26"/>
                    </w:rPr>
                    <w:t>Для всех категорий МГН</w:t>
                  </w:r>
                </w:p>
              </w:tc>
            </w:tr>
            <w:tr w:rsidR="00DA1B9A" w:rsidRPr="00CE554F" w:rsidTr="00E934EA">
              <w:trPr>
                <w:trHeight w:val="860"/>
              </w:trPr>
              <w:tc>
                <w:tcPr>
                  <w:tcW w:w="281"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1</w:t>
                  </w:r>
                </w:p>
              </w:tc>
              <w:tc>
                <w:tcPr>
                  <w:tcW w:w="1300"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Территория, прилегающая к зданию (участок)</w:t>
                  </w:r>
                </w:p>
              </w:tc>
              <w:tc>
                <w:tcPr>
                  <w:tcW w:w="579"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711"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p>
              </w:tc>
            </w:tr>
            <w:tr w:rsidR="00DA1B9A" w:rsidRPr="00CE554F" w:rsidTr="00E934EA">
              <w:trPr>
                <w:trHeight w:val="273"/>
              </w:trPr>
              <w:tc>
                <w:tcPr>
                  <w:tcW w:w="281"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2</w:t>
                  </w:r>
                </w:p>
              </w:tc>
              <w:tc>
                <w:tcPr>
                  <w:tcW w:w="1300"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Вход (входы) в здание</w:t>
                  </w:r>
                </w:p>
              </w:tc>
              <w:tc>
                <w:tcPr>
                  <w:tcW w:w="579"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711"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p>
              </w:tc>
            </w:tr>
            <w:tr w:rsidR="00DA1B9A" w:rsidRPr="00CE554F" w:rsidTr="00E934EA">
              <w:tc>
                <w:tcPr>
                  <w:tcW w:w="281"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3</w:t>
                  </w:r>
                </w:p>
              </w:tc>
              <w:tc>
                <w:tcPr>
                  <w:tcW w:w="1300"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Путь (пути) движения внутри здания (в </w:t>
                  </w:r>
                  <w:proofErr w:type="spellStart"/>
                  <w:r w:rsidRPr="00CE554F">
                    <w:rPr>
                      <w:rFonts w:ascii="Times New Roman" w:hAnsi="Times New Roman" w:cs="Times New Roman"/>
                      <w:sz w:val="26"/>
                      <w:szCs w:val="26"/>
                    </w:rPr>
                    <w:t>т.ч</w:t>
                  </w:r>
                  <w:proofErr w:type="spellEnd"/>
                  <w:r w:rsidRPr="00CE554F">
                    <w:rPr>
                      <w:rFonts w:ascii="Times New Roman" w:hAnsi="Times New Roman" w:cs="Times New Roman"/>
                      <w:sz w:val="26"/>
                      <w:szCs w:val="26"/>
                    </w:rPr>
                    <w:t>. пути эвакуации)</w:t>
                  </w:r>
                </w:p>
              </w:tc>
              <w:tc>
                <w:tcPr>
                  <w:tcW w:w="579"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711"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p>
              </w:tc>
            </w:tr>
            <w:tr w:rsidR="00DA1B9A" w:rsidRPr="00CE554F" w:rsidTr="00E934EA">
              <w:tc>
                <w:tcPr>
                  <w:tcW w:w="281"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4</w:t>
                  </w:r>
                </w:p>
              </w:tc>
              <w:tc>
                <w:tcPr>
                  <w:tcW w:w="1300"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Зона целевого назначения здания (целевого посещения объекта)</w:t>
                  </w:r>
                </w:p>
              </w:tc>
              <w:tc>
                <w:tcPr>
                  <w:tcW w:w="579"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711"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p>
              </w:tc>
            </w:tr>
            <w:tr w:rsidR="00DA1B9A" w:rsidRPr="00CE554F" w:rsidTr="00E934EA">
              <w:tc>
                <w:tcPr>
                  <w:tcW w:w="281"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5</w:t>
                  </w:r>
                </w:p>
              </w:tc>
              <w:tc>
                <w:tcPr>
                  <w:tcW w:w="1300"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Санитарно-</w:t>
                  </w:r>
                  <w:r w:rsidRPr="00CE554F">
                    <w:rPr>
                      <w:rFonts w:ascii="Times New Roman" w:hAnsi="Times New Roman" w:cs="Times New Roman"/>
                      <w:sz w:val="26"/>
                      <w:szCs w:val="26"/>
                    </w:rPr>
                    <w:lastRenderedPageBreak/>
                    <w:t>гигиенические помещения</w:t>
                  </w:r>
                </w:p>
              </w:tc>
              <w:tc>
                <w:tcPr>
                  <w:tcW w:w="579"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lastRenderedPageBreak/>
                    <w:t>ДЧ</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711"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p>
              </w:tc>
            </w:tr>
            <w:tr w:rsidR="00DA1B9A" w:rsidRPr="00CE554F" w:rsidTr="00E934EA">
              <w:tc>
                <w:tcPr>
                  <w:tcW w:w="281"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6</w:t>
                  </w:r>
                </w:p>
              </w:tc>
              <w:tc>
                <w:tcPr>
                  <w:tcW w:w="1300"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Система информации и связи (на всех зонах)</w:t>
                  </w:r>
                </w:p>
              </w:tc>
              <w:tc>
                <w:tcPr>
                  <w:tcW w:w="579"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711"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p>
              </w:tc>
            </w:tr>
            <w:tr w:rsidR="00DA1B9A" w:rsidRPr="00CE554F" w:rsidTr="00E934EA">
              <w:tc>
                <w:tcPr>
                  <w:tcW w:w="281"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7</w:t>
                  </w:r>
                </w:p>
              </w:tc>
              <w:tc>
                <w:tcPr>
                  <w:tcW w:w="1300"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Пути движения</w:t>
                  </w:r>
                </w:p>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 к объекту (от остановки транспорта)</w:t>
                  </w:r>
                </w:p>
              </w:tc>
              <w:tc>
                <w:tcPr>
                  <w:tcW w:w="579"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711"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p>
              </w:tc>
            </w:tr>
            <w:tr w:rsidR="00DA1B9A" w:rsidRPr="00CE554F" w:rsidTr="00E934EA">
              <w:trPr>
                <w:trHeight w:val="343"/>
              </w:trPr>
              <w:tc>
                <w:tcPr>
                  <w:tcW w:w="281"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8</w:t>
                  </w:r>
                </w:p>
              </w:tc>
              <w:tc>
                <w:tcPr>
                  <w:tcW w:w="1300"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b/>
                      <w:sz w:val="26"/>
                      <w:szCs w:val="26"/>
                    </w:rPr>
                  </w:pPr>
                  <w:r w:rsidRPr="00CE554F">
                    <w:rPr>
                      <w:rFonts w:ascii="Times New Roman" w:hAnsi="Times New Roman" w:cs="Times New Roman"/>
                      <w:b/>
                      <w:sz w:val="26"/>
                      <w:szCs w:val="26"/>
                    </w:rPr>
                    <w:t>Все зоны и участки</w:t>
                  </w:r>
                </w:p>
              </w:tc>
              <w:tc>
                <w:tcPr>
                  <w:tcW w:w="579"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532"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711"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p>
              </w:tc>
            </w:tr>
          </w:tbl>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b/>
                <w:sz w:val="26"/>
                <w:szCs w:val="26"/>
              </w:rPr>
              <w:t>Условные обозначения: ДП</w:t>
            </w:r>
            <w:r w:rsidRPr="00CE554F">
              <w:rPr>
                <w:rFonts w:ascii="Times New Roman" w:hAnsi="Times New Roman" w:cs="Times New Roman"/>
                <w:sz w:val="26"/>
                <w:szCs w:val="26"/>
              </w:rPr>
              <w:t xml:space="preserve"> - доступно полностью (доступность для всех</w:t>
            </w:r>
          </w:p>
          <w:p w:rsidR="00DA1B9A" w:rsidRPr="00CE554F" w:rsidRDefault="00DA1B9A" w:rsidP="00DA1B9A">
            <w:pPr>
              <w:ind w:left="-142"/>
              <w:jc w:val="both"/>
              <w:rPr>
                <w:rFonts w:ascii="Times New Roman" w:hAnsi="Times New Roman" w:cs="Times New Roman"/>
                <w:sz w:val="26"/>
                <w:szCs w:val="26"/>
              </w:rPr>
            </w:pPr>
            <w:r w:rsidRPr="00CE554F">
              <w:rPr>
                <w:rFonts w:ascii="Times New Roman" w:hAnsi="Times New Roman" w:cs="Times New Roman"/>
                <w:sz w:val="26"/>
                <w:szCs w:val="26"/>
              </w:rPr>
              <w:t xml:space="preserve">категорий инвалидов и других маломобильных групп населения);  </w:t>
            </w:r>
            <w:r w:rsidRPr="00CE554F">
              <w:rPr>
                <w:rFonts w:ascii="Times New Roman" w:hAnsi="Times New Roman" w:cs="Times New Roman"/>
                <w:b/>
                <w:sz w:val="26"/>
                <w:szCs w:val="26"/>
              </w:rPr>
              <w:t>ДЧ</w:t>
            </w:r>
            <w:r w:rsidRPr="00CE554F">
              <w:rPr>
                <w:rFonts w:ascii="Times New Roman" w:hAnsi="Times New Roman" w:cs="Times New Roman"/>
                <w:sz w:val="26"/>
                <w:szCs w:val="26"/>
              </w:rPr>
              <w:t xml:space="preserve"> - доступно частично (</w:t>
            </w:r>
            <w:proofErr w:type="spellStart"/>
            <w:r w:rsidRPr="00CE554F">
              <w:rPr>
                <w:rFonts w:ascii="Times New Roman" w:hAnsi="Times New Roman" w:cs="Times New Roman"/>
                <w:sz w:val="26"/>
                <w:szCs w:val="26"/>
              </w:rPr>
              <w:t>достигаемость</w:t>
            </w:r>
            <w:proofErr w:type="spellEnd"/>
            <w:r w:rsidRPr="00CE554F">
              <w:rPr>
                <w:rFonts w:ascii="Times New Roman" w:hAnsi="Times New Roman" w:cs="Times New Roman"/>
                <w:sz w:val="26"/>
                <w:szCs w:val="26"/>
              </w:rPr>
              <w:t xml:space="preserve"> мест целевого назначения для отдельных категорий инвалидов);  </w:t>
            </w:r>
            <w:r w:rsidRPr="00CE554F">
              <w:rPr>
                <w:rFonts w:ascii="Times New Roman" w:hAnsi="Times New Roman" w:cs="Times New Roman"/>
                <w:b/>
                <w:sz w:val="26"/>
                <w:szCs w:val="26"/>
              </w:rPr>
              <w:t>ДУ</w:t>
            </w:r>
            <w:r w:rsidRPr="00CE554F">
              <w:rPr>
                <w:rFonts w:ascii="Times New Roman" w:hAnsi="Times New Roman" w:cs="Times New Roman"/>
                <w:sz w:val="26"/>
                <w:szCs w:val="26"/>
              </w:rPr>
              <w:t xml:space="preserve"> - доступно условно (организация помощи сотрудниками учреждения (организации) или иной альтернативной формы обслуживания (на дому, дистанционно и др.);  </w:t>
            </w:r>
            <w:r w:rsidRPr="00CE554F">
              <w:rPr>
                <w:rFonts w:ascii="Times New Roman" w:hAnsi="Times New Roman" w:cs="Times New Roman"/>
                <w:b/>
                <w:sz w:val="26"/>
                <w:szCs w:val="26"/>
              </w:rPr>
              <w:t>Нет</w:t>
            </w:r>
            <w:r w:rsidRPr="00CE554F">
              <w:rPr>
                <w:rFonts w:ascii="Times New Roman" w:hAnsi="Times New Roman" w:cs="Times New Roman"/>
                <w:sz w:val="26"/>
                <w:szCs w:val="26"/>
              </w:rPr>
              <w:t xml:space="preserve"> – недоступно (не предназначен для посещения инвалидами и другими маломобильными группами населения).</w:t>
            </w:r>
          </w:p>
          <w:p w:rsidR="00DA1B9A" w:rsidRPr="00CE554F" w:rsidRDefault="00DA1B9A" w:rsidP="00DA1B9A">
            <w:pPr>
              <w:ind w:left="-108" w:right="-108" w:firstLine="816"/>
              <w:jc w:val="both"/>
              <w:rPr>
                <w:rFonts w:ascii="Times New Roman" w:hAnsi="Times New Roman" w:cs="Times New Roman"/>
                <w:sz w:val="26"/>
                <w:szCs w:val="26"/>
              </w:rPr>
            </w:pPr>
            <w:r w:rsidRPr="00CE554F">
              <w:rPr>
                <w:rFonts w:ascii="Times New Roman" w:hAnsi="Times New Roman" w:cs="Times New Roman"/>
                <w:sz w:val="26"/>
                <w:szCs w:val="26"/>
              </w:rPr>
              <w:t xml:space="preserve">Итоговое </w:t>
            </w:r>
            <w:proofErr w:type="gramStart"/>
            <w:r w:rsidRPr="00CE554F">
              <w:rPr>
                <w:rFonts w:ascii="Times New Roman" w:hAnsi="Times New Roman" w:cs="Times New Roman"/>
                <w:sz w:val="26"/>
                <w:szCs w:val="26"/>
              </w:rPr>
              <w:t>заключение  о</w:t>
            </w:r>
            <w:proofErr w:type="gramEnd"/>
            <w:r w:rsidRPr="00CE554F">
              <w:rPr>
                <w:rFonts w:ascii="Times New Roman" w:hAnsi="Times New Roman" w:cs="Times New Roman"/>
                <w:sz w:val="26"/>
                <w:szCs w:val="26"/>
              </w:rPr>
              <w:t xml:space="preserve"> состоянии доступности ОСИ: Образовательное учреждение доступно полностью для обучающихся, имеющих умственную отсталость, для обучающихся с нарушением слуха.</w:t>
            </w:r>
          </w:p>
          <w:p w:rsidR="00DA1B9A" w:rsidRPr="00CE554F" w:rsidRDefault="00DA1B9A" w:rsidP="00DA1B9A">
            <w:pPr>
              <w:ind w:left="-108" w:right="-108" w:firstLine="816"/>
              <w:jc w:val="both"/>
              <w:rPr>
                <w:rFonts w:ascii="Times New Roman" w:hAnsi="Times New Roman" w:cs="Times New Roman"/>
                <w:color w:val="000000"/>
                <w:sz w:val="26"/>
                <w:szCs w:val="26"/>
              </w:rPr>
            </w:pPr>
            <w:r w:rsidRPr="00CE554F">
              <w:rPr>
                <w:rFonts w:ascii="Times New Roman" w:hAnsi="Times New Roman" w:cs="Times New Roman"/>
                <w:color w:val="000000"/>
                <w:sz w:val="26"/>
                <w:szCs w:val="26"/>
              </w:rPr>
              <w:t>Разработан план  – мероприятий по улучшению  уровня доступности в образовательное учреждение.</w:t>
            </w:r>
          </w:p>
          <w:tbl>
            <w:tblPr>
              <w:tblW w:w="1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2068"/>
              <w:gridCol w:w="1603"/>
              <w:gridCol w:w="2391"/>
              <w:gridCol w:w="1803"/>
              <w:gridCol w:w="2958"/>
            </w:tblGrid>
            <w:tr w:rsidR="00DA1B9A" w:rsidRPr="00CE554F" w:rsidTr="000E123E">
              <w:tc>
                <w:tcPr>
                  <w:tcW w:w="342" w:type="pct"/>
                  <w:vMerge w:val="restar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w:t>
                  </w:r>
                </w:p>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п \п</w:t>
                  </w:r>
                </w:p>
              </w:tc>
              <w:tc>
                <w:tcPr>
                  <w:tcW w:w="890" w:type="pct"/>
                  <w:vMerge w:val="restar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b/>
                      <w:sz w:val="26"/>
                      <w:szCs w:val="26"/>
                    </w:rPr>
                    <w:t>Основные структурно-функциональные зоны</w:t>
                  </w:r>
                </w:p>
              </w:tc>
              <w:tc>
                <w:tcPr>
                  <w:tcW w:w="3768" w:type="pct"/>
                  <w:gridSpan w:val="4"/>
                </w:tcPr>
                <w:p w:rsidR="00DA1B9A" w:rsidRPr="00CE554F" w:rsidRDefault="00DA1B9A" w:rsidP="007C6760">
                  <w:pPr>
                    <w:framePr w:hSpace="180" w:wrap="around" w:vAnchor="text" w:hAnchor="page" w:x="447" w:y="127"/>
                    <w:spacing w:after="0" w:line="240" w:lineRule="auto"/>
                    <w:jc w:val="center"/>
                    <w:rPr>
                      <w:rFonts w:ascii="Times New Roman" w:hAnsi="Times New Roman" w:cs="Times New Roman"/>
                      <w:b/>
                      <w:sz w:val="26"/>
                      <w:szCs w:val="26"/>
                    </w:rPr>
                  </w:pPr>
                  <w:r w:rsidRPr="00CE554F">
                    <w:rPr>
                      <w:rFonts w:ascii="Times New Roman" w:hAnsi="Times New Roman" w:cs="Times New Roman"/>
                      <w:b/>
                      <w:sz w:val="26"/>
                      <w:szCs w:val="26"/>
                    </w:rPr>
                    <w:t>Рекомендации по адаптации объекта</w:t>
                  </w:r>
                </w:p>
                <w:p w:rsidR="00DA1B9A" w:rsidRPr="00CE554F" w:rsidRDefault="00DA1B9A" w:rsidP="007C6760">
                  <w:pPr>
                    <w:framePr w:hSpace="180" w:wrap="around" w:vAnchor="text" w:hAnchor="page" w:x="447" w:y="127"/>
                    <w:spacing w:after="0" w:line="240" w:lineRule="auto"/>
                    <w:jc w:val="center"/>
                    <w:rPr>
                      <w:rFonts w:ascii="Times New Roman" w:hAnsi="Times New Roman" w:cs="Times New Roman"/>
                      <w:b/>
                      <w:sz w:val="26"/>
                      <w:szCs w:val="26"/>
                    </w:rPr>
                  </w:pPr>
                  <w:r w:rsidRPr="00CE554F">
                    <w:rPr>
                      <w:rFonts w:ascii="Times New Roman" w:hAnsi="Times New Roman" w:cs="Times New Roman"/>
                      <w:b/>
                      <w:sz w:val="26"/>
                      <w:szCs w:val="26"/>
                    </w:rPr>
                    <w:t>(вид работы)</w:t>
                  </w:r>
                </w:p>
              </w:tc>
            </w:tr>
            <w:tr w:rsidR="00DA1B9A" w:rsidRPr="00CE554F" w:rsidTr="000E123E">
              <w:trPr>
                <w:trHeight w:val="1394"/>
              </w:trPr>
              <w:tc>
                <w:tcPr>
                  <w:tcW w:w="342" w:type="pct"/>
                  <w:vMerge/>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p>
              </w:tc>
              <w:tc>
                <w:tcPr>
                  <w:tcW w:w="890" w:type="pct"/>
                  <w:vMerge/>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p>
              </w:tc>
              <w:tc>
                <w:tcPr>
                  <w:tcW w:w="690"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Не нуждается</w:t>
                  </w:r>
                </w:p>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(доступ</w:t>
                  </w:r>
                </w:p>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обеспечен)</w:t>
                  </w:r>
                </w:p>
              </w:tc>
              <w:tc>
                <w:tcPr>
                  <w:tcW w:w="1029"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Ремонт</w:t>
                  </w:r>
                </w:p>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(текущий,</w:t>
                  </w:r>
                </w:p>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капитальный)</w:t>
                  </w:r>
                </w:p>
              </w:tc>
              <w:tc>
                <w:tcPr>
                  <w:tcW w:w="776"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roofErr w:type="spellStart"/>
                  <w:proofErr w:type="gramStart"/>
                  <w:r w:rsidRPr="00CE554F">
                    <w:rPr>
                      <w:rFonts w:ascii="Times New Roman" w:hAnsi="Times New Roman" w:cs="Times New Roman"/>
                      <w:sz w:val="26"/>
                      <w:szCs w:val="26"/>
                    </w:rPr>
                    <w:t>Индивидуаль-ное</w:t>
                  </w:r>
                  <w:proofErr w:type="spellEnd"/>
                  <w:proofErr w:type="gramEnd"/>
                  <w:r w:rsidRPr="00CE554F">
                    <w:rPr>
                      <w:rFonts w:ascii="Times New Roman" w:hAnsi="Times New Roman" w:cs="Times New Roman"/>
                      <w:sz w:val="26"/>
                      <w:szCs w:val="26"/>
                    </w:rPr>
                    <w:t xml:space="preserve"> техническое решение </w:t>
                  </w:r>
                </w:p>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(ТСР)</w:t>
                  </w:r>
                </w:p>
              </w:tc>
              <w:tc>
                <w:tcPr>
                  <w:tcW w:w="1273" w:type="pct"/>
                </w:tcPr>
                <w:p w:rsidR="00DA1B9A" w:rsidRPr="00CE554F" w:rsidRDefault="00DA1B9A" w:rsidP="007C6760">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Технические решения невозможны</w:t>
                  </w:r>
                </w:p>
              </w:tc>
            </w:tr>
            <w:tr w:rsidR="00DA1B9A" w:rsidRPr="00CE554F" w:rsidTr="000E123E">
              <w:trPr>
                <w:trHeight w:val="276"/>
              </w:trPr>
              <w:tc>
                <w:tcPr>
                  <w:tcW w:w="342"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1</w:t>
                  </w:r>
                </w:p>
              </w:tc>
              <w:tc>
                <w:tcPr>
                  <w:tcW w:w="890"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Территория, </w:t>
                  </w:r>
                  <w:r w:rsidRPr="00CE554F">
                    <w:rPr>
                      <w:rFonts w:ascii="Times New Roman" w:hAnsi="Times New Roman" w:cs="Times New Roman"/>
                      <w:sz w:val="26"/>
                      <w:szCs w:val="26"/>
                    </w:rPr>
                    <w:lastRenderedPageBreak/>
                    <w:t>прилегающая к зданию (участок)</w:t>
                  </w:r>
                </w:p>
              </w:tc>
              <w:tc>
                <w:tcPr>
                  <w:tcW w:w="690" w:type="pct"/>
                </w:tcPr>
                <w:p w:rsidR="00DA1B9A" w:rsidRPr="00CE554F" w:rsidRDefault="00690536"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lastRenderedPageBreak/>
                    <w:t xml:space="preserve"> Май 2018</w:t>
                  </w:r>
                </w:p>
                <w:p w:rsidR="00690536" w:rsidRPr="00CE554F" w:rsidRDefault="00690536"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lastRenderedPageBreak/>
                    <w:t xml:space="preserve">Произведена отсыпка обочины на 3 </w:t>
                  </w:r>
                  <w:proofErr w:type="spellStart"/>
                  <w:r w:rsidRPr="00CE554F">
                    <w:rPr>
                      <w:rFonts w:ascii="Times New Roman" w:hAnsi="Times New Roman" w:cs="Times New Roman"/>
                      <w:sz w:val="26"/>
                      <w:szCs w:val="26"/>
                    </w:rPr>
                    <w:t>машиноместа</w:t>
                  </w:r>
                  <w:proofErr w:type="spellEnd"/>
                </w:p>
                <w:p w:rsidR="00690536" w:rsidRPr="00CE554F" w:rsidRDefault="00690536" w:rsidP="007C6760">
                  <w:pPr>
                    <w:framePr w:hSpace="180" w:wrap="around" w:vAnchor="text" w:hAnchor="page" w:x="447" w:y="127"/>
                    <w:spacing w:after="0" w:line="240" w:lineRule="auto"/>
                    <w:jc w:val="both"/>
                    <w:rPr>
                      <w:rFonts w:ascii="Times New Roman" w:hAnsi="Times New Roman" w:cs="Times New Roman"/>
                      <w:sz w:val="26"/>
                      <w:szCs w:val="26"/>
                    </w:rPr>
                  </w:pPr>
                </w:p>
                <w:p w:rsidR="00690536" w:rsidRPr="00CE554F" w:rsidRDefault="00690536" w:rsidP="007C6760">
                  <w:pPr>
                    <w:framePr w:hSpace="180" w:wrap="around" w:vAnchor="text" w:hAnchor="page" w:x="447" w:y="127"/>
                    <w:spacing w:after="0" w:line="240" w:lineRule="auto"/>
                    <w:jc w:val="both"/>
                    <w:rPr>
                      <w:rFonts w:ascii="Times New Roman" w:hAnsi="Times New Roman" w:cs="Times New Roman"/>
                      <w:sz w:val="26"/>
                      <w:szCs w:val="26"/>
                    </w:rPr>
                  </w:pPr>
                </w:p>
                <w:p w:rsidR="00690536" w:rsidRPr="00CE554F" w:rsidRDefault="00690536"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Май 2018 </w:t>
                  </w:r>
                </w:p>
                <w:p w:rsidR="00690536" w:rsidRPr="00CE554F" w:rsidRDefault="00690536"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Сделан тротуар по пути следования к ОУ</w:t>
                  </w:r>
                </w:p>
              </w:tc>
              <w:tc>
                <w:tcPr>
                  <w:tcW w:w="1029"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lastRenderedPageBreak/>
                    <w:t xml:space="preserve">1.Оборудовать </w:t>
                  </w:r>
                  <w:r w:rsidRPr="00CE554F">
                    <w:rPr>
                      <w:rFonts w:ascii="Times New Roman" w:hAnsi="Times New Roman" w:cs="Times New Roman"/>
                      <w:sz w:val="26"/>
                      <w:szCs w:val="26"/>
                    </w:rPr>
                    <w:lastRenderedPageBreak/>
                    <w:t>автостоянку и парковку</w:t>
                  </w:r>
                </w:p>
                <w:p w:rsidR="00690536" w:rsidRPr="00CE554F" w:rsidRDefault="00690536" w:rsidP="007C6760">
                  <w:pPr>
                    <w:framePr w:hSpace="180" w:wrap="around" w:vAnchor="text" w:hAnchor="page" w:x="447" w:y="127"/>
                    <w:spacing w:after="0" w:line="240" w:lineRule="auto"/>
                    <w:jc w:val="both"/>
                    <w:rPr>
                      <w:rFonts w:ascii="Times New Roman" w:hAnsi="Times New Roman" w:cs="Times New Roman"/>
                      <w:sz w:val="26"/>
                      <w:szCs w:val="26"/>
                    </w:rPr>
                  </w:pPr>
                </w:p>
                <w:p w:rsidR="00690536" w:rsidRPr="00CE554F" w:rsidRDefault="00690536" w:rsidP="007C6760">
                  <w:pPr>
                    <w:framePr w:hSpace="180" w:wrap="around" w:vAnchor="text" w:hAnchor="page" w:x="447" w:y="127"/>
                    <w:spacing w:after="0" w:line="240" w:lineRule="auto"/>
                    <w:jc w:val="both"/>
                    <w:rPr>
                      <w:rFonts w:ascii="Times New Roman" w:hAnsi="Times New Roman" w:cs="Times New Roman"/>
                      <w:sz w:val="26"/>
                      <w:szCs w:val="26"/>
                    </w:rPr>
                  </w:pPr>
                </w:p>
                <w:p w:rsidR="00690536" w:rsidRPr="00CE554F" w:rsidRDefault="00690536" w:rsidP="007C6760">
                  <w:pPr>
                    <w:framePr w:hSpace="180" w:wrap="around" w:vAnchor="text" w:hAnchor="page" w:x="447" w:y="127"/>
                    <w:spacing w:after="0" w:line="240" w:lineRule="auto"/>
                    <w:jc w:val="both"/>
                    <w:rPr>
                      <w:rFonts w:ascii="Times New Roman" w:hAnsi="Times New Roman" w:cs="Times New Roman"/>
                      <w:sz w:val="26"/>
                      <w:szCs w:val="26"/>
                    </w:rPr>
                  </w:pPr>
                </w:p>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2.Заасфальтировать тротуары и дорожки по пути движения.</w:t>
                  </w:r>
                </w:p>
                <w:p w:rsidR="00690536" w:rsidRPr="00CE554F" w:rsidRDefault="00690536" w:rsidP="007C6760">
                  <w:pPr>
                    <w:framePr w:hSpace="180" w:wrap="around" w:vAnchor="text" w:hAnchor="page" w:x="447" w:y="127"/>
                    <w:spacing w:after="0" w:line="240" w:lineRule="auto"/>
                    <w:jc w:val="both"/>
                    <w:rPr>
                      <w:rFonts w:ascii="Times New Roman" w:hAnsi="Times New Roman" w:cs="Times New Roman"/>
                      <w:sz w:val="26"/>
                      <w:szCs w:val="26"/>
                    </w:rPr>
                  </w:pPr>
                </w:p>
                <w:p w:rsidR="00690536" w:rsidRPr="00CE554F" w:rsidRDefault="00690536" w:rsidP="007C6760">
                  <w:pPr>
                    <w:framePr w:hSpace="180" w:wrap="around" w:vAnchor="text" w:hAnchor="page" w:x="447" w:y="127"/>
                    <w:spacing w:after="0" w:line="240" w:lineRule="auto"/>
                    <w:jc w:val="both"/>
                    <w:rPr>
                      <w:rFonts w:ascii="Times New Roman" w:hAnsi="Times New Roman" w:cs="Times New Roman"/>
                      <w:sz w:val="26"/>
                      <w:szCs w:val="26"/>
                    </w:rPr>
                  </w:pPr>
                </w:p>
                <w:p w:rsidR="00690536" w:rsidRPr="00CE554F" w:rsidRDefault="00690536" w:rsidP="007C6760">
                  <w:pPr>
                    <w:framePr w:hSpace="180" w:wrap="around" w:vAnchor="text" w:hAnchor="page" w:x="447" w:y="127"/>
                    <w:spacing w:after="0" w:line="240" w:lineRule="auto"/>
                    <w:jc w:val="both"/>
                    <w:rPr>
                      <w:rFonts w:ascii="Times New Roman" w:hAnsi="Times New Roman" w:cs="Times New Roman"/>
                      <w:sz w:val="26"/>
                      <w:szCs w:val="26"/>
                    </w:rPr>
                  </w:pPr>
                </w:p>
                <w:p w:rsidR="00690536" w:rsidRPr="00CE554F" w:rsidRDefault="00690536" w:rsidP="007C6760">
                  <w:pPr>
                    <w:framePr w:hSpace="180" w:wrap="around" w:vAnchor="text" w:hAnchor="page" w:x="447" w:y="127"/>
                    <w:spacing w:after="0" w:line="240" w:lineRule="auto"/>
                    <w:jc w:val="both"/>
                    <w:rPr>
                      <w:rFonts w:ascii="Times New Roman" w:hAnsi="Times New Roman" w:cs="Times New Roman"/>
                      <w:sz w:val="26"/>
                      <w:szCs w:val="26"/>
                    </w:rPr>
                  </w:pPr>
                </w:p>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3.Установка дополнительных элементов (навеса, водоотводов).</w:t>
                  </w:r>
                </w:p>
              </w:tc>
              <w:tc>
                <w:tcPr>
                  <w:tcW w:w="776"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
              </w:tc>
              <w:tc>
                <w:tcPr>
                  <w:tcW w:w="1273"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
              </w:tc>
            </w:tr>
            <w:tr w:rsidR="00DA1B9A" w:rsidRPr="00CE554F" w:rsidTr="000E123E">
              <w:trPr>
                <w:trHeight w:val="276"/>
              </w:trPr>
              <w:tc>
                <w:tcPr>
                  <w:tcW w:w="342"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2</w:t>
                  </w:r>
                </w:p>
              </w:tc>
              <w:tc>
                <w:tcPr>
                  <w:tcW w:w="890"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Вход (входы) в здание</w:t>
                  </w:r>
                </w:p>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
              </w:tc>
              <w:tc>
                <w:tcPr>
                  <w:tcW w:w="690" w:type="pct"/>
                </w:tcPr>
                <w:p w:rsidR="00110329" w:rsidRPr="00CE554F" w:rsidRDefault="00110329"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Май 2018</w:t>
                  </w:r>
                </w:p>
                <w:p w:rsidR="00110329" w:rsidRPr="00CE554F" w:rsidRDefault="00110329"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Произведена отсыпка обочины на 3 </w:t>
                  </w:r>
                  <w:proofErr w:type="spellStart"/>
                  <w:r w:rsidRPr="00CE554F">
                    <w:rPr>
                      <w:rFonts w:ascii="Times New Roman" w:hAnsi="Times New Roman" w:cs="Times New Roman"/>
                      <w:sz w:val="26"/>
                      <w:szCs w:val="26"/>
                    </w:rPr>
                    <w:t>машиноместа</w:t>
                  </w:r>
                  <w:proofErr w:type="spellEnd"/>
                </w:p>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
              </w:tc>
              <w:tc>
                <w:tcPr>
                  <w:tcW w:w="1029" w:type="pct"/>
                </w:tcPr>
                <w:p w:rsidR="00DA1B9A" w:rsidRPr="00CE554F" w:rsidRDefault="00DA1B9A" w:rsidP="007C6760">
                  <w:pPr>
                    <w:pStyle w:val="a6"/>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1.Оборудовать автостоянку и парковку</w:t>
                  </w:r>
                </w:p>
                <w:p w:rsidR="00110329" w:rsidRPr="00CE554F" w:rsidRDefault="00110329" w:rsidP="007C6760">
                  <w:pPr>
                    <w:framePr w:hSpace="180" w:wrap="around" w:vAnchor="text" w:hAnchor="page" w:x="447" w:y="127"/>
                    <w:spacing w:after="0" w:line="240" w:lineRule="auto"/>
                    <w:jc w:val="both"/>
                    <w:rPr>
                      <w:rFonts w:ascii="Times New Roman" w:hAnsi="Times New Roman" w:cs="Times New Roman"/>
                      <w:sz w:val="26"/>
                      <w:szCs w:val="26"/>
                    </w:rPr>
                  </w:pPr>
                </w:p>
                <w:p w:rsidR="00110329" w:rsidRPr="00CE554F" w:rsidRDefault="00110329" w:rsidP="007C6760">
                  <w:pPr>
                    <w:framePr w:hSpace="180" w:wrap="around" w:vAnchor="text" w:hAnchor="page" w:x="447" w:y="127"/>
                    <w:spacing w:after="0" w:line="240" w:lineRule="auto"/>
                    <w:jc w:val="both"/>
                    <w:rPr>
                      <w:rFonts w:ascii="Times New Roman" w:hAnsi="Times New Roman" w:cs="Times New Roman"/>
                      <w:sz w:val="26"/>
                      <w:szCs w:val="26"/>
                    </w:rPr>
                  </w:pPr>
                </w:p>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2.Установить раздвижные  двери.</w:t>
                  </w:r>
                </w:p>
              </w:tc>
              <w:tc>
                <w:tcPr>
                  <w:tcW w:w="776"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
              </w:tc>
              <w:tc>
                <w:tcPr>
                  <w:tcW w:w="1273"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
              </w:tc>
            </w:tr>
            <w:tr w:rsidR="00DA1B9A" w:rsidRPr="00CE554F" w:rsidTr="000E123E">
              <w:trPr>
                <w:trHeight w:val="276"/>
              </w:trPr>
              <w:tc>
                <w:tcPr>
                  <w:tcW w:w="342"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3</w:t>
                  </w:r>
                </w:p>
              </w:tc>
              <w:tc>
                <w:tcPr>
                  <w:tcW w:w="890"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Путь (пути) движения внутри здания (в </w:t>
                  </w:r>
                  <w:proofErr w:type="spellStart"/>
                  <w:r w:rsidRPr="00CE554F">
                    <w:rPr>
                      <w:rFonts w:ascii="Times New Roman" w:hAnsi="Times New Roman" w:cs="Times New Roman"/>
                      <w:sz w:val="26"/>
                      <w:szCs w:val="26"/>
                    </w:rPr>
                    <w:t>т.ч</w:t>
                  </w:r>
                  <w:proofErr w:type="spellEnd"/>
                  <w:r w:rsidRPr="00CE554F">
                    <w:rPr>
                      <w:rFonts w:ascii="Times New Roman" w:hAnsi="Times New Roman" w:cs="Times New Roman"/>
                      <w:sz w:val="26"/>
                      <w:szCs w:val="26"/>
                    </w:rPr>
                    <w:t>. пути эвакуации)</w:t>
                  </w:r>
                </w:p>
              </w:tc>
              <w:tc>
                <w:tcPr>
                  <w:tcW w:w="690"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
              </w:tc>
              <w:tc>
                <w:tcPr>
                  <w:tcW w:w="1029"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1.Вестибюль оборудовать поручнями.</w:t>
                  </w:r>
                </w:p>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2.Приобрести приставные пандусы.</w:t>
                  </w:r>
                </w:p>
                <w:p w:rsidR="00DA1B9A" w:rsidRPr="00CE554F" w:rsidRDefault="00DA1B9A" w:rsidP="007C6760">
                  <w:pPr>
                    <w:pStyle w:val="a6"/>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3. Увеличить </w:t>
                  </w:r>
                  <w:r w:rsidRPr="00CE554F">
                    <w:rPr>
                      <w:rFonts w:ascii="Times New Roman" w:hAnsi="Times New Roman" w:cs="Times New Roman"/>
                      <w:sz w:val="26"/>
                      <w:szCs w:val="26"/>
                    </w:rPr>
                    <w:lastRenderedPageBreak/>
                    <w:t xml:space="preserve">ширину дверных проемов в стенах; </w:t>
                  </w:r>
                </w:p>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4.Установить противоскользящее покрытие на потенциально опасные поверхности и ступени</w:t>
                  </w:r>
                </w:p>
              </w:tc>
              <w:tc>
                <w:tcPr>
                  <w:tcW w:w="776"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
              </w:tc>
              <w:tc>
                <w:tcPr>
                  <w:tcW w:w="1273"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
              </w:tc>
            </w:tr>
            <w:tr w:rsidR="00DA1B9A" w:rsidRPr="00CE554F" w:rsidTr="000E123E">
              <w:trPr>
                <w:trHeight w:val="276"/>
              </w:trPr>
              <w:tc>
                <w:tcPr>
                  <w:tcW w:w="342"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4</w:t>
                  </w:r>
                </w:p>
              </w:tc>
              <w:tc>
                <w:tcPr>
                  <w:tcW w:w="890"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Зона целевого назначения здания (целевого посещения объекта)</w:t>
                  </w:r>
                </w:p>
              </w:tc>
              <w:tc>
                <w:tcPr>
                  <w:tcW w:w="690"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
              </w:tc>
              <w:tc>
                <w:tcPr>
                  <w:tcW w:w="1029" w:type="pct"/>
                </w:tcPr>
                <w:p w:rsidR="00DA1B9A" w:rsidRPr="00CE554F" w:rsidRDefault="00DA1B9A" w:rsidP="007C6760">
                  <w:pPr>
                    <w:pStyle w:val="a6"/>
                    <w:framePr w:hSpace="180" w:wrap="around" w:vAnchor="text" w:hAnchor="page" w:x="447" w:y="127"/>
                    <w:spacing w:after="0" w:line="240" w:lineRule="auto"/>
                    <w:ind w:left="80"/>
                    <w:jc w:val="both"/>
                    <w:rPr>
                      <w:rFonts w:ascii="Times New Roman" w:hAnsi="Times New Roman" w:cs="Times New Roman"/>
                      <w:sz w:val="26"/>
                      <w:szCs w:val="26"/>
                    </w:rPr>
                  </w:pPr>
                  <w:r w:rsidRPr="00CE554F">
                    <w:rPr>
                      <w:rFonts w:ascii="Times New Roman" w:hAnsi="Times New Roman" w:cs="Times New Roman"/>
                      <w:sz w:val="26"/>
                      <w:szCs w:val="26"/>
                    </w:rPr>
                    <w:t>1. Приобрести мобильный лестничный  подъемник на гусеничном ходу, не требующий установки.</w:t>
                  </w:r>
                </w:p>
                <w:p w:rsidR="00DA1B9A" w:rsidRPr="00CE554F" w:rsidRDefault="00DA1B9A" w:rsidP="007C6760">
                  <w:pPr>
                    <w:pStyle w:val="a6"/>
                    <w:framePr w:hSpace="180" w:wrap="around" w:vAnchor="text" w:hAnchor="page" w:x="447" w:y="127"/>
                    <w:spacing w:after="0" w:line="240" w:lineRule="auto"/>
                    <w:ind w:left="80"/>
                    <w:jc w:val="both"/>
                    <w:rPr>
                      <w:rFonts w:ascii="Times New Roman" w:hAnsi="Times New Roman" w:cs="Times New Roman"/>
                      <w:sz w:val="26"/>
                      <w:szCs w:val="26"/>
                    </w:rPr>
                  </w:pPr>
                  <w:r w:rsidRPr="00CE554F">
                    <w:rPr>
                      <w:rFonts w:ascii="Times New Roman" w:hAnsi="Times New Roman" w:cs="Times New Roman"/>
                      <w:sz w:val="26"/>
                      <w:szCs w:val="26"/>
                    </w:rPr>
                    <w:t>2.Приобрести специальную мебель для обучающихся с инвалидностью.</w:t>
                  </w:r>
                </w:p>
              </w:tc>
              <w:tc>
                <w:tcPr>
                  <w:tcW w:w="776"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
              </w:tc>
              <w:tc>
                <w:tcPr>
                  <w:tcW w:w="1273"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
              </w:tc>
            </w:tr>
            <w:tr w:rsidR="00DA1B9A" w:rsidRPr="00CE554F" w:rsidTr="000E123E">
              <w:trPr>
                <w:trHeight w:val="276"/>
              </w:trPr>
              <w:tc>
                <w:tcPr>
                  <w:tcW w:w="342"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5</w:t>
                  </w:r>
                </w:p>
              </w:tc>
              <w:tc>
                <w:tcPr>
                  <w:tcW w:w="890"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Санитарно-гигиенические помещения</w:t>
                  </w:r>
                </w:p>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
              </w:tc>
              <w:tc>
                <w:tcPr>
                  <w:tcW w:w="690"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
              </w:tc>
              <w:tc>
                <w:tcPr>
                  <w:tcW w:w="1029"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1.Оборудовать санитарно-гигиеническое помещение перегородкой.</w:t>
                  </w:r>
                </w:p>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2.Оборудовать поручень к унитазу и раковину для мытья рук с поручнем</w:t>
                  </w:r>
                </w:p>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3.Установить </w:t>
                  </w:r>
                  <w:r w:rsidRPr="00CE554F">
                    <w:rPr>
                      <w:rFonts w:ascii="Times New Roman" w:hAnsi="Times New Roman" w:cs="Times New Roman"/>
                      <w:sz w:val="26"/>
                      <w:szCs w:val="26"/>
                    </w:rPr>
                    <w:lastRenderedPageBreak/>
                    <w:t>перекатные пандусы.</w:t>
                  </w:r>
                </w:p>
              </w:tc>
              <w:tc>
                <w:tcPr>
                  <w:tcW w:w="776"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
              </w:tc>
              <w:tc>
                <w:tcPr>
                  <w:tcW w:w="1273"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
              </w:tc>
            </w:tr>
            <w:tr w:rsidR="00DA1B9A" w:rsidRPr="00CE554F" w:rsidTr="000E123E">
              <w:trPr>
                <w:trHeight w:val="276"/>
              </w:trPr>
              <w:tc>
                <w:tcPr>
                  <w:tcW w:w="342"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6</w:t>
                  </w:r>
                </w:p>
              </w:tc>
              <w:tc>
                <w:tcPr>
                  <w:tcW w:w="890"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Система информации и связи (на всех зонах)</w:t>
                  </w:r>
                </w:p>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
              </w:tc>
              <w:tc>
                <w:tcPr>
                  <w:tcW w:w="690"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
              </w:tc>
              <w:tc>
                <w:tcPr>
                  <w:tcW w:w="1029"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1.Установить информационные таблички,  бегущую строку.</w:t>
                  </w:r>
                </w:p>
                <w:p w:rsidR="00DA1B9A" w:rsidRPr="00CE554F" w:rsidRDefault="00DA1B9A" w:rsidP="007C6760">
                  <w:pPr>
                    <w:pStyle w:val="a6"/>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2. Установить знаки доступности.</w:t>
                  </w:r>
                </w:p>
                <w:p w:rsidR="00DA1B9A" w:rsidRPr="00CE554F" w:rsidRDefault="00DA1B9A" w:rsidP="007C6760">
                  <w:pPr>
                    <w:pStyle w:val="a6"/>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3. Установить тактильную плитку перед лестницей и по коридорам.</w:t>
                  </w:r>
                </w:p>
              </w:tc>
              <w:tc>
                <w:tcPr>
                  <w:tcW w:w="776"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
              </w:tc>
              <w:tc>
                <w:tcPr>
                  <w:tcW w:w="1273"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
              </w:tc>
            </w:tr>
            <w:tr w:rsidR="00DA1B9A" w:rsidRPr="00CE554F" w:rsidTr="000E123E">
              <w:trPr>
                <w:trHeight w:val="276"/>
              </w:trPr>
              <w:tc>
                <w:tcPr>
                  <w:tcW w:w="342"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7</w:t>
                  </w:r>
                </w:p>
              </w:tc>
              <w:tc>
                <w:tcPr>
                  <w:tcW w:w="890"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Пути движения</w:t>
                  </w:r>
                </w:p>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 к объекту (от остановки транспорта)</w:t>
                  </w:r>
                </w:p>
              </w:tc>
              <w:tc>
                <w:tcPr>
                  <w:tcW w:w="690" w:type="pct"/>
                </w:tcPr>
                <w:p w:rsidR="00110329" w:rsidRPr="00CE554F" w:rsidRDefault="00110329"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Май 2018 </w:t>
                  </w:r>
                </w:p>
                <w:p w:rsidR="00DA1B9A" w:rsidRPr="00CE554F" w:rsidRDefault="00110329"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Сделан тротуар по пути следования к ОУ</w:t>
                  </w:r>
                </w:p>
              </w:tc>
              <w:tc>
                <w:tcPr>
                  <w:tcW w:w="1029"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1.Заасфальтировать тротуары и дорожки по пути движения</w:t>
                  </w:r>
                </w:p>
              </w:tc>
              <w:tc>
                <w:tcPr>
                  <w:tcW w:w="776"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
              </w:tc>
              <w:tc>
                <w:tcPr>
                  <w:tcW w:w="1273" w:type="pct"/>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
              </w:tc>
            </w:tr>
          </w:tbl>
          <w:p w:rsidR="00DA1B9A" w:rsidRPr="00CE554F" w:rsidRDefault="00DA1B9A" w:rsidP="00DA1B9A">
            <w:pPr>
              <w:ind w:firstLine="708"/>
              <w:jc w:val="both"/>
              <w:rPr>
                <w:rFonts w:ascii="Times New Roman" w:hAnsi="Times New Roman" w:cs="Times New Roman"/>
                <w:sz w:val="26"/>
                <w:szCs w:val="26"/>
              </w:rPr>
            </w:pP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Ожидаемый результат (по состоянию доступности) после выполнения работ по адаптации объекта: доступность посещения образовательного учреждения всеми категориями детей-инвалидов.</w:t>
            </w:r>
          </w:p>
          <w:p w:rsidR="00DA1B9A" w:rsidRPr="00CE554F" w:rsidRDefault="00DA1B9A" w:rsidP="00DA1B9A">
            <w:pPr>
              <w:pStyle w:val="200"/>
              <w:shd w:val="clear" w:color="auto" w:fill="auto"/>
              <w:spacing w:line="240" w:lineRule="auto"/>
              <w:ind w:left="20" w:right="20"/>
              <w:jc w:val="both"/>
              <w:rPr>
                <w:b/>
                <w:sz w:val="26"/>
                <w:szCs w:val="26"/>
              </w:rPr>
            </w:pPr>
            <w:r w:rsidRPr="00CE554F">
              <w:rPr>
                <w:b/>
                <w:sz w:val="26"/>
                <w:szCs w:val="26"/>
              </w:rPr>
              <w:t>Организация учебного места.</w:t>
            </w:r>
          </w:p>
          <w:p w:rsidR="00DA1B9A" w:rsidRPr="00CE554F" w:rsidRDefault="00DA1B9A" w:rsidP="00DA1B9A">
            <w:pPr>
              <w:pStyle w:val="200"/>
              <w:shd w:val="clear" w:color="auto" w:fill="auto"/>
              <w:spacing w:line="240" w:lineRule="auto"/>
              <w:ind w:left="20" w:right="20" w:firstLine="688"/>
              <w:jc w:val="both"/>
              <w:rPr>
                <w:sz w:val="26"/>
                <w:szCs w:val="26"/>
              </w:rPr>
            </w:pPr>
            <w:r w:rsidRPr="00CE554F">
              <w:rPr>
                <w:sz w:val="26"/>
                <w:szCs w:val="26"/>
              </w:rPr>
              <w:t>Учебные места для обучающихся созданы с учетом их индивидуальных возможностей и особых образовательных потребностей.</w:t>
            </w:r>
          </w:p>
          <w:p w:rsidR="00DA1B9A" w:rsidRPr="00CE554F" w:rsidRDefault="00DA1B9A" w:rsidP="00DA1B9A">
            <w:pPr>
              <w:pStyle w:val="200"/>
              <w:shd w:val="clear" w:color="auto" w:fill="auto"/>
              <w:spacing w:line="240" w:lineRule="auto"/>
              <w:ind w:left="20" w:right="20" w:firstLine="688"/>
              <w:jc w:val="both"/>
              <w:rPr>
                <w:sz w:val="26"/>
                <w:szCs w:val="26"/>
              </w:rPr>
            </w:pPr>
            <w:r w:rsidRPr="00CE554F">
              <w:rPr>
                <w:sz w:val="26"/>
                <w:szCs w:val="26"/>
              </w:rPr>
              <w:t xml:space="preserve"> При организации учебного места учитываются возможности и особенности моторики, восприятия, внимания, памяти обучающихся. Имеются места для индивидуальной работы. Классы начального звена разделены на специальные зоны. Кроме учебных зон  предусмотрены места для отдыха и проведения свободного времени.</w:t>
            </w:r>
          </w:p>
          <w:p w:rsidR="00DA1B9A" w:rsidRPr="00CE554F" w:rsidRDefault="00DA1B9A" w:rsidP="00DA1B9A">
            <w:pPr>
              <w:pStyle w:val="200"/>
              <w:shd w:val="clear" w:color="auto" w:fill="auto"/>
              <w:spacing w:line="240" w:lineRule="auto"/>
              <w:ind w:left="20" w:right="20" w:firstLine="688"/>
              <w:jc w:val="both"/>
              <w:rPr>
                <w:sz w:val="26"/>
                <w:szCs w:val="26"/>
              </w:rPr>
            </w:pPr>
            <w:r w:rsidRPr="00CE554F">
              <w:rPr>
                <w:sz w:val="26"/>
                <w:szCs w:val="26"/>
              </w:rPr>
              <w:t>В классах</w:t>
            </w:r>
            <w:r w:rsidR="00110329" w:rsidRPr="00CE554F">
              <w:rPr>
                <w:sz w:val="26"/>
                <w:szCs w:val="26"/>
              </w:rPr>
              <w:t>,</w:t>
            </w:r>
            <w:r w:rsidRPr="00CE554F">
              <w:rPr>
                <w:sz w:val="26"/>
                <w:szCs w:val="26"/>
              </w:rPr>
              <w:t xml:space="preserve"> имеющих </w:t>
            </w:r>
            <w:proofErr w:type="gramStart"/>
            <w:r w:rsidRPr="00CE554F">
              <w:rPr>
                <w:sz w:val="26"/>
                <w:szCs w:val="26"/>
              </w:rPr>
              <w:t>детей  с</w:t>
            </w:r>
            <w:proofErr w:type="gramEnd"/>
            <w:r w:rsidRPr="00CE554F">
              <w:rPr>
                <w:sz w:val="26"/>
                <w:szCs w:val="26"/>
              </w:rPr>
              <w:t xml:space="preserve"> нарушением опорно-двигательного аппарата имеются парты для детей с НОДА.  Приобретено индивидуальное техническое средство, кресло-коляска. Имеется оборудованная комната гигиены.</w:t>
            </w:r>
          </w:p>
          <w:p w:rsidR="00DA1B9A" w:rsidRPr="00CE554F" w:rsidRDefault="00DA1B9A" w:rsidP="00DA1B9A">
            <w:pPr>
              <w:widowControl w:val="0"/>
              <w:tabs>
                <w:tab w:val="left" w:pos="1338"/>
              </w:tabs>
              <w:autoSpaceDE w:val="0"/>
              <w:autoSpaceDN w:val="0"/>
              <w:adjustRightInd w:val="0"/>
              <w:rPr>
                <w:rFonts w:ascii="Times New Roman" w:eastAsia="Calibri" w:hAnsi="Times New Roman" w:cs="Times New Roman"/>
                <w:sz w:val="26"/>
                <w:szCs w:val="26"/>
              </w:rPr>
            </w:pP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lastRenderedPageBreak/>
              <w:t>Безопасность среды.</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110765"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Pr>
                <w:rFonts w:ascii="Times New Roman" w:hAnsi="Times New Roman" w:cs="Times New Roman"/>
                <w:sz w:val="26"/>
                <w:szCs w:val="26"/>
              </w:rPr>
              <w:t xml:space="preserve">         </w:t>
            </w:r>
            <w:r w:rsidR="00DA1B9A" w:rsidRPr="00CE554F">
              <w:rPr>
                <w:rFonts w:ascii="Times New Roman" w:hAnsi="Times New Roman" w:cs="Times New Roman"/>
                <w:sz w:val="26"/>
                <w:szCs w:val="26"/>
              </w:rPr>
              <w:t>В работе ОУ приоритетным является обеспечение безопасности образовательного процесса обучающихся в здании и на прилегающей территории. По осуществлению мероприятий комплексной безопасности  ведётся систематическая, планомерная работа по направлениям:</w:t>
            </w:r>
          </w:p>
          <w:p w:rsidR="00DA1B9A" w:rsidRPr="00CE554F" w:rsidRDefault="00DA1B9A" w:rsidP="00B87BEA">
            <w:pPr>
              <w:pStyle w:val="p3"/>
              <w:numPr>
                <w:ilvl w:val="0"/>
                <w:numId w:val="21"/>
              </w:numPr>
              <w:shd w:val="clear" w:color="auto" w:fill="FFFFFF"/>
              <w:spacing w:before="0" w:beforeAutospacing="0" w:after="0" w:afterAutospacing="0"/>
              <w:rPr>
                <w:rStyle w:val="s1"/>
                <w:bCs/>
                <w:color w:val="000000"/>
                <w:sz w:val="26"/>
                <w:szCs w:val="26"/>
              </w:rPr>
            </w:pPr>
            <w:r w:rsidRPr="00CE554F">
              <w:rPr>
                <w:rStyle w:val="s1"/>
                <w:bCs/>
                <w:color w:val="000000"/>
                <w:sz w:val="26"/>
                <w:szCs w:val="26"/>
              </w:rPr>
              <w:t xml:space="preserve">Безопасность обучающихся </w:t>
            </w:r>
          </w:p>
          <w:p w:rsidR="00DA1B9A" w:rsidRPr="00CE554F" w:rsidRDefault="00DA1B9A" w:rsidP="00B87BEA">
            <w:pPr>
              <w:pStyle w:val="p3"/>
              <w:numPr>
                <w:ilvl w:val="0"/>
                <w:numId w:val="21"/>
              </w:numPr>
              <w:shd w:val="clear" w:color="auto" w:fill="FFFFFF"/>
              <w:spacing w:before="0" w:beforeAutospacing="0" w:after="0" w:afterAutospacing="0"/>
              <w:rPr>
                <w:rStyle w:val="s1"/>
                <w:bCs/>
                <w:color w:val="000000"/>
                <w:sz w:val="26"/>
                <w:szCs w:val="26"/>
              </w:rPr>
            </w:pPr>
            <w:r w:rsidRPr="00CE554F">
              <w:rPr>
                <w:rStyle w:val="s1"/>
                <w:bCs/>
                <w:color w:val="000000"/>
                <w:sz w:val="26"/>
                <w:szCs w:val="26"/>
              </w:rPr>
              <w:t>Безопасность  сотрудников образовательного учреждения</w:t>
            </w:r>
          </w:p>
          <w:p w:rsidR="00DA1B9A" w:rsidRPr="00CE554F" w:rsidRDefault="00DA1B9A" w:rsidP="00B87BEA">
            <w:pPr>
              <w:pStyle w:val="p3"/>
              <w:numPr>
                <w:ilvl w:val="0"/>
                <w:numId w:val="21"/>
              </w:numPr>
              <w:shd w:val="clear" w:color="auto" w:fill="FFFFFF"/>
              <w:spacing w:before="0" w:beforeAutospacing="0" w:after="0" w:afterAutospacing="0"/>
              <w:rPr>
                <w:rStyle w:val="s1"/>
                <w:bCs/>
                <w:color w:val="000000"/>
                <w:sz w:val="26"/>
                <w:szCs w:val="26"/>
              </w:rPr>
            </w:pPr>
            <w:r w:rsidRPr="00CE554F">
              <w:rPr>
                <w:rStyle w:val="s1"/>
                <w:bCs/>
                <w:color w:val="000000"/>
                <w:sz w:val="26"/>
                <w:szCs w:val="26"/>
              </w:rPr>
              <w:t>Общая безопасность образовательного учреждения</w:t>
            </w:r>
          </w:p>
          <w:p w:rsidR="00DA1B9A" w:rsidRPr="00CE554F" w:rsidRDefault="00DA1B9A" w:rsidP="00B87BEA">
            <w:pPr>
              <w:pStyle w:val="p3"/>
              <w:numPr>
                <w:ilvl w:val="0"/>
                <w:numId w:val="21"/>
              </w:numPr>
              <w:shd w:val="clear" w:color="auto" w:fill="FFFFFF"/>
              <w:spacing w:before="0" w:beforeAutospacing="0" w:after="0" w:afterAutospacing="0"/>
              <w:rPr>
                <w:rStyle w:val="s1"/>
                <w:bCs/>
                <w:color w:val="000000"/>
                <w:sz w:val="26"/>
                <w:szCs w:val="26"/>
              </w:rPr>
            </w:pPr>
            <w:r w:rsidRPr="00CE554F">
              <w:rPr>
                <w:rStyle w:val="s1"/>
                <w:bCs/>
                <w:color w:val="000000"/>
                <w:sz w:val="26"/>
                <w:szCs w:val="26"/>
              </w:rPr>
              <w:t>Безопасность в чрезвычайных ситуациях</w:t>
            </w:r>
          </w:p>
          <w:p w:rsidR="00DA1B9A" w:rsidRPr="00CE554F" w:rsidRDefault="00DA1B9A" w:rsidP="00B87BEA">
            <w:pPr>
              <w:pStyle w:val="p3"/>
              <w:numPr>
                <w:ilvl w:val="0"/>
                <w:numId w:val="21"/>
              </w:numPr>
              <w:shd w:val="clear" w:color="auto" w:fill="FFFFFF"/>
              <w:spacing w:before="0" w:beforeAutospacing="0" w:after="0" w:afterAutospacing="0"/>
              <w:rPr>
                <w:rStyle w:val="s1"/>
                <w:bCs/>
                <w:color w:val="000000"/>
                <w:sz w:val="26"/>
                <w:szCs w:val="26"/>
              </w:rPr>
            </w:pPr>
            <w:r w:rsidRPr="00CE554F">
              <w:rPr>
                <w:rStyle w:val="s1"/>
                <w:bCs/>
                <w:color w:val="000000"/>
                <w:sz w:val="26"/>
                <w:szCs w:val="26"/>
              </w:rPr>
              <w:t>Антикоррупционная защищённость</w:t>
            </w:r>
          </w:p>
          <w:p w:rsidR="00DA1B9A" w:rsidRPr="00CE554F" w:rsidRDefault="00110765"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Pr>
                <w:rFonts w:ascii="Times New Roman" w:hAnsi="Times New Roman" w:cs="Times New Roman"/>
                <w:sz w:val="26"/>
                <w:szCs w:val="26"/>
              </w:rPr>
              <w:t xml:space="preserve">      </w:t>
            </w:r>
            <w:r w:rsidR="00DA1B9A" w:rsidRPr="00CE554F">
              <w:rPr>
                <w:rFonts w:ascii="Times New Roman" w:hAnsi="Times New Roman" w:cs="Times New Roman"/>
                <w:sz w:val="26"/>
                <w:szCs w:val="26"/>
              </w:rPr>
              <w:t>Разработан план мероприятий по комплексной безопасности в образовательном учреждении.</w:t>
            </w:r>
          </w:p>
          <w:p w:rsidR="00DA1B9A" w:rsidRPr="00CE554F" w:rsidRDefault="00110765" w:rsidP="00480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DA1B9A" w:rsidRPr="00CE554F">
              <w:rPr>
                <w:rFonts w:ascii="Times New Roman" w:eastAsia="Calibri" w:hAnsi="Times New Roman" w:cs="Times New Roman"/>
                <w:sz w:val="26"/>
                <w:szCs w:val="26"/>
              </w:rPr>
              <w:t xml:space="preserve">В ОУ создана безопасная среда: отделка помещения и оборудования выполнены из безопасных материалов, имеются эвакуационные выходы, в достаточном количестве различные средства пожаротушения, оповещение о пожаре сопровождается звуковым и световым сигналом. </w:t>
            </w:r>
            <w:r w:rsidR="00480483" w:rsidRPr="00CE554F">
              <w:rPr>
                <w:rFonts w:ascii="Times New Roman" w:eastAsia="Calibri" w:hAnsi="Times New Roman" w:cs="Times New Roman"/>
                <w:sz w:val="26"/>
                <w:szCs w:val="26"/>
              </w:rPr>
              <w:t>В каждом классе есть противопожарное покрывало. В нескольких классах: кошма и лестница.</w:t>
            </w:r>
          </w:p>
        </w:tc>
      </w:tr>
      <w:tr w:rsidR="00DA1B9A" w:rsidRPr="007C6760"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iCs/>
                <w:color w:val="000000"/>
                <w:sz w:val="26"/>
                <w:szCs w:val="26"/>
              </w:rPr>
            </w:pPr>
            <w:r w:rsidRPr="00CE554F">
              <w:rPr>
                <w:rFonts w:ascii="Times New Roman" w:eastAsia="Calibri" w:hAnsi="Times New Roman" w:cs="Times New Roman"/>
                <w:sz w:val="26"/>
                <w:szCs w:val="26"/>
              </w:rPr>
              <w:t xml:space="preserve">Наличие ТСО (наличие компьютеров, доступа к  </w:t>
            </w:r>
            <w:r w:rsidRPr="00CE554F">
              <w:rPr>
                <w:rFonts w:ascii="Times New Roman" w:eastAsia="Calibri" w:hAnsi="Times New Roman" w:cs="Times New Roman"/>
                <w:iCs/>
                <w:color w:val="000000"/>
                <w:sz w:val="26"/>
                <w:szCs w:val="26"/>
              </w:rPr>
              <w:t>сети </w:t>
            </w:r>
            <w:proofErr w:type="spellStart"/>
            <w:r w:rsidRPr="00CE554F">
              <w:rPr>
                <w:rFonts w:ascii="Times New Roman" w:eastAsia="Calibri" w:hAnsi="Times New Roman" w:cs="Times New Roman"/>
                <w:iCs/>
                <w:color w:val="000000"/>
                <w:sz w:val="26"/>
                <w:szCs w:val="26"/>
              </w:rPr>
              <w:t>Internet</w:t>
            </w:r>
            <w:proofErr w:type="spellEnd"/>
            <w:r w:rsidRPr="00CE554F">
              <w:rPr>
                <w:rFonts w:ascii="Times New Roman" w:eastAsia="Calibri" w:hAnsi="Times New Roman" w:cs="Times New Roman"/>
                <w:iCs/>
                <w:color w:val="000000"/>
                <w:sz w:val="26"/>
                <w:szCs w:val="26"/>
              </w:rPr>
              <w:t>, мультимедийного оборудования, телевизоров, магнитофонов и пр., наличие компьютерного кабинета для детей и пр.)</w:t>
            </w:r>
            <w:r w:rsidRPr="00CE554F">
              <w:rPr>
                <w:rFonts w:ascii="Times New Roman" w:eastAsia="Calibri" w:hAnsi="Times New Roman" w:cs="Times New Roman"/>
                <w:sz w:val="26"/>
                <w:szCs w:val="26"/>
              </w:rPr>
              <w:t xml:space="preserve"> Наличие аудио-</w:t>
            </w:r>
            <w:proofErr w:type="spellStart"/>
            <w:r w:rsidRPr="00CE554F">
              <w:rPr>
                <w:rFonts w:ascii="Times New Roman" w:eastAsia="Calibri" w:hAnsi="Times New Roman" w:cs="Times New Roman"/>
                <w:sz w:val="26"/>
                <w:szCs w:val="26"/>
              </w:rPr>
              <w:t>видеосредств</w:t>
            </w:r>
            <w:proofErr w:type="spellEnd"/>
            <w:r w:rsidRPr="00CE554F">
              <w:rPr>
                <w:rFonts w:ascii="Times New Roman" w:eastAsia="Calibri" w:hAnsi="Times New Roman" w:cs="Times New Roman"/>
                <w:sz w:val="26"/>
                <w:szCs w:val="26"/>
              </w:rPr>
              <w:t>, компьютерных программ для реализации Программы.</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iCs/>
                <w:color w:val="000000"/>
                <w:sz w:val="26"/>
                <w:szCs w:val="26"/>
              </w:rPr>
              <w:t>Адрес официального сайта ОУ, адрес электронной почты</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eastAsia="Calibri" w:hAnsi="Times New Roman" w:cs="Times New Roman"/>
                <w:sz w:val="26"/>
                <w:szCs w:val="26"/>
              </w:rPr>
              <w:t xml:space="preserve">В ОУ имеется </w:t>
            </w:r>
            <w:r w:rsidR="00110765">
              <w:rPr>
                <w:rFonts w:ascii="Times New Roman" w:eastAsia="Calibri" w:hAnsi="Times New Roman" w:cs="Times New Roman"/>
                <w:sz w:val="26"/>
                <w:szCs w:val="26"/>
              </w:rPr>
              <w:t>4</w:t>
            </w:r>
            <w:r w:rsidRPr="00CE554F">
              <w:rPr>
                <w:rFonts w:ascii="Times New Roman" w:eastAsia="Calibri" w:hAnsi="Times New Roman" w:cs="Times New Roman"/>
                <w:sz w:val="26"/>
                <w:szCs w:val="26"/>
              </w:rPr>
              <w:t xml:space="preserve"> ноутбука, 1</w:t>
            </w:r>
            <w:r w:rsidR="00110765">
              <w:rPr>
                <w:rFonts w:ascii="Times New Roman" w:eastAsia="Calibri" w:hAnsi="Times New Roman" w:cs="Times New Roman"/>
                <w:sz w:val="26"/>
                <w:szCs w:val="26"/>
              </w:rPr>
              <w:t>3</w:t>
            </w:r>
            <w:r w:rsidRPr="00CE554F">
              <w:rPr>
                <w:rFonts w:ascii="Times New Roman" w:eastAsia="Calibri" w:hAnsi="Times New Roman" w:cs="Times New Roman"/>
                <w:sz w:val="26"/>
                <w:szCs w:val="26"/>
              </w:rPr>
              <w:t xml:space="preserve"> компьютеров, 2 мультимедийных проектора, магнитофоны, музыкальный центр, принтеры, ламинатор, факс.  И</w:t>
            </w:r>
            <w:r w:rsidRPr="00CE554F">
              <w:rPr>
                <w:rFonts w:ascii="Times New Roman" w:hAnsi="Times New Roman" w:cs="Times New Roman"/>
                <w:sz w:val="26"/>
                <w:szCs w:val="26"/>
              </w:rPr>
              <w:t>меется доступ к сети Интернет. В ОУ создана видеотека, имеются энциклопедии, методические разработки, видеофильмы  на электронных носителях. Библиотечный фонд соответствует установленным требованиям, имеются в достаточном количестве учебники по предметам учебного плана</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8"/>
                <w:rFonts w:ascii="Times New Roman" w:hAnsi="Times New Roman" w:cs="Times New Roman"/>
                <w:sz w:val="26"/>
                <w:szCs w:val="26"/>
                <w:lang w:val="en-US"/>
              </w:rPr>
            </w:pPr>
            <w:r w:rsidRPr="00CE554F">
              <w:rPr>
                <w:rFonts w:ascii="Times New Roman" w:hAnsi="Times New Roman" w:cs="Times New Roman"/>
                <w:spacing w:val="-3"/>
                <w:sz w:val="26"/>
                <w:szCs w:val="26"/>
                <w:lang w:val="en-US"/>
              </w:rPr>
              <w:t xml:space="preserve">e-mail: </w:t>
            </w:r>
            <w:hyperlink r:id="rId38" w:history="1">
              <w:r w:rsidRPr="00CE554F">
                <w:rPr>
                  <w:rStyle w:val="a8"/>
                  <w:rFonts w:ascii="Times New Roman" w:hAnsi="Times New Roman" w:cs="Times New Roman"/>
                  <w:spacing w:val="-3"/>
                  <w:sz w:val="26"/>
                  <w:szCs w:val="26"/>
                  <w:lang w:val="en-US"/>
                </w:rPr>
                <w:t>skosh07@mail.ru</w:t>
              </w:r>
            </w:hyperlink>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pacing w:val="-3"/>
                <w:sz w:val="26"/>
                <w:szCs w:val="26"/>
                <w:lang w:val="en-US"/>
              </w:rPr>
            </w:pPr>
            <w:r w:rsidRPr="00CE554F">
              <w:rPr>
                <w:rStyle w:val="a8"/>
                <w:rFonts w:ascii="Times New Roman" w:hAnsi="Times New Roman" w:cs="Times New Roman"/>
                <w:sz w:val="26"/>
                <w:szCs w:val="26"/>
              </w:rPr>
              <w:t>сайт</w:t>
            </w:r>
            <w:r w:rsidRPr="00CE554F">
              <w:rPr>
                <w:rStyle w:val="a8"/>
                <w:rFonts w:ascii="Times New Roman" w:hAnsi="Times New Roman" w:cs="Times New Roman"/>
                <w:sz w:val="26"/>
                <w:szCs w:val="26"/>
                <w:lang w:val="en-US"/>
              </w:rPr>
              <w:t xml:space="preserve"> </w:t>
            </w:r>
            <w:r w:rsidRPr="00CE554F">
              <w:rPr>
                <w:rStyle w:val="a8"/>
                <w:rFonts w:ascii="Times New Roman" w:hAnsi="Times New Roman" w:cs="Times New Roman"/>
                <w:sz w:val="26"/>
                <w:szCs w:val="26"/>
              </w:rPr>
              <w:t>ОУ</w:t>
            </w:r>
            <w:r w:rsidRPr="00CE554F">
              <w:rPr>
                <w:rStyle w:val="a8"/>
                <w:rFonts w:ascii="Times New Roman" w:hAnsi="Times New Roman" w:cs="Times New Roman"/>
                <w:sz w:val="26"/>
                <w:szCs w:val="26"/>
                <w:lang w:val="en-US"/>
              </w:rPr>
              <w:t>:  http://kruf.uralschool.ru</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6"/>
                <w:szCs w:val="26"/>
                <w:lang w:val="en-US"/>
              </w:rPr>
            </w:pPr>
          </w:p>
        </w:tc>
      </w:tr>
      <w:tr w:rsidR="00DA1B9A" w:rsidRPr="00CE554F" w:rsidTr="00B1519B">
        <w:tc>
          <w:tcPr>
            <w:tcW w:w="1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sz w:val="26"/>
                <w:szCs w:val="26"/>
                <w:highlight w:val="yellow"/>
              </w:rPr>
            </w:pPr>
            <w:r w:rsidRPr="00CE554F">
              <w:rPr>
                <w:rFonts w:ascii="Times New Roman" w:eastAsia="Calibri" w:hAnsi="Times New Roman" w:cs="Times New Roman"/>
                <w:b/>
                <w:sz w:val="26"/>
                <w:szCs w:val="26"/>
              </w:rPr>
              <w:t>3.3. Материально-технические условия</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lang w:eastAsia="zh-CN"/>
              </w:rPr>
              <w:t>В ГКОУ СО «Красноуфимская школа» 12 классов комплектов. М</w:t>
            </w:r>
            <w:r w:rsidRPr="00CE554F">
              <w:rPr>
                <w:rFonts w:ascii="Times New Roman" w:hAnsi="Times New Roman" w:cs="Times New Roman"/>
                <w:sz w:val="26"/>
                <w:szCs w:val="26"/>
              </w:rPr>
              <w:t>атериально-техническая база соответствует требованиям к оснащению и оборудованию ОУ.</w:t>
            </w:r>
          </w:p>
          <w:p w:rsidR="00DA1B9A" w:rsidRPr="00CE554F" w:rsidRDefault="00DA1B9A" w:rsidP="00DA1B9A">
            <w:pPr>
              <w:ind w:firstLine="567"/>
              <w:jc w:val="both"/>
              <w:rPr>
                <w:rFonts w:ascii="Times New Roman" w:hAnsi="Times New Roman" w:cs="Times New Roman"/>
                <w:sz w:val="26"/>
                <w:szCs w:val="26"/>
              </w:rPr>
            </w:pPr>
            <w:r w:rsidRPr="00CE554F">
              <w:rPr>
                <w:rFonts w:ascii="Times New Roman" w:hAnsi="Times New Roman" w:cs="Times New Roman"/>
                <w:sz w:val="26"/>
                <w:szCs w:val="26"/>
              </w:rPr>
              <w:t>В образовательном учреждении имеются специально оборудованные помещения:</w:t>
            </w:r>
          </w:p>
          <w:p w:rsidR="00DA1B9A" w:rsidRPr="00CE554F" w:rsidRDefault="00DA1B9A" w:rsidP="00B87BEA">
            <w:pPr>
              <w:pStyle w:val="a3"/>
              <w:numPr>
                <w:ilvl w:val="0"/>
                <w:numId w:val="16"/>
              </w:numPr>
              <w:contextualSpacing w:val="0"/>
              <w:jc w:val="both"/>
              <w:rPr>
                <w:rFonts w:ascii="Times New Roman" w:hAnsi="Times New Roman" w:cs="Times New Roman"/>
                <w:sz w:val="26"/>
                <w:szCs w:val="26"/>
              </w:rPr>
            </w:pPr>
            <w:r w:rsidRPr="00CE554F">
              <w:rPr>
                <w:rFonts w:ascii="Times New Roman" w:hAnsi="Times New Roman" w:cs="Times New Roman"/>
                <w:sz w:val="26"/>
                <w:szCs w:val="26"/>
              </w:rPr>
              <w:t>Методический кабинет.</w:t>
            </w:r>
          </w:p>
          <w:p w:rsidR="00DA1B9A" w:rsidRPr="00CE554F" w:rsidRDefault="00DA1B9A" w:rsidP="00B87BEA">
            <w:pPr>
              <w:pStyle w:val="a3"/>
              <w:numPr>
                <w:ilvl w:val="0"/>
                <w:numId w:val="16"/>
              </w:numPr>
              <w:contextualSpacing w:val="0"/>
              <w:jc w:val="both"/>
              <w:rPr>
                <w:rFonts w:ascii="Times New Roman" w:hAnsi="Times New Roman" w:cs="Times New Roman"/>
                <w:sz w:val="26"/>
                <w:szCs w:val="26"/>
              </w:rPr>
            </w:pPr>
            <w:r w:rsidRPr="00CE554F">
              <w:rPr>
                <w:rFonts w:ascii="Times New Roman" w:hAnsi="Times New Roman" w:cs="Times New Roman"/>
                <w:sz w:val="26"/>
                <w:szCs w:val="26"/>
              </w:rPr>
              <w:lastRenderedPageBreak/>
              <w:t>Актовый зал, приспособленное помещения для занятий физкультурой.</w:t>
            </w:r>
          </w:p>
          <w:p w:rsidR="00DA1B9A" w:rsidRPr="00CE554F" w:rsidRDefault="00DA1B9A" w:rsidP="00B87BEA">
            <w:pPr>
              <w:pStyle w:val="a3"/>
              <w:numPr>
                <w:ilvl w:val="0"/>
                <w:numId w:val="16"/>
              </w:numPr>
              <w:contextualSpacing w:val="0"/>
              <w:jc w:val="both"/>
              <w:rPr>
                <w:rFonts w:ascii="Times New Roman" w:hAnsi="Times New Roman" w:cs="Times New Roman"/>
                <w:sz w:val="26"/>
                <w:szCs w:val="26"/>
              </w:rPr>
            </w:pPr>
            <w:r w:rsidRPr="00CE554F">
              <w:rPr>
                <w:rFonts w:ascii="Times New Roman" w:hAnsi="Times New Roman" w:cs="Times New Roman"/>
                <w:sz w:val="26"/>
                <w:szCs w:val="26"/>
              </w:rPr>
              <w:t xml:space="preserve">Кабинет логопеда 1     </w:t>
            </w:r>
          </w:p>
          <w:p w:rsidR="00DA1B9A" w:rsidRPr="00CE554F" w:rsidRDefault="00DA1B9A" w:rsidP="00B87BEA">
            <w:pPr>
              <w:pStyle w:val="a3"/>
              <w:numPr>
                <w:ilvl w:val="0"/>
                <w:numId w:val="16"/>
              </w:numPr>
              <w:contextualSpacing w:val="0"/>
              <w:jc w:val="both"/>
              <w:rPr>
                <w:rFonts w:ascii="Times New Roman" w:hAnsi="Times New Roman" w:cs="Times New Roman"/>
                <w:sz w:val="26"/>
                <w:szCs w:val="26"/>
              </w:rPr>
            </w:pPr>
            <w:r w:rsidRPr="00CE554F">
              <w:rPr>
                <w:rFonts w:ascii="Times New Roman" w:hAnsi="Times New Roman" w:cs="Times New Roman"/>
                <w:sz w:val="26"/>
                <w:szCs w:val="26"/>
              </w:rPr>
              <w:t>Кабинет психолога (сенсорная комната).</w:t>
            </w:r>
          </w:p>
          <w:p w:rsidR="00DA1B9A" w:rsidRPr="00CE554F" w:rsidRDefault="00DA1B9A" w:rsidP="00B87BEA">
            <w:pPr>
              <w:pStyle w:val="a3"/>
              <w:numPr>
                <w:ilvl w:val="0"/>
                <w:numId w:val="16"/>
              </w:numPr>
              <w:contextualSpacing w:val="0"/>
              <w:jc w:val="both"/>
              <w:rPr>
                <w:rFonts w:ascii="Times New Roman" w:hAnsi="Times New Roman" w:cs="Times New Roman"/>
                <w:sz w:val="26"/>
                <w:szCs w:val="26"/>
              </w:rPr>
            </w:pPr>
            <w:r w:rsidRPr="00CE554F">
              <w:rPr>
                <w:rFonts w:ascii="Times New Roman" w:hAnsi="Times New Roman" w:cs="Times New Roman"/>
                <w:sz w:val="26"/>
                <w:szCs w:val="26"/>
              </w:rPr>
              <w:t xml:space="preserve">Кабинет домоводства. </w:t>
            </w:r>
          </w:p>
          <w:p w:rsidR="00DA1B9A" w:rsidRPr="00CE554F" w:rsidRDefault="00DA1B9A" w:rsidP="00B87BEA">
            <w:pPr>
              <w:pStyle w:val="a3"/>
              <w:numPr>
                <w:ilvl w:val="0"/>
                <w:numId w:val="16"/>
              </w:numPr>
              <w:contextualSpacing w:val="0"/>
              <w:jc w:val="both"/>
              <w:rPr>
                <w:rFonts w:ascii="Times New Roman" w:hAnsi="Times New Roman" w:cs="Times New Roman"/>
                <w:sz w:val="26"/>
                <w:szCs w:val="26"/>
              </w:rPr>
            </w:pPr>
            <w:r w:rsidRPr="00CE554F">
              <w:rPr>
                <w:rFonts w:ascii="Times New Roman" w:hAnsi="Times New Roman" w:cs="Times New Roman"/>
                <w:sz w:val="26"/>
                <w:szCs w:val="26"/>
              </w:rPr>
              <w:t>Кабинет естествознания.</w:t>
            </w:r>
          </w:p>
          <w:p w:rsidR="00DA1B9A" w:rsidRPr="00CE554F" w:rsidRDefault="00DA1B9A" w:rsidP="00B87BEA">
            <w:pPr>
              <w:pStyle w:val="a3"/>
              <w:numPr>
                <w:ilvl w:val="0"/>
                <w:numId w:val="16"/>
              </w:numPr>
              <w:contextualSpacing w:val="0"/>
              <w:jc w:val="both"/>
              <w:rPr>
                <w:rFonts w:ascii="Times New Roman" w:hAnsi="Times New Roman" w:cs="Times New Roman"/>
                <w:sz w:val="26"/>
                <w:szCs w:val="26"/>
              </w:rPr>
            </w:pPr>
            <w:r w:rsidRPr="00CE554F">
              <w:rPr>
                <w:rFonts w:ascii="Times New Roman" w:hAnsi="Times New Roman" w:cs="Times New Roman"/>
                <w:sz w:val="26"/>
                <w:szCs w:val="26"/>
              </w:rPr>
              <w:t>Кабинет подготовки младшего обслуживающего персонала.</w:t>
            </w:r>
          </w:p>
          <w:p w:rsidR="00DA1B9A" w:rsidRPr="00CE554F" w:rsidRDefault="00DA1B9A" w:rsidP="00B87BEA">
            <w:pPr>
              <w:pStyle w:val="a3"/>
              <w:numPr>
                <w:ilvl w:val="0"/>
                <w:numId w:val="16"/>
              </w:numPr>
              <w:contextualSpacing w:val="0"/>
              <w:jc w:val="both"/>
              <w:rPr>
                <w:rFonts w:ascii="Times New Roman" w:hAnsi="Times New Roman" w:cs="Times New Roman"/>
                <w:sz w:val="26"/>
                <w:szCs w:val="26"/>
              </w:rPr>
            </w:pPr>
            <w:r w:rsidRPr="00CE554F">
              <w:rPr>
                <w:rFonts w:ascii="Times New Roman" w:hAnsi="Times New Roman" w:cs="Times New Roman"/>
                <w:sz w:val="26"/>
                <w:szCs w:val="26"/>
              </w:rPr>
              <w:t>4 кабинета начальных классов.</w:t>
            </w:r>
          </w:p>
          <w:p w:rsidR="00DA1B9A" w:rsidRPr="00CE554F" w:rsidRDefault="00DA1B9A" w:rsidP="00B87BEA">
            <w:pPr>
              <w:pStyle w:val="a3"/>
              <w:numPr>
                <w:ilvl w:val="0"/>
                <w:numId w:val="16"/>
              </w:numPr>
              <w:contextualSpacing w:val="0"/>
              <w:jc w:val="both"/>
              <w:rPr>
                <w:rFonts w:ascii="Times New Roman" w:hAnsi="Times New Roman" w:cs="Times New Roman"/>
                <w:sz w:val="26"/>
                <w:szCs w:val="26"/>
              </w:rPr>
            </w:pPr>
            <w:r w:rsidRPr="00CE554F">
              <w:rPr>
                <w:rFonts w:ascii="Times New Roman" w:hAnsi="Times New Roman" w:cs="Times New Roman"/>
                <w:sz w:val="26"/>
                <w:szCs w:val="26"/>
              </w:rPr>
              <w:t>3 мастерские (для профилей трудового обучения «рабочий подворья», «швейное дело»).</w:t>
            </w:r>
          </w:p>
          <w:p w:rsidR="00DA1B9A" w:rsidRPr="00CE554F" w:rsidRDefault="00DA1B9A" w:rsidP="00B87BEA">
            <w:pPr>
              <w:pStyle w:val="a3"/>
              <w:numPr>
                <w:ilvl w:val="0"/>
                <w:numId w:val="16"/>
              </w:numPr>
              <w:contextualSpacing w:val="0"/>
              <w:jc w:val="both"/>
              <w:rPr>
                <w:rFonts w:ascii="Times New Roman" w:hAnsi="Times New Roman" w:cs="Times New Roman"/>
                <w:sz w:val="26"/>
                <w:szCs w:val="26"/>
              </w:rPr>
            </w:pPr>
            <w:r w:rsidRPr="00CE554F">
              <w:rPr>
                <w:rFonts w:ascii="Times New Roman" w:hAnsi="Times New Roman" w:cs="Times New Roman"/>
                <w:sz w:val="26"/>
                <w:szCs w:val="26"/>
              </w:rPr>
              <w:t>Класс "Комплексной безопасности"</w:t>
            </w:r>
          </w:p>
          <w:p w:rsidR="00DA1B9A" w:rsidRPr="00CE554F" w:rsidRDefault="00DA1B9A" w:rsidP="00DA1B9A">
            <w:pPr>
              <w:shd w:val="clear" w:color="auto" w:fill="FFFFFF"/>
              <w:ind w:firstLine="708"/>
              <w:jc w:val="both"/>
              <w:rPr>
                <w:rFonts w:ascii="Times New Roman" w:hAnsi="Times New Roman" w:cs="Times New Roman"/>
                <w:sz w:val="26"/>
                <w:szCs w:val="26"/>
              </w:rPr>
            </w:pPr>
            <w:r w:rsidRPr="00CE554F">
              <w:rPr>
                <w:rFonts w:ascii="Times New Roman" w:hAnsi="Times New Roman" w:cs="Times New Roman"/>
                <w:b/>
                <w:sz w:val="26"/>
                <w:szCs w:val="26"/>
              </w:rPr>
              <w:t>Сенсорная комната</w:t>
            </w:r>
            <w:r w:rsidRPr="00CE554F">
              <w:rPr>
                <w:rFonts w:ascii="Times New Roman" w:hAnsi="Times New Roman" w:cs="Times New Roman"/>
                <w:sz w:val="26"/>
                <w:szCs w:val="26"/>
              </w:rPr>
              <w:t xml:space="preserve"> образовательного учреждения разделена на учебную, релаксационную, игровую зоны и оснащена: </w:t>
            </w:r>
          </w:p>
          <w:tbl>
            <w:tblPr>
              <w:tblW w:w="0" w:type="auto"/>
              <w:tblLayout w:type="fixed"/>
              <w:tblCellMar>
                <w:left w:w="30" w:type="dxa"/>
                <w:right w:w="0" w:type="dxa"/>
              </w:tblCellMar>
              <w:tblLook w:val="04A0" w:firstRow="1" w:lastRow="0" w:firstColumn="1" w:lastColumn="0" w:noHBand="0" w:noVBand="1"/>
            </w:tblPr>
            <w:tblGrid>
              <w:gridCol w:w="5240"/>
              <w:gridCol w:w="220"/>
              <w:gridCol w:w="3924"/>
            </w:tblGrid>
            <w:tr w:rsidR="00DA1B9A" w:rsidRPr="00CE554F" w:rsidTr="005A3ECB">
              <w:trPr>
                <w:trHeight w:val="225"/>
              </w:trPr>
              <w:tc>
                <w:tcPr>
                  <w:tcW w:w="9384" w:type="dxa"/>
                  <w:gridSpan w:val="3"/>
                  <w:hideMark/>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Силовой комплекс для детей с ДЦП</w:t>
                  </w:r>
                </w:p>
              </w:tc>
            </w:tr>
            <w:tr w:rsidR="00DA1B9A" w:rsidRPr="00CE554F" w:rsidTr="005A3ECB">
              <w:trPr>
                <w:trHeight w:val="225"/>
              </w:trPr>
              <w:tc>
                <w:tcPr>
                  <w:tcW w:w="9384" w:type="dxa"/>
                  <w:gridSpan w:val="3"/>
                  <w:hideMark/>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ДСК "Формула здоровья" "Орленок-2А ПЛЮС" красный/жёлтый</w:t>
                  </w:r>
                </w:p>
              </w:tc>
            </w:tr>
            <w:tr w:rsidR="00DA1B9A" w:rsidRPr="00CE554F" w:rsidTr="005A3ECB">
              <w:trPr>
                <w:trHeight w:val="225"/>
              </w:trPr>
              <w:tc>
                <w:tcPr>
                  <w:tcW w:w="9384" w:type="dxa"/>
                  <w:gridSpan w:val="3"/>
                  <w:hideMark/>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ДСК Карусель 3С-8.06.Г1.490.01-28 Комета </w:t>
                  </w:r>
                  <w:proofErr w:type="spellStart"/>
                  <w:r w:rsidRPr="00CE554F">
                    <w:rPr>
                      <w:rFonts w:ascii="Times New Roman" w:hAnsi="Times New Roman" w:cs="Times New Roman"/>
                      <w:sz w:val="26"/>
                      <w:szCs w:val="26"/>
                    </w:rPr>
                    <w:t>Next</w:t>
                  </w:r>
                  <w:proofErr w:type="spellEnd"/>
                  <w:r w:rsidRPr="00CE554F">
                    <w:rPr>
                      <w:rFonts w:ascii="Times New Roman" w:hAnsi="Times New Roman" w:cs="Times New Roman"/>
                      <w:sz w:val="26"/>
                      <w:szCs w:val="26"/>
                    </w:rPr>
                    <w:t xml:space="preserve"> 3 зеленый/желтый</w:t>
                  </w:r>
                </w:p>
              </w:tc>
            </w:tr>
            <w:tr w:rsidR="00DA1B9A" w:rsidRPr="00CE554F" w:rsidTr="005A3ECB">
              <w:trPr>
                <w:trHeight w:val="225"/>
              </w:trPr>
              <w:tc>
                <w:tcPr>
                  <w:tcW w:w="9384" w:type="dxa"/>
                  <w:gridSpan w:val="3"/>
                  <w:hideMark/>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АВ Т18 Комплект мягких модулей </w:t>
                  </w:r>
                </w:p>
              </w:tc>
            </w:tr>
            <w:tr w:rsidR="00DA1B9A" w:rsidRPr="00CE554F" w:rsidTr="005A3ECB">
              <w:trPr>
                <w:trHeight w:val="225"/>
              </w:trPr>
              <w:tc>
                <w:tcPr>
                  <w:tcW w:w="9384" w:type="dxa"/>
                  <w:gridSpan w:val="3"/>
                  <w:hideMark/>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АВ Кубики "Сложи узор" </w:t>
                  </w:r>
                </w:p>
              </w:tc>
            </w:tr>
            <w:tr w:rsidR="00DA1B9A" w:rsidRPr="00CE554F" w:rsidTr="005A3ECB">
              <w:trPr>
                <w:trHeight w:val="225"/>
              </w:trPr>
              <w:tc>
                <w:tcPr>
                  <w:tcW w:w="9384" w:type="dxa"/>
                  <w:gridSpan w:val="3"/>
                  <w:hideMark/>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СК Световой стол для рисования песком </w:t>
                  </w:r>
                </w:p>
              </w:tc>
            </w:tr>
            <w:tr w:rsidR="00DA1B9A" w:rsidRPr="00CE554F" w:rsidTr="005A3ECB">
              <w:trPr>
                <w:trHeight w:val="225"/>
              </w:trPr>
              <w:tc>
                <w:tcPr>
                  <w:tcW w:w="9384" w:type="dxa"/>
                  <w:gridSpan w:val="3"/>
                  <w:hideMark/>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АВ ТС Сенсорная тропа для ног </w:t>
                  </w:r>
                </w:p>
              </w:tc>
            </w:tr>
            <w:tr w:rsidR="00DA1B9A" w:rsidRPr="00CE554F" w:rsidTr="005A3ECB">
              <w:trPr>
                <w:trHeight w:val="225"/>
              </w:trPr>
              <w:tc>
                <w:tcPr>
                  <w:tcW w:w="9384" w:type="dxa"/>
                  <w:gridSpan w:val="3"/>
                  <w:hideMark/>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АВ БУ,65 Бассейн сухой </w:t>
                  </w:r>
                </w:p>
              </w:tc>
            </w:tr>
            <w:tr w:rsidR="00DA1B9A" w:rsidRPr="00CE554F" w:rsidTr="005A3ECB">
              <w:trPr>
                <w:trHeight w:val="225"/>
              </w:trPr>
              <w:tc>
                <w:tcPr>
                  <w:tcW w:w="9384" w:type="dxa"/>
                  <w:gridSpan w:val="3"/>
                  <w:hideMark/>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СК ПК Пузырьковая Колонна </w:t>
                  </w:r>
                </w:p>
              </w:tc>
            </w:tr>
            <w:tr w:rsidR="00DA1B9A" w:rsidRPr="00CE554F" w:rsidTr="005A3ECB">
              <w:trPr>
                <w:trHeight w:val="225"/>
              </w:trPr>
              <w:tc>
                <w:tcPr>
                  <w:tcW w:w="9384" w:type="dxa"/>
                  <w:gridSpan w:val="3"/>
                  <w:hideMark/>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СК ПЛ Платформа мягкая с угловым зеркалом </w:t>
                  </w:r>
                </w:p>
              </w:tc>
            </w:tr>
            <w:tr w:rsidR="00DA1B9A" w:rsidRPr="00CE554F" w:rsidTr="005A3ECB">
              <w:trPr>
                <w:trHeight w:val="225"/>
              </w:trPr>
              <w:tc>
                <w:tcPr>
                  <w:tcW w:w="9384" w:type="dxa"/>
                  <w:gridSpan w:val="3"/>
                  <w:hideMark/>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МОН Настенный модуль</w:t>
                  </w:r>
                </w:p>
              </w:tc>
            </w:tr>
            <w:tr w:rsidR="00DA1B9A" w:rsidRPr="00CE554F" w:rsidTr="005A3ECB">
              <w:trPr>
                <w:trHeight w:val="225"/>
              </w:trPr>
              <w:tc>
                <w:tcPr>
                  <w:tcW w:w="9384" w:type="dxa"/>
                  <w:gridSpan w:val="3"/>
                  <w:hideMark/>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АВ </w:t>
                  </w:r>
                  <w:proofErr w:type="spellStart"/>
                  <w:r w:rsidRPr="00CE554F">
                    <w:rPr>
                      <w:rFonts w:ascii="Times New Roman" w:hAnsi="Times New Roman" w:cs="Times New Roman"/>
                      <w:sz w:val="26"/>
                      <w:szCs w:val="26"/>
                    </w:rPr>
                    <w:t>СКБф</w:t>
                  </w:r>
                  <w:proofErr w:type="spellEnd"/>
                  <w:r w:rsidRPr="00CE554F">
                    <w:rPr>
                      <w:rFonts w:ascii="Times New Roman" w:hAnsi="Times New Roman" w:cs="Times New Roman"/>
                      <w:sz w:val="26"/>
                      <w:szCs w:val="26"/>
                    </w:rPr>
                    <w:t xml:space="preserve"> Кресло сенсорное "Капля большая" Фрукты</w:t>
                  </w:r>
                </w:p>
              </w:tc>
            </w:tr>
            <w:tr w:rsidR="00DA1B9A" w:rsidRPr="00CE554F" w:rsidTr="005A3ECB">
              <w:trPr>
                <w:trHeight w:val="225"/>
              </w:trPr>
              <w:tc>
                <w:tcPr>
                  <w:tcW w:w="9384" w:type="dxa"/>
                  <w:gridSpan w:val="3"/>
                  <w:hideMark/>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ВТ МО901 Центр песка и воды </w:t>
                  </w:r>
                </w:p>
              </w:tc>
            </w:tr>
            <w:tr w:rsidR="00DA1B9A" w:rsidRPr="00CE554F" w:rsidTr="005A3ECB">
              <w:trPr>
                <w:trHeight w:val="225"/>
              </w:trPr>
              <w:tc>
                <w:tcPr>
                  <w:tcW w:w="9384" w:type="dxa"/>
                  <w:gridSpan w:val="3"/>
                  <w:hideMark/>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АВ СД Сухой Дождь </w:t>
                  </w:r>
                </w:p>
              </w:tc>
            </w:tr>
            <w:tr w:rsidR="00DA1B9A" w:rsidRPr="00CE554F" w:rsidTr="005A3ECB">
              <w:trPr>
                <w:trHeight w:val="225"/>
              </w:trPr>
              <w:tc>
                <w:tcPr>
                  <w:tcW w:w="9384" w:type="dxa"/>
                  <w:gridSpan w:val="3"/>
                  <w:hideMark/>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АВ Змейка - </w:t>
                  </w:r>
                  <w:proofErr w:type="spellStart"/>
                  <w:r w:rsidRPr="00CE554F">
                    <w:rPr>
                      <w:rFonts w:ascii="Times New Roman" w:hAnsi="Times New Roman" w:cs="Times New Roman"/>
                      <w:sz w:val="26"/>
                      <w:szCs w:val="26"/>
                    </w:rPr>
                    <w:t>шагайка</w:t>
                  </w:r>
                  <w:proofErr w:type="spellEnd"/>
                  <w:r w:rsidRPr="00CE554F">
                    <w:rPr>
                      <w:rFonts w:ascii="Times New Roman" w:hAnsi="Times New Roman" w:cs="Times New Roman"/>
                      <w:sz w:val="26"/>
                      <w:szCs w:val="26"/>
                    </w:rPr>
                    <w:t xml:space="preserve"> с цифрами </w:t>
                  </w:r>
                </w:p>
              </w:tc>
            </w:tr>
            <w:tr w:rsidR="00DA1B9A" w:rsidRPr="00CE554F" w:rsidTr="005A3ECB">
              <w:trPr>
                <w:trHeight w:val="225"/>
              </w:trPr>
              <w:tc>
                <w:tcPr>
                  <w:tcW w:w="9384" w:type="dxa"/>
                  <w:gridSpan w:val="3"/>
                  <w:hideMark/>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ВИП КТ0008/Т0008 Цветные речные камешки </w:t>
                  </w:r>
                </w:p>
              </w:tc>
            </w:tr>
            <w:tr w:rsidR="00DA1B9A" w:rsidRPr="00CE554F" w:rsidTr="005A3ECB">
              <w:trPr>
                <w:trHeight w:val="225"/>
              </w:trPr>
              <w:tc>
                <w:tcPr>
                  <w:tcW w:w="9384" w:type="dxa"/>
                  <w:gridSpan w:val="3"/>
                  <w:hideMark/>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АВ </w:t>
                  </w:r>
                  <w:proofErr w:type="spellStart"/>
                  <w:r w:rsidRPr="00CE554F">
                    <w:rPr>
                      <w:rFonts w:ascii="Times New Roman" w:hAnsi="Times New Roman" w:cs="Times New Roman"/>
                      <w:sz w:val="26"/>
                      <w:szCs w:val="26"/>
                    </w:rPr>
                    <w:t>СКБф</w:t>
                  </w:r>
                  <w:proofErr w:type="spellEnd"/>
                  <w:r w:rsidRPr="00CE554F">
                    <w:rPr>
                      <w:rFonts w:ascii="Times New Roman" w:hAnsi="Times New Roman" w:cs="Times New Roman"/>
                      <w:sz w:val="26"/>
                      <w:szCs w:val="26"/>
                    </w:rPr>
                    <w:t xml:space="preserve"> Кресло сенсорное "Капля большая" Фрукты </w:t>
                  </w:r>
                </w:p>
              </w:tc>
            </w:tr>
            <w:tr w:rsidR="00DA1B9A" w:rsidRPr="00CE554F" w:rsidTr="005A3ECB">
              <w:trPr>
                <w:trHeight w:val="225"/>
              </w:trPr>
              <w:tc>
                <w:tcPr>
                  <w:tcW w:w="9384" w:type="dxa"/>
                  <w:gridSpan w:val="3"/>
                  <w:hideMark/>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АВ </w:t>
                  </w:r>
                  <w:proofErr w:type="spellStart"/>
                  <w:r w:rsidRPr="00CE554F">
                    <w:rPr>
                      <w:rFonts w:ascii="Times New Roman" w:hAnsi="Times New Roman" w:cs="Times New Roman"/>
                      <w:sz w:val="26"/>
                      <w:szCs w:val="26"/>
                    </w:rPr>
                    <w:t>СКБф</w:t>
                  </w:r>
                  <w:proofErr w:type="spellEnd"/>
                  <w:r w:rsidRPr="00CE554F">
                    <w:rPr>
                      <w:rFonts w:ascii="Times New Roman" w:hAnsi="Times New Roman" w:cs="Times New Roman"/>
                      <w:sz w:val="26"/>
                      <w:szCs w:val="26"/>
                    </w:rPr>
                    <w:t xml:space="preserve"> Кресло сенсорное "Капля большая" Фрукты </w:t>
                  </w:r>
                </w:p>
              </w:tc>
            </w:tr>
            <w:tr w:rsidR="00DA1B9A" w:rsidRPr="00CE554F" w:rsidTr="005A3ECB">
              <w:trPr>
                <w:trHeight w:val="225"/>
              </w:trPr>
              <w:tc>
                <w:tcPr>
                  <w:tcW w:w="9384" w:type="dxa"/>
                  <w:gridSpan w:val="3"/>
                  <w:hideMark/>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lastRenderedPageBreak/>
                    <w:t xml:space="preserve">АВ </w:t>
                  </w:r>
                  <w:proofErr w:type="spellStart"/>
                  <w:r w:rsidRPr="00CE554F">
                    <w:rPr>
                      <w:rFonts w:ascii="Times New Roman" w:hAnsi="Times New Roman" w:cs="Times New Roman"/>
                      <w:sz w:val="26"/>
                      <w:szCs w:val="26"/>
                    </w:rPr>
                    <w:t>СКБф</w:t>
                  </w:r>
                  <w:proofErr w:type="spellEnd"/>
                  <w:r w:rsidRPr="00CE554F">
                    <w:rPr>
                      <w:rFonts w:ascii="Times New Roman" w:hAnsi="Times New Roman" w:cs="Times New Roman"/>
                      <w:sz w:val="26"/>
                      <w:szCs w:val="26"/>
                    </w:rPr>
                    <w:t xml:space="preserve"> Кресло сенсорное "Капля большая" Фрукты </w:t>
                  </w:r>
                </w:p>
              </w:tc>
            </w:tr>
            <w:tr w:rsidR="00DA1B9A" w:rsidRPr="00CE554F" w:rsidTr="005A3ECB">
              <w:trPr>
                <w:trHeight w:val="225"/>
              </w:trPr>
              <w:tc>
                <w:tcPr>
                  <w:tcW w:w="9384" w:type="dxa"/>
                  <w:gridSpan w:val="3"/>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АВ СКМ Кресло сенсорное "Капля малая"</w:t>
                  </w:r>
                </w:p>
              </w:tc>
            </w:tr>
            <w:tr w:rsidR="00DA1B9A" w:rsidRPr="00CE554F" w:rsidTr="005A3ECB">
              <w:trPr>
                <w:trHeight w:val="225"/>
              </w:trPr>
              <w:tc>
                <w:tcPr>
                  <w:tcW w:w="9384" w:type="dxa"/>
                  <w:gridSpan w:val="3"/>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Коврик массажный с камнями 145х40см CF-802</w:t>
                  </w:r>
                </w:p>
              </w:tc>
            </w:tr>
            <w:tr w:rsidR="00DA1B9A" w:rsidRPr="00CE554F" w:rsidTr="005A3ECB">
              <w:trPr>
                <w:trHeight w:val="225"/>
              </w:trPr>
              <w:tc>
                <w:tcPr>
                  <w:tcW w:w="9384" w:type="dxa"/>
                  <w:gridSpan w:val="3"/>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Коврик резиновый массажный</w:t>
                  </w:r>
                </w:p>
              </w:tc>
            </w:tr>
            <w:tr w:rsidR="00DA1B9A" w:rsidRPr="00CE554F" w:rsidTr="005A3ECB">
              <w:trPr>
                <w:trHeight w:val="225"/>
              </w:trPr>
              <w:tc>
                <w:tcPr>
                  <w:tcW w:w="9384" w:type="dxa"/>
                  <w:gridSpan w:val="3"/>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Логические кубы</w:t>
                  </w:r>
                </w:p>
              </w:tc>
            </w:tr>
            <w:tr w:rsidR="00DA1B9A" w:rsidRPr="00CE554F" w:rsidTr="005A3ECB">
              <w:trPr>
                <w:trHeight w:val="225"/>
              </w:trPr>
              <w:tc>
                <w:tcPr>
                  <w:tcW w:w="9384" w:type="dxa"/>
                  <w:gridSpan w:val="3"/>
                </w:tcPr>
                <w:p w:rsidR="00DA1B9A" w:rsidRPr="00CE554F" w:rsidRDefault="00DA1B9A" w:rsidP="007C6760">
                  <w:pPr>
                    <w:framePr w:hSpace="180" w:wrap="around" w:vAnchor="text" w:hAnchor="page" w:x="447" w:y="127"/>
                    <w:numPr>
                      <w:ilvl w:val="0"/>
                      <w:numId w:val="20"/>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СТС У630 Шар для сухого бассейна </w:t>
                  </w:r>
                </w:p>
              </w:tc>
            </w:tr>
            <w:tr w:rsidR="00DA1B9A" w:rsidRPr="00CE554F" w:rsidTr="005A3ECB">
              <w:trPr>
                <w:trHeight w:val="225"/>
              </w:trPr>
              <w:tc>
                <w:tcPr>
                  <w:tcW w:w="9384" w:type="dxa"/>
                  <w:gridSpan w:val="3"/>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p>
              </w:tc>
            </w:tr>
            <w:tr w:rsidR="00DA1B9A" w:rsidRPr="00CE554F" w:rsidTr="005A3ECB">
              <w:trPr>
                <w:gridAfter w:val="2"/>
                <w:wAfter w:w="4144" w:type="dxa"/>
                <w:hidden/>
              </w:trPr>
              <w:tc>
                <w:tcPr>
                  <w:tcW w:w="5240" w:type="dxa"/>
                  <w:vAlign w:val="center"/>
                  <w:hideMark/>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vanish/>
                      <w:sz w:val="26"/>
                      <w:szCs w:val="26"/>
                    </w:rPr>
                  </w:pPr>
                </w:p>
              </w:tc>
            </w:tr>
            <w:tr w:rsidR="00DA1B9A" w:rsidRPr="00CE554F" w:rsidTr="005A3ECB">
              <w:trPr>
                <w:gridAfter w:val="1"/>
                <w:wAfter w:w="3924" w:type="dxa"/>
                <w:hidden/>
              </w:trPr>
              <w:tc>
                <w:tcPr>
                  <w:tcW w:w="5460" w:type="dxa"/>
                  <w:gridSpan w:val="2"/>
                  <w:vAlign w:val="center"/>
                  <w:hideMark/>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vanish/>
                      <w:sz w:val="26"/>
                      <w:szCs w:val="26"/>
                    </w:rPr>
                  </w:pPr>
                </w:p>
              </w:tc>
            </w:tr>
          </w:tbl>
          <w:p w:rsidR="00DA1B9A" w:rsidRPr="00CE554F" w:rsidRDefault="005D4A3E" w:rsidP="005D4A3E">
            <w:pPr>
              <w:jc w:val="both"/>
              <w:rPr>
                <w:rFonts w:ascii="Times New Roman" w:eastAsia="Times New Roman" w:hAnsi="Times New Roman" w:cs="Times New Roman"/>
                <w:sz w:val="26"/>
                <w:szCs w:val="26"/>
              </w:rPr>
            </w:pPr>
            <w:r>
              <w:rPr>
                <w:rFonts w:ascii="Times New Roman" w:hAnsi="Times New Roman" w:cs="Times New Roman"/>
                <w:sz w:val="26"/>
                <w:szCs w:val="26"/>
              </w:rPr>
              <w:t xml:space="preserve">         </w:t>
            </w:r>
            <w:r w:rsidR="00DA1B9A" w:rsidRPr="00CE554F">
              <w:rPr>
                <w:rFonts w:ascii="Times New Roman" w:eastAsia="Times New Roman" w:hAnsi="Times New Roman" w:cs="Times New Roman"/>
                <w:sz w:val="26"/>
                <w:szCs w:val="26"/>
              </w:rPr>
              <w:t xml:space="preserve">Материально-техническое обеспечение </w:t>
            </w:r>
            <w:r w:rsidR="00DA1B9A" w:rsidRPr="00CE554F">
              <w:rPr>
                <w:rFonts w:ascii="Times New Roman" w:eastAsia="Times New Roman" w:hAnsi="Times New Roman" w:cs="Times New Roman"/>
                <w:bCs/>
                <w:sz w:val="26"/>
                <w:szCs w:val="26"/>
              </w:rPr>
              <w:t>кабинета для проведений занятий по</w:t>
            </w:r>
            <w:r w:rsidR="00DA1B9A" w:rsidRPr="00CE554F">
              <w:rPr>
                <w:rFonts w:ascii="Times New Roman" w:eastAsia="Times New Roman" w:hAnsi="Times New Roman" w:cs="Times New Roman"/>
                <w:b/>
                <w:bCs/>
                <w:sz w:val="26"/>
                <w:szCs w:val="26"/>
              </w:rPr>
              <w:t xml:space="preserve"> ритмике </w:t>
            </w:r>
            <w:r w:rsidR="00DA1B9A" w:rsidRPr="00CE554F">
              <w:rPr>
                <w:rFonts w:ascii="Times New Roman" w:eastAsia="Times New Roman" w:hAnsi="Times New Roman" w:cs="Times New Roman"/>
                <w:sz w:val="26"/>
                <w:szCs w:val="26"/>
              </w:rPr>
              <w:t xml:space="preserve">включает: специальное оборудование (мячи; ленты; дождики, шары, обручи); музыкальные </w:t>
            </w:r>
            <w:proofErr w:type="gramStart"/>
            <w:r w:rsidR="00DA1B9A" w:rsidRPr="00CE554F">
              <w:rPr>
                <w:rFonts w:ascii="Times New Roman" w:eastAsia="Times New Roman" w:hAnsi="Times New Roman" w:cs="Times New Roman"/>
                <w:sz w:val="26"/>
                <w:szCs w:val="26"/>
              </w:rPr>
              <w:t>инструменты;  технические</w:t>
            </w:r>
            <w:proofErr w:type="gramEnd"/>
            <w:r w:rsidR="00DA1B9A" w:rsidRPr="00CE554F">
              <w:rPr>
                <w:rFonts w:ascii="Times New Roman" w:eastAsia="Times New Roman" w:hAnsi="Times New Roman" w:cs="Times New Roman"/>
                <w:sz w:val="26"/>
                <w:szCs w:val="26"/>
              </w:rPr>
              <w:t xml:space="preserve"> средства обучения; экранно-звуковые пособия.</w:t>
            </w:r>
          </w:p>
          <w:p w:rsidR="00DA1B9A" w:rsidRPr="00CE554F" w:rsidRDefault="00DA1B9A" w:rsidP="00DA1B9A">
            <w:pPr>
              <w:ind w:firstLine="567"/>
              <w:jc w:val="both"/>
              <w:rPr>
                <w:rFonts w:ascii="Times New Roman" w:hAnsi="Times New Roman" w:cs="Times New Roman"/>
                <w:sz w:val="26"/>
                <w:szCs w:val="26"/>
              </w:rPr>
            </w:pPr>
            <w:r w:rsidRPr="00CE554F">
              <w:rPr>
                <w:rFonts w:ascii="Times New Roman" w:hAnsi="Times New Roman" w:cs="Times New Roman"/>
                <w:sz w:val="26"/>
                <w:szCs w:val="26"/>
              </w:rPr>
              <w:t>На территории образовательного учреждения созданы условия для наблюдения и ухода за растениями, высажены клумбы с цветами кустарники и деревья уральских пород.</w:t>
            </w:r>
          </w:p>
          <w:p w:rsidR="00DA1B9A" w:rsidRPr="00CE554F" w:rsidRDefault="005D4A3E" w:rsidP="005D4A3E">
            <w:pPr>
              <w:jc w:val="both"/>
              <w:rPr>
                <w:rFonts w:ascii="Times New Roman" w:eastAsia="Times New Roman" w:hAnsi="Times New Roman" w:cs="Times New Roman"/>
                <w:sz w:val="26"/>
                <w:szCs w:val="26"/>
              </w:rPr>
            </w:pPr>
            <w:r>
              <w:rPr>
                <w:rFonts w:ascii="Times New Roman" w:hAnsi="Times New Roman" w:cs="Times New Roman"/>
                <w:sz w:val="26"/>
                <w:szCs w:val="26"/>
              </w:rPr>
              <w:t xml:space="preserve">         </w:t>
            </w:r>
            <w:r w:rsidR="00DA1B9A" w:rsidRPr="00CE554F">
              <w:rPr>
                <w:rFonts w:ascii="Times New Roman" w:hAnsi="Times New Roman" w:cs="Times New Roman"/>
                <w:sz w:val="26"/>
                <w:szCs w:val="26"/>
              </w:rPr>
              <w:t xml:space="preserve">Спортивный зал (приспособленное помещение). </w:t>
            </w:r>
            <w:r w:rsidR="00DA1B9A" w:rsidRPr="00CE554F">
              <w:rPr>
                <w:rFonts w:ascii="Times New Roman" w:eastAsia="Times New Roman" w:hAnsi="Times New Roman" w:cs="Times New Roman"/>
                <w:sz w:val="26"/>
                <w:szCs w:val="26"/>
              </w:rPr>
              <w:t xml:space="preserve">Для проведения уроков физкультуры в школе используется:  приспособленное помещение и спортивная площадка на пришкольной территории. Спортивный инвентарь для овладения различными видами физкультурно-спортивной деятельности: </w:t>
            </w:r>
          </w:p>
          <w:p w:rsidR="00DA1B9A" w:rsidRPr="00CE554F" w:rsidRDefault="00DA1B9A" w:rsidP="00B87BEA">
            <w:pPr>
              <w:pStyle w:val="a3"/>
              <w:numPr>
                <w:ilvl w:val="0"/>
                <w:numId w:val="19"/>
              </w:numPr>
              <w:spacing w:after="200"/>
              <w:ind w:left="0" w:firstLine="284"/>
              <w:jc w:val="both"/>
              <w:rPr>
                <w:rFonts w:ascii="Times New Roman" w:eastAsia="Times New Roman" w:hAnsi="Times New Roman" w:cs="Times New Roman"/>
                <w:sz w:val="26"/>
                <w:szCs w:val="26"/>
              </w:rPr>
            </w:pPr>
            <w:r w:rsidRPr="00CE554F">
              <w:rPr>
                <w:rFonts w:ascii="Times New Roman" w:eastAsia="Times New Roman" w:hAnsi="Times New Roman" w:cs="Times New Roman"/>
                <w:sz w:val="26"/>
                <w:szCs w:val="26"/>
              </w:rPr>
              <w:t>мячи волейбольные, мячи баскетбольные, обручи, кегли, гантели, лыжи, маты, сетка волейбольная, баскетбольные кольца и др.</w:t>
            </w:r>
          </w:p>
          <w:tbl>
            <w:tblPr>
              <w:tblW w:w="0" w:type="auto"/>
              <w:tblLayout w:type="fixed"/>
              <w:tblCellMar>
                <w:left w:w="30" w:type="dxa"/>
                <w:right w:w="0" w:type="dxa"/>
              </w:tblCellMar>
              <w:tblLook w:val="04A0" w:firstRow="1" w:lastRow="0" w:firstColumn="1" w:lastColumn="0" w:noHBand="0" w:noVBand="1"/>
            </w:tblPr>
            <w:tblGrid>
              <w:gridCol w:w="9384"/>
            </w:tblGrid>
            <w:tr w:rsidR="00DA1B9A" w:rsidRPr="00CE554F" w:rsidTr="005A3ECB">
              <w:trPr>
                <w:trHeight w:val="225"/>
              </w:trPr>
              <w:tc>
                <w:tcPr>
                  <w:tcW w:w="9384" w:type="dxa"/>
                </w:tcPr>
                <w:p w:rsidR="00DA1B9A" w:rsidRPr="00CE554F" w:rsidRDefault="00DA1B9A" w:rsidP="007C6760">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b/>
                      <w:sz w:val="26"/>
                      <w:szCs w:val="26"/>
                    </w:rPr>
                    <w:t>Тренажёры</w:t>
                  </w:r>
                </w:p>
              </w:tc>
            </w:tr>
            <w:tr w:rsidR="00DA1B9A" w:rsidRPr="00CE554F" w:rsidTr="005A3ECB">
              <w:trPr>
                <w:trHeight w:val="225"/>
              </w:trPr>
              <w:tc>
                <w:tcPr>
                  <w:tcW w:w="9384" w:type="dxa"/>
                </w:tcPr>
                <w:p w:rsidR="00DA1B9A" w:rsidRPr="00CE554F" w:rsidRDefault="00DA1B9A" w:rsidP="007C6760">
                  <w:pPr>
                    <w:framePr w:hSpace="180" w:wrap="around" w:vAnchor="text" w:hAnchor="page" w:x="447" w:y="127"/>
                    <w:numPr>
                      <w:ilvl w:val="0"/>
                      <w:numId w:val="19"/>
                    </w:numPr>
                    <w:suppressAutoHyphens/>
                    <w:spacing w:after="0" w:line="240" w:lineRule="auto"/>
                    <w:jc w:val="both"/>
                    <w:rPr>
                      <w:rFonts w:ascii="Times New Roman" w:hAnsi="Times New Roman" w:cs="Times New Roman"/>
                      <w:b/>
                      <w:sz w:val="26"/>
                      <w:szCs w:val="26"/>
                    </w:rPr>
                  </w:pPr>
                  <w:r w:rsidRPr="00CE554F">
                    <w:rPr>
                      <w:rFonts w:ascii="Times New Roman" w:hAnsi="Times New Roman" w:cs="Times New Roman"/>
                      <w:sz w:val="26"/>
                      <w:szCs w:val="26"/>
                    </w:rPr>
                    <w:t>Тренажер "Бегущий по волнам"</w:t>
                  </w:r>
                </w:p>
              </w:tc>
            </w:tr>
            <w:tr w:rsidR="00DA1B9A" w:rsidRPr="00CE554F" w:rsidTr="005A3ECB">
              <w:trPr>
                <w:trHeight w:val="74"/>
              </w:trPr>
              <w:tc>
                <w:tcPr>
                  <w:tcW w:w="9384" w:type="dxa"/>
                </w:tcPr>
                <w:p w:rsidR="00DA1B9A" w:rsidRPr="00CE554F" w:rsidRDefault="00DA1B9A" w:rsidP="007C6760">
                  <w:pPr>
                    <w:framePr w:hSpace="180" w:wrap="around" w:vAnchor="text" w:hAnchor="page" w:x="447" w:y="127"/>
                    <w:numPr>
                      <w:ilvl w:val="0"/>
                      <w:numId w:val="19"/>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Тренажер "Велотренажер"</w:t>
                  </w:r>
                </w:p>
              </w:tc>
            </w:tr>
            <w:tr w:rsidR="00DA1B9A" w:rsidRPr="00CE554F" w:rsidTr="005A3ECB">
              <w:trPr>
                <w:trHeight w:val="225"/>
              </w:trPr>
              <w:tc>
                <w:tcPr>
                  <w:tcW w:w="9384" w:type="dxa"/>
                </w:tcPr>
                <w:p w:rsidR="00DA1B9A" w:rsidRPr="00CE554F" w:rsidRDefault="00DA1B9A" w:rsidP="007C6760">
                  <w:pPr>
                    <w:framePr w:hSpace="180" w:wrap="around" w:vAnchor="text" w:hAnchor="page" w:x="447" w:y="127"/>
                    <w:numPr>
                      <w:ilvl w:val="0"/>
                      <w:numId w:val="19"/>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Тренажер "Гребля"</w:t>
                  </w:r>
                </w:p>
              </w:tc>
            </w:tr>
            <w:tr w:rsidR="00DA1B9A" w:rsidRPr="00CE554F" w:rsidTr="005A3ECB">
              <w:trPr>
                <w:trHeight w:val="225"/>
              </w:trPr>
              <w:tc>
                <w:tcPr>
                  <w:tcW w:w="9384" w:type="dxa"/>
                </w:tcPr>
                <w:p w:rsidR="00DA1B9A" w:rsidRPr="00CE554F" w:rsidRDefault="00DA1B9A" w:rsidP="007C6760">
                  <w:pPr>
                    <w:framePr w:hSpace="180" w:wrap="around" w:vAnchor="text" w:hAnchor="page" w:x="447" w:y="127"/>
                    <w:numPr>
                      <w:ilvl w:val="0"/>
                      <w:numId w:val="19"/>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Тренажер "Скамья под штангу"</w:t>
                  </w:r>
                </w:p>
              </w:tc>
            </w:tr>
            <w:tr w:rsidR="00DA1B9A" w:rsidRPr="00CE554F" w:rsidTr="005A3ECB">
              <w:trPr>
                <w:trHeight w:val="225"/>
              </w:trPr>
              <w:tc>
                <w:tcPr>
                  <w:tcW w:w="9384" w:type="dxa"/>
                </w:tcPr>
                <w:p w:rsidR="00DA1B9A" w:rsidRPr="00CE554F" w:rsidRDefault="00DA1B9A" w:rsidP="007C6760">
                  <w:pPr>
                    <w:framePr w:hSpace="180" w:wrap="around" w:vAnchor="text" w:hAnchor="page" w:x="447" w:y="127"/>
                    <w:numPr>
                      <w:ilvl w:val="0"/>
                      <w:numId w:val="19"/>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Тренажер </w:t>
                  </w:r>
                  <w:proofErr w:type="spellStart"/>
                  <w:r w:rsidRPr="00CE554F">
                    <w:rPr>
                      <w:rFonts w:ascii="Times New Roman" w:hAnsi="Times New Roman" w:cs="Times New Roman"/>
                      <w:sz w:val="26"/>
                      <w:szCs w:val="26"/>
                    </w:rPr>
                    <w:t>Baby</w:t>
                  </w:r>
                  <w:proofErr w:type="spellEnd"/>
                  <w:r w:rsidRPr="00CE554F">
                    <w:rPr>
                      <w:rFonts w:ascii="Times New Roman" w:hAnsi="Times New Roman" w:cs="Times New Roman"/>
                      <w:sz w:val="26"/>
                      <w:szCs w:val="26"/>
                    </w:rPr>
                    <w:t xml:space="preserve"> </w:t>
                  </w:r>
                  <w:proofErr w:type="spellStart"/>
                  <w:r w:rsidRPr="00CE554F">
                    <w:rPr>
                      <w:rFonts w:ascii="Times New Roman" w:hAnsi="Times New Roman" w:cs="Times New Roman"/>
                      <w:sz w:val="26"/>
                      <w:szCs w:val="26"/>
                    </w:rPr>
                    <w:t>Gym</w:t>
                  </w:r>
                  <w:proofErr w:type="spellEnd"/>
                  <w:r w:rsidRPr="00CE554F">
                    <w:rPr>
                      <w:rFonts w:ascii="Times New Roman" w:hAnsi="Times New Roman" w:cs="Times New Roman"/>
                      <w:sz w:val="26"/>
                      <w:szCs w:val="26"/>
                    </w:rPr>
                    <w:t xml:space="preserve"> "Мини-</w:t>
                  </w:r>
                  <w:proofErr w:type="spellStart"/>
                  <w:r w:rsidRPr="00CE554F">
                    <w:rPr>
                      <w:rFonts w:ascii="Times New Roman" w:hAnsi="Times New Roman" w:cs="Times New Roman"/>
                      <w:sz w:val="26"/>
                      <w:szCs w:val="26"/>
                    </w:rPr>
                    <w:t>степпер</w:t>
                  </w:r>
                  <w:proofErr w:type="spellEnd"/>
                  <w:r w:rsidRPr="00CE554F">
                    <w:rPr>
                      <w:rFonts w:ascii="Times New Roman" w:hAnsi="Times New Roman" w:cs="Times New Roman"/>
                      <w:sz w:val="26"/>
                      <w:szCs w:val="26"/>
                    </w:rPr>
                    <w:t>"</w:t>
                  </w:r>
                </w:p>
              </w:tc>
            </w:tr>
            <w:tr w:rsidR="00DA1B9A" w:rsidRPr="00CE554F" w:rsidTr="005A3ECB">
              <w:trPr>
                <w:trHeight w:val="225"/>
              </w:trPr>
              <w:tc>
                <w:tcPr>
                  <w:tcW w:w="9384" w:type="dxa"/>
                </w:tcPr>
                <w:p w:rsidR="00DA1B9A" w:rsidRPr="00CE554F" w:rsidRDefault="00DA1B9A" w:rsidP="007C6760">
                  <w:pPr>
                    <w:framePr w:hSpace="180" w:wrap="around" w:vAnchor="text" w:hAnchor="page" w:x="447" w:y="127"/>
                    <w:numPr>
                      <w:ilvl w:val="0"/>
                      <w:numId w:val="19"/>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Тренажер </w:t>
                  </w:r>
                  <w:proofErr w:type="spellStart"/>
                  <w:r w:rsidRPr="00CE554F">
                    <w:rPr>
                      <w:rFonts w:ascii="Times New Roman" w:hAnsi="Times New Roman" w:cs="Times New Roman"/>
                      <w:sz w:val="26"/>
                      <w:szCs w:val="26"/>
                    </w:rPr>
                    <w:t>Bady</w:t>
                  </w:r>
                  <w:proofErr w:type="spellEnd"/>
                  <w:r w:rsidRPr="00CE554F">
                    <w:rPr>
                      <w:rFonts w:ascii="Times New Roman" w:hAnsi="Times New Roman" w:cs="Times New Roman"/>
                      <w:sz w:val="26"/>
                      <w:szCs w:val="26"/>
                    </w:rPr>
                    <w:t xml:space="preserve"> </w:t>
                  </w:r>
                  <w:proofErr w:type="spellStart"/>
                  <w:r w:rsidRPr="00CE554F">
                    <w:rPr>
                      <w:rFonts w:ascii="Times New Roman" w:hAnsi="Times New Roman" w:cs="Times New Roman"/>
                      <w:sz w:val="26"/>
                      <w:szCs w:val="26"/>
                    </w:rPr>
                    <w:t>Gym</w:t>
                  </w:r>
                  <w:proofErr w:type="spellEnd"/>
                  <w:r w:rsidRPr="00CE554F">
                    <w:rPr>
                      <w:rFonts w:ascii="Times New Roman" w:hAnsi="Times New Roman" w:cs="Times New Roman"/>
                      <w:sz w:val="26"/>
                      <w:szCs w:val="26"/>
                    </w:rPr>
                    <w:t xml:space="preserve"> "Мини Твист"</w:t>
                  </w:r>
                </w:p>
              </w:tc>
            </w:tr>
            <w:tr w:rsidR="00DA1B9A" w:rsidRPr="00CE554F" w:rsidTr="005A3ECB">
              <w:trPr>
                <w:trHeight w:val="225"/>
              </w:trPr>
              <w:tc>
                <w:tcPr>
                  <w:tcW w:w="9384" w:type="dxa"/>
                </w:tcPr>
                <w:p w:rsidR="00DA1B9A" w:rsidRPr="00CE554F" w:rsidRDefault="00DA1B9A" w:rsidP="007C6760">
                  <w:pPr>
                    <w:framePr w:hSpace="180" w:wrap="around" w:vAnchor="text" w:hAnchor="page" w:x="447" w:y="127"/>
                    <w:numPr>
                      <w:ilvl w:val="0"/>
                      <w:numId w:val="19"/>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Велотренажер магнетик</w:t>
                  </w:r>
                </w:p>
              </w:tc>
            </w:tr>
            <w:tr w:rsidR="00DA1B9A" w:rsidRPr="00CE554F" w:rsidTr="005A3ECB">
              <w:trPr>
                <w:trHeight w:val="225"/>
              </w:trPr>
              <w:tc>
                <w:tcPr>
                  <w:tcW w:w="9384" w:type="dxa"/>
                </w:tcPr>
                <w:p w:rsidR="00DA1B9A" w:rsidRPr="00CE554F" w:rsidRDefault="00DA1B9A" w:rsidP="007C6760">
                  <w:pPr>
                    <w:framePr w:hSpace="180" w:wrap="around" w:vAnchor="text" w:hAnchor="page" w:x="447" w:y="127"/>
                    <w:numPr>
                      <w:ilvl w:val="0"/>
                      <w:numId w:val="19"/>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Беговая дорожка электрическая </w:t>
                  </w:r>
                  <w:proofErr w:type="spellStart"/>
                  <w:r w:rsidRPr="00CE554F">
                    <w:rPr>
                      <w:rFonts w:ascii="Times New Roman" w:hAnsi="Times New Roman" w:cs="Times New Roman"/>
                      <w:sz w:val="26"/>
                      <w:szCs w:val="26"/>
                    </w:rPr>
                    <w:t>Drumer</w:t>
                  </w:r>
                  <w:proofErr w:type="spellEnd"/>
                  <w:r w:rsidRPr="00CE554F">
                    <w:rPr>
                      <w:rFonts w:ascii="Times New Roman" w:hAnsi="Times New Roman" w:cs="Times New Roman"/>
                      <w:sz w:val="26"/>
                      <w:szCs w:val="26"/>
                    </w:rPr>
                    <w:t xml:space="preserve"> ТМ1370D</w:t>
                  </w:r>
                </w:p>
              </w:tc>
            </w:tr>
            <w:tr w:rsidR="00DA1B9A" w:rsidRPr="00CE554F" w:rsidTr="005A3ECB">
              <w:trPr>
                <w:trHeight w:val="225"/>
              </w:trPr>
              <w:tc>
                <w:tcPr>
                  <w:tcW w:w="9384" w:type="dxa"/>
                </w:tcPr>
                <w:p w:rsidR="00DA1B9A" w:rsidRPr="00CE554F" w:rsidRDefault="00DA1B9A" w:rsidP="007C6760">
                  <w:pPr>
                    <w:framePr w:hSpace="180" w:wrap="around" w:vAnchor="text" w:hAnchor="page" w:x="447" w:y="127"/>
                    <w:numPr>
                      <w:ilvl w:val="0"/>
                      <w:numId w:val="19"/>
                    </w:numPr>
                    <w:suppressAutoHyphens/>
                    <w:spacing w:after="0" w:line="240" w:lineRule="auto"/>
                    <w:jc w:val="both"/>
                    <w:rPr>
                      <w:rFonts w:ascii="Times New Roman" w:hAnsi="Times New Roman" w:cs="Times New Roman"/>
                      <w:sz w:val="26"/>
                      <w:szCs w:val="26"/>
                    </w:rPr>
                  </w:pPr>
                  <w:proofErr w:type="spellStart"/>
                  <w:r w:rsidRPr="00CE554F">
                    <w:rPr>
                      <w:rFonts w:ascii="Times New Roman" w:hAnsi="Times New Roman" w:cs="Times New Roman"/>
                      <w:sz w:val="26"/>
                      <w:szCs w:val="26"/>
                    </w:rPr>
                    <w:t>Массажер</w:t>
                  </w:r>
                  <w:proofErr w:type="spellEnd"/>
                  <w:r w:rsidRPr="00CE554F">
                    <w:rPr>
                      <w:rFonts w:ascii="Times New Roman" w:hAnsi="Times New Roman" w:cs="Times New Roman"/>
                      <w:sz w:val="26"/>
                      <w:szCs w:val="26"/>
                    </w:rPr>
                    <w:t xml:space="preserve"> для стоп </w:t>
                  </w:r>
                  <w:proofErr w:type="spellStart"/>
                  <w:r w:rsidRPr="00CE554F">
                    <w:rPr>
                      <w:rFonts w:ascii="Times New Roman" w:hAnsi="Times New Roman" w:cs="Times New Roman"/>
                      <w:sz w:val="26"/>
                      <w:szCs w:val="26"/>
                    </w:rPr>
                    <w:t>Brumer</w:t>
                  </w:r>
                  <w:proofErr w:type="spellEnd"/>
                  <w:r w:rsidRPr="00CE554F">
                    <w:rPr>
                      <w:rFonts w:ascii="Times New Roman" w:hAnsi="Times New Roman" w:cs="Times New Roman"/>
                      <w:sz w:val="26"/>
                      <w:szCs w:val="26"/>
                    </w:rPr>
                    <w:t xml:space="preserve"> TF-CM001</w:t>
                  </w:r>
                </w:p>
              </w:tc>
            </w:tr>
            <w:tr w:rsidR="00DA1B9A" w:rsidRPr="00CE554F" w:rsidTr="005A3ECB">
              <w:trPr>
                <w:trHeight w:val="225"/>
              </w:trPr>
              <w:tc>
                <w:tcPr>
                  <w:tcW w:w="9384" w:type="dxa"/>
                </w:tcPr>
                <w:p w:rsidR="00DA1B9A" w:rsidRPr="00CE554F" w:rsidRDefault="00DA1B9A" w:rsidP="007C6760">
                  <w:pPr>
                    <w:framePr w:hSpace="180" w:wrap="around" w:vAnchor="text" w:hAnchor="page" w:x="447" w:y="127"/>
                    <w:numPr>
                      <w:ilvl w:val="0"/>
                      <w:numId w:val="19"/>
                    </w:numPr>
                    <w:suppressAutoHyphens/>
                    <w:spacing w:after="0" w:line="240" w:lineRule="auto"/>
                    <w:jc w:val="both"/>
                    <w:rPr>
                      <w:rFonts w:ascii="Times New Roman" w:hAnsi="Times New Roman" w:cs="Times New Roman"/>
                      <w:sz w:val="26"/>
                      <w:szCs w:val="26"/>
                    </w:rPr>
                  </w:pPr>
                  <w:proofErr w:type="spellStart"/>
                  <w:r w:rsidRPr="00CE554F">
                    <w:rPr>
                      <w:rFonts w:ascii="Times New Roman" w:hAnsi="Times New Roman" w:cs="Times New Roman"/>
                      <w:sz w:val="26"/>
                      <w:szCs w:val="26"/>
                    </w:rPr>
                    <w:t>Вибромассажер</w:t>
                  </w:r>
                  <w:proofErr w:type="spellEnd"/>
                  <w:r w:rsidRPr="00CE554F">
                    <w:rPr>
                      <w:rFonts w:ascii="Times New Roman" w:hAnsi="Times New Roman" w:cs="Times New Roman"/>
                      <w:sz w:val="26"/>
                      <w:szCs w:val="26"/>
                    </w:rPr>
                    <w:t xml:space="preserve"> KLJ 302C-1</w:t>
                  </w:r>
                </w:p>
              </w:tc>
            </w:tr>
            <w:tr w:rsidR="00DA1B9A" w:rsidRPr="00CE554F" w:rsidTr="005A3ECB">
              <w:trPr>
                <w:trHeight w:val="225"/>
              </w:trPr>
              <w:tc>
                <w:tcPr>
                  <w:tcW w:w="9384" w:type="dxa"/>
                </w:tcPr>
                <w:p w:rsidR="00DA1B9A" w:rsidRPr="00CE554F" w:rsidRDefault="00DA1B9A" w:rsidP="007C6760">
                  <w:pPr>
                    <w:framePr w:hSpace="180" w:wrap="around" w:vAnchor="text" w:hAnchor="page" w:x="447" w:y="127"/>
                    <w:numPr>
                      <w:ilvl w:val="0"/>
                      <w:numId w:val="19"/>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Тренажер "Жми ногами сидя"</w:t>
                  </w:r>
                </w:p>
              </w:tc>
            </w:tr>
            <w:tr w:rsidR="00DA1B9A" w:rsidRPr="00CE554F" w:rsidTr="005A3ECB">
              <w:trPr>
                <w:trHeight w:val="225"/>
              </w:trPr>
              <w:tc>
                <w:tcPr>
                  <w:tcW w:w="9384" w:type="dxa"/>
                </w:tcPr>
                <w:p w:rsidR="00DA1B9A" w:rsidRPr="00CE554F" w:rsidRDefault="00DA1B9A" w:rsidP="007C6760">
                  <w:pPr>
                    <w:framePr w:hSpace="180" w:wrap="around" w:vAnchor="text" w:hAnchor="page" w:x="447" w:y="127"/>
                    <w:numPr>
                      <w:ilvl w:val="0"/>
                      <w:numId w:val="19"/>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lastRenderedPageBreak/>
                    <w:t>Силовой комплекс для детей с ДЦП</w:t>
                  </w:r>
                </w:p>
              </w:tc>
            </w:tr>
          </w:tbl>
          <w:p w:rsidR="00DA1B9A" w:rsidRPr="00CE554F" w:rsidRDefault="00DA1B9A" w:rsidP="00DA1B9A">
            <w:pPr>
              <w:shd w:val="clear" w:color="auto" w:fill="FDFDFC"/>
              <w:ind w:firstLine="708"/>
              <w:jc w:val="both"/>
              <w:rPr>
                <w:rFonts w:ascii="Times New Roman" w:hAnsi="Times New Roman" w:cs="Times New Roman"/>
                <w:color w:val="22251E"/>
                <w:sz w:val="26"/>
                <w:szCs w:val="26"/>
              </w:rPr>
            </w:pPr>
            <w:r w:rsidRPr="00CE554F">
              <w:rPr>
                <w:rFonts w:ascii="Times New Roman" w:hAnsi="Times New Roman" w:cs="Times New Roman"/>
                <w:color w:val="000000"/>
                <w:sz w:val="26"/>
                <w:szCs w:val="26"/>
              </w:rPr>
              <w:t>Обеспечение питания обучающихся осуществляется за счёт бюджетных средств субъекта Российской Федерации.</w:t>
            </w:r>
            <w:r w:rsidRPr="00CE554F">
              <w:rPr>
                <w:rFonts w:ascii="Times New Roman" w:hAnsi="Times New Roman" w:cs="Times New Roman"/>
                <w:color w:val="22251E"/>
                <w:sz w:val="26"/>
                <w:szCs w:val="26"/>
              </w:rPr>
              <w:t> </w:t>
            </w:r>
            <w:r w:rsidRPr="00CE554F">
              <w:rPr>
                <w:rFonts w:ascii="Times New Roman" w:hAnsi="Times New Roman" w:cs="Times New Roman"/>
                <w:color w:val="000000"/>
                <w:sz w:val="26"/>
                <w:szCs w:val="26"/>
                <w:shd w:val="clear" w:color="auto" w:fill="FFFFFF"/>
              </w:rPr>
              <w:t xml:space="preserve">Пищеблок имеет необходимый набор помещений, которые соответствуют </w:t>
            </w:r>
            <w:proofErr w:type="gramStart"/>
            <w:r w:rsidRPr="00CE554F">
              <w:rPr>
                <w:rFonts w:ascii="Times New Roman" w:hAnsi="Times New Roman" w:cs="Times New Roman"/>
                <w:color w:val="000000"/>
                <w:sz w:val="26"/>
                <w:szCs w:val="26"/>
                <w:shd w:val="clear" w:color="auto" w:fill="FFFFFF"/>
              </w:rPr>
              <w:t>требованиям:  мясо</w:t>
            </w:r>
            <w:proofErr w:type="gramEnd"/>
            <w:r w:rsidRPr="00CE554F">
              <w:rPr>
                <w:rFonts w:ascii="Times New Roman" w:hAnsi="Times New Roman" w:cs="Times New Roman"/>
                <w:color w:val="000000"/>
                <w:sz w:val="26"/>
                <w:szCs w:val="26"/>
                <w:shd w:val="clear" w:color="auto" w:fill="FFFFFF"/>
              </w:rPr>
              <w:t xml:space="preserve">-рыбный цех, овощной цех, горячий цех, молочный цех, кладовую, комната для персонала, кладовая уборочного инвентаря, санузел. Столовая оснащена технологическим оборудованием: </w:t>
            </w:r>
            <w:proofErr w:type="spellStart"/>
            <w:r w:rsidRPr="00CE554F">
              <w:rPr>
                <w:rFonts w:ascii="Times New Roman" w:hAnsi="Times New Roman" w:cs="Times New Roman"/>
                <w:color w:val="000000"/>
                <w:sz w:val="26"/>
                <w:szCs w:val="26"/>
                <w:shd w:val="clear" w:color="auto" w:fill="FFFFFF"/>
              </w:rPr>
              <w:t>конвектоматом</w:t>
            </w:r>
            <w:proofErr w:type="spellEnd"/>
            <w:r w:rsidRPr="00CE554F">
              <w:rPr>
                <w:rFonts w:ascii="Times New Roman" w:hAnsi="Times New Roman" w:cs="Times New Roman"/>
                <w:color w:val="000000"/>
                <w:sz w:val="26"/>
                <w:szCs w:val="26"/>
                <w:shd w:val="clear" w:color="auto" w:fill="FFFFFF"/>
              </w:rPr>
              <w:t xml:space="preserve">, протирочной и </w:t>
            </w:r>
            <w:proofErr w:type="spellStart"/>
            <w:r w:rsidRPr="00CE554F">
              <w:rPr>
                <w:rFonts w:ascii="Times New Roman" w:hAnsi="Times New Roman" w:cs="Times New Roman"/>
                <w:color w:val="000000"/>
                <w:sz w:val="26"/>
                <w:szCs w:val="26"/>
                <w:shd w:val="clear" w:color="auto" w:fill="FFFFFF"/>
              </w:rPr>
              <w:t>шинковочной</w:t>
            </w:r>
            <w:proofErr w:type="spellEnd"/>
            <w:r w:rsidRPr="00CE554F">
              <w:rPr>
                <w:rFonts w:ascii="Times New Roman" w:hAnsi="Times New Roman" w:cs="Times New Roman"/>
                <w:color w:val="000000"/>
                <w:sz w:val="26"/>
                <w:szCs w:val="26"/>
                <w:shd w:val="clear" w:color="auto" w:fill="FFFFFF"/>
              </w:rPr>
              <w:t xml:space="preserve"> машинами, мармитом и т.д.</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hAnsi="Times New Roman" w:cs="Times New Roman"/>
                <w:sz w:val="26"/>
                <w:szCs w:val="26"/>
              </w:rPr>
            </w:pPr>
            <w:r w:rsidRPr="00CE554F">
              <w:rPr>
                <w:rFonts w:ascii="Times New Roman" w:hAnsi="Times New Roman" w:cs="Times New Roman"/>
                <w:sz w:val="26"/>
                <w:szCs w:val="26"/>
              </w:rPr>
              <w:t xml:space="preserve"> </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650C87">
              <w:rPr>
                <w:rFonts w:ascii="Times New Roman" w:eastAsia="Calibri" w:hAnsi="Times New Roman" w:cs="Times New Roman"/>
                <w:sz w:val="26"/>
                <w:szCs w:val="26"/>
              </w:rPr>
              <w:lastRenderedPageBreak/>
              <w:t>Наличие (отсутствие) предписаний надзорных органов</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87" w:rsidRPr="00650C87" w:rsidRDefault="00650C87" w:rsidP="00650C87">
            <w:pPr>
              <w:rPr>
                <w:rFonts w:ascii="Times New Roman" w:hAnsi="Times New Roman" w:cs="Times New Roman"/>
                <w:sz w:val="26"/>
                <w:szCs w:val="26"/>
              </w:rPr>
            </w:pPr>
            <w:r w:rsidRPr="00650C87">
              <w:rPr>
                <w:rFonts w:ascii="Times New Roman" w:hAnsi="Times New Roman" w:cs="Times New Roman"/>
                <w:sz w:val="26"/>
                <w:szCs w:val="26"/>
              </w:rPr>
              <w:t>В 2018 году проводились проверки надзорными органами:</w:t>
            </w:r>
          </w:p>
          <w:p w:rsidR="00650C87" w:rsidRDefault="00650C87" w:rsidP="00B87BEA">
            <w:pPr>
              <w:pStyle w:val="a3"/>
              <w:numPr>
                <w:ilvl w:val="0"/>
                <w:numId w:val="49"/>
              </w:numPr>
              <w:spacing w:line="256" w:lineRule="auto"/>
              <w:rPr>
                <w:rFonts w:ascii="Times New Roman" w:hAnsi="Times New Roman" w:cs="Times New Roman"/>
                <w:sz w:val="26"/>
                <w:szCs w:val="26"/>
              </w:rPr>
            </w:pPr>
            <w:r w:rsidRPr="00650C87">
              <w:rPr>
                <w:rFonts w:ascii="Times New Roman" w:hAnsi="Times New Roman" w:cs="Times New Roman"/>
                <w:sz w:val="26"/>
                <w:szCs w:val="26"/>
              </w:rPr>
              <w:t>Плановая выездная проверка отделом надзор</w:t>
            </w:r>
            <w:r>
              <w:rPr>
                <w:rFonts w:ascii="Times New Roman" w:hAnsi="Times New Roman" w:cs="Times New Roman"/>
                <w:sz w:val="26"/>
                <w:szCs w:val="26"/>
              </w:rPr>
              <w:t>ной деятельности и профилактики</w:t>
            </w:r>
          </w:p>
          <w:p w:rsidR="00650C87" w:rsidRPr="00650C87" w:rsidRDefault="00650C87" w:rsidP="00650C87">
            <w:pPr>
              <w:spacing w:line="256" w:lineRule="auto"/>
              <w:rPr>
                <w:rFonts w:ascii="Times New Roman" w:hAnsi="Times New Roman" w:cs="Times New Roman"/>
                <w:sz w:val="26"/>
                <w:szCs w:val="26"/>
              </w:rPr>
            </w:pPr>
            <w:r w:rsidRPr="00650C87">
              <w:rPr>
                <w:rFonts w:ascii="Times New Roman" w:hAnsi="Times New Roman" w:cs="Times New Roman"/>
                <w:sz w:val="26"/>
                <w:szCs w:val="26"/>
              </w:rPr>
              <w:t xml:space="preserve">работы ГО Красноуфимск, МО </w:t>
            </w:r>
            <w:proofErr w:type="spellStart"/>
            <w:r w:rsidRPr="00650C87">
              <w:rPr>
                <w:rFonts w:ascii="Times New Roman" w:hAnsi="Times New Roman" w:cs="Times New Roman"/>
                <w:sz w:val="26"/>
                <w:szCs w:val="26"/>
              </w:rPr>
              <w:t>Красноуфимский</w:t>
            </w:r>
            <w:proofErr w:type="spellEnd"/>
            <w:r w:rsidRPr="00650C87">
              <w:rPr>
                <w:rFonts w:ascii="Times New Roman" w:hAnsi="Times New Roman" w:cs="Times New Roman"/>
                <w:sz w:val="26"/>
                <w:szCs w:val="26"/>
              </w:rPr>
              <w:t xml:space="preserve"> округ, </w:t>
            </w:r>
            <w:proofErr w:type="spellStart"/>
            <w:r w:rsidRPr="00650C87">
              <w:rPr>
                <w:rFonts w:ascii="Times New Roman" w:hAnsi="Times New Roman" w:cs="Times New Roman"/>
                <w:sz w:val="26"/>
                <w:szCs w:val="26"/>
              </w:rPr>
              <w:t>Ачитского</w:t>
            </w:r>
            <w:proofErr w:type="spellEnd"/>
            <w:r w:rsidRPr="00650C87">
              <w:rPr>
                <w:rFonts w:ascii="Times New Roman" w:hAnsi="Times New Roman" w:cs="Times New Roman"/>
                <w:sz w:val="26"/>
                <w:szCs w:val="26"/>
              </w:rPr>
              <w:t xml:space="preserve"> ГО, </w:t>
            </w:r>
            <w:proofErr w:type="spellStart"/>
            <w:r w:rsidRPr="00650C87">
              <w:rPr>
                <w:rFonts w:ascii="Times New Roman" w:hAnsi="Times New Roman" w:cs="Times New Roman"/>
                <w:sz w:val="26"/>
                <w:szCs w:val="26"/>
              </w:rPr>
              <w:t>Артинского</w:t>
            </w:r>
            <w:proofErr w:type="spellEnd"/>
            <w:r w:rsidRPr="00650C87">
              <w:rPr>
                <w:rFonts w:ascii="Times New Roman" w:hAnsi="Times New Roman" w:cs="Times New Roman"/>
                <w:sz w:val="26"/>
                <w:szCs w:val="26"/>
              </w:rPr>
              <w:t xml:space="preserve"> ГО</w:t>
            </w:r>
          </w:p>
          <w:p w:rsidR="00650C87" w:rsidRPr="00650C87" w:rsidRDefault="00650C87" w:rsidP="00650C87">
            <w:pPr>
              <w:rPr>
                <w:rFonts w:ascii="Times New Roman" w:hAnsi="Times New Roman" w:cs="Times New Roman"/>
                <w:sz w:val="26"/>
                <w:szCs w:val="26"/>
              </w:rPr>
            </w:pPr>
            <w:r w:rsidRPr="00650C87">
              <w:rPr>
                <w:rFonts w:ascii="Times New Roman" w:hAnsi="Times New Roman" w:cs="Times New Roman"/>
                <w:sz w:val="26"/>
                <w:szCs w:val="26"/>
              </w:rPr>
              <w:t>Дата проведения: с 05.04. -18.05.2018г.</w:t>
            </w:r>
          </w:p>
          <w:p w:rsidR="00650C87" w:rsidRPr="00650C87" w:rsidRDefault="00650C87" w:rsidP="00650C87">
            <w:pPr>
              <w:rPr>
                <w:rFonts w:ascii="Times New Roman" w:hAnsi="Times New Roman" w:cs="Times New Roman"/>
                <w:sz w:val="26"/>
                <w:szCs w:val="26"/>
              </w:rPr>
            </w:pPr>
            <w:r w:rsidRPr="00650C87">
              <w:rPr>
                <w:rFonts w:ascii="Times New Roman" w:hAnsi="Times New Roman" w:cs="Times New Roman"/>
                <w:sz w:val="26"/>
                <w:szCs w:val="26"/>
              </w:rPr>
              <w:t>В ходе проведения проверки нарушения не выявлены.</w:t>
            </w:r>
          </w:p>
          <w:p w:rsidR="00650C87" w:rsidRDefault="00650C87" w:rsidP="00B87BEA">
            <w:pPr>
              <w:pStyle w:val="a3"/>
              <w:numPr>
                <w:ilvl w:val="0"/>
                <w:numId w:val="49"/>
              </w:numPr>
              <w:spacing w:line="256" w:lineRule="auto"/>
              <w:rPr>
                <w:rFonts w:ascii="Times New Roman" w:hAnsi="Times New Roman" w:cs="Times New Roman"/>
                <w:sz w:val="26"/>
                <w:szCs w:val="26"/>
              </w:rPr>
            </w:pPr>
            <w:r w:rsidRPr="00650C87">
              <w:rPr>
                <w:rFonts w:ascii="Times New Roman" w:hAnsi="Times New Roman" w:cs="Times New Roman"/>
                <w:sz w:val="26"/>
                <w:szCs w:val="26"/>
              </w:rPr>
              <w:t xml:space="preserve">Управление </w:t>
            </w:r>
            <w:proofErr w:type="spellStart"/>
            <w:r w:rsidRPr="00650C87">
              <w:rPr>
                <w:rFonts w:ascii="Times New Roman" w:hAnsi="Times New Roman" w:cs="Times New Roman"/>
                <w:sz w:val="26"/>
                <w:szCs w:val="26"/>
              </w:rPr>
              <w:t>Роспотребнадзора</w:t>
            </w:r>
            <w:proofErr w:type="spellEnd"/>
            <w:r w:rsidRPr="00650C87">
              <w:rPr>
                <w:rFonts w:ascii="Times New Roman" w:hAnsi="Times New Roman" w:cs="Times New Roman"/>
                <w:sz w:val="26"/>
                <w:szCs w:val="26"/>
              </w:rPr>
              <w:t xml:space="preserve"> по Свердловс</w:t>
            </w:r>
            <w:r>
              <w:rPr>
                <w:rFonts w:ascii="Times New Roman" w:hAnsi="Times New Roman" w:cs="Times New Roman"/>
                <w:sz w:val="26"/>
                <w:szCs w:val="26"/>
              </w:rPr>
              <w:t>кой области в г. Красноуфимске,</w:t>
            </w:r>
          </w:p>
          <w:p w:rsidR="00650C87" w:rsidRPr="00650C87" w:rsidRDefault="00650C87" w:rsidP="00650C87">
            <w:pPr>
              <w:spacing w:line="256" w:lineRule="auto"/>
              <w:rPr>
                <w:rFonts w:ascii="Times New Roman" w:hAnsi="Times New Roman" w:cs="Times New Roman"/>
                <w:sz w:val="26"/>
                <w:szCs w:val="26"/>
              </w:rPr>
            </w:pPr>
            <w:r w:rsidRPr="00650C87">
              <w:rPr>
                <w:rFonts w:ascii="Times New Roman" w:hAnsi="Times New Roman" w:cs="Times New Roman"/>
                <w:sz w:val="26"/>
                <w:szCs w:val="26"/>
              </w:rPr>
              <w:t xml:space="preserve">Красноуфимском ГО, </w:t>
            </w:r>
            <w:proofErr w:type="spellStart"/>
            <w:r w:rsidRPr="00650C87">
              <w:rPr>
                <w:rFonts w:ascii="Times New Roman" w:hAnsi="Times New Roman" w:cs="Times New Roman"/>
                <w:sz w:val="26"/>
                <w:szCs w:val="26"/>
              </w:rPr>
              <w:t>Ачитском</w:t>
            </w:r>
            <w:proofErr w:type="spellEnd"/>
            <w:r w:rsidRPr="00650C87">
              <w:rPr>
                <w:rFonts w:ascii="Times New Roman" w:hAnsi="Times New Roman" w:cs="Times New Roman"/>
                <w:sz w:val="26"/>
                <w:szCs w:val="26"/>
              </w:rPr>
              <w:t xml:space="preserve"> ГО, </w:t>
            </w:r>
            <w:proofErr w:type="spellStart"/>
            <w:r w:rsidRPr="00650C87">
              <w:rPr>
                <w:rFonts w:ascii="Times New Roman" w:hAnsi="Times New Roman" w:cs="Times New Roman"/>
                <w:sz w:val="26"/>
                <w:szCs w:val="26"/>
              </w:rPr>
              <w:t>Артинским</w:t>
            </w:r>
            <w:proofErr w:type="spellEnd"/>
            <w:r w:rsidRPr="00650C87">
              <w:rPr>
                <w:rFonts w:ascii="Times New Roman" w:hAnsi="Times New Roman" w:cs="Times New Roman"/>
                <w:sz w:val="26"/>
                <w:szCs w:val="26"/>
              </w:rPr>
              <w:t xml:space="preserve"> ГО</w:t>
            </w:r>
          </w:p>
          <w:p w:rsidR="00650C87" w:rsidRPr="00650C87" w:rsidRDefault="00650C87" w:rsidP="00650C87">
            <w:pPr>
              <w:rPr>
                <w:rFonts w:ascii="Times New Roman" w:hAnsi="Times New Roman" w:cs="Times New Roman"/>
                <w:sz w:val="26"/>
                <w:szCs w:val="26"/>
              </w:rPr>
            </w:pPr>
            <w:r w:rsidRPr="00650C87">
              <w:rPr>
                <w:rFonts w:ascii="Times New Roman" w:hAnsi="Times New Roman" w:cs="Times New Roman"/>
                <w:sz w:val="26"/>
                <w:szCs w:val="26"/>
              </w:rPr>
              <w:t>Дата проведения: 06.09. – 03.10.2018г.</w:t>
            </w:r>
          </w:p>
          <w:p w:rsidR="00650C87" w:rsidRPr="00650C87" w:rsidRDefault="00650C87" w:rsidP="00650C87">
            <w:pPr>
              <w:rPr>
                <w:rFonts w:ascii="Times New Roman" w:hAnsi="Times New Roman" w:cs="Times New Roman"/>
                <w:sz w:val="26"/>
                <w:szCs w:val="26"/>
              </w:rPr>
            </w:pPr>
            <w:r w:rsidRPr="00650C87">
              <w:rPr>
                <w:rFonts w:ascii="Times New Roman" w:hAnsi="Times New Roman" w:cs="Times New Roman"/>
                <w:sz w:val="26"/>
                <w:szCs w:val="26"/>
              </w:rPr>
              <w:t>В ходе проведения проверки нарушения не выявлены.</w:t>
            </w:r>
          </w:p>
          <w:p w:rsidR="00650C87" w:rsidRPr="00650C87" w:rsidRDefault="00650C87" w:rsidP="00B87BEA">
            <w:pPr>
              <w:pStyle w:val="a3"/>
              <w:numPr>
                <w:ilvl w:val="0"/>
                <w:numId w:val="49"/>
              </w:numPr>
              <w:spacing w:line="256" w:lineRule="auto"/>
              <w:rPr>
                <w:rFonts w:ascii="Times New Roman" w:hAnsi="Times New Roman" w:cs="Times New Roman"/>
                <w:sz w:val="26"/>
                <w:szCs w:val="26"/>
              </w:rPr>
            </w:pPr>
            <w:r w:rsidRPr="00650C87">
              <w:rPr>
                <w:rFonts w:ascii="Times New Roman" w:hAnsi="Times New Roman" w:cs="Times New Roman"/>
                <w:sz w:val="26"/>
                <w:szCs w:val="26"/>
              </w:rPr>
              <w:t>Плановая проверка Управления МУГАДН ФСН в сфере транспорта</w:t>
            </w:r>
          </w:p>
          <w:p w:rsidR="00650C87" w:rsidRPr="00650C87" w:rsidRDefault="00650C87" w:rsidP="00650C87">
            <w:pPr>
              <w:rPr>
                <w:rFonts w:ascii="Times New Roman" w:hAnsi="Times New Roman" w:cs="Times New Roman"/>
                <w:sz w:val="26"/>
                <w:szCs w:val="26"/>
              </w:rPr>
            </w:pPr>
            <w:r w:rsidRPr="00650C87">
              <w:rPr>
                <w:rFonts w:ascii="Times New Roman" w:hAnsi="Times New Roman" w:cs="Times New Roman"/>
                <w:sz w:val="26"/>
                <w:szCs w:val="26"/>
              </w:rPr>
              <w:t xml:space="preserve">Дата проведения: 01.11.2018 - 16.11.2018 </w:t>
            </w:r>
          </w:p>
          <w:p w:rsidR="00650C87" w:rsidRPr="00650C87" w:rsidRDefault="00650C87" w:rsidP="00650C87">
            <w:pPr>
              <w:rPr>
                <w:rFonts w:ascii="Times New Roman" w:hAnsi="Times New Roman" w:cs="Times New Roman"/>
                <w:sz w:val="26"/>
                <w:szCs w:val="26"/>
              </w:rPr>
            </w:pPr>
            <w:r w:rsidRPr="00650C87">
              <w:rPr>
                <w:rFonts w:ascii="Times New Roman" w:hAnsi="Times New Roman" w:cs="Times New Roman"/>
                <w:sz w:val="26"/>
                <w:szCs w:val="26"/>
              </w:rPr>
              <w:t>Предписание № 1395/с от 16 ноября 2018 года</w:t>
            </w:r>
          </w:p>
          <w:p w:rsidR="00650C87" w:rsidRPr="00650C87" w:rsidRDefault="00650C87" w:rsidP="00650C87">
            <w:pPr>
              <w:rPr>
                <w:rFonts w:ascii="Times New Roman" w:hAnsi="Times New Roman" w:cs="Times New Roman"/>
                <w:sz w:val="26"/>
                <w:szCs w:val="26"/>
              </w:rPr>
            </w:pPr>
            <w:r w:rsidRPr="00650C87">
              <w:rPr>
                <w:rFonts w:ascii="Times New Roman" w:hAnsi="Times New Roman" w:cs="Times New Roman"/>
                <w:sz w:val="26"/>
                <w:szCs w:val="26"/>
              </w:rPr>
              <w:t>Акт проверки от 10.12.2018 года об устранении нарушений.</w:t>
            </w:r>
          </w:p>
          <w:p w:rsidR="00650C87" w:rsidRDefault="00650C87" w:rsidP="00B87BEA">
            <w:pPr>
              <w:pStyle w:val="a3"/>
              <w:numPr>
                <w:ilvl w:val="0"/>
                <w:numId w:val="49"/>
              </w:numPr>
              <w:spacing w:line="256" w:lineRule="auto"/>
              <w:rPr>
                <w:rFonts w:ascii="Times New Roman" w:hAnsi="Times New Roman" w:cs="Times New Roman"/>
                <w:sz w:val="26"/>
                <w:szCs w:val="26"/>
              </w:rPr>
            </w:pPr>
            <w:r w:rsidRPr="00650C87">
              <w:rPr>
                <w:rFonts w:ascii="Times New Roman" w:hAnsi="Times New Roman" w:cs="Times New Roman"/>
                <w:sz w:val="26"/>
                <w:szCs w:val="26"/>
              </w:rPr>
              <w:t>Плановая выездная проверка Министер</w:t>
            </w:r>
            <w:r>
              <w:rPr>
                <w:rFonts w:ascii="Times New Roman" w:hAnsi="Times New Roman" w:cs="Times New Roman"/>
                <w:sz w:val="26"/>
                <w:szCs w:val="26"/>
              </w:rPr>
              <w:t>ства общего и профессионального</w:t>
            </w:r>
          </w:p>
          <w:p w:rsidR="00650C87" w:rsidRPr="00650C87" w:rsidRDefault="00650C87" w:rsidP="00650C87">
            <w:pPr>
              <w:spacing w:line="256" w:lineRule="auto"/>
              <w:rPr>
                <w:rFonts w:ascii="Times New Roman" w:hAnsi="Times New Roman" w:cs="Times New Roman"/>
                <w:sz w:val="26"/>
                <w:szCs w:val="26"/>
              </w:rPr>
            </w:pPr>
            <w:r w:rsidRPr="00650C87">
              <w:rPr>
                <w:rFonts w:ascii="Times New Roman" w:hAnsi="Times New Roman" w:cs="Times New Roman"/>
                <w:sz w:val="26"/>
                <w:szCs w:val="26"/>
              </w:rPr>
              <w:t>образования Свердловской области в рамках лицензионного контроля при осуществлении образовательной деятельности.</w:t>
            </w:r>
          </w:p>
          <w:p w:rsidR="00650C87" w:rsidRPr="00650C87" w:rsidRDefault="00650C87" w:rsidP="00650C87">
            <w:pPr>
              <w:rPr>
                <w:rFonts w:ascii="Times New Roman" w:hAnsi="Times New Roman" w:cs="Times New Roman"/>
                <w:sz w:val="26"/>
                <w:szCs w:val="26"/>
              </w:rPr>
            </w:pPr>
            <w:r w:rsidRPr="00650C87">
              <w:rPr>
                <w:rFonts w:ascii="Times New Roman" w:hAnsi="Times New Roman" w:cs="Times New Roman"/>
                <w:sz w:val="26"/>
                <w:szCs w:val="26"/>
              </w:rPr>
              <w:t>Дата проведения: 15.11.2018-12.12.2018г.</w:t>
            </w:r>
          </w:p>
          <w:p w:rsidR="00650C87" w:rsidRPr="00650C87" w:rsidRDefault="00650C87" w:rsidP="00650C87">
            <w:pPr>
              <w:rPr>
                <w:rFonts w:ascii="Times New Roman" w:hAnsi="Times New Roman" w:cs="Times New Roman"/>
                <w:sz w:val="26"/>
                <w:szCs w:val="26"/>
              </w:rPr>
            </w:pPr>
            <w:r w:rsidRPr="00650C87">
              <w:rPr>
                <w:rFonts w:ascii="Times New Roman" w:hAnsi="Times New Roman" w:cs="Times New Roman"/>
                <w:sz w:val="26"/>
                <w:szCs w:val="26"/>
              </w:rPr>
              <w:t>Предписание об устранении нарушений лицензионных требований и условий от 11.12.2018г.</w:t>
            </w:r>
          </w:p>
          <w:p w:rsidR="00417686" w:rsidRPr="00650C87" w:rsidRDefault="00650C87" w:rsidP="00650C87">
            <w:r w:rsidRPr="00650C87">
              <w:rPr>
                <w:rFonts w:ascii="Times New Roman" w:hAnsi="Times New Roman" w:cs="Times New Roman"/>
                <w:sz w:val="26"/>
                <w:szCs w:val="26"/>
              </w:rPr>
              <w:t>Предписание устранено Акт проверки №201701985827</w:t>
            </w:r>
          </w:p>
        </w:tc>
      </w:tr>
      <w:tr w:rsidR="00DA1B9A" w:rsidRPr="00CE554F" w:rsidTr="00B1519B">
        <w:tc>
          <w:tcPr>
            <w:tcW w:w="1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sz w:val="26"/>
                <w:szCs w:val="26"/>
              </w:rPr>
            </w:pPr>
            <w:r w:rsidRPr="00CE554F">
              <w:rPr>
                <w:rFonts w:ascii="Times New Roman" w:eastAsia="Calibri" w:hAnsi="Times New Roman" w:cs="Times New Roman"/>
                <w:b/>
                <w:sz w:val="26"/>
                <w:szCs w:val="26"/>
              </w:rPr>
              <w:t xml:space="preserve">3.4. Финансовые условия   </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93"/>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Объем бюджетного финансирования за последний год (с разделением по текущему и целевому </w:t>
            </w:r>
            <w:r w:rsidRPr="00CE554F">
              <w:rPr>
                <w:rFonts w:ascii="Times New Roman" w:eastAsia="Calibri" w:hAnsi="Times New Roman" w:cs="Times New Roman"/>
                <w:sz w:val="26"/>
                <w:szCs w:val="26"/>
              </w:rPr>
              <w:lastRenderedPageBreak/>
              <w:t>финансированию), уровень освоения бюджетных средств.</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i/>
                <w:sz w:val="26"/>
                <w:szCs w:val="26"/>
              </w:rPr>
            </w:pPr>
            <w:r w:rsidRPr="00CE554F">
              <w:rPr>
                <w:rFonts w:ascii="Times New Roman" w:eastAsia="Calibri" w:hAnsi="Times New Roman" w:cs="Times New Roman"/>
                <w:b/>
                <w:i/>
                <w:sz w:val="26"/>
                <w:szCs w:val="26"/>
              </w:rPr>
              <w:lastRenderedPageBreak/>
              <w:t>За 201</w:t>
            </w:r>
            <w:r w:rsidR="003D6B58">
              <w:rPr>
                <w:rFonts w:ascii="Times New Roman" w:eastAsia="Calibri" w:hAnsi="Times New Roman" w:cs="Times New Roman"/>
                <w:b/>
                <w:i/>
                <w:sz w:val="26"/>
                <w:szCs w:val="26"/>
              </w:rPr>
              <w:t>8</w:t>
            </w:r>
            <w:r w:rsidRPr="00CE554F">
              <w:rPr>
                <w:rFonts w:ascii="Times New Roman" w:eastAsia="Calibri" w:hAnsi="Times New Roman" w:cs="Times New Roman"/>
                <w:b/>
                <w:i/>
                <w:sz w:val="26"/>
                <w:szCs w:val="26"/>
              </w:rPr>
              <w:t>год:</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Расходы всего: </w:t>
            </w:r>
            <w:r w:rsidR="003D6B58">
              <w:rPr>
                <w:rFonts w:ascii="Times New Roman" w:eastAsia="Calibri" w:hAnsi="Times New Roman" w:cs="Times New Roman"/>
                <w:sz w:val="26"/>
                <w:szCs w:val="26"/>
              </w:rPr>
              <w:t>26964955,93</w:t>
            </w:r>
            <w:r w:rsidRPr="00CE554F">
              <w:rPr>
                <w:rFonts w:ascii="Times New Roman" w:eastAsia="Calibri" w:hAnsi="Times New Roman" w:cs="Times New Roman"/>
                <w:sz w:val="26"/>
                <w:szCs w:val="26"/>
              </w:rPr>
              <w:t xml:space="preserve"> руб.</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Оплата труда и начисления:</w:t>
            </w:r>
            <w:r w:rsidR="003D6B58">
              <w:rPr>
                <w:rFonts w:ascii="Times New Roman" w:eastAsia="Calibri" w:hAnsi="Times New Roman" w:cs="Times New Roman"/>
                <w:sz w:val="26"/>
                <w:szCs w:val="26"/>
              </w:rPr>
              <w:t>22956612,99</w:t>
            </w:r>
            <w:r w:rsidRPr="00CE554F">
              <w:rPr>
                <w:rFonts w:ascii="Times New Roman" w:eastAsia="Calibri" w:hAnsi="Times New Roman" w:cs="Times New Roman"/>
                <w:sz w:val="26"/>
                <w:szCs w:val="26"/>
              </w:rPr>
              <w:t xml:space="preserve"> руб.</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lastRenderedPageBreak/>
              <w:t xml:space="preserve">Оплата работ, услуг: </w:t>
            </w:r>
            <w:r w:rsidR="003D6B58">
              <w:rPr>
                <w:rFonts w:ascii="Times New Roman" w:eastAsia="Calibri" w:hAnsi="Times New Roman" w:cs="Times New Roman"/>
                <w:sz w:val="26"/>
                <w:szCs w:val="26"/>
              </w:rPr>
              <w:t>18</w:t>
            </w:r>
            <w:r w:rsidR="00243357">
              <w:rPr>
                <w:rFonts w:ascii="Times New Roman" w:eastAsia="Calibri" w:hAnsi="Times New Roman" w:cs="Times New Roman"/>
                <w:sz w:val="26"/>
                <w:szCs w:val="26"/>
              </w:rPr>
              <w:t>37977,33</w:t>
            </w:r>
            <w:r w:rsidRPr="00CE554F">
              <w:rPr>
                <w:rFonts w:ascii="Times New Roman" w:eastAsia="Calibri" w:hAnsi="Times New Roman" w:cs="Times New Roman"/>
                <w:sz w:val="26"/>
                <w:szCs w:val="26"/>
              </w:rPr>
              <w:t>руб.</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Поступление нефинансовых активов: нет.</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93"/>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lastRenderedPageBreak/>
              <w:t>На каких площадях ведется образовательная деятельность (собственность, оперативное управление, аренда), наличие документов на право пользования площадями; если оперативное управление – наличие свидетельства о внесении в реестр федерального имущества, закрепленного на праве оперативного управления (с указанием всех реквизитов) и при необходимости выписка из него; если собственность – свидетельство органа по государственной регистрации прав на недвижимое имущество и сделок с ним; если аренда – договора аренды, зарегистрированные в органах юстиции (срок договора – на срок действия лицензии);</w:t>
            </w:r>
          </w:p>
          <w:p w:rsidR="00DA1B9A" w:rsidRPr="00CE554F" w:rsidRDefault="00DA1B9A" w:rsidP="00DA1B9A">
            <w:pPr>
              <w:tabs>
                <w:tab w:val="left" w:pos="993"/>
              </w:tabs>
              <w:jc w:val="both"/>
              <w:rPr>
                <w:rFonts w:ascii="Times New Roman" w:eastAsia="Calibri" w:hAnsi="Times New Roman" w:cs="Times New Roman"/>
                <w:sz w:val="26"/>
                <w:szCs w:val="26"/>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lang w:eastAsia="en-US"/>
              </w:rPr>
            </w:pPr>
            <w:r w:rsidRPr="00CE554F">
              <w:rPr>
                <w:rFonts w:ascii="Times New Roman" w:hAnsi="Times New Roman" w:cs="Times New Roman"/>
                <w:sz w:val="26"/>
                <w:szCs w:val="26"/>
                <w:lang w:eastAsia="en-US"/>
              </w:rPr>
              <w:t>Свидетельство о государственной регистрации права 66АЕ № 543857, выдан 17.08.2012г.</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hAnsi="Times New Roman" w:cs="Times New Roman"/>
                <w:sz w:val="26"/>
                <w:szCs w:val="26"/>
                <w:lang w:eastAsia="ru-RU"/>
              </w:rPr>
              <w:t>Общая площадь земельного участка: 3989 квадратных метров</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Вид права -  оперативное управление</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93"/>
              </w:tabs>
              <w:jc w:val="both"/>
              <w:rPr>
                <w:rFonts w:ascii="Times New Roman" w:eastAsia="Calibri" w:hAnsi="Times New Roman" w:cs="Times New Roman"/>
                <w:sz w:val="26"/>
                <w:szCs w:val="26"/>
                <w:highlight w:val="yellow"/>
              </w:rPr>
            </w:pPr>
            <w:r w:rsidRPr="00CE554F">
              <w:rPr>
                <w:rFonts w:ascii="Times New Roman" w:eastAsia="Calibri" w:hAnsi="Times New Roman" w:cs="Times New Roman"/>
                <w:sz w:val="26"/>
                <w:szCs w:val="26"/>
              </w:rPr>
              <w:t>Сведения о наличии зданий и помещений для организации образовательной деятельности (фактический адрес здания или помещения, их назначение); площадь (</w:t>
            </w:r>
            <w:proofErr w:type="spellStart"/>
            <w:r w:rsidRPr="00CE554F">
              <w:rPr>
                <w:rFonts w:ascii="Times New Roman" w:eastAsia="Calibri" w:hAnsi="Times New Roman" w:cs="Times New Roman"/>
                <w:sz w:val="26"/>
                <w:szCs w:val="26"/>
              </w:rPr>
              <w:t>кв.м</w:t>
            </w:r>
            <w:proofErr w:type="spellEnd"/>
            <w:r w:rsidRPr="00CE554F">
              <w:rPr>
                <w:rFonts w:ascii="Times New Roman" w:eastAsia="Calibri" w:hAnsi="Times New Roman" w:cs="Times New Roman"/>
                <w:sz w:val="26"/>
                <w:szCs w:val="26"/>
              </w:rPr>
              <w:t>.);</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lang w:eastAsia="ru-RU"/>
              </w:rPr>
            </w:pPr>
            <w:r w:rsidRPr="00CE554F">
              <w:rPr>
                <w:rFonts w:ascii="Times New Roman" w:hAnsi="Times New Roman" w:cs="Times New Roman"/>
                <w:sz w:val="26"/>
                <w:szCs w:val="26"/>
                <w:lang w:eastAsia="ru-RU"/>
              </w:rPr>
              <w:t>623300 Свердловская область, г. Красноуфимск, улица Пролетарская, 100</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lang w:eastAsia="ru-RU"/>
              </w:rPr>
            </w:pPr>
            <w:r w:rsidRPr="00CE554F">
              <w:rPr>
                <w:rFonts w:ascii="Times New Roman" w:hAnsi="Times New Roman" w:cs="Times New Roman"/>
                <w:sz w:val="26"/>
                <w:szCs w:val="26"/>
                <w:lang w:eastAsia="ru-RU"/>
              </w:rPr>
              <w:t>Общая площадь помещений образовательного учреждения 1965  квадратных метров</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93"/>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Наличие заключений санитарно-эпидемиологической службы и государственной противопожарной </w:t>
            </w:r>
            <w:r w:rsidRPr="00CE554F">
              <w:rPr>
                <w:rFonts w:ascii="Times New Roman" w:eastAsia="Calibri" w:hAnsi="Times New Roman" w:cs="Times New Roman"/>
                <w:sz w:val="26"/>
                <w:szCs w:val="26"/>
              </w:rPr>
              <w:lastRenderedPageBreak/>
              <w:t>службы на имеющиеся в распоряжении образовательного учреждения площади (наименование органа, номер решения, начало периода действия, окончание периода действия); на арендованные площади – аналогично.</w:t>
            </w:r>
          </w:p>
          <w:p w:rsidR="00DA1B9A" w:rsidRPr="00CE554F" w:rsidRDefault="00DA1B9A" w:rsidP="00DA1B9A">
            <w:pPr>
              <w:tabs>
                <w:tab w:val="left" w:pos="993"/>
              </w:tabs>
              <w:jc w:val="both"/>
              <w:rPr>
                <w:rFonts w:ascii="Times New Roman" w:eastAsia="Calibri" w:hAnsi="Times New Roman" w:cs="Times New Roman"/>
                <w:sz w:val="26"/>
                <w:szCs w:val="26"/>
                <w:highlight w:val="yellow"/>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6519"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6"/>
                <w:szCs w:val="26"/>
              </w:rPr>
            </w:pPr>
            <w:r w:rsidRPr="00CE554F">
              <w:rPr>
                <w:rFonts w:ascii="Times New Roman" w:eastAsia="Calibri" w:hAnsi="Times New Roman" w:cs="Times New Roman"/>
                <w:sz w:val="26"/>
                <w:szCs w:val="26"/>
              </w:rPr>
              <w:lastRenderedPageBreak/>
              <w:t>Предписаний государственн</w:t>
            </w:r>
            <w:r w:rsidR="000105D0" w:rsidRPr="00CE554F">
              <w:rPr>
                <w:rFonts w:ascii="Times New Roman" w:eastAsia="Calibri" w:hAnsi="Times New Roman" w:cs="Times New Roman"/>
                <w:sz w:val="26"/>
                <w:szCs w:val="26"/>
              </w:rPr>
              <w:t>ой противопожарной службы в 2018</w:t>
            </w:r>
            <w:r w:rsidRPr="00CE554F">
              <w:rPr>
                <w:rFonts w:ascii="Times New Roman" w:eastAsia="Calibri" w:hAnsi="Times New Roman" w:cs="Times New Roman"/>
                <w:sz w:val="26"/>
                <w:szCs w:val="26"/>
              </w:rPr>
              <w:t xml:space="preserve"> г. </w:t>
            </w:r>
            <w:r w:rsidR="000105D0" w:rsidRPr="00CE554F">
              <w:rPr>
                <w:rFonts w:ascii="Times New Roman" w:eastAsia="Calibri" w:hAnsi="Times New Roman" w:cs="Times New Roman"/>
                <w:sz w:val="26"/>
                <w:szCs w:val="26"/>
              </w:rPr>
              <w:t xml:space="preserve">- </w:t>
            </w:r>
            <w:r w:rsidRPr="00CE554F">
              <w:rPr>
                <w:rFonts w:ascii="Times New Roman" w:eastAsia="Calibri" w:hAnsi="Times New Roman" w:cs="Times New Roman"/>
                <w:sz w:val="26"/>
                <w:szCs w:val="26"/>
              </w:rPr>
              <w:t xml:space="preserve">нет.  </w:t>
            </w:r>
          </w:p>
          <w:p w:rsidR="000105D0" w:rsidRPr="00CE554F" w:rsidRDefault="000105D0"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6"/>
                <w:szCs w:val="26"/>
              </w:rPr>
            </w:pPr>
            <w:r w:rsidRPr="00CE554F">
              <w:rPr>
                <w:rFonts w:ascii="Times New Roman" w:eastAsia="Calibri" w:hAnsi="Times New Roman" w:cs="Times New Roman"/>
                <w:sz w:val="26"/>
                <w:szCs w:val="26"/>
              </w:rPr>
              <w:t>Предписания санитарно-эпидемиологической службы  устранены частично – 15 из 18 пунктов.</w:t>
            </w:r>
          </w:p>
          <w:p w:rsidR="000105D0" w:rsidRPr="00CE554F" w:rsidRDefault="000105D0"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6"/>
                <w:szCs w:val="26"/>
              </w:rPr>
            </w:pPr>
          </w:p>
          <w:p w:rsidR="00DA1B9A" w:rsidRPr="00CE554F" w:rsidRDefault="000105D0"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lang w:eastAsia="ru-RU"/>
              </w:rPr>
            </w:pPr>
            <w:r w:rsidRPr="00CE554F">
              <w:rPr>
                <w:rFonts w:ascii="Times New Roman" w:eastAsia="Calibri" w:hAnsi="Times New Roman" w:cs="Times New Roman"/>
                <w:sz w:val="26"/>
                <w:szCs w:val="26"/>
              </w:rPr>
              <w:t>Акт готовности ОУ от 26.07.2018</w:t>
            </w:r>
            <w:r w:rsidR="00DA1B9A" w:rsidRPr="00CE554F">
              <w:rPr>
                <w:rFonts w:ascii="Times New Roman" w:eastAsia="Calibri" w:hAnsi="Times New Roman" w:cs="Times New Roman"/>
                <w:sz w:val="26"/>
                <w:szCs w:val="26"/>
              </w:rPr>
              <w:t xml:space="preserve"> г.</w:t>
            </w:r>
          </w:p>
        </w:tc>
      </w:tr>
      <w:tr w:rsidR="00DA1B9A" w:rsidRPr="00CE554F" w:rsidTr="00B1519B">
        <w:tc>
          <w:tcPr>
            <w:tcW w:w="1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Calibri" w:hAnsi="Times New Roman" w:cs="Times New Roman"/>
                <w:b/>
                <w:i/>
                <w:sz w:val="26"/>
                <w:szCs w:val="26"/>
              </w:rPr>
            </w:pPr>
            <w:r w:rsidRPr="00CE554F">
              <w:rPr>
                <w:rFonts w:ascii="Times New Roman" w:eastAsia="Calibri" w:hAnsi="Times New Roman" w:cs="Times New Roman"/>
                <w:b/>
                <w:i/>
                <w:sz w:val="26"/>
                <w:szCs w:val="26"/>
              </w:rPr>
              <w:lastRenderedPageBreak/>
              <w:t>Организация внебюджетной деятельности</w:t>
            </w:r>
          </w:p>
          <w:p w:rsidR="00DA1B9A" w:rsidRPr="00CE554F" w:rsidRDefault="00DA1B9A" w:rsidP="00DA1B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Calibri" w:hAnsi="Times New Roman" w:cs="Times New Roman"/>
                <w:b/>
                <w:i/>
                <w:sz w:val="26"/>
                <w:szCs w:val="26"/>
              </w:rPr>
            </w:pPr>
            <w:r w:rsidRPr="00CE554F">
              <w:rPr>
                <w:rFonts w:ascii="Times New Roman" w:eastAsia="Calibri" w:hAnsi="Times New Roman" w:cs="Times New Roman"/>
                <w:b/>
                <w:i/>
                <w:sz w:val="26"/>
                <w:szCs w:val="26"/>
              </w:rPr>
              <w:t>Внебюджетная деятельность в ОУ отсутствует</w:t>
            </w:r>
          </w:p>
        </w:tc>
      </w:tr>
      <w:tr w:rsidR="00DA1B9A" w:rsidRPr="00CE554F" w:rsidTr="00B1519B">
        <w:tc>
          <w:tcPr>
            <w:tcW w:w="1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widowControl w:val="0"/>
              <w:shd w:val="clear" w:color="auto" w:fill="FFFFFF"/>
              <w:tabs>
                <w:tab w:val="left" w:pos="990"/>
              </w:tabs>
              <w:autoSpaceDE w:val="0"/>
              <w:autoSpaceDN w:val="0"/>
              <w:adjustRightInd w:val="0"/>
              <w:ind w:left="709"/>
              <w:jc w:val="center"/>
              <w:rPr>
                <w:rFonts w:ascii="Times New Roman" w:eastAsia="Calibri" w:hAnsi="Times New Roman" w:cs="Times New Roman"/>
                <w:b/>
                <w:bCs/>
                <w:color w:val="000000"/>
                <w:spacing w:val="-1"/>
                <w:sz w:val="26"/>
                <w:szCs w:val="26"/>
              </w:rPr>
            </w:pPr>
            <w:r w:rsidRPr="00CE554F">
              <w:rPr>
                <w:rFonts w:ascii="Times New Roman" w:eastAsia="Calibri" w:hAnsi="Times New Roman" w:cs="Times New Roman"/>
                <w:b/>
                <w:sz w:val="26"/>
                <w:szCs w:val="26"/>
              </w:rPr>
              <w:t>4. НАУЧНО-ИССЛЕДОВАТЕЛЬСКАЯ ДЕЯТЕЛЬНОСТЬ</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Количество в образовательном учреждении лиц с ученой степенью и с ученым званием, докторов наук</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Магистр педагогики - 1/ из них штатных - 1</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highlight w:val="yellow"/>
              </w:rPr>
            </w:pPr>
            <w:r w:rsidRPr="00CE554F">
              <w:rPr>
                <w:rFonts w:ascii="Times New Roman" w:eastAsia="Calibri" w:hAnsi="Times New Roman" w:cs="Times New Roman"/>
                <w:sz w:val="26"/>
                <w:szCs w:val="26"/>
              </w:rPr>
              <w:t xml:space="preserve">Количество научных конференций и научных семинаров в масштабах образовательного учреждения, муниципальных, региональных, международных </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highlight w:val="yellow"/>
              </w:rPr>
            </w:pPr>
            <w:r w:rsidRPr="00CE554F">
              <w:rPr>
                <w:rFonts w:ascii="Times New Roman" w:eastAsia="Calibri" w:hAnsi="Times New Roman" w:cs="Times New Roman"/>
                <w:sz w:val="26"/>
                <w:szCs w:val="26"/>
              </w:rPr>
              <w:t xml:space="preserve"> В 2018 году не проводились. </w:t>
            </w:r>
          </w:p>
        </w:tc>
      </w:tr>
      <w:tr w:rsidR="00DA1B9A" w:rsidRPr="00CE554F" w:rsidTr="00B1519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highlight w:val="yellow"/>
              </w:rPr>
            </w:pPr>
            <w:r w:rsidRPr="00CE554F">
              <w:rPr>
                <w:rFonts w:ascii="Times New Roman" w:eastAsia="Calibri" w:hAnsi="Times New Roman" w:cs="Times New Roman"/>
                <w:sz w:val="26"/>
                <w:szCs w:val="26"/>
              </w:rPr>
              <w:t>Всего публикаций: монографий, научных сборников, материалов конференций, научных статей, тезисов выступлений и т.д.</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За учебный </w:t>
            </w:r>
            <w:r w:rsidR="00DF5E3C">
              <w:rPr>
                <w:rFonts w:ascii="Times New Roman" w:eastAsia="Calibri" w:hAnsi="Times New Roman" w:cs="Times New Roman"/>
                <w:sz w:val="26"/>
                <w:szCs w:val="26"/>
              </w:rPr>
              <w:t>2018 год педагогами</w:t>
            </w:r>
            <w:r w:rsidRPr="00CE554F">
              <w:rPr>
                <w:rFonts w:ascii="Times New Roman" w:eastAsia="Calibri" w:hAnsi="Times New Roman" w:cs="Times New Roman"/>
                <w:sz w:val="26"/>
                <w:szCs w:val="26"/>
              </w:rPr>
              <w:t xml:space="preserve">  представлено на официальном </w:t>
            </w:r>
            <w:hyperlink r:id="rId39" w:history="1">
              <w:r w:rsidRPr="007A23B6">
                <w:rPr>
                  <w:rStyle w:val="a8"/>
                  <w:rFonts w:ascii="Times New Roman" w:eastAsia="Calibri" w:hAnsi="Times New Roman" w:cs="Times New Roman"/>
                  <w:sz w:val="26"/>
                  <w:szCs w:val="26"/>
                </w:rPr>
                <w:t>сайте</w:t>
              </w:r>
            </w:hyperlink>
            <w:r w:rsidRPr="00CE554F">
              <w:rPr>
                <w:rFonts w:ascii="Times New Roman" w:eastAsia="Calibri" w:hAnsi="Times New Roman" w:cs="Times New Roman"/>
                <w:sz w:val="26"/>
                <w:szCs w:val="26"/>
              </w:rPr>
              <w:t xml:space="preserve"> ОУ  </w:t>
            </w:r>
            <w:r w:rsidR="007A23B6">
              <w:rPr>
                <w:rFonts w:ascii="Times New Roman" w:eastAsia="Calibri" w:hAnsi="Times New Roman" w:cs="Times New Roman"/>
                <w:sz w:val="26"/>
                <w:szCs w:val="26"/>
              </w:rPr>
              <w:t>44</w:t>
            </w:r>
            <w:r w:rsidRPr="00CE554F">
              <w:rPr>
                <w:rFonts w:ascii="Times New Roman" w:eastAsia="Calibri" w:hAnsi="Times New Roman" w:cs="Times New Roman"/>
                <w:sz w:val="26"/>
                <w:szCs w:val="26"/>
              </w:rPr>
              <w:t xml:space="preserve"> </w:t>
            </w:r>
            <w:r w:rsidR="007A23B6">
              <w:rPr>
                <w:rFonts w:ascii="Times New Roman" w:eastAsia="Calibri" w:hAnsi="Times New Roman" w:cs="Times New Roman"/>
                <w:sz w:val="26"/>
                <w:szCs w:val="26"/>
              </w:rPr>
              <w:t>материала</w:t>
            </w:r>
          </w:p>
          <w:p w:rsidR="00DA1B9A" w:rsidRPr="00CE554F" w:rsidRDefault="00DA1B9A" w:rsidP="00DA1B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sz w:val="26"/>
                <w:szCs w:val="26"/>
              </w:rPr>
            </w:pPr>
          </w:p>
        </w:tc>
      </w:tr>
      <w:tr w:rsidR="00DA1B9A" w:rsidRPr="00CE554F" w:rsidTr="00B1519B">
        <w:tc>
          <w:tcPr>
            <w:tcW w:w="1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imes New Roman" w:eastAsia="Calibri" w:hAnsi="Times New Roman" w:cs="Times New Roman"/>
                <w:b/>
                <w:sz w:val="26"/>
                <w:szCs w:val="26"/>
              </w:rPr>
            </w:pPr>
            <w:r w:rsidRPr="00CE554F">
              <w:rPr>
                <w:rFonts w:ascii="Times New Roman" w:eastAsia="Calibri" w:hAnsi="Times New Roman" w:cs="Times New Roman"/>
                <w:b/>
                <w:sz w:val="26"/>
                <w:szCs w:val="26"/>
              </w:rPr>
              <w:t>5. УДОВЛЕТВОРЕННОСТЬ ПОТРЕБИТЕЛЕЙ КАЧЕСТВОМ ОБРАЗОВАНИЯ ДЕТЕЙ</w:t>
            </w:r>
          </w:p>
        </w:tc>
      </w:tr>
      <w:tr w:rsidR="00DA1B9A" w:rsidRPr="00CE554F" w:rsidTr="0060738E">
        <w:trPr>
          <w:trHeight w:val="84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imes New Roman" w:eastAsia="Calibri" w:hAnsi="Times New Roman" w:cs="Times New Roman"/>
                <w:sz w:val="26"/>
                <w:szCs w:val="26"/>
              </w:rPr>
            </w:pPr>
            <w:r w:rsidRPr="00CE554F">
              <w:rPr>
                <w:rFonts w:ascii="Times New Roman" w:eastAsia="Calibri" w:hAnsi="Times New Roman" w:cs="Times New Roman"/>
                <w:sz w:val="26"/>
                <w:szCs w:val="26"/>
              </w:rPr>
              <w:t>Инструментарий изучения удовлетворенности родителей (законных представителей) образовательными услугами ОУ</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2A3" w:rsidRPr="004A472C" w:rsidRDefault="001372A3" w:rsidP="001372A3">
            <w:pPr>
              <w:shd w:val="clear" w:color="auto" w:fill="FFFFFF"/>
              <w:ind w:firstLine="50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целью улучшения учебно-воспитательного процесса образовательное учреждение систематически изучает мнение родителей по разным аспектам жизнедеятельности. </w:t>
            </w:r>
          </w:p>
          <w:p w:rsidR="001372A3" w:rsidRPr="004A472C" w:rsidRDefault="001372A3" w:rsidP="001372A3">
            <w:pPr>
              <w:shd w:val="clear" w:color="auto" w:fill="FFFFFF"/>
              <w:jc w:val="both"/>
              <w:rPr>
                <w:rFonts w:ascii="Times New Roman" w:eastAsia="Times New Roman" w:hAnsi="Times New Roman" w:cs="Times New Roman"/>
                <w:color w:val="000000"/>
                <w:sz w:val="26"/>
                <w:szCs w:val="26"/>
                <w:lang w:eastAsia="ru-RU"/>
              </w:rPr>
            </w:pPr>
            <w:r w:rsidRPr="004A472C">
              <w:rPr>
                <w:rFonts w:ascii="Times New Roman" w:eastAsia="Times New Roman" w:hAnsi="Times New Roman" w:cs="Times New Roman"/>
                <w:color w:val="000000"/>
                <w:sz w:val="26"/>
                <w:szCs w:val="26"/>
                <w:lang w:eastAsia="ru-RU"/>
              </w:rPr>
              <w:t xml:space="preserve">          Учитывая, что семья – относительно замкнутый институт воспитания, а воспитательный потенциал родителей различен, очень важно сегодня использовать разнообразные, но обязательно привлекательные для родителей формы общения.</w:t>
            </w:r>
          </w:p>
          <w:p w:rsidR="001372A3" w:rsidRPr="004A472C" w:rsidRDefault="001372A3" w:rsidP="001372A3">
            <w:pPr>
              <w:pStyle w:val="af"/>
              <w:ind w:firstLine="708"/>
              <w:jc w:val="both"/>
              <w:rPr>
                <w:rFonts w:ascii="Times New Roman" w:hAnsi="Times New Roman"/>
                <w:bCs/>
                <w:sz w:val="26"/>
                <w:szCs w:val="26"/>
              </w:rPr>
            </w:pPr>
            <w:r w:rsidRPr="004A472C">
              <w:rPr>
                <w:rFonts w:ascii="Times New Roman" w:hAnsi="Times New Roman"/>
                <w:sz w:val="26"/>
                <w:szCs w:val="26"/>
              </w:rPr>
              <w:t>05.10.18г</w:t>
            </w:r>
            <w:r w:rsidRPr="004A472C">
              <w:rPr>
                <w:rFonts w:ascii="Times New Roman" w:hAnsi="Times New Roman"/>
                <w:b/>
                <w:sz w:val="26"/>
                <w:szCs w:val="26"/>
              </w:rPr>
              <w:t xml:space="preserve">  проведено анкетирование родителей 1 класса, </w:t>
            </w:r>
            <w:r w:rsidRPr="004A472C">
              <w:rPr>
                <w:rFonts w:ascii="Times New Roman" w:hAnsi="Times New Roman"/>
                <w:sz w:val="26"/>
                <w:szCs w:val="26"/>
              </w:rPr>
              <w:t xml:space="preserve">потому что </w:t>
            </w:r>
            <w:r w:rsidRPr="004A472C">
              <w:rPr>
                <w:rFonts w:ascii="Times New Roman" w:hAnsi="Times New Roman"/>
                <w:bCs/>
                <w:color w:val="000000"/>
                <w:sz w:val="26"/>
                <w:szCs w:val="26"/>
              </w:rPr>
              <w:t xml:space="preserve">поступление в школу это  переломный момент не только в жизни ребёнка, но и родителей. </w:t>
            </w:r>
          </w:p>
          <w:p w:rsidR="001372A3" w:rsidRPr="007A5D67" w:rsidRDefault="001372A3" w:rsidP="001372A3">
            <w:pPr>
              <w:ind w:firstLine="708"/>
              <w:jc w:val="both"/>
              <w:rPr>
                <w:rFonts w:ascii="Times New Roman" w:hAnsi="Times New Roman" w:cs="Times New Roman"/>
                <w:sz w:val="26"/>
                <w:szCs w:val="26"/>
              </w:rPr>
            </w:pPr>
            <w:r w:rsidRPr="007A5D67">
              <w:rPr>
                <w:rFonts w:ascii="Times New Roman" w:hAnsi="Times New Roman" w:cs="Times New Roman"/>
                <w:sz w:val="26"/>
                <w:szCs w:val="26"/>
              </w:rPr>
              <w:t xml:space="preserve">Цель: получить необходимую информацию от родителей (законных представителей), чтобы сделать образовательное </w:t>
            </w:r>
            <w:proofErr w:type="gramStart"/>
            <w:r w:rsidRPr="007A5D67">
              <w:rPr>
                <w:rFonts w:ascii="Times New Roman" w:hAnsi="Times New Roman" w:cs="Times New Roman"/>
                <w:sz w:val="26"/>
                <w:szCs w:val="26"/>
              </w:rPr>
              <w:t>учреждение  более</w:t>
            </w:r>
            <w:proofErr w:type="gramEnd"/>
            <w:r w:rsidRPr="007A5D67">
              <w:rPr>
                <w:rFonts w:ascii="Times New Roman" w:hAnsi="Times New Roman" w:cs="Times New Roman"/>
                <w:sz w:val="26"/>
                <w:szCs w:val="26"/>
              </w:rPr>
              <w:t xml:space="preserve"> комфортным для </w:t>
            </w:r>
            <w:r w:rsidRPr="007A5D67">
              <w:rPr>
                <w:rFonts w:ascii="Times New Roman" w:hAnsi="Times New Roman" w:cs="Times New Roman"/>
                <w:sz w:val="26"/>
                <w:szCs w:val="26"/>
              </w:rPr>
              <w:lastRenderedPageBreak/>
              <w:t>обучающихся.</w:t>
            </w:r>
          </w:p>
          <w:p w:rsidR="001372A3" w:rsidRPr="007A5D67" w:rsidRDefault="001372A3" w:rsidP="001372A3">
            <w:pPr>
              <w:ind w:firstLine="708"/>
              <w:jc w:val="both"/>
              <w:rPr>
                <w:rFonts w:ascii="Times New Roman" w:hAnsi="Times New Roman" w:cs="Times New Roman"/>
                <w:sz w:val="26"/>
                <w:szCs w:val="26"/>
              </w:rPr>
            </w:pPr>
            <w:r w:rsidRPr="007A5D67">
              <w:rPr>
                <w:rFonts w:ascii="Times New Roman" w:hAnsi="Times New Roman" w:cs="Times New Roman"/>
                <w:sz w:val="26"/>
                <w:szCs w:val="26"/>
              </w:rPr>
              <w:t xml:space="preserve">На вопросы анкеты отвечало 5 (из ни 4 девочки и 1 мальчик) человек, что составляет 63% от числа обучающихся класса. </w:t>
            </w:r>
          </w:p>
          <w:p w:rsidR="001372A3" w:rsidRPr="007A5D67" w:rsidRDefault="001372A3" w:rsidP="001372A3">
            <w:pPr>
              <w:jc w:val="both"/>
              <w:rPr>
                <w:rFonts w:ascii="Times New Roman" w:hAnsi="Times New Roman" w:cs="Times New Roman"/>
                <w:sz w:val="26"/>
                <w:szCs w:val="26"/>
              </w:rPr>
            </w:pPr>
            <w:r w:rsidRPr="007A5D67">
              <w:rPr>
                <w:rFonts w:ascii="Times New Roman" w:hAnsi="Times New Roman" w:cs="Times New Roman"/>
                <w:bCs/>
                <w:sz w:val="26"/>
                <w:szCs w:val="26"/>
              </w:rPr>
              <w:t>Анализ  результатов:</w:t>
            </w:r>
          </w:p>
          <w:p w:rsidR="001372A3" w:rsidRPr="004A472C" w:rsidRDefault="001372A3" w:rsidP="001372A3">
            <w:pPr>
              <w:pStyle w:val="af"/>
              <w:spacing w:line="276" w:lineRule="auto"/>
              <w:ind w:firstLine="708"/>
              <w:jc w:val="both"/>
              <w:rPr>
                <w:rFonts w:ascii="Times New Roman" w:hAnsi="Times New Roman"/>
                <w:bCs/>
                <w:color w:val="000000"/>
                <w:sz w:val="26"/>
                <w:szCs w:val="26"/>
              </w:rPr>
            </w:pPr>
            <w:r w:rsidRPr="004A472C">
              <w:rPr>
                <w:rFonts w:ascii="Times New Roman" w:hAnsi="Times New Roman"/>
                <w:bCs/>
                <w:color w:val="000000"/>
                <w:sz w:val="26"/>
                <w:szCs w:val="26"/>
              </w:rPr>
              <w:t xml:space="preserve">Родители обучающихся отмечают, что это </w:t>
            </w:r>
            <w:r w:rsidRPr="004A472C">
              <w:rPr>
                <w:rFonts w:ascii="Times New Roman" w:hAnsi="Times New Roman"/>
                <w:bCs/>
                <w:sz w:val="26"/>
                <w:szCs w:val="26"/>
              </w:rPr>
              <w:t>важное событие в жизни ребёнка, к которому они готовились заранее</w:t>
            </w:r>
            <w:r w:rsidRPr="004A472C">
              <w:rPr>
                <w:rFonts w:ascii="Times New Roman" w:hAnsi="Times New Roman"/>
                <w:bCs/>
                <w:color w:val="000000"/>
                <w:sz w:val="26"/>
                <w:szCs w:val="26"/>
              </w:rPr>
              <w:t xml:space="preserve">, </w:t>
            </w:r>
            <w:r w:rsidRPr="004A472C">
              <w:rPr>
                <w:rFonts w:ascii="Times New Roman" w:hAnsi="Times New Roman"/>
                <w:bCs/>
                <w:sz w:val="26"/>
                <w:szCs w:val="26"/>
              </w:rPr>
              <w:t>волнуются, справится ли ребёнок</w:t>
            </w:r>
            <w:r w:rsidRPr="004A472C">
              <w:rPr>
                <w:rFonts w:ascii="Times New Roman" w:hAnsi="Times New Roman"/>
                <w:bCs/>
                <w:color w:val="000000"/>
                <w:sz w:val="26"/>
                <w:szCs w:val="26"/>
              </w:rPr>
              <w:t>, т</w:t>
            </w:r>
            <w:r w:rsidRPr="004A472C">
              <w:rPr>
                <w:rFonts w:ascii="Times New Roman" w:hAnsi="Times New Roman"/>
                <w:bCs/>
                <w:sz w:val="26"/>
                <w:szCs w:val="26"/>
              </w:rPr>
              <w:t>ревожатся, хорошо ли у него сложатся отношения с одноклассниками</w:t>
            </w:r>
            <w:r w:rsidRPr="004A472C">
              <w:rPr>
                <w:rFonts w:ascii="Times New Roman" w:hAnsi="Times New Roman"/>
                <w:bCs/>
                <w:color w:val="000000"/>
                <w:sz w:val="26"/>
                <w:szCs w:val="26"/>
              </w:rPr>
              <w:t>, в</w:t>
            </w:r>
            <w:r w:rsidRPr="004A472C">
              <w:rPr>
                <w:rFonts w:ascii="Times New Roman" w:hAnsi="Times New Roman"/>
                <w:bCs/>
                <w:sz w:val="26"/>
                <w:szCs w:val="26"/>
              </w:rPr>
              <w:t>олнуются, что ему будет трудно правильно вести себя в классе.</w:t>
            </w:r>
          </w:p>
          <w:p w:rsidR="001372A3" w:rsidRPr="004A472C" w:rsidRDefault="001372A3" w:rsidP="001372A3">
            <w:pPr>
              <w:pStyle w:val="af"/>
              <w:spacing w:line="276" w:lineRule="auto"/>
              <w:ind w:firstLine="708"/>
              <w:jc w:val="both"/>
              <w:rPr>
                <w:rFonts w:ascii="Times New Roman" w:hAnsi="Times New Roman"/>
                <w:bCs/>
                <w:sz w:val="26"/>
                <w:szCs w:val="26"/>
              </w:rPr>
            </w:pPr>
            <w:r w:rsidRPr="004A472C">
              <w:rPr>
                <w:rFonts w:ascii="Times New Roman" w:hAnsi="Times New Roman"/>
                <w:color w:val="000000"/>
                <w:sz w:val="26"/>
                <w:szCs w:val="26"/>
                <w:lang w:eastAsia="ru-RU"/>
              </w:rPr>
              <w:t xml:space="preserve">Перед поступлением в образовательное учреждение родители в силу своих возможностей и педагогических способностей готовили ребёнка к школе: </w:t>
            </w:r>
            <w:r w:rsidRPr="004A472C">
              <w:rPr>
                <w:rFonts w:ascii="Times New Roman" w:hAnsi="Times New Roman"/>
                <w:bCs/>
                <w:sz w:val="26"/>
                <w:szCs w:val="26"/>
              </w:rPr>
              <w:t xml:space="preserve">читали книги, рассказывали истории, </w:t>
            </w:r>
            <w:proofErr w:type="gramStart"/>
            <w:r w:rsidRPr="004A472C">
              <w:rPr>
                <w:rFonts w:ascii="Times New Roman" w:hAnsi="Times New Roman"/>
                <w:bCs/>
                <w:sz w:val="26"/>
                <w:szCs w:val="26"/>
              </w:rPr>
              <w:t>пели  песни</w:t>
            </w:r>
            <w:proofErr w:type="gramEnd"/>
            <w:r w:rsidRPr="004A472C">
              <w:rPr>
                <w:rFonts w:ascii="Times New Roman" w:hAnsi="Times New Roman"/>
                <w:bCs/>
                <w:sz w:val="26"/>
                <w:szCs w:val="26"/>
              </w:rPr>
              <w:t>, играли с детьми в игрушки с алфавитом (кубики), со счётом (палочки), в развивающие игры, читали надписи на этикетках, вывесках считали сдачу в магазине, кафе, рисовали, разговаривали о школе.</w:t>
            </w:r>
          </w:p>
          <w:p w:rsidR="001372A3" w:rsidRDefault="001372A3" w:rsidP="001372A3">
            <w:pPr>
              <w:pStyle w:val="af"/>
              <w:spacing w:line="276" w:lineRule="auto"/>
              <w:ind w:firstLine="567"/>
              <w:jc w:val="both"/>
              <w:rPr>
                <w:rFonts w:ascii="Times New Roman" w:hAnsi="Times New Roman"/>
                <w:bCs/>
                <w:sz w:val="26"/>
                <w:szCs w:val="26"/>
              </w:rPr>
            </w:pPr>
            <w:r w:rsidRPr="004A472C">
              <w:rPr>
                <w:rFonts w:ascii="Times New Roman" w:hAnsi="Times New Roman"/>
                <w:color w:val="000000"/>
                <w:sz w:val="26"/>
                <w:szCs w:val="26"/>
                <w:lang w:eastAsia="ru-RU"/>
              </w:rPr>
              <w:t xml:space="preserve">Родители отмечают, что до поступления ребёнок не хотел идти в школу, а сейчас </w:t>
            </w:r>
            <w:r w:rsidRPr="004A472C">
              <w:rPr>
                <w:rFonts w:ascii="Times New Roman" w:hAnsi="Times New Roman"/>
                <w:bCs/>
                <w:sz w:val="26"/>
                <w:szCs w:val="26"/>
              </w:rPr>
              <w:t>без особого желания, но спокойно идёт в школу  и только 1 отмечает иногда капризы, и 1 иногда просит оставить его дома.</w:t>
            </w:r>
          </w:p>
          <w:p w:rsidR="001372A3" w:rsidRPr="004A472C" w:rsidRDefault="001372A3" w:rsidP="001372A3">
            <w:pPr>
              <w:ind w:firstLine="708"/>
              <w:jc w:val="both"/>
              <w:rPr>
                <w:rFonts w:ascii="Times New Roman" w:hAnsi="Times New Roman" w:cs="Times New Roman"/>
                <w:b/>
                <w:sz w:val="26"/>
                <w:szCs w:val="26"/>
              </w:rPr>
            </w:pPr>
            <w:r w:rsidRPr="004A472C">
              <w:rPr>
                <w:rFonts w:ascii="Times New Roman" w:hAnsi="Times New Roman" w:cs="Times New Roman"/>
                <w:b/>
                <w:sz w:val="26"/>
                <w:szCs w:val="26"/>
              </w:rPr>
              <w:t xml:space="preserve">Также было проведено анкетирование родителей 5 класса </w:t>
            </w:r>
          </w:p>
          <w:p w:rsidR="001372A3" w:rsidRPr="007A5D67" w:rsidRDefault="001372A3" w:rsidP="001372A3">
            <w:pPr>
              <w:jc w:val="both"/>
              <w:rPr>
                <w:rFonts w:ascii="Times New Roman" w:hAnsi="Times New Roman" w:cs="Times New Roman"/>
                <w:sz w:val="26"/>
                <w:szCs w:val="26"/>
              </w:rPr>
            </w:pPr>
            <w:r w:rsidRPr="007A5D67">
              <w:rPr>
                <w:rFonts w:ascii="Times New Roman" w:hAnsi="Times New Roman" w:cs="Times New Roman"/>
                <w:sz w:val="26"/>
                <w:szCs w:val="26"/>
              </w:rPr>
              <w:t>Цель: Анализ адаптации пятиклассников при переходе в основное звено.</w:t>
            </w:r>
          </w:p>
          <w:p w:rsidR="001372A3" w:rsidRPr="007A5D67" w:rsidRDefault="001372A3" w:rsidP="001372A3">
            <w:pPr>
              <w:jc w:val="both"/>
              <w:rPr>
                <w:rFonts w:ascii="Times New Roman" w:hAnsi="Times New Roman" w:cs="Times New Roman"/>
                <w:bCs/>
                <w:sz w:val="26"/>
                <w:szCs w:val="26"/>
              </w:rPr>
            </w:pPr>
            <w:r w:rsidRPr="007A5D67">
              <w:rPr>
                <w:rFonts w:ascii="Times New Roman" w:hAnsi="Times New Roman" w:cs="Times New Roman"/>
                <w:bCs/>
                <w:sz w:val="26"/>
                <w:szCs w:val="26"/>
              </w:rPr>
              <w:t>Анализ  результатов:</w:t>
            </w:r>
          </w:p>
          <w:p w:rsidR="001372A3" w:rsidRPr="004A472C" w:rsidRDefault="001372A3" w:rsidP="001372A3">
            <w:pPr>
              <w:ind w:firstLine="708"/>
              <w:jc w:val="both"/>
              <w:rPr>
                <w:rFonts w:ascii="Times New Roman" w:hAnsi="Times New Roman" w:cs="Times New Roman"/>
                <w:sz w:val="26"/>
                <w:szCs w:val="26"/>
              </w:rPr>
            </w:pPr>
            <w:r w:rsidRPr="004A472C">
              <w:rPr>
                <w:rFonts w:ascii="Times New Roman" w:hAnsi="Times New Roman" w:cs="Times New Roman"/>
                <w:sz w:val="26"/>
                <w:szCs w:val="26"/>
              </w:rPr>
              <w:t>На вопросы анкеты отвечало 5 человек, что составляет 80% от числа обучающихся класса.</w:t>
            </w:r>
          </w:p>
          <w:p w:rsidR="001372A3" w:rsidRPr="004A472C" w:rsidRDefault="001372A3" w:rsidP="001372A3">
            <w:pPr>
              <w:ind w:firstLine="708"/>
              <w:jc w:val="both"/>
              <w:rPr>
                <w:rFonts w:ascii="Times New Roman" w:hAnsi="Times New Roman" w:cs="Times New Roman"/>
                <w:sz w:val="26"/>
                <w:szCs w:val="26"/>
              </w:rPr>
            </w:pPr>
            <w:r w:rsidRPr="004A472C">
              <w:rPr>
                <w:rFonts w:ascii="Times New Roman" w:hAnsi="Times New Roman" w:cs="Times New Roman"/>
                <w:sz w:val="26"/>
                <w:szCs w:val="26"/>
              </w:rPr>
              <w:t>90% опрошенных, говорят о том, что их дети с радостью идут в школу, делятся с родителями впечатлениями о школьном дне. Родители сами интересуются жизнью детей в школе.</w:t>
            </w:r>
          </w:p>
          <w:p w:rsidR="001372A3" w:rsidRPr="004A472C" w:rsidRDefault="001372A3" w:rsidP="001372A3">
            <w:pPr>
              <w:ind w:firstLine="708"/>
              <w:jc w:val="both"/>
              <w:rPr>
                <w:rFonts w:ascii="Times New Roman" w:hAnsi="Times New Roman" w:cs="Times New Roman"/>
                <w:sz w:val="26"/>
                <w:szCs w:val="26"/>
              </w:rPr>
            </w:pPr>
            <w:r w:rsidRPr="004A472C">
              <w:rPr>
                <w:rFonts w:ascii="Times New Roman" w:hAnsi="Times New Roman" w:cs="Times New Roman"/>
                <w:sz w:val="26"/>
                <w:szCs w:val="26"/>
              </w:rPr>
              <w:t xml:space="preserve">90% обучающихся способны самостоятельно и с частичной помощью родителей выполнять домашнее занятие. Время выполнения д/з не противоречит нормам </w:t>
            </w:r>
            <w:proofErr w:type="spellStart"/>
            <w:r w:rsidRPr="004A472C">
              <w:rPr>
                <w:rFonts w:ascii="Times New Roman" w:hAnsi="Times New Roman" w:cs="Times New Roman"/>
                <w:sz w:val="26"/>
                <w:szCs w:val="26"/>
              </w:rPr>
              <w:t>СанПИн</w:t>
            </w:r>
            <w:proofErr w:type="spellEnd"/>
            <w:r w:rsidRPr="004A472C">
              <w:rPr>
                <w:rFonts w:ascii="Times New Roman" w:hAnsi="Times New Roman" w:cs="Times New Roman"/>
                <w:sz w:val="26"/>
                <w:szCs w:val="26"/>
              </w:rPr>
              <w:t>.</w:t>
            </w:r>
          </w:p>
          <w:p w:rsidR="001372A3" w:rsidRPr="004A472C" w:rsidRDefault="001372A3" w:rsidP="001372A3">
            <w:pPr>
              <w:ind w:firstLine="708"/>
              <w:jc w:val="both"/>
              <w:rPr>
                <w:rFonts w:ascii="Times New Roman" w:hAnsi="Times New Roman" w:cs="Times New Roman"/>
                <w:sz w:val="26"/>
                <w:szCs w:val="26"/>
              </w:rPr>
            </w:pPr>
            <w:r w:rsidRPr="004A472C">
              <w:rPr>
                <w:rFonts w:ascii="Times New Roman" w:hAnsi="Times New Roman" w:cs="Times New Roman"/>
                <w:sz w:val="26"/>
                <w:szCs w:val="26"/>
              </w:rPr>
              <w:t xml:space="preserve">Особый интерес обучающиеся 5 класса проявляют к урокам математики и музыки. </w:t>
            </w:r>
          </w:p>
          <w:p w:rsidR="001372A3" w:rsidRPr="004A472C" w:rsidRDefault="001372A3" w:rsidP="001372A3">
            <w:pPr>
              <w:ind w:firstLine="708"/>
              <w:jc w:val="both"/>
              <w:rPr>
                <w:rFonts w:ascii="Times New Roman" w:eastAsia="Times New Roman" w:hAnsi="Times New Roman" w:cs="Times New Roman"/>
                <w:color w:val="000000"/>
                <w:sz w:val="26"/>
                <w:szCs w:val="26"/>
                <w:lang w:eastAsia="ru-RU"/>
              </w:rPr>
            </w:pPr>
            <w:proofErr w:type="gramStart"/>
            <w:r w:rsidRPr="004A472C">
              <w:rPr>
                <w:rFonts w:ascii="Times New Roman" w:hAnsi="Times New Roman" w:cs="Times New Roman"/>
                <w:sz w:val="26"/>
                <w:szCs w:val="26"/>
              </w:rPr>
              <w:t>А  вот</w:t>
            </w:r>
            <w:proofErr w:type="gramEnd"/>
            <w:r w:rsidRPr="004A472C">
              <w:rPr>
                <w:rFonts w:ascii="Times New Roman" w:hAnsi="Times New Roman" w:cs="Times New Roman"/>
                <w:sz w:val="26"/>
                <w:szCs w:val="26"/>
              </w:rPr>
              <w:t xml:space="preserve"> вопрос «</w:t>
            </w:r>
            <w:r w:rsidRPr="004A472C">
              <w:rPr>
                <w:rFonts w:ascii="Times New Roman" w:eastAsia="Times New Roman" w:hAnsi="Times New Roman" w:cs="Times New Roman"/>
                <w:color w:val="000000"/>
                <w:sz w:val="26"/>
                <w:szCs w:val="26"/>
                <w:lang w:eastAsia="ru-RU"/>
              </w:rPr>
              <w:t>Какие предметы вызывают затруднения у ребенка?» однозначных ответов не дал.</w:t>
            </w:r>
          </w:p>
          <w:p w:rsidR="001372A3" w:rsidRPr="004A472C" w:rsidRDefault="001372A3" w:rsidP="001372A3">
            <w:pPr>
              <w:ind w:firstLine="708"/>
              <w:jc w:val="both"/>
              <w:rPr>
                <w:rFonts w:ascii="Times New Roman" w:eastAsia="Times New Roman" w:hAnsi="Times New Roman" w:cs="Times New Roman"/>
                <w:color w:val="000000"/>
                <w:sz w:val="26"/>
                <w:szCs w:val="26"/>
                <w:lang w:eastAsia="ru-RU"/>
              </w:rPr>
            </w:pPr>
            <w:r w:rsidRPr="004A472C">
              <w:rPr>
                <w:rFonts w:ascii="Times New Roman" w:eastAsia="Times New Roman" w:hAnsi="Times New Roman" w:cs="Times New Roman"/>
                <w:color w:val="000000"/>
                <w:sz w:val="26"/>
                <w:szCs w:val="26"/>
                <w:lang w:eastAsia="ru-RU"/>
              </w:rPr>
              <w:t xml:space="preserve">Высоко оценили родители условия, созданные в </w:t>
            </w:r>
            <w:proofErr w:type="gramStart"/>
            <w:r w:rsidRPr="004A472C">
              <w:rPr>
                <w:rFonts w:ascii="Times New Roman" w:eastAsia="Times New Roman" w:hAnsi="Times New Roman" w:cs="Times New Roman"/>
                <w:color w:val="000000"/>
                <w:sz w:val="26"/>
                <w:szCs w:val="26"/>
                <w:lang w:eastAsia="ru-RU"/>
              </w:rPr>
              <w:t>школе,  для</w:t>
            </w:r>
            <w:proofErr w:type="gramEnd"/>
            <w:r w:rsidRPr="004A472C">
              <w:rPr>
                <w:rFonts w:ascii="Times New Roman" w:eastAsia="Times New Roman" w:hAnsi="Times New Roman" w:cs="Times New Roman"/>
                <w:color w:val="000000"/>
                <w:sz w:val="26"/>
                <w:szCs w:val="26"/>
                <w:lang w:eastAsia="ru-RU"/>
              </w:rPr>
              <w:t xml:space="preserve"> обучающихся. </w:t>
            </w:r>
          </w:p>
          <w:p w:rsidR="001372A3" w:rsidRPr="004A472C" w:rsidRDefault="001372A3" w:rsidP="001372A3">
            <w:pPr>
              <w:shd w:val="clear" w:color="auto" w:fill="FFFFFF"/>
              <w:ind w:firstLine="708"/>
              <w:jc w:val="both"/>
              <w:rPr>
                <w:rFonts w:ascii="Times New Roman" w:eastAsia="Times New Roman" w:hAnsi="Times New Roman" w:cs="Times New Roman"/>
                <w:color w:val="000000"/>
                <w:sz w:val="26"/>
                <w:szCs w:val="26"/>
                <w:lang w:eastAsia="ru-RU"/>
              </w:rPr>
            </w:pPr>
            <w:r w:rsidRPr="004A472C">
              <w:rPr>
                <w:rFonts w:ascii="Times New Roman" w:hAnsi="Times New Roman" w:cs="Times New Roman"/>
                <w:sz w:val="26"/>
                <w:szCs w:val="26"/>
              </w:rPr>
              <w:lastRenderedPageBreak/>
              <w:t>Единодушны родители обучающихся и в вопросе, что же «</w:t>
            </w:r>
            <w:r w:rsidRPr="004A472C">
              <w:rPr>
                <w:rFonts w:ascii="Times New Roman" w:eastAsia="Times New Roman" w:hAnsi="Times New Roman" w:cs="Times New Roman"/>
                <w:color w:val="000000"/>
                <w:sz w:val="26"/>
                <w:szCs w:val="26"/>
                <w:lang w:eastAsia="ru-RU"/>
              </w:rPr>
              <w:t>Главное для Вашего ребенка в процессе обучения» - это «Благоприятное эмоциональное состояние ребенка», «Желание учиться, узнавать новое».</w:t>
            </w:r>
          </w:p>
          <w:p w:rsidR="001372A3" w:rsidRPr="004A472C" w:rsidRDefault="001372A3" w:rsidP="001372A3">
            <w:pPr>
              <w:shd w:val="clear" w:color="auto" w:fill="FFFFFF"/>
              <w:ind w:firstLine="708"/>
              <w:jc w:val="both"/>
              <w:rPr>
                <w:rFonts w:ascii="Times New Roman" w:eastAsia="Times New Roman" w:hAnsi="Times New Roman" w:cs="Times New Roman"/>
                <w:color w:val="000000"/>
                <w:sz w:val="26"/>
                <w:szCs w:val="26"/>
                <w:lang w:eastAsia="ru-RU"/>
              </w:rPr>
            </w:pPr>
            <w:r w:rsidRPr="004A472C">
              <w:rPr>
                <w:rFonts w:ascii="Times New Roman" w:hAnsi="Times New Roman" w:cs="Times New Roman"/>
                <w:sz w:val="26"/>
                <w:szCs w:val="26"/>
              </w:rPr>
              <w:t xml:space="preserve">К сожалению, в связи с увеличением нагрузки  60% родителей  наблюдают  усталость у детей после занятий в школе. </w:t>
            </w:r>
            <w:r w:rsidRPr="004A472C">
              <w:rPr>
                <w:rFonts w:ascii="Times New Roman" w:eastAsia="Times New Roman" w:hAnsi="Times New Roman" w:cs="Times New Roman"/>
                <w:color w:val="000000"/>
                <w:sz w:val="26"/>
                <w:szCs w:val="26"/>
                <w:lang w:eastAsia="ru-RU"/>
              </w:rPr>
              <w:t xml:space="preserve">А также, не 100% родителей обучающихся устраивает организация  внеурочной деятельности  и санитарно-гигиенические условия. </w:t>
            </w:r>
          </w:p>
          <w:p w:rsidR="001372A3" w:rsidRPr="007A5D67" w:rsidRDefault="001372A3" w:rsidP="001372A3">
            <w:pPr>
              <w:pStyle w:val="af"/>
              <w:shd w:val="clear" w:color="auto" w:fill="FFFFFF" w:themeFill="background1"/>
              <w:ind w:firstLine="708"/>
              <w:jc w:val="both"/>
              <w:rPr>
                <w:rFonts w:ascii="Times New Roman" w:hAnsi="Times New Roman"/>
                <w:sz w:val="26"/>
                <w:szCs w:val="26"/>
              </w:rPr>
            </w:pPr>
            <w:r w:rsidRPr="004A472C">
              <w:rPr>
                <w:rFonts w:ascii="Times New Roman" w:hAnsi="Times New Roman"/>
                <w:b/>
                <w:sz w:val="26"/>
                <w:szCs w:val="26"/>
              </w:rPr>
              <w:t>19.12.18г</w:t>
            </w:r>
            <w:r w:rsidRPr="004A472C">
              <w:rPr>
                <w:rFonts w:ascii="Times New Roman" w:hAnsi="Times New Roman"/>
                <w:sz w:val="26"/>
                <w:szCs w:val="26"/>
              </w:rPr>
              <w:t xml:space="preserve">  проведено </w:t>
            </w:r>
            <w:r w:rsidRPr="00616FE8">
              <w:rPr>
                <w:rFonts w:ascii="Times New Roman" w:hAnsi="Times New Roman"/>
                <w:b/>
                <w:sz w:val="26"/>
                <w:szCs w:val="26"/>
              </w:rPr>
              <w:t>анкетирование</w:t>
            </w:r>
            <w:r w:rsidRPr="007A5D67">
              <w:rPr>
                <w:rFonts w:ascii="Times New Roman" w:hAnsi="Times New Roman"/>
                <w:sz w:val="26"/>
                <w:szCs w:val="26"/>
              </w:rPr>
              <w:t xml:space="preserve"> среди родителей (законных представителей) обучающихся по выявлению удовлетворенности родителей качеством образовательных услуг.</w:t>
            </w:r>
          </w:p>
          <w:p w:rsidR="001372A3" w:rsidRPr="007A5D67" w:rsidRDefault="001372A3" w:rsidP="001372A3">
            <w:pPr>
              <w:pStyle w:val="p3"/>
              <w:shd w:val="clear" w:color="auto" w:fill="FFFFFF"/>
              <w:spacing w:before="0" w:beforeAutospacing="0" w:after="0" w:afterAutospacing="0"/>
              <w:ind w:right="-6" w:firstLine="539"/>
              <w:jc w:val="both"/>
              <w:rPr>
                <w:rFonts w:eastAsiaTheme="minorEastAsia"/>
                <w:sz w:val="26"/>
                <w:szCs w:val="26"/>
              </w:rPr>
            </w:pPr>
            <w:r w:rsidRPr="007A5D67">
              <w:rPr>
                <w:rFonts w:eastAsiaTheme="minorEastAsia"/>
                <w:sz w:val="26"/>
                <w:szCs w:val="26"/>
              </w:rPr>
              <w:t>Цель исследования:   изучение удовлетворённости родителей качеством образовательных услуг в системе школьного образования.</w:t>
            </w:r>
          </w:p>
          <w:p w:rsidR="001372A3" w:rsidRPr="004A472C" w:rsidRDefault="001372A3" w:rsidP="001372A3">
            <w:pPr>
              <w:pStyle w:val="p4"/>
              <w:shd w:val="clear" w:color="auto" w:fill="FFFFFF"/>
              <w:spacing w:before="0" w:beforeAutospacing="0" w:after="0" w:afterAutospacing="0"/>
              <w:ind w:right="-6" w:firstLine="540"/>
              <w:jc w:val="both"/>
              <w:rPr>
                <w:rFonts w:eastAsiaTheme="minorEastAsia"/>
                <w:b/>
                <w:sz w:val="26"/>
                <w:szCs w:val="26"/>
              </w:rPr>
            </w:pPr>
            <w:r w:rsidRPr="007A5D67">
              <w:rPr>
                <w:rFonts w:eastAsiaTheme="minorEastAsia"/>
                <w:sz w:val="26"/>
                <w:szCs w:val="26"/>
              </w:rPr>
              <w:t>Основные задачи исследования:</w:t>
            </w:r>
          </w:p>
          <w:p w:rsidR="001372A3" w:rsidRPr="004A472C" w:rsidRDefault="001372A3" w:rsidP="001372A3">
            <w:pPr>
              <w:pStyle w:val="p5"/>
              <w:shd w:val="clear" w:color="auto" w:fill="FFFFFF"/>
              <w:spacing w:before="0" w:beforeAutospacing="0" w:after="0" w:afterAutospacing="0"/>
              <w:ind w:right="-6" w:firstLine="540"/>
              <w:jc w:val="both"/>
              <w:rPr>
                <w:rFonts w:eastAsiaTheme="minorEastAsia"/>
                <w:sz w:val="26"/>
                <w:szCs w:val="26"/>
              </w:rPr>
            </w:pPr>
            <w:r w:rsidRPr="004A472C">
              <w:rPr>
                <w:rFonts w:eastAsiaTheme="minorEastAsia"/>
                <w:sz w:val="26"/>
                <w:szCs w:val="26"/>
              </w:rPr>
              <w:t>1.Выявить представления респондентов (родителей) о качественном школьном образовании.</w:t>
            </w:r>
          </w:p>
          <w:p w:rsidR="001372A3" w:rsidRPr="004A472C" w:rsidRDefault="001372A3" w:rsidP="001372A3">
            <w:pPr>
              <w:pStyle w:val="p5"/>
              <w:shd w:val="clear" w:color="auto" w:fill="FFFFFF"/>
              <w:spacing w:before="0" w:beforeAutospacing="0" w:after="0" w:afterAutospacing="0"/>
              <w:ind w:right="-6" w:firstLine="540"/>
              <w:jc w:val="both"/>
              <w:rPr>
                <w:rFonts w:eastAsiaTheme="minorEastAsia"/>
                <w:sz w:val="26"/>
                <w:szCs w:val="26"/>
              </w:rPr>
            </w:pPr>
            <w:r w:rsidRPr="004A472C">
              <w:rPr>
                <w:rFonts w:eastAsiaTheme="minorEastAsia"/>
                <w:sz w:val="26"/>
                <w:szCs w:val="26"/>
              </w:rPr>
              <w:t>2.Определить степень удовлетворённости качеством образовательных услуг в школе.</w:t>
            </w:r>
          </w:p>
          <w:p w:rsidR="001372A3" w:rsidRPr="004A472C" w:rsidRDefault="001372A3" w:rsidP="001372A3">
            <w:pPr>
              <w:pStyle w:val="p5"/>
              <w:shd w:val="clear" w:color="auto" w:fill="FFFFFF"/>
              <w:spacing w:before="0" w:beforeAutospacing="0" w:after="0" w:afterAutospacing="0"/>
              <w:ind w:right="-6" w:firstLine="540"/>
              <w:jc w:val="both"/>
              <w:rPr>
                <w:rFonts w:eastAsiaTheme="minorEastAsia"/>
                <w:sz w:val="26"/>
                <w:szCs w:val="26"/>
              </w:rPr>
            </w:pPr>
            <w:r w:rsidRPr="004A472C">
              <w:rPr>
                <w:rFonts w:eastAsiaTheme="minorEastAsia"/>
                <w:sz w:val="26"/>
                <w:szCs w:val="26"/>
              </w:rPr>
              <w:t>3.Продумать шаги по улучшению качества образовательных услуг в школе.</w:t>
            </w:r>
          </w:p>
          <w:p w:rsidR="001372A3" w:rsidRPr="004A472C" w:rsidRDefault="001372A3" w:rsidP="001372A3">
            <w:pPr>
              <w:pStyle w:val="af"/>
              <w:shd w:val="clear" w:color="auto" w:fill="FFFFFF" w:themeFill="background1"/>
              <w:ind w:firstLine="708"/>
              <w:jc w:val="both"/>
              <w:rPr>
                <w:rFonts w:ascii="Times New Roman" w:hAnsi="Times New Roman"/>
                <w:sz w:val="26"/>
                <w:szCs w:val="26"/>
              </w:rPr>
            </w:pPr>
            <w:r w:rsidRPr="004A472C">
              <w:rPr>
                <w:rFonts w:ascii="Times New Roman" w:hAnsi="Times New Roman"/>
                <w:color w:val="000000"/>
                <w:sz w:val="26"/>
                <w:szCs w:val="26"/>
              </w:rPr>
              <w:t xml:space="preserve">Средний процент </w:t>
            </w:r>
            <w:r w:rsidRPr="004A472C">
              <w:rPr>
                <w:rFonts w:ascii="Times New Roman" w:hAnsi="Times New Roman"/>
                <w:sz w:val="26"/>
                <w:szCs w:val="26"/>
              </w:rPr>
              <w:t xml:space="preserve">удовлетворенности родителей качеством образовательных услуг составляет  - </w:t>
            </w:r>
            <w:r w:rsidRPr="004A472C">
              <w:rPr>
                <w:rFonts w:ascii="Times New Roman" w:hAnsi="Times New Roman"/>
                <w:color w:val="000000"/>
                <w:sz w:val="26"/>
                <w:szCs w:val="26"/>
              </w:rPr>
              <w:t>87,8%</w:t>
            </w:r>
            <w:r w:rsidRPr="004A472C">
              <w:rPr>
                <w:rFonts w:ascii="Times New Roman" w:hAnsi="Times New Roman"/>
                <w:sz w:val="26"/>
                <w:szCs w:val="26"/>
              </w:rPr>
              <w:t>.</w:t>
            </w:r>
          </w:p>
          <w:p w:rsidR="001372A3" w:rsidRPr="004A472C" w:rsidRDefault="001372A3" w:rsidP="001372A3">
            <w:pPr>
              <w:ind w:firstLine="708"/>
              <w:jc w:val="both"/>
              <w:rPr>
                <w:rFonts w:ascii="Times New Roman" w:hAnsi="Times New Roman" w:cs="Times New Roman"/>
                <w:sz w:val="26"/>
                <w:szCs w:val="26"/>
              </w:rPr>
            </w:pPr>
            <w:r w:rsidRPr="004A472C">
              <w:rPr>
                <w:rFonts w:ascii="Times New Roman" w:hAnsi="Times New Roman" w:cs="Times New Roman"/>
                <w:sz w:val="26"/>
                <w:szCs w:val="26"/>
              </w:rPr>
              <w:t>Из результатов анкетирования родителей можно сделать вывод о достаточно высокой степени удовлетворенности образовательными услугами. В ответах родителей преобладают положительные эмоции об организации учебного и воспитательного процесса в школе.</w:t>
            </w:r>
          </w:p>
          <w:p w:rsidR="001372A3" w:rsidRPr="004A472C" w:rsidRDefault="001372A3" w:rsidP="001372A3">
            <w:pPr>
              <w:ind w:firstLine="708"/>
              <w:jc w:val="both"/>
              <w:rPr>
                <w:rFonts w:ascii="Times New Roman" w:hAnsi="Times New Roman" w:cs="Times New Roman"/>
                <w:color w:val="000000"/>
                <w:sz w:val="26"/>
                <w:szCs w:val="26"/>
              </w:rPr>
            </w:pPr>
            <w:r w:rsidRPr="004A472C">
              <w:rPr>
                <w:rFonts w:ascii="Times New Roman" w:hAnsi="Times New Roman" w:cs="Times New Roman"/>
                <w:sz w:val="26"/>
                <w:szCs w:val="26"/>
              </w:rPr>
              <w:t xml:space="preserve">В целом родители довольны тем, что их ребенок обучается именно в нашей школе. Однако присутствует неоднозначная оценка </w:t>
            </w:r>
            <w:r w:rsidRPr="004A472C">
              <w:rPr>
                <w:rFonts w:ascii="Times New Roman" w:hAnsi="Times New Roman" w:cs="Times New Roman"/>
                <w:color w:val="000000"/>
                <w:sz w:val="26"/>
                <w:szCs w:val="26"/>
              </w:rPr>
              <w:t>сотрудничества школы с другими организациями, другими школами, детскими центрами, материально-технической базы образовательного учреждения.</w:t>
            </w:r>
          </w:p>
          <w:p w:rsidR="001372A3" w:rsidRPr="004A472C" w:rsidRDefault="001372A3" w:rsidP="001372A3">
            <w:pPr>
              <w:shd w:val="clear" w:color="auto" w:fill="FFFFFF"/>
              <w:ind w:firstLine="707"/>
              <w:jc w:val="both"/>
              <w:rPr>
                <w:rFonts w:ascii="Times New Roman" w:eastAsia="Times New Roman" w:hAnsi="Times New Roman" w:cs="Times New Roman"/>
                <w:color w:val="000000"/>
                <w:sz w:val="26"/>
                <w:szCs w:val="26"/>
              </w:rPr>
            </w:pPr>
            <w:r w:rsidRPr="004A472C">
              <w:rPr>
                <w:rFonts w:ascii="Times New Roman" w:eastAsia="Times New Roman" w:hAnsi="Times New Roman" w:cs="Times New Roman"/>
                <w:color w:val="000000"/>
                <w:sz w:val="26"/>
                <w:szCs w:val="26"/>
              </w:rPr>
              <w:t>В качестве общих рекомендаций по повышению удовлетворённости качеством образования необходимо привести изменения, в работе педагогического коллектива:</w:t>
            </w:r>
          </w:p>
          <w:p w:rsidR="001372A3" w:rsidRPr="004A472C" w:rsidRDefault="001372A3" w:rsidP="001372A3">
            <w:pPr>
              <w:shd w:val="clear" w:color="auto" w:fill="FFFFFF"/>
              <w:ind w:firstLine="707"/>
              <w:jc w:val="both"/>
              <w:rPr>
                <w:rFonts w:ascii="Times New Roman" w:eastAsia="Times New Roman" w:hAnsi="Times New Roman" w:cs="Times New Roman"/>
                <w:color w:val="000000"/>
                <w:sz w:val="26"/>
                <w:szCs w:val="26"/>
              </w:rPr>
            </w:pPr>
            <w:r w:rsidRPr="004A472C">
              <w:rPr>
                <w:rFonts w:ascii="Times New Roman" w:eastAsia="Times New Roman" w:hAnsi="Times New Roman" w:cs="Times New Roman"/>
                <w:color w:val="000000"/>
                <w:sz w:val="26"/>
                <w:szCs w:val="26"/>
              </w:rPr>
              <w:t>1.</w:t>
            </w:r>
            <w:r w:rsidRPr="004A472C">
              <w:rPr>
                <w:rFonts w:ascii="Times New Roman" w:hAnsi="Times New Roman" w:cs="Times New Roman"/>
                <w:color w:val="000000"/>
                <w:sz w:val="26"/>
                <w:szCs w:val="26"/>
              </w:rPr>
              <w:t xml:space="preserve"> При принятии управленческих решений администрация считается с мнением родителей (законных представителей)</w:t>
            </w:r>
            <w:r w:rsidRPr="004A472C">
              <w:rPr>
                <w:rFonts w:ascii="Times New Roman" w:eastAsia="Times New Roman" w:hAnsi="Times New Roman" w:cs="Times New Roman"/>
                <w:color w:val="000000"/>
                <w:sz w:val="26"/>
                <w:szCs w:val="26"/>
              </w:rPr>
              <w:t>.</w:t>
            </w:r>
          </w:p>
          <w:p w:rsidR="001372A3" w:rsidRPr="004A472C" w:rsidRDefault="001372A3" w:rsidP="001372A3">
            <w:pPr>
              <w:shd w:val="clear" w:color="auto" w:fill="FFFFFF"/>
              <w:ind w:firstLine="707"/>
              <w:jc w:val="both"/>
              <w:rPr>
                <w:rFonts w:ascii="Times New Roman" w:eastAsia="Times New Roman" w:hAnsi="Times New Roman" w:cs="Times New Roman"/>
                <w:color w:val="000000"/>
                <w:sz w:val="26"/>
                <w:szCs w:val="26"/>
              </w:rPr>
            </w:pPr>
            <w:r w:rsidRPr="004A472C">
              <w:rPr>
                <w:rFonts w:ascii="Times New Roman" w:eastAsia="Times New Roman" w:hAnsi="Times New Roman" w:cs="Times New Roman"/>
                <w:color w:val="000000"/>
                <w:sz w:val="26"/>
                <w:szCs w:val="26"/>
              </w:rPr>
              <w:t xml:space="preserve">2.Применение </w:t>
            </w:r>
            <w:proofErr w:type="spellStart"/>
            <w:r w:rsidRPr="004A472C">
              <w:rPr>
                <w:rFonts w:ascii="Times New Roman" w:eastAsia="Times New Roman" w:hAnsi="Times New Roman" w:cs="Times New Roman"/>
                <w:color w:val="000000"/>
                <w:sz w:val="26"/>
                <w:szCs w:val="26"/>
              </w:rPr>
              <w:t>здоровьесберегающих</w:t>
            </w:r>
            <w:proofErr w:type="spellEnd"/>
            <w:r w:rsidRPr="004A472C">
              <w:rPr>
                <w:rFonts w:ascii="Times New Roman" w:eastAsia="Times New Roman" w:hAnsi="Times New Roman" w:cs="Times New Roman"/>
                <w:color w:val="000000"/>
                <w:sz w:val="26"/>
                <w:szCs w:val="26"/>
              </w:rPr>
              <w:t xml:space="preserve"> технологий </w:t>
            </w:r>
            <w:r w:rsidRPr="004A472C">
              <w:rPr>
                <w:rFonts w:ascii="Times New Roman" w:hAnsi="Times New Roman" w:cs="Times New Roman"/>
                <w:color w:val="000000"/>
                <w:sz w:val="26"/>
                <w:szCs w:val="26"/>
              </w:rPr>
              <w:t>с целью заботы о здоровье обучающихся, о предупреждении перегрузок</w:t>
            </w:r>
            <w:r w:rsidRPr="004A472C">
              <w:rPr>
                <w:rFonts w:ascii="Times New Roman" w:eastAsia="Times New Roman" w:hAnsi="Times New Roman" w:cs="Times New Roman"/>
                <w:color w:val="000000"/>
                <w:sz w:val="26"/>
                <w:szCs w:val="26"/>
              </w:rPr>
              <w:t>.</w:t>
            </w:r>
          </w:p>
          <w:p w:rsidR="001372A3" w:rsidRPr="004A472C" w:rsidRDefault="001372A3" w:rsidP="001372A3">
            <w:pPr>
              <w:shd w:val="clear" w:color="auto" w:fill="FFFFFF"/>
              <w:ind w:firstLine="707"/>
              <w:jc w:val="both"/>
              <w:rPr>
                <w:rFonts w:ascii="Times New Roman" w:hAnsi="Times New Roman" w:cs="Times New Roman"/>
                <w:color w:val="000000"/>
                <w:sz w:val="26"/>
                <w:szCs w:val="26"/>
              </w:rPr>
            </w:pPr>
            <w:r w:rsidRPr="004A472C">
              <w:rPr>
                <w:rFonts w:ascii="Times New Roman" w:eastAsia="Times New Roman" w:hAnsi="Times New Roman" w:cs="Times New Roman"/>
                <w:color w:val="000000"/>
                <w:sz w:val="26"/>
                <w:szCs w:val="26"/>
              </w:rPr>
              <w:lastRenderedPageBreak/>
              <w:t xml:space="preserve">3.Организация </w:t>
            </w:r>
            <w:r w:rsidRPr="004A472C">
              <w:rPr>
                <w:rFonts w:ascii="Times New Roman" w:hAnsi="Times New Roman" w:cs="Times New Roman"/>
                <w:color w:val="000000"/>
                <w:sz w:val="26"/>
                <w:szCs w:val="26"/>
              </w:rPr>
              <w:t>сотрудничества школы с другими организациями, другими школами, детскими центрами.</w:t>
            </w:r>
          </w:p>
          <w:p w:rsidR="001372A3" w:rsidRPr="004A472C" w:rsidRDefault="001372A3" w:rsidP="001372A3">
            <w:pPr>
              <w:shd w:val="clear" w:color="auto" w:fill="FFFFFF"/>
              <w:ind w:firstLine="707"/>
              <w:jc w:val="both"/>
              <w:rPr>
                <w:rFonts w:ascii="Times New Roman" w:eastAsia="Times New Roman" w:hAnsi="Times New Roman" w:cs="Times New Roman"/>
                <w:color w:val="000000"/>
                <w:sz w:val="26"/>
                <w:szCs w:val="26"/>
              </w:rPr>
            </w:pPr>
            <w:r w:rsidRPr="004A472C">
              <w:rPr>
                <w:rFonts w:ascii="Times New Roman" w:eastAsia="Times New Roman" w:hAnsi="Times New Roman" w:cs="Times New Roman"/>
                <w:color w:val="000000"/>
                <w:sz w:val="26"/>
                <w:szCs w:val="26"/>
              </w:rPr>
              <w:t>4.Улучшение материально технической базы.</w:t>
            </w:r>
          </w:p>
          <w:p w:rsidR="001372A3" w:rsidRDefault="001372A3" w:rsidP="001372A3">
            <w:pPr>
              <w:shd w:val="clear" w:color="auto" w:fill="FFFFFF"/>
              <w:ind w:firstLine="707"/>
              <w:jc w:val="both"/>
              <w:rPr>
                <w:rFonts w:ascii="Times New Roman" w:eastAsia="Times New Roman" w:hAnsi="Times New Roman" w:cs="Times New Roman"/>
                <w:color w:val="000000"/>
                <w:sz w:val="26"/>
                <w:szCs w:val="26"/>
              </w:rPr>
            </w:pPr>
            <w:r w:rsidRPr="004A472C">
              <w:rPr>
                <w:rFonts w:ascii="Times New Roman" w:eastAsia="Times New Roman" w:hAnsi="Times New Roman" w:cs="Times New Roman"/>
                <w:color w:val="000000"/>
                <w:sz w:val="26"/>
                <w:szCs w:val="26"/>
              </w:rPr>
              <w:t>6.Установление тесных контактов п</w:t>
            </w:r>
            <w:r>
              <w:rPr>
                <w:rFonts w:ascii="Times New Roman" w:eastAsia="Times New Roman" w:hAnsi="Times New Roman" w:cs="Times New Roman"/>
                <w:color w:val="000000"/>
                <w:sz w:val="26"/>
                <w:szCs w:val="26"/>
              </w:rPr>
              <w:t xml:space="preserve">едагога с каждым из родителей. </w:t>
            </w:r>
          </w:p>
          <w:p w:rsidR="001372A3" w:rsidRPr="004A472C" w:rsidRDefault="001372A3" w:rsidP="001372A3">
            <w:pPr>
              <w:shd w:val="clear" w:color="auto" w:fill="FFFFFF"/>
              <w:ind w:firstLine="707"/>
              <w:jc w:val="both"/>
              <w:rPr>
                <w:rFonts w:ascii="Times New Roman" w:eastAsia="Times New Roman" w:hAnsi="Times New Roman" w:cs="Times New Roman"/>
                <w:color w:val="000000"/>
                <w:sz w:val="26"/>
                <w:szCs w:val="26"/>
              </w:rPr>
            </w:pPr>
          </w:p>
          <w:p w:rsidR="001372A3" w:rsidRPr="004A472C" w:rsidRDefault="001372A3" w:rsidP="001372A3">
            <w:pPr>
              <w:jc w:val="both"/>
              <w:rPr>
                <w:rFonts w:ascii="Times New Roman" w:eastAsia="Calibri" w:hAnsi="Times New Roman" w:cs="Times New Roman"/>
                <w:bCs/>
                <w:sz w:val="26"/>
                <w:szCs w:val="26"/>
              </w:rPr>
            </w:pPr>
            <w:r w:rsidRPr="00616FE8">
              <w:rPr>
                <w:rFonts w:ascii="Times New Roman" w:eastAsia="Calibri" w:hAnsi="Times New Roman" w:cs="Times New Roman"/>
                <w:sz w:val="26"/>
                <w:szCs w:val="26"/>
              </w:rPr>
              <w:t xml:space="preserve">        С целю</w:t>
            </w:r>
            <w:r w:rsidRPr="004A472C">
              <w:rPr>
                <w:rFonts w:ascii="Times New Roman" w:eastAsia="Calibri" w:hAnsi="Times New Roman" w:cs="Times New Roman"/>
                <w:b/>
                <w:sz w:val="26"/>
                <w:szCs w:val="26"/>
              </w:rPr>
              <w:t xml:space="preserve"> </w:t>
            </w:r>
            <w:r w:rsidRPr="004A472C">
              <w:rPr>
                <w:rFonts w:ascii="Times New Roman" w:eastAsia="Calibri" w:hAnsi="Times New Roman" w:cs="Times New Roman"/>
                <w:bCs/>
                <w:sz w:val="26"/>
                <w:szCs w:val="26"/>
              </w:rPr>
              <w:t xml:space="preserve">анализа родительского </w:t>
            </w:r>
            <w:proofErr w:type="gramStart"/>
            <w:r w:rsidRPr="004A472C">
              <w:rPr>
                <w:rFonts w:ascii="Times New Roman" w:eastAsia="Calibri" w:hAnsi="Times New Roman" w:cs="Times New Roman"/>
                <w:bCs/>
                <w:sz w:val="26"/>
                <w:szCs w:val="26"/>
              </w:rPr>
              <w:t>мнения  о</w:t>
            </w:r>
            <w:proofErr w:type="gramEnd"/>
            <w:r w:rsidRPr="004A472C">
              <w:rPr>
                <w:rFonts w:ascii="Times New Roman" w:eastAsia="Calibri" w:hAnsi="Times New Roman" w:cs="Times New Roman"/>
                <w:bCs/>
                <w:sz w:val="26"/>
                <w:szCs w:val="26"/>
              </w:rPr>
              <w:t xml:space="preserve"> внеурочной деятельности в ОУ.</w:t>
            </w:r>
          </w:p>
          <w:p w:rsidR="001372A3" w:rsidRPr="004A472C" w:rsidRDefault="001372A3" w:rsidP="001372A3">
            <w:pPr>
              <w:jc w:val="both"/>
              <w:rPr>
                <w:rFonts w:eastAsia="Calibri"/>
              </w:rPr>
            </w:pPr>
            <w:r>
              <w:rPr>
                <w:rFonts w:eastAsia="Calibri"/>
              </w:rPr>
              <w:t xml:space="preserve">           </w:t>
            </w:r>
            <w:r w:rsidRPr="004A472C">
              <w:rPr>
                <w:rFonts w:ascii="Times New Roman" w:eastAsia="Calibri" w:hAnsi="Times New Roman" w:cs="Times New Roman"/>
                <w:b/>
                <w:sz w:val="26"/>
                <w:szCs w:val="26"/>
              </w:rPr>
              <w:t>12</w:t>
            </w:r>
            <w:r>
              <w:rPr>
                <w:rFonts w:ascii="Times New Roman" w:eastAsia="Calibri" w:hAnsi="Times New Roman" w:cs="Times New Roman"/>
                <w:b/>
                <w:sz w:val="26"/>
                <w:szCs w:val="26"/>
              </w:rPr>
              <w:t>.02.</w:t>
            </w:r>
            <w:r w:rsidRPr="004A472C">
              <w:rPr>
                <w:rFonts w:ascii="Times New Roman" w:eastAsia="Calibri" w:hAnsi="Times New Roman" w:cs="Times New Roman"/>
                <w:b/>
                <w:sz w:val="26"/>
                <w:szCs w:val="26"/>
              </w:rPr>
              <w:t>2018 года</w:t>
            </w:r>
            <w:r w:rsidRPr="004A472C">
              <w:rPr>
                <w:rFonts w:ascii="Times New Roman" w:eastAsia="Calibri" w:hAnsi="Times New Roman" w:cs="Times New Roman"/>
                <w:sz w:val="26"/>
                <w:szCs w:val="26"/>
              </w:rPr>
              <w:t xml:space="preserve"> среди родителей (законных представителей)  проведена </w:t>
            </w:r>
            <w:r w:rsidRPr="00616FE8">
              <w:rPr>
                <w:rFonts w:ascii="Times New Roman" w:eastAsia="Calibri" w:hAnsi="Times New Roman" w:cs="Times New Roman"/>
                <w:b/>
                <w:sz w:val="26"/>
                <w:szCs w:val="26"/>
              </w:rPr>
              <w:t xml:space="preserve">анкета </w:t>
            </w:r>
            <w:r w:rsidRPr="004A472C">
              <w:rPr>
                <w:rFonts w:ascii="Times New Roman" w:eastAsia="Calibri" w:hAnsi="Times New Roman" w:cs="Times New Roman"/>
                <w:sz w:val="26"/>
                <w:szCs w:val="26"/>
              </w:rPr>
              <w:t xml:space="preserve">для  </w:t>
            </w:r>
            <w:r w:rsidRPr="004A472C">
              <w:rPr>
                <w:rFonts w:ascii="Times New Roman" w:eastAsia="Calibri" w:hAnsi="Times New Roman" w:cs="Times New Roman"/>
                <w:bCs/>
                <w:sz w:val="26"/>
                <w:szCs w:val="26"/>
              </w:rPr>
              <w:t>анализа  родительского мнения о занятости их детей во внеурочной деятельности образовательного учреждения,  в</w:t>
            </w:r>
            <w:r w:rsidRPr="004A472C">
              <w:rPr>
                <w:rFonts w:ascii="Times New Roman" w:eastAsia="Calibri" w:hAnsi="Times New Roman" w:cs="Times New Roman"/>
                <w:sz w:val="26"/>
                <w:szCs w:val="26"/>
              </w:rPr>
              <w:t xml:space="preserve">  которой участвовало  37 родителей (законных представителей),  что составляет 44 %  от общего количества родителей (законных представителей). По результатам  проведенного анкетирования выяснялось, что:</w:t>
            </w:r>
          </w:p>
          <w:p w:rsidR="001372A3" w:rsidRPr="004A472C" w:rsidRDefault="001372A3" w:rsidP="001372A3">
            <w:pPr>
              <w:ind w:firstLine="708"/>
              <w:jc w:val="both"/>
              <w:rPr>
                <w:rFonts w:ascii="Times New Roman" w:eastAsia="Calibri" w:hAnsi="Times New Roman" w:cs="Times New Roman"/>
                <w:sz w:val="26"/>
                <w:szCs w:val="26"/>
              </w:rPr>
            </w:pPr>
            <w:r w:rsidRPr="004A472C">
              <w:rPr>
                <w:rFonts w:ascii="Times New Roman" w:eastAsia="Calibri" w:hAnsi="Times New Roman" w:cs="Times New Roman"/>
                <w:sz w:val="26"/>
                <w:szCs w:val="26"/>
              </w:rPr>
              <w:t>По результатам анкетирования родители хотели бы, чтобы внеурочная деятельность была направлена на трудовые навыки, духовно-нравственное воспитание и на творческие способности (рисование, вышивание).</w:t>
            </w:r>
          </w:p>
          <w:p w:rsidR="001372A3" w:rsidRPr="004A472C" w:rsidRDefault="001372A3" w:rsidP="001372A3">
            <w:pPr>
              <w:ind w:firstLine="708"/>
              <w:jc w:val="both"/>
              <w:rPr>
                <w:rFonts w:ascii="Times New Roman" w:eastAsia="Calibri" w:hAnsi="Times New Roman" w:cs="Times New Roman"/>
                <w:sz w:val="26"/>
                <w:szCs w:val="26"/>
              </w:rPr>
            </w:pPr>
            <w:r w:rsidRPr="004A472C">
              <w:rPr>
                <w:rFonts w:ascii="Times New Roman" w:eastAsia="Calibri" w:hAnsi="Times New Roman" w:cs="Times New Roman"/>
                <w:sz w:val="26"/>
                <w:szCs w:val="26"/>
              </w:rPr>
              <w:t>Из вышеизложенного анализа следует, что, в среднем, родители (законные представители) не вполне имеют представление о внеурочной деятельности в ОУ, а именно что относится к внеурочной деятельности в образовательном учреждении.</w:t>
            </w:r>
          </w:p>
          <w:p w:rsidR="001372A3" w:rsidRPr="004A472C" w:rsidRDefault="001372A3" w:rsidP="001372A3">
            <w:pPr>
              <w:ind w:firstLine="708"/>
              <w:jc w:val="both"/>
              <w:rPr>
                <w:rFonts w:ascii="Times New Roman" w:eastAsia="Calibri" w:hAnsi="Times New Roman" w:cs="Times New Roman"/>
                <w:sz w:val="26"/>
                <w:szCs w:val="26"/>
              </w:rPr>
            </w:pPr>
            <w:r w:rsidRPr="004A472C">
              <w:rPr>
                <w:rFonts w:ascii="Times New Roman" w:eastAsia="Calibri" w:hAnsi="Times New Roman" w:cs="Times New Roman"/>
                <w:sz w:val="26"/>
                <w:szCs w:val="26"/>
              </w:rPr>
              <w:t>Радует то, что ¾ родителей желают, чтобы их дети были заняты во второй половине дня в образовательном учреждении.</w:t>
            </w:r>
          </w:p>
          <w:p w:rsidR="001372A3" w:rsidRPr="004A472C" w:rsidRDefault="001372A3" w:rsidP="001372A3">
            <w:pPr>
              <w:ind w:firstLine="708"/>
              <w:jc w:val="both"/>
              <w:rPr>
                <w:rFonts w:ascii="Times New Roman" w:eastAsia="Calibri" w:hAnsi="Times New Roman" w:cs="Times New Roman"/>
                <w:sz w:val="26"/>
                <w:szCs w:val="26"/>
              </w:rPr>
            </w:pPr>
            <w:r w:rsidRPr="004A472C">
              <w:rPr>
                <w:rFonts w:ascii="Times New Roman" w:eastAsia="Calibri" w:hAnsi="Times New Roman" w:cs="Times New Roman"/>
                <w:sz w:val="26"/>
                <w:szCs w:val="26"/>
              </w:rPr>
              <w:t>90% родителей уверены, что внеурочная деятельность помогает адаптироваться школьникам в процессе взаимодействия с учителями и сверстниками.</w:t>
            </w:r>
          </w:p>
          <w:p w:rsidR="001372A3" w:rsidRPr="004A472C" w:rsidRDefault="001372A3" w:rsidP="001372A3">
            <w:pPr>
              <w:ind w:firstLine="708"/>
              <w:jc w:val="both"/>
              <w:rPr>
                <w:rFonts w:ascii="Times New Roman" w:eastAsia="Calibri" w:hAnsi="Times New Roman" w:cs="Times New Roman"/>
                <w:sz w:val="26"/>
                <w:szCs w:val="26"/>
              </w:rPr>
            </w:pPr>
            <w:r w:rsidRPr="004A472C">
              <w:rPr>
                <w:rFonts w:ascii="Times New Roman" w:eastAsia="Calibri" w:hAnsi="Times New Roman" w:cs="Times New Roman"/>
                <w:sz w:val="26"/>
                <w:szCs w:val="26"/>
              </w:rPr>
              <w:t>Проанализировав результаты анкетирования, наиболее важным родители считают развитие трудовых и спортивных способностей посредством внеурочной деятельности.</w:t>
            </w:r>
          </w:p>
          <w:p w:rsidR="001372A3" w:rsidRPr="004A472C" w:rsidRDefault="001372A3" w:rsidP="001372A3">
            <w:pPr>
              <w:ind w:firstLine="567"/>
              <w:jc w:val="both"/>
              <w:rPr>
                <w:rFonts w:ascii="Times New Roman" w:hAnsi="Times New Roman" w:cs="Times New Roman"/>
                <w:sz w:val="26"/>
                <w:szCs w:val="26"/>
              </w:rPr>
            </w:pPr>
          </w:p>
          <w:p w:rsidR="001372A3" w:rsidRPr="004A472C" w:rsidRDefault="001372A3" w:rsidP="001372A3">
            <w:pPr>
              <w:ind w:firstLine="567"/>
              <w:jc w:val="both"/>
              <w:rPr>
                <w:rFonts w:ascii="Times New Roman" w:hAnsi="Times New Roman" w:cs="Times New Roman"/>
                <w:bCs/>
                <w:kern w:val="36"/>
                <w:sz w:val="26"/>
                <w:szCs w:val="26"/>
              </w:rPr>
            </w:pPr>
            <w:r w:rsidRPr="004A472C">
              <w:rPr>
                <w:rFonts w:ascii="Times New Roman" w:hAnsi="Times New Roman" w:cs="Times New Roman"/>
                <w:b/>
                <w:sz w:val="26"/>
                <w:szCs w:val="26"/>
              </w:rPr>
              <w:t>17.04.2018г.</w:t>
            </w:r>
            <w:r w:rsidRPr="004A472C">
              <w:rPr>
                <w:rFonts w:ascii="Times New Roman" w:hAnsi="Times New Roman" w:cs="Times New Roman"/>
                <w:sz w:val="26"/>
                <w:szCs w:val="26"/>
              </w:rPr>
              <w:t xml:space="preserve"> проведено  </w:t>
            </w:r>
            <w:r w:rsidRPr="00616FE8">
              <w:rPr>
                <w:rFonts w:ascii="Times New Roman" w:hAnsi="Times New Roman" w:cs="Times New Roman"/>
                <w:b/>
                <w:sz w:val="26"/>
                <w:szCs w:val="26"/>
              </w:rPr>
              <w:t xml:space="preserve">анкетирование </w:t>
            </w:r>
            <w:r w:rsidRPr="004A472C">
              <w:rPr>
                <w:rFonts w:ascii="Times New Roman" w:hAnsi="Times New Roman" w:cs="Times New Roman"/>
                <w:sz w:val="26"/>
                <w:szCs w:val="26"/>
              </w:rPr>
              <w:t xml:space="preserve"> «Удовлетворённость родителей работой ГПД.</w:t>
            </w:r>
          </w:p>
          <w:p w:rsidR="001372A3" w:rsidRPr="004A472C" w:rsidRDefault="001372A3" w:rsidP="001372A3">
            <w:pPr>
              <w:jc w:val="both"/>
              <w:rPr>
                <w:rFonts w:ascii="Times New Roman" w:hAnsi="Times New Roman" w:cs="Times New Roman"/>
                <w:sz w:val="26"/>
                <w:szCs w:val="26"/>
              </w:rPr>
            </w:pPr>
            <w:r w:rsidRPr="004A472C">
              <w:rPr>
                <w:rFonts w:ascii="Times New Roman" w:hAnsi="Times New Roman" w:cs="Times New Roman"/>
                <w:sz w:val="26"/>
                <w:szCs w:val="26"/>
              </w:rPr>
              <w:t>Цель:</w:t>
            </w:r>
            <w:r w:rsidRPr="004A472C">
              <w:rPr>
                <w:rFonts w:ascii="Times New Roman" w:hAnsi="Times New Roman" w:cs="Times New Roman"/>
                <w:b/>
                <w:sz w:val="26"/>
                <w:szCs w:val="26"/>
              </w:rPr>
              <w:t xml:space="preserve"> </w:t>
            </w:r>
            <w:r w:rsidRPr="004A472C">
              <w:rPr>
                <w:rFonts w:ascii="Times New Roman" w:hAnsi="Times New Roman" w:cs="Times New Roman"/>
                <w:bCs/>
                <w:sz w:val="26"/>
                <w:szCs w:val="26"/>
              </w:rPr>
              <w:t xml:space="preserve">Оценка уровня </w:t>
            </w:r>
            <w:r w:rsidRPr="004A472C">
              <w:rPr>
                <w:rFonts w:ascii="Times New Roman" w:hAnsi="Times New Roman" w:cs="Times New Roman"/>
                <w:sz w:val="26"/>
                <w:szCs w:val="26"/>
              </w:rPr>
              <w:t>удовлетворённости родителей (законных представителей) обучающихся образовательного учреждения  работой воспитателя группы продлённого дня.</w:t>
            </w:r>
          </w:p>
          <w:p w:rsidR="001372A3" w:rsidRPr="004A472C" w:rsidRDefault="001372A3" w:rsidP="001372A3">
            <w:pPr>
              <w:ind w:firstLine="708"/>
              <w:jc w:val="both"/>
              <w:rPr>
                <w:rFonts w:ascii="Times New Roman" w:hAnsi="Times New Roman" w:cs="Times New Roman"/>
                <w:sz w:val="26"/>
                <w:szCs w:val="26"/>
              </w:rPr>
            </w:pPr>
            <w:r w:rsidRPr="004A472C">
              <w:rPr>
                <w:rFonts w:ascii="Times New Roman" w:hAnsi="Times New Roman" w:cs="Times New Roman"/>
                <w:sz w:val="26"/>
                <w:szCs w:val="26"/>
              </w:rPr>
              <w:t xml:space="preserve">Наполняемость ГПД – 12 человек. </w:t>
            </w:r>
          </w:p>
          <w:p w:rsidR="001372A3" w:rsidRPr="004A472C" w:rsidRDefault="001372A3" w:rsidP="001372A3">
            <w:pPr>
              <w:ind w:firstLine="708"/>
              <w:jc w:val="both"/>
              <w:rPr>
                <w:rFonts w:ascii="Times New Roman" w:hAnsi="Times New Roman" w:cs="Times New Roman"/>
                <w:color w:val="111111"/>
                <w:sz w:val="26"/>
                <w:szCs w:val="26"/>
              </w:rPr>
            </w:pPr>
            <w:r w:rsidRPr="004A472C">
              <w:rPr>
                <w:rFonts w:ascii="Times New Roman" w:hAnsi="Times New Roman" w:cs="Times New Roman"/>
                <w:bCs/>
                <w:color w:val="111111"/>
                <w:sz w:val="26"/>
                <w:szCs w:val="26"/>
                <w:bdr w:val="none" w:sz="0" w:space="0" w:color="auto" w:frame="1"/>
              </w:rPr>
              <w:t>Анкета анонимная</w:t>
            </w:r>
            <w:r w:rsidRPr="004A472C">
              <w:rPr>
                <w:rFonts w:ascii="Times New Roman" w:hAnsi="Times New Roman" w:cs="Times New Roman"/>
                <w:b/>
                <w:bCs/>
                <w:color w:val="111111"/>
                <w:sz w:val="26"/>
                <w:szCs w:val="26"/>
                <w:bdr w:val="none" w:sz="0" w:space="0" w:color="auto" w:frame="1"/>
              </w:rPr>
              <w:t xml:space="preserve">. </w:t>
            </w:r>
            <w:r w:rsidRPr="004A472C">
              <w:rPr>
                <w:rFonts w:ascii="Times New Roman" w:hAnsi="Times New Roman" w:cs="Times New Roman"/>
                <w:sz w:val="26"/>
                <w:szCs w:val="26"/>
              </w:rPr>
              <w:t>На вопросы анкеты отвечали 9 человек, что составляет 75% от общего количества обучающихся входящих в ГПД.</w:t>
            </w:r>
          </w:p>
          <w:p w:rsidR="001372A3" w:rsidRPr="004A472C" w:rsidRDefault="001372A3" w:rsidP="001372A3">
            <w:pPr>
              <w:ind w:firstLine="708"/>
              <w:jc w:val="both"/>
              <w:rPr>
                <w:rFonts w:ascii="Times New Roman" w:hAnsi="Times New Roman" w:cs="Times New Roman"/>
                <w:sz w:val="26"/>
                <w:szCs w:val="26"/>
              </w:rPr>
            </w:pPr>
            <w:r w:rsidRPr="004A472C">
              <w:rPr>
                <w:rFonts w:ascii="Times New Roman" w:hAnsi="Times New Roman" w:cs="Times New Roman"/>
                <w:sz w:val="26"/>
                <w:szCs w:val="26"/>
              </w:rPr>
              <w:lastRenderedPageBreak/>
              <w:t>Родителям (законным представителям) было предложено ответить на 10 вопросов</w:t>
            </w:r>
          </w:p>
          <w:p w:rsidR="00DA1B9A" w:rsidRPr="0060738E" w:rsidRDefault="001372A3" w:rsidP="0060738E">
            <w:pPr>
              <w:ind w:firstLine="708"/>
              <w:jc w:val="both"/>
              <w:rPr>
                <w:rFonts w:ascii="Times New Roman" w:hAnsi="Times New Roman" w:cs="Times New Roman"/>
                <w:color w:val="111111"/>
                <w:sz w:val="26"/>
                <w:szCs w:val="26"/>
              </w:rPr>
            </w:pPr>
            <w:r w:rsidRPr="004A472C">
              <w:rPr>
                <w:rFonts w:ascii="Times New Roman" w:hAnsi="Times New Roman" w:cs="Times New Roman"/>
                <w:sz w:val="26"/>
                <w:szCs w:val="26"/>
              </w:rPr>
              <w:t xml:space="preserve">По результатам анкетирования выявлено, что 100% родителей (законных представителей) </w:t>
            </w:r>
            <w:proofErr w:type="gramStart"/>
            <w:r w:rsidRPr="004A472C">
              <w:rPr>
                <w:rFonts w:ascii="Times New Roman" w:hAnsi="Times New Roman" w:cs="Times New Roman"/>
                <w:sz w:val="26"/>
                <w:szCs w:val="26"/>
              </w:rPr>
              <w:t>считают</w:t>
            </w:r>
            <w:proofErr w:type="gramEnd"/>
            <w:r w:rsidRPr="004A472C">
              <w:rPr>
                <w:rFonts w:ascii="Times New Roman" w:hAnsi="Times New Roman" w:cs="Times New Roman"/>
                <w:sz w:val="26"/>
                <w:szCs w:val="26"/>
              </w:rPr>
              <w:t xml:space="preserve"> что, обучающиеся с удовольствием посещают ГПД, воспитатель пользуется авторитетом у обучающихся, а</w:t>
            </w:r>
            <w:r w:rsidRPr="004A472C">
              <w:rPr>
                <w:rFonts w:ascii="Times New Roman" w:hAnsi="Times New Roman" w:cs="Times New Roman"/>
                <w:bCs/>
                <w:color w:val="111111"/>
                <w:sz w:val="26"/>
                <w:szCs w:val="26"/>
                <w:bdr w:val="none" w:sz="0" w:space="0" w:color="auto" w:frame="1"/>
              </w:rPr>
              <w:t xml:space="preserve"> родители обсуждают с педагогом различные вопросы</w:t>
            </w:r>
            <w:r w:rsidRPr="004A472C">
              <w:rPr>
                <w:rFonts w:ascii="Times New Roman" w:hAnsi="Times New Roman" w:cs="Times New Roman"/>
                <w:color w:val="111111"/>
                <w:sz w:val="26"/>
                <w:szCs w:val="26"/>
              </w:rPr>
              <w:t xml:space="preserve">, касающиеся жизни ребенка в школе: дисциплина, питание, гигиенические процедуры и др.  Родители </w:t>
            </w:r>
            <w:r w:rsidRPr="004A472C">
              <w:rPr>
                <w:rFonts w:ascii="Times New Roman" w:hAnsi="Times New Roman" w:cs="Times New Roman"/>
                <w:sz w:val="26"/>
                <w:szCs w:val="26"/>
              </w:rPr>
              <w:t>спокойны за детей, когда они находятся в ГПД, считают</w:t>
            </w:r>
            <w:r w:rsidRPr="004A472C">
              <w:rPr>
                <w:rFonts w:ascii="Times New Roman" w:hAnsi="Times New Roman" w:cs="Times New Roman"/>
                <w:color w:val="111111"/>
                <w:sz w:val="26"/>
                <w:szCs w:val="26"/>
              </w:rPr>
              <w:t>, что воспитатель доброжелательно, </w:t>
            </w:r>
            <w:r w:rsidRPr="004A472C">
              <w:rPr>
                <w:rFonts w:ascii="Times New Roman" w:hAnsi="Times New Roman" w:cs="Times New Roman"/>
                <w:bCs/>
                <w:color w:val="111111"/>
                <w:sz w:val="26"/>
                <w:szCs w:val="26"/>
                <w:bdr w:val="none" w:sz="0" w:space="0" w:color="auto" w:frame="1"/>
              </w:rPr>
              <w:t xml:space="preserve">педагогически </w:t>
            </w:r>
            <w:r w:rsidRPr="004A472C">
              <w:rPr>
                <w:rFonts w:ascii="Times New Roman" w:hAnsi="Times New Roman" w:cs="Times New Roman"/>
                <w:color w:val="111111"/>
                <w:sz w:val="26"/>
                <w:szCs w:val="26"/>
              </w:rPr>
              <w:t xml:space="preserve">грамотно относится к </w:t>
            </w:r>
            <w:proofErr w:type="gramStart"/>
            <w:r w:rsidRPr="004A472C">
              <w:rPr>
                <w:rFonts w:ascii="Times New Roman" w:hAnsi="Times New Roman" w:cs="Times New Roman"/>
                <w:color w:val="111111"/>
                <w:sz w:val="26"/>
                <w:szCs w:val="26"/>
              </w:rPr>
              <w:t>ним  и</w:t>
            </w:r>
            <w:proofErr w:type="gramEnd"/>
            <w:r w:rsidRPr="004A472C">
              <w:rPr>
                <w:rFonts w:ascii="Times New Roman" w:hAnsi="Times New Roman" w:cs="Times New Roman"/>
                <w:color w:val="111111"/>
                <w:sz w:val="26"/>
                <w:szCs w:val="26"/>
              </w:rPr>
              <w:t xml:space="preserve"> их ребёнку. Родителей </w:t>
            </w:r>
            <w:r w:rsidRPr="004A472C">
              <w:rPr>
                <w:rFonts w:ascii="Times New Roman" w:hAnsi="Times New Roman" w:cs="Times New Roman"/>
                <w:bCs/>
                <w:color w:val="111111"/>
                <w:sz w:val="26"/>
                <w:szCs w:val="26"/>
                <w:bdr w:val="none" w:sz="0" w:space="0" w:color="auto" w:frame="1"/>
              </w:rPr>
              <w:t>удовлетворяет уход</w:t>
            </w:r>
            <w:r w:rsidRPr="004A472C">
              <w:rPr>
                <w:rFonts w:ascii="Times New Roman" w:hAnsi="Times New Roman" w:cs="Times New Roman"/>
                <w:color w:val="111111"/>
                <w:sz w:val="26"/>
                <w:szCs w:val="26"/>
              </w:rPr>
              <w:t xml:space="preserve">, воспитание и обучение, которое получает ребенок в группе. Они видят реальные изменения в ребенке после осуществляемых мероприятий по развитию </w:t>
            </w:r>
            <w:r w:rsidRPr="00616FE8">
              <w:rPr>
                <w:rFonts w:ascii="Times New Roman" w:hAnsi="Times New Roman" w:cs="Times New Roman"/>
                <w:color w:val="111111"/>
                <w:sz w:val="26"/>
                <w:szCs w:val="26"/>
              </w:rPr>
              <w:t>и </w:t>
            </w:r>
            <w:r w:rsidRPr="00616FE8">
              <w:rPr>
                <w:rStyle w:val="a9"/>
                <w:rFonts w:ascii="Times New Roman" w:hAnsi="Times New Roman" w:cs="Times New Roman"/>
                <w:b w:val="0"/>
                <w:color w:val="111111"/>
                <w:sz w:val="26"/>
                <w:szCs w:val="26"/>
                <w:bdr w:val="none" w:sz="0" w:space="0" w:color="auto" w:frame="1"/>
              </w:rPr>
              <w:t>воспитанию,</w:t>
            </w:r>
            <w:r w:rsidRPr="00616FE8">
              <w:rPr>
                <w:rStyle w:val="a9"/>
                <w:rFonts w:ascii="Times New Roman" w:hAnsi="Times New Roman" w:cs="Times New Roman"/>
                <w:color w:val="111111"/>
                <w:sz w:val="26"/>
                <w:szCs w:val="26"/>
                <w:bdr w:val="none" w:sz="0" w:space="0" w:color="auto" w:frame="1"/>
              </w:rPr>
              <w:t xml:space="preserve"> </w:t>
            </w:r>
            <w:r w:rsidRPr="00616FE8">
              <w:rPr>
                <w:rFonts w:ascii="Times New Roman" w:hAnsi="Times New Roman" w:cs="Times New Roman"/>
                <w:sz w:val="26"/>
                <w:szCs w:val="26"/>
              </w:rPr>
              <w:t xml:space="preserve"> </w:t>
            </w:r>
            <w:r w:rsidRPr="00616FE8">
              <w:rPr>
                <w:rFonts w:ascii="Times New Roman" w:hAnsi="Times New Roman" w:cs="Times New Roman"/>
                <w:color w:val="111111"/>
                <w:sz w:val="26"/>
                <w:szCs w:val="26"/>
              </w:rPr>
              <w:t>получают от </w:t>
            </w:r>
            <w:r w:rsidRPr="00616FE8">
              <w:rPr>
                <w:rStyle w:val="a9"/>
                <w:rFonts w:ascii="Times New Roman" w:hAnsi="Times New Roman" w:cs="Times New Roman"/>
                <w:b w:val="0"/>
                <w:color w:val="111111"/>
                <w:sz w:val="26"/>
                <w:szCs w:val="26"/>
                <w:bdr w:val="none" w:sz="0" w:space="0" w:color="auto" w:frame="1"/>
              </w:rPr>
              <w:t>воспитателя</w:t>
            </w:r>
            <w:r w:rsidRPr="00616FE8">
              <w:rPr>
                <w:rFonts w:ascii="Times New Roman" w:hAnsi="Times New Roman" w:cs="Times New Roman"/>
                <w:b/>
                <w:color w:val="111111"/>
                <w:sz w:val="26"/>
                <w:szCs w:val="26"/>
              </w:rPr>
              <w:t> </w:t>
            </w:r>
            <w:r w:rsidRPr="004A472C">
              <w:rPr>
                <w:rFonts w:ascii="Times New Roman" w:hAnsi="Times New Roman" w:cs="Times New Roman"/>
                <w:color w:val="111111"/>
                <w:sz w:val="26"/>
                <w:szCs w:val="26"/>
              </w:rPr>
              <w:t>полную информацию о своем ребенке. Большая часть опрошенных (7 из 9) обращаются  к воспитателю  за советом по вопросам</w:t>
            </w:r>
            <w:r>
              <w:rPr>
                <w:rFonts w:ascii="Times New Roman" w:hAnsi="Times New Roman" w:cs="Times New Roman"/>
                <w:color w:val="111111"/>
                <w:sz w:val="26"/>
                <w:szCs w:val="26"/>
              </w:rPr>
              <w:t xml:space="preserve"> воспитания и обучения ребенка.</w:t>
            </w:r>
          </w:p>
        </w:tc>
      </w:tr>
    </w:tbl>
    <w:p w:rsidR="00FF3501" w:rsidRDefault="00FF3501" w:rsidP="006E6137">
      <w:pPr>
        <w:spacing w:after="0" w:line="240" w:lineRule="auto"/>
        <w:jc w:val="both"/>
        <w:rPr>
          <w:rFonts w:ascii="Times New Roman" w:eastAsia="Calibri" w:hAnsi="Times New Roman" w:cs="Times New Roman"/>
          <w:b/>
          <w:i/>
          <w:sz w:val="24"/>
          <w:szCs w:val="24"/>
        </w:rPr>
      </w:pPr>
    </w:p>
    <w:p w:rsidR="0060738E" w:rsidRDefault="0060738E" w:rsidP="006E6137">
      <w:pPr>
        <w:spacing w:after="0" w:line="240" w:lineRule="auto"/>
        <w:jc w:val="both"/>
        <w:rPr>
          <w:rFonts w:ascii="Times New Roman" w:eastAsia="Calibri" w:hAnsi="Times New Roman" w:cs="Times New Roman"/>
          <w:sz w:val="24"/>
          <w:szCs w:val="24"/>
        </w:rPr>
      </w:pPr>
    </w:p>
    <w:p w:rsidR="0060738E" w:rsidRDefault="0060738E" w:rsidP="006E6137">
      <w:pPr>
        <w:spacing w:after="0" w:line="240" w:lineRule="auto"/>
        <w:jc w:val="both"/>
        <w:rPr>
          <w:rFonts w:ascii="Times New Roman" w:eastAsia="Calibri" w:hAnsi="Times New Roman" w:cs="Times New Roman"/>
          <w:sz w:val="24"/>
          <w:szCs w:val="24"/>
        </w:rPr>
      </w:pPr>
    </w:p>
    <w:p w:rsidR="0060738E" w:rsidRDefault="0060738E" w:rsidP="006E613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60738E" w:rsidRDefault="0060738E" w:rsidP="006E6137">
      <w:pPr>
        <w:spacing w:after="0" w:line="240" w:lineRule="auto"/>
        <w:jc w:val="both"/>
        <w:rPr>
          <w:rFonts w:ascii="Times New Roman" w:eastAsia="Calibri" w:hAnsi="Times New Roman" w:cs="Times New Roman"/>
          <w:sz w:val="24"/>
          <w:szCs w:val="24"/>
        </w:rPr>
      </w:pPr>
    </w:p>
    <w:p w:rsidR="0060738E" w:rsidRDefault="007C6760" w:rsidP="006E6137">
      <w:pPr>
        <w:spacing w:after="0" w:line="240" w:lineRule="auto"/>
        <w:jc w:val="both"/>
        <w:rPr>
          <w:rFonts w:ascii="Times New Roman" w:eastAsia="Calibri" w:hAnsi="Times New Roman" w:cs="Times New Roman"/>
          <w:sz w:val="24"/>
          <w:szCs w:val="24"/>
        </w:rPr>
      </w:pPr>
      <w:r>
        <w:rPr>
          <w:noProof/>
        </w:rPr>
        <w:drawing>
          <wp:anchor distT="0" distB="0" distL="63500" distR="63500" simplePos="0" relativeHeight="251658752" behindDoc="1" locked="0" layoutInCell="1" allowOverlap="1" wp14:anchorId="103A53FB" wp14:editId="28B47843">
            <wp:simplePos x="0" y="0"/>
            <wp:positionH relativeFrom="page">
              <wp:posOffset>2707640</wp:posOffset>
            </wp:positionH>
            <wp:positionV relativeFrom="page">
              <wp:posOffset>4020185</wp:posOffset>
            </wp:positionV>
            <wp:extent cx="2840990" cy="2060575"/>
            <wp:effectExtent l="0" t="0" r="0" b="0"/>
            <wp:wrapNone/>
            <wp:docPr id="17" name="Рисунок 17" descr="C:\Users\ШКОЛА\Desktop\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Desktop\media\image1.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40990" cy="2060575"/>
                    </a:xfrm>
                    <a:prstGeom prst="rect">
                      <a:avLst/>
                    </a:prstGeom>
                    <a:noFill/>
                  </pic:spPr>
                </pic:pic>
              </a:graphicData>
            </a:graphic>
            <wp14:sizeRelH relativeFrom="page">
              <wp14:pctWidth>0</wp14:pctWidth>
            </wp14:sizeRelH>
            <wp14:sizeRelV relativeFrom="page">
              <wp14:pctHeight>0</wp14:pctHeight>
            </wp14:sizeRelV>
          </wp:anchor>
        </w:drawing>
      </w:r>
    </w:p>
    <w:p w:rsidR="0060738E" w:rsidRDefault="0060738E" w:rsidP="006E6137">
      <w:pPr>
        <w:spacing w:after="0" w:line="240" w:lineRule="auto"/>
        <w:jc w:val="both"/>
        <w:rPr>
          <w:rFonts w:ascii="Times New Roman" w:eastAsia="Calibri" w:hAnsi="Times New Roman" w:cs="Times New Roman"/>
          <w:sz w:val="24"/>
          <w:szCs w:val="24"/>
        </w:rPr>
      </w:pPr>
    </w:p>
    <w:p w:rsidR="0060738E" w:rsidRDefault="0060738E" w:rsidP="006E6137">
      <w:pPr>
        <w:spacing w:after="0" w:line="240" w:lineRule="auto"/>
        <w:jc w:val="both"/>
        <w:rPr>
          <w:rFonts w:ascii="Times New Roman" w:eastAsia="Calibri" w:hAnsi="Times New Roman" w:cs="Times New Roman"/>
          <w:sz w:val="24"/>
          <w:szCs w:val="24"/>
        </w:rPr>
      </w:pPr>
    </w:p>
    <w:p w:rsidR="00FF3501" w:rsidRPr="00FF3501" w:rsidRDefault="0060738E" w:rsidP="006E613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F3501" w:rsidRPr="00FF3501">
        <w:rPr>
          <w:rFonts w:ascii="Times New Roman" w:eastAsia="Calibri" w:hAnsi="Times New Roman" w:cs="Times New Roman"/>
          <w:sz w:val="24"/>
          <w:szCs w:val="24"/>
        </w:rPr>
        <w:t xml:space="preserve">Директор                            </w:t>
      </w:r>
      <w:r w:rsidR="00FF350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FF3501">
        <w:rPr>
          <w:rFonts w:ascii="Times New Roman" w:eastAsia="Calibri" w:hAnsi="Times New Roman" w:cs="Times New Roman"/>
          <w:sz w:val="24"/>
          <w:szCs w:val="24"/>
        </w:rPr>
        <w:t xml:space="preserve">   </w:t>
      </w:r>
      <w:r w:rsidR="00FF3501" w:rsidRPr="00FF3501">
        <w:rPr>
          <w:rFonts w:ascii="Times New Roman" w:eastAsia="Calibri" w:hAnsi="Times New Roman" w:cs="Times New Roman"/>
          <w:sz w:val="24"/>
          <w:szCs w:val="24"/>
        </w:rPr>
        <w:t>О.А. Янченко</w:t>
      </w:r>
      <w:bookmarkStart w:id="1" w:name="_GoBack"/>
      <w:bookmarkEnd w:id="1"/>
    </w:p>
    <w:sectPr w:rsidR="00FF3501" w:rsidRPr="00FF3501" w:rsidSect="00CE554F">
      <w:headerReference w:type="default" r:id="rId41"/>
      <w:pgSz w:w="16838" w:h="11906" w:orient="landscape"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501" w:rsidRDefault="00FF3501" w:rsidP="00CE554F">
      <w:pPr>
        <w:spacing w:after="0" w:line="240" w:lineRule="auto"/>
      </w:pPr>
      <w:r>
        <w:separator/>
      </w:r>
    </w:p>
  </w:endnote>
  <w:endnote w:type="continuationSeparator" w:id="0">
    <w:p w:rsidR="00FF3501" w:rsidRDefault="00FF3501" w:rsidP="00CE5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501" w:rsidRDefault="00FF3501" w:rsidP="00CE554F">
      <w:pPr>
        <w:spacing w:after="0" w:line="240" w:lineRule="auto"/>
      </w:pPr>
      <w:r>
        <w:separator/>
      </w:r>
    </w:p>
  </w:footnote>
  <w:footnote w:type="continuationSeparator" w:id="0">
    <w:p w:rsidR="00FF3501" w:rsidRDefault="00FF3501" w:rsidP="00CE5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173854"/>
      <w:docPartObj>
        <w:docPartGallery w:val="Page Numbers (Top of Page)"/>
        <w:docPartUnique/>
      </w:docPartObj>
    </w:sdtPr>
    <w:sdtEndPr/>
    <w:sdtContent>
      <w:p w:rsidR="00FF3501" w:rsidRDefault="00FF3501">
        <w:pPr>
          <w:pStyle w:val="af6"/>
          <w:jc w:val="center"/>
        </w:pPr>
        <w:r>
          <w:fldChar w:fldCharType="begin"/>
        </w:r>
        <w:r>
          <w:instrText>PAGE   \* MERGEFORMAT</w:instrText>
        </w:r>
        <w:r>
          <w:fldChar w:fldCharType="separate"/>
        </w:r>
        <w:r w:rsidR="00AF2BAE">
          <w:rPr>
            <w:noProof/>
          </w:rPr>
          <w:t>101</w:t>
        </w:r>
        <w:r>
          <w:fldChar w:fldCharType="end"/>
        </w:r>
      </w:p>
    </w:sdtContent>
  </w:sdt>
  <w:p w:rsidR="00FF3501" w:rsidRDefault="00FF3501">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527B"/>
    <w:multiLevelType w:val="hybridMultilevel"/>
    <w:tmpl w:val="2B221C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6203BCF"/>
    <w:multiLevelType w:val="hybridMultilevel"/>
    <w:tmpl w:val="0E5895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577121"/>
    <w:multiLevelType w:val="hybridMultilevel"/>
    <w:tmpl w:val="FA181454"/>
    <w:lvl w:ilvl="0" w:tplc="FF3AD8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46365D"/>
    <w:multiLevelType w:val="hybridMultilevel"/>
    <w:tmpl w:val="80162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4A04EE"/>
    <w:multiLevelType w:val="multilevel"/>
    <w:tmpl w:val="BA36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75B92"/>
    <w:multiLevelType w:val="hybridMultilevel"/>
    <w:tmpl w:val="4F7E2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C338C9"/>
    <w:multiLevelType w:val="hybridMultilevel"/>
    <w:tmpl w:val="8B0E2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7323DB"/>
    <w:multiLevelType w:val="hybridMultilevel"/>
    <w:tmpl w:val="E5580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932A4B"/>
    <w:multiLevelType w:val="hybridMultilevel"/>
    <w:tmpl w:val="332C83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38D0D3D"/>
    <w:multiLevelType w:val="multilevel"/>
    <w:tmpl w:val="2EBC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93B36"/>
    <w:multiLevelType w:val="hybridMultilevel"/>
    <w:tmpl w:val="6FA8D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CA53DE"/>
    <w:multiLevelType w:val="hybridMultilevel"/>
    <w:tmpl w:val="6BA87D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5A505A"/>
    <w:multiLevelType w:val="multilevel"/>
    <w:tmpl w:val="A126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296E56"/>
    <w:multiLevelType w:val="hybridMultilevel"/>
    <w:tmpl w:val="5BF8B9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C10BDE"/>
    <w:multiLevelType w:val="hybridMultilevel"/>
    <w:tmpl w:val="0E7CF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164E33"/>
    <w:multiLevelType w:val="hybridMultilevel"/>
    <w:tmpl w:val="7060AC04"/>
    <w:lvl w:ilvl="0" w:tplc="83BE7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430416"/>
    <w:multiLevelType w:val="hybridMultilevel"/>
    <w:tmpl w:val="BD10B610"/>
    <w:lvl w:ilvl="0" w:tplc="30800C9A">
      <w:start w:val="1"/>
      <w:numFmt w:val="decimal"/>
      <w:lvlText w:val="%1."/>
      <w:lvlJc w:val="left"/>
      <w:pPr>
        <w:tabs>
          <w:tab w:val="num" w:pos="720"/>
        </w:tabs>
        <w:ind w:left="720" w:hanging="360"/>
      </w:pPr>
    </w:lvl>
    <w:lvl w:ilvl="1" w:tplc="F078B852">
      <w:numFmt w:val="none"/>
      <w:lvlText w:val=""/>
      <w:lvlJc w:val="left"/>
      <w:pPr>
        <w:tabs>
          <w:tab w:val="num" w:pos="360"/>
        </w:tabs>
        <w:ind w:left="0" w:firstLine="0"/>
      </w:pPr>
    </w:lvl>
    <w:lvl w:ilvl="2" w:tplc="AAF4C4D2">
      <w:numFmt w:val="none"/>
      <w:lvlText w:val=""/>
      <w:lvlJc w:val="left"/>
      <w:pPr>
        <w:tabs>
          <w:tab w:val="num" w:pos="360"/>
        </w:tabs>
        <w:ind w:left="0" w:firstLine="0"/>
      </w:pPr>
    </w:lvl>
    <w:lvl w:ilvl="3" w:tplc="53DC90F6">
      <w:numFmt w:val="none"/>
      <w:lvlText w:val=""/>
      <w:lvlJc w:val="left"/>
      <w:pPr>
        <w:tabs>
          <w:tab w:val="num" w:pos="360"/>
        </w:tabs>
        <w:ind w:left="0" w:firstLine="0"/>
      </w:pPr>
    </w:lvl>
    <w:lvl w:ilvl="4" w:tplc="95FC688A">
      <w:numFmt w:val="none"/>
      <w:lvlText w:val=""/>
      <w:lvlJc w:val="left"/>
      <w:pPr>
        <w:tabs>
          <w:tab w:val="num" w:pos="360"/>
        </w:tabs>
        <w:ind w:left="0" w:firstLine="0"/>
      </w:pPr>
    </w:lvl>
    <w:lvl w:ilvl="5" w:tplc="FEB05F32">
      <w:numFmt w:val="none"/>
      <w:lvlText w:val=""/>
      <w:lvlJc w:val="left"/>
      <w:pPr>
        <w:tabs>
          <w:tab w:val="num" w:pos="360"/>
        </w:tabs>
        <w:ind w:left="0" w:firstLine="0"/>
      </w:pPr>
    </w:lvl>
    <w:lvl w:ilvl="6" w:tplc="7166E5F6">
      <w:numFmt w:val="none"/>
      <w:lvlText w:val=""/>
      <w:lvlJc w:val="left"/>
      <w:pPr>
        <w:tabs>
          <w:tab w:val="num" w:pos="360"/>
        </w:tabs>
        <w:ind w:left="0" w:firstLine="0"/>
      </w:pPr>
    </w:lvl>
    <w:lvl w:ilvl="7" w:tplc="B494333E">
      <w:numFmt w:val="none"/>
      <w:lvlText w:val=""/>
      <w:lvlJc w:val="left"/>
      <w:pPr>
        <w:tabs>
          <w:tab w:val="num" w:pos="360"/>
        </w:tabs>
        <w:ind w:left="0" w:firstLine="0"/>
      </w:pPr>
    </w:lvl>
    <w:lvl w:ilvl="8" w:tplc="4DCE6A56">
      <w:numFmt w:val="none"/>
      <w:lvlText w:val=""/>
      <w:lvlJc w:val="left"/>
      <w:pPr>
        <w:tabs>
          <w:tab w:val="num" w:pos="360"/>
        </w:tabs>
        <w:ind w:left="0" w:firstLine="0"/>
      </w:pPr>
    </w:lvl>
  </w:abstractNum>
  <w:abstractNum w:abstractNumId="17" w15:restartNumberingAfterBreak="0">
    <w:nsid w:val="373D6AAC"/>
    <w:multiLevelType w:val="multilevel"/>
    <w:tmpl w:val="31A4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E4135A"/>
    <w:multiLevelType w:val="hybridMultilevel"/>
    <w:tmpl w:val="EAD46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A01D2A"/>
    <w:multiLevelType w:val="hybridMultilevel"/>
    <w:tmpl w:val="033EE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DE757F"/>
    <w:multiLevelType w:val="hybridMultilevel"/>
    <w:tmpl w:val="DA4C5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FF5537"/>
    <w:multiLevelType w:val="hybridMultilevel"/>
    <w:tmpl w:val="E1204AA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15:restartNumberingAfterBreak="0">
    <w:nsid w:val="48856A6C"/>
    <w:multiLevelType w:val="hybridMultilevel"/>
    <w:tmpl w:val="17E047CC"/>
    <w:lvl w:ilvl="0" w:tplc="FF3AD8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8E82D69"/>
    <w:multiLevelType w:val="hybridMultilevel"/>
    <w:tmpl w:val="B9A0B2C4"/>
    <w:lvl w:ilvl="0" w:tplc="BF0474A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B43C13"/>
    <w:multiLevelType w:val="hybridMultilevel"/>
    <w:tmpl w:val="674E89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9D22F44"/>
    <w:multiLevelType w:val="hybridMultilevel"/>
    <w:tmpl w:val="B21C86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7A4B7E"/>
    <w:multiLevelType w:val="hybridMultilevel"/>
    <w:tmpl w:val="AB3EEE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C592766"/>
    <w:multiLevelType w:val="hybridMultilevel"/>
    <w:tmpl w:val="796825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41481D"/>
    <w:multiLevelType w:val="hybridMultilevel"/>
    <w:tmpl w:val="3F74B394"/>
    <w:lvl w:ilvl="0" w:tplc="DDC8BF1C">
      <w:start w:val="1"/>
      <w:numFmt w:val="decimal"/>
      <w:lvlText w:val="%1."/>
      <w:lvlJc w:val="left"/>
      <w:pPr>
        <w:ind w:left="380" w:hanging="360"/>
      </w:pPr>
      <w:rPr>
        <w:rFonts w:hint="default"/>
        <w:color w:val="000000"/>
        <w:sz w:val="24"/>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9" w15:restartNumberingAfterBreak="0">
    <w:nsid w:val="4FB34DA6"/>
    <w:multiLevelType w:val="multilevel"/>
    <w:tmpl w:val="3432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9B703A"/>
    <w:multiLevelType w:val="hybridMultilevel"/>
    <w:tmpl w:val="40C2C9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531A65BB"/>
    <w:multiLevelType w:val="multilevel"/>
    <w:tmpl w:val="F7FE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B60FC2"/>
    <w:multiLevelType w:val="hybridMultilevel"/>
    <w:tmpl w:val="8512A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4D65289"/>
    <w:multiLevelType w:val="multilevel"/>
    <w:tmpl w:val="380A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367234"/>
    <w:multiLevelType w:val="hybridMultilevel"/>
    <w:tmpl w:val="F0C693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57E23F76"/>
    <w:multiLevelType w:val="hybridMultilevel"/>
    <w:tmpl w:val="8AE05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1E1F6F"/>
    <w:multiLevelType w:val="hybridMultilevel"/>
    <w:tmpl w:val="811EF668"/>
    <w:lvl w:ilvl="0" w:tplc="04190011">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216E6A"/>
    <w:multiLevelType w:val="hybridMultilevel"/>
    <w:tmpl w:val="2F5EB4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A925EA1"/>
    <w:multiLevelType w:val="hybridMultilevel"/>
    <w:tmpl w:val="2A9874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5F325DB4"/>
    <w:multiLevelType w:val="multilevel"/>
    <w:tmpl w:val="1B32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FA49DF"/>
    <w:multiLevelType w:val="hybridMultilevel"/>
    <w:tmpl w:val="477009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05A2B4B"/>
    <w:multiLevelType w:val="hybridMultilevel"/>
    <w:tmpl w:val="B78AC61A"/>
    <w:lvl w:ilvl="0" w:tplc="FF3AD8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0A30FC7"/>
    <w:multiLevelType w:val="multilevel"/>
    <w:tmpl w:val="E35A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DF2CC5"/>
    <w:multiLevelType w:val="hybridMultilevel"/>
    <w:tmpl w:val="371A3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2E62B2"/>
    <w:multiLevelType w:val="hybridMultilevel"/>
    <w:tmpl w:val="45ECFC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9E95A98"/>
    <w:multiLevelType w:val="hybridMultilevel"/>
    <w:tmpl w:val="1E52B13E"/>
    <w:lvl w:ilvl="0" w:tplc="FF3AD8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9FC2A1E"/>
    <w:multiLevelType w:val="hybridMultilevel"/>
    <w:tmpl w:val="6E60B1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6AC66EDF"/>
    <w:multiLevelType w:val="hybridMultilevel"/>
    <w:tmpl w:val="5C2C70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6BC11270"/>
    <w:multiLevelType w:val="hybridMultilevel"/>
    <w:tmpl w:val="418E343C"/>
    <w:lvl w:ilvl="0" w:tplc="FF3AD8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E62CFB"/>
    <w:multiLevelType w:val="hybridMultilevel"/>
    <w:tmpl w:val="04F0E8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0030003"/>
    <w:multiLevelType w:val="hybridMultilevel"/>
    <w:tmpl w:val="1F56A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lvlOverride w:ilvl="2"/>
    <w:lvlOverride w:ilvl="3"/>
    <w:lvlOverride w:ilvl="4"/>
    <w:lvlOverride w:ilvl="5"/>
    <w:lvlOverride w:ilvl="6"/>
    <w:lvlOverride w:ilvl="7"/>
    <w:lvlOverride w:ilvl="8"/>
  </w:num>
  <w:num w:numId="2">
    <w:abstractNumId w:val="50"/>
  </w:num>
  <w:num w:numId="3">
    <w:abstractNumId w:val="6"/>
  </w:num>
  <w:num w:numId="4">
    <w:abstractNumId w:val="7"/>
  </w:num>
  <w:num w:numId="5">
    <w:abstractNumId w:val="13"/>
  </w:num>
  <w:num w:numId="6">
    <w:abstractNumId w:val="44"/>
  </w:num>
  <w:num w:numId="7">
    <w:abstractNumId w:val="23"/>
  </w:num>
  <w:num w:numId="8">
    <w:abstractNumId w:val="40"/>
  </w:num>
  <w:num w:numId="9">
    <w:abstractNumId w:val="27"/>
  </w:num>
  <w:num w:numId="10">
    <w:abstractNumId w:val="10"/>
  </w:num>
  <w:num w:numId="11">
    <w:abstractNumId w:val="38"/>
  </w:num>
  <w:num w:numId="12">
    <w:abstractNumId w:val="15"/>
  </w:num>
  <w:num w:numId="13">
    <w:abstractNumId w:val="8"/>
  </w:num>
  <w:num w:numId="14">
    <w:abstractNumId w:val="32"/>
  </w:num>
  <w:num w:numId="15">
    <w:abstractNumId w:val="3"/>
  </w:num>
  <w:num w:numId="16">
    <w:abstractNumId w:val="45"/>
  </w:num>
  <w:num w:numId="17">
    <w:abstractNumId w:val="22"/>
  </w:num>
  <w:num w:numId="18">
    <w:abstractNumId w:val="2"/>
  </w:num>
  <w:num w:numId="19">
    <w:abstractNumId w:val="48"/>
  </w:num>
  <w:num w:numId="20">
    <w:abstractNumId w:val="41"/>
  </w:num>
  <w:num w:numId="21">
    <w:abstractNumId w:val="49"/>
  </w:num>
  <w:num w:numId="22">
    <w:abstractNumId w:val="5"/>
  </w:num>
  <w:num w:numId="23">
    <w:abstractNumId w:val="30"/>
  </w:num>
  <w:num w:numId="24">
    <w:abstractNumId w:val="31"/>
  </w:num>
  <w:num w:numId="25">
    <w:abstractNumId w:val="36"/>
  </w:num>
  <w:num w:numId="26">
    <w:abstractNumId w:val="29"/>
  </w:num>
  <w:num w:numId="27">
    <w:abstractNumId w:val="25"/>
  </w:num>
  <w:num w:numId="28">
    <w:abstractNumId w:val="28"/>
  </w:num>
  <w:num w:numId="29">
    <w:abstractNumId w:val="12"/>
  </w:num>
  <w:num w:numId="30">
    <w:abstractNumId w:val="47"/>
  </w:num>
  <w:num w:numId="31">
    <w:abstractNumId w:val="34"/>
  </w:num>
  <w:num w:numId="32">
    <w:abstractNumId w:val="1"/>
  </w:num>
  <w:num w:numId="33">
    <w:abstractNumId w:val="37"/>
  </w:num>
  <w:num w:numId="34">
    <w:abstractNumId w:val="26"/>
  </w:num>
  <w:num w:numId="35">
    <w:abstractNumId w:val="9"/>
  </w:num>
  <w:num w:numId="36">
    <w:abstractNumId w:val="39"/>
  </w:num>
  <w:num w:numId="37">
    <w:abstractNumId w:val="33"/>
  </w:num>
  <w:num w:numId="38">
    <w:abstractNumId w:val="17"/>
  </w:num>
  <w:num w:numId="39">
    <w:abstractNumId w:val="4"/>
  </w:num>
  <w:num w:numId="40">
    <w:abstractNumId w:val="42"/>
  </w:num>
  <w:num w:numId="41">
    <w:abstractNumId w:val="20"/>
  </w:num>
  <w:num w:numId="42">
    <w:abstractNumId w:val="21"/>
  </w:num>
  <w:num w:numId="43">
    <w:abstractNumId w:val="24"/>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19"/>
  </w:num>
  <w:num w:numId="47">
    <w:abstractNumId w:val="43"/>
  </w:num>
  <w:num w:numId="48">
    <w:abstractNumId w:val="11"/>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num>
  <w:num w:numId="51">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5E"/>
    <w:rsid w:val="00000850"/>
    <w:rsid w:val="000024BF"/>
    <w:rsid w:val="00003B0C"/>
    <w:rsid w:val="00004A8D"/>
    <w:rsid w:val="000105D0"/>
    <w:rsid w:val="000126D0"/>
    <w:rsid w:val="000215BD"/>
    <w:rsid w:val="0002557D"/>
    <w:rsid w:val="00027947"/>
    <w:rsid w:val="00033C21"/>
    <w:rsid w:val="00035972"/>
    <w:rsid w:val="00040019"/>
    <w:rsid w:val="000430EC"/>
    <w:rsid w:val="00043A0F"/>
    <w:rsid w:val="00044DD5"/>
    <w:rsid w:val="00046504"/>
    <w:rsid w:val="000527AF"/>
    <w:rsid w:val="00052F8F"/>
    <w:rsid w:val="0006021B"/>
    <w:rsid w:val="00062642"/>
    <w:rsid w:val="00063070"/>
    <w:rsid w:val="00063CC2"/>
    <w:rsid w:val="00066102"/>
    <w:rsid w:val="00076519"/>
    <w:rsid w:val="00076D9D"/>
    <w:rsid w:val="00082582"/>
    <w:rsid w:val="00084B8B"/>
    <w:rsid w:val="00085B73"/>
    <w:rsid w:val="00090F1A"/>
    <w:rsid w:val="0009182A"/>
    <w:rsid w:val="00093818"/>
    <w:rsid w:val="00097047"/>
    <w:rsid w:val="000A5744"/>
    <w:rsid w:val="000B0A61"/>
    <w:rsid w:val="000B35F6"/>
    <w:rsid w:val="000B3A56"/>
    <w:rsid w:val="000C0E62"/>
    <w:rsid w:val="000D3B5D"/>
    <w:rsid w:val="000D41BE"/>
    <w:rsid w:val="000D6AA5"/>
    <w:rsid w:val="000D7DDD"/>
    <w:rsid w:val="000E123E"/>
    <w:rsid w:val="000F0A23"/>
    <w:rsid w:val="000F0F3A"/>
    <w:rsid w:val="000F318F"/>
    <w:rsid w:val="00110329"/>
    <w:rsid w:val="00110765"/>
    <w:rsid w:val="0013148A"/>
    <w:rsid w:val="00134C8B"/>
    <w:rsid w:val="001372A3"/>
    <w:rsid w:val="00140689"/>
    <w:rsid w:val="001449B8"/>
    <w:rsid w:val="0016097B"/>
    <w:rsid w:val="00163E08"/>
    <w:rsid w:val="001653E4"/>
    <w:rsid w:val="001660E5"/>
    <w:rsid w:val="001741B8"/>
    <w:rsid w:val="00174B48"/>
    <w:rsid w:val="00174EF7"/>
    <w:rsid w:val="00182270"/>
    <w:rsid w:val="0018493E"/>
    <w:rsid w:val="00185679"/>
    <w:rsid w:val="001A4870"/>
    <w:rsid w:val="001B6781"/>
    <w:rsid w:val="001B6CED"/>
    <w:rsid w:val="001B6FFF"/>
    <w:rsid w:val="001C1222"/>
    <w:rsid w:val="001C6A27"/>
    <w:rsid w:val="001D1A62"/>
    <w:rsid w:val="001F698D"/>
    <w:rsid w:val="001F6E55"/>
    <w:rsid w:val="00202892"/>
    <w:rsid w:val="0020402C"/>
    <w:rsid w:val="002108B9"/>
    <w:rsid w:val="00213BF7"/>
    <w:rsid w:val="00214644"/>
    <w:rsid w:val="00215C8F"/>
    <w:rsid w:val="00215F6E"/>
    <w:rsid w:val="00220B79"/>
    <w:rsid w:val="002263B8"/>
    <w:rsid w:val="002318B4"/>
    <w:rsid w:val="00233820"/>
    <w:rsid w:val="00234899"/>
    <w:rsid w:val="00234BF2"/>
    <w:rsid w:val="00237276"/>
    <w:rsid w:val="002427A7"/>
    <w:rsid w:val="00243357"/>
    <w:rsid w:val="0024798A"/>
    <w:rsid w:val="00252408"/>
    <w:rsid w:val="002534B3"/>
    <w:rsid w:val="002635A7"/>
    <w:rsid w:val="002813B5"/>
    <w:rsid w:val="00287EC6"/>
    <w:rsid w:val="0029027A"/>
    <w:rsid w:val="002977A0"/>
    <w:rsid w:val="002A1491"/>
    <w:rsid w:val="002A2CD6"/>
    <w:rsid w:val="002A4C86"/>
    <w:rsid w:val="002B1C92"/>
    <w:rsid w:val="002D0236"/>
    <w:rsid w:val="002D1AE0"/>
    <w:rsid w:val="002D6C20"/>
    <w:rsid w:val="002E151B"/>
    <w:rsid w:val="002F5011"/>
    <w:rsid w:val="00302019"/>
    <w:rsid w:val="00304DBE"/>
    <w:rsid w:val="003066C4"/>
    <w:rsid w:val="003155D1"/>
    <w:rsid w:val="00317BFC"/>
    <w:rsid w:val="00320D93"/>
    <w:rsid w:val="003251E2"/>
    <w:rsid w:val="00325CBF"/>
    <w:rsid w:val="0032637C"/>
    <w:rsid w:val="00331D30"/>
    <w:rsid w:val="00334F2C"/>
    <w:rsid w:val="003358A3"/>
    <w:rsid w:val="00350908"/>
    <w:rsid w:val="00352D7B"/>
    <w:rsid w:val="003607DC"/>
    <w:rsid w:val="00362B93"/>
    <w:rsid w:val="00374BDC"/>
    <w:rsid w:val="0038517B"/>
    <w:rsid w:val="003851E9"/>
    <w:rsid w:val="003871FF"/>
    <w:rsid w:val="003873CF"/>
    <w:rsid w:val="003874A8"/>
    <w:rsid w:val="0039645F"/>
    <w:rsid w:val="00397F0C"/>
    <w:rsid w:val="003A54BD"/>
    <w:rsid w:val="003B317E"/>
    <w:rsid w:val="003B6AB4"/>
    <w:rsid w:val="003B7E72"/>
    <w:rsid w:val="003B7FFE"/>
    <w:rsid w:val="003C308D"/>
    <w:rsid w:val="003D6B58"/>
    <w:rsid w:val="003E0CF6"/>
    <w:rsid w:val="003E2B36"/>
    <w:rsid w:val="003E735D"/>
    <w:rsid w:val="003F2948"/>
    <w:rsid w:val="003F3B80"/>
    <w:rsid w:val="00407D25"/>
    <w:rsid w:val="004155FB"/>
    <w:rsid w:val="00417686"/>
    <w:rsid w:val="0042005F"/>
    <w:rsid w:val="004357CF"/>
    <w:rsid w:val="00436801"/>
    <w:rsid w:val="00437C85"/>
    <w:rsid w:val="0044094C"/>
    <w:rsid w:val="00440D2A"/>
    <w:rsid w:val="004471CE"/>
    <w:rsid w:val="004511C9"/>
    <w:rsid w:val="0045167D"/>
    <w:rsid w:val="00463431"/>
    <w:rsid w:val="00465AAB"/>
    <w:rsid w:val="00470DAA"/>
    <w:rsid w:val="0047262D"/>
    <w:rsid w:val="0047639B"/>
    <w:rsid w:val="00480483"/>
    <w:rsid w:val="00482DED"/>
    <w:rsid w:val="00484B65"/>
    <w:rsid w:val="00486979"/>
    <w:rsid w:val="0049778A"/>
    <w:rsid w:val="004A472C"/>
    <w:rsid w:val="004A7FF9"/>
    <w:rsid w:val="004B0476"/>
    <w:rsid w:val="004B39F5"/>
    <w:rsid w:val="004D4928"/>
    <w:rsid w:val="004E22D5"/>
    <w:rsid w:val="004E5CD9"/>
    <w:rsid w:val="00500864"/>
    <w:rsid w:val="0051132F"/>
    <w:rsid w:val="005116AC"/>
    <w:rsid w:val="0052651A"/>
    <w:rsid w:val="00526D7D"/>
    <w:rsid w:val="005271B8"/>
    <w:rsid w:val="0052749C"/>
    <w:rsid w:val="00527902"/>
    <w:rsid w:val="00550B34"/>
    <w:rsid w:val="00561071"/>
    <w:rsid w:val="00567D21"/>
    <w:rsid w:val="00591CEB"/>
    <w:rsid w:val="005A0ED1"/>
    <w:rsid w:val="005A32F4"/>
    <w:rsid w:val="005A3ECB"/>
    <w:rsid w:val="005B0237"/>
    <w:rsid w:val="005C209A"/>
    <w:rsid w:val="005C3BCA"/>
    <w:rsid w:val="005D11FA"/>
    <w:rsid w:val="005D4A3E"/>
    <w:rsid w:val="005D4DC3"/>
    <w:rsid w:val="005E2079"/>
    <w:rsid w:val="005E4352"/>
    <w:rsid w:val="005E5670"/>
    <w:rsid w:val="005F41AA"/>
    <w:rsid w:val="00600E4C"/>
    <w:rsid w:val="006024C1"/>
    <w:rsid w:val="00604751"/>
    <w:rsid w:val="0060738E"/>
    <w:rsid w:val="006129ED"/>
    <w:rsid w:val="00616FE8"/>
    <w:rsid w:val="00621A1F"/>
    <w:rsid w:val="00622823"/>
    <w:rsid w:val="00636DC5"/>
    <w:rsid w:val="00637238"/>
    <w:rsid w:val="0063747B"/>
    <w:rsid w:val="0064178E"/>
    <w:rsid w:val="006439DC"/>
    <w:rsid w:val="0064679E"/>
    <w:rsid w:val="00650C87"/>
    <w:rsid w:val="00651139"/>
    <w:rsid w:val="00654C86"/>
    <w:rsid w:val="00660524"/>
    <w:rsid w:val="006624D2"/>
    <w:rsid w:val="00663BA2"/>
    <w:rsid w:val="00674880"/>
    <w:rsid w:val="006770FE"/>
    <w:rsid w:val="00687946"/>
    <w:rsid w:val="00690536"/>
    <w:rsid w:val="00694E03"/>
    <w:rsid w:val="006A027A"/>
    <w:rsid w:val="006A1D72"/>
    <w:rsid w:val="006A2645"/>
    <w:rsid w:val="006C270A"/>
    <w:rsid w:val="006C2B3C"/>
    <w:rsid w:val="006C34BE"/>
    <w:rsid w:val="006D336F"/>
    <w:rsid w:val="006E6137"/>
    <w:rsid w:val="006E7E9D"/>
    <w:rsid w:val="006F2D31"/>
    <w:rsid w:val="006F3C6B"/>
    <w:rsid w:val="00707920"/>
    <w:rsid w:val="00707F08"/>
    <w:rsid w:val="00722D6D"/>
    <w:rsid w:val="0072784E"/>
    <w:rsid w:val="00727EC2"/>
    <w:rsid w:val="00743417"/>
    <w:rsid w:val="0074634F"/>
    <w:rsid w:val="007550C0"/>
    <w:rsid w:val="00763173"/>
    <w:rsid w:val="0076369C"/>
    <w:rsid w:val="007744CE"/>
    <w:rsid w:val="007768E0"/>
    <w:rsid w:val="0078294F"/>
    <w:rsid w:val="007900F6"/>
    <w:rsid w:val="0079298A"/>
    <w:rsid w:val="00792FCB"/>
    <w:rsid w:val="007972CD"/>
    <w:rsid w:val="007A23B6"/>
    <w:rsid w:val="007A5D67"/>
    <w:rsid w:val="007B01D6"/>
    <w:rsid w:val="007C2BD1"/>
    <w:rsid w:val="007C5FBE"/>
    <w:rsid w:val="007C6760"/>
    <w:rsid w:val="007C7804"/>
    <w:rsid w:val="007D27AA"/>
    <w:rsid w:val="007D4A0D"/>
    <w:rsid w:val="007D7A7F"/>
    <w:rsid w:val="007E0E7A"/>
    <w:rsid w:val="007E0FA7"/>
    <w:rsid w:val="007E3702"/>
    <w:rsid w:val="007E4648"/>
    <w:rsid w:val="007E4868"/>
    <w:rsid w:val="007F53D5"/>
    <w:rsid w:val="008010D4"/>
    <w:rsid w:val="00802CF2"/>
    <w:rsid w:val="00807F8A"/>
    <w:rsid w:val="00815D9D"/>
    <w:rsid w:val="00820953"/>
    <w:rsid w:val="008326C9"/>
    <w:rsid w:val="0084121C"/>
    <w:rsid w:val="00845AE0"/>
    <w:rsid w:val="00852A03"/>
    <w:rsid w:val="0087277C"/>
    <w:rsid w:val="0087496E"/>
    <w:rsid w:val="0088097D"/>
    <w:rsid w:val="008831F7"/>
    <w:rsid w:val="00886637"/>
    <w:rsid w:val="00891014"/>
    <w:rsid w:val="00897274"/>
    <w:rsid w:val="008B608E"/>
    <w:rsid w:val="008C64CD"/>
    <w:rsid w:val="008C6E8A"/>
    <w:rsid w:val="008C7375"/>
    <w:rsid w:val="008C775A"/>
    <w:rsid w:val="008D2039"/>
    <w:rsid w:val="008D5357"/>
    <w:rsid w:val="008E1EFE"/>
    <w:rsid w:val="008E2547"/>
    <w:rsid w:val="008F062D"/>
    <w:rsid w:val="008F4848"/>
    <w:rsid w:val="008F4985"/>
    <w:rsid w:val="008F7BB1"/>
    <w:rsid w:val="0090174F"/>
    <w:rsid w:val="00905696"/>
    <w:rsid w:val="00906BFD"/>
    <w:rsid w:val="0091768B"/>
    <w:rsid w:val="00921C6F"/>
    <w:rsid w:val="00926074"/>
    <w:rsid w:val="00933CB3"/>
    <w:rsid w:val="00934876"/>
    <w:rsid w:val="009435C6"/>
    <w:rsid w:val="00943C0A"/>
    <w:rsid w:val="00943D2C"/>
    <w:rsid w:val="00943D45"/>
    <w:rsid w:val="00944F8D"/>
    <w:rsid w:val="00946B25"/>
    <w:rsid w:val="009524FF"/>
    <w:rsid w:val="00953375"/>
    <w:rsid w:val="0096542D"/>
    <w:rsid w:val="009834FC"/>
    <w:rsid w:val="009904CB"/>
    <w:rsid w:val="00990694"/>
    <w:rsid w:val="009936D8"/>
    <w:rsid w:val="009A182D"/>
    <w:rsid w:val="009A4A6E"/>
    <w:rsid w:val="009A5F1E"/>
    <w:rsid w:val="009A61AC"/>
    <w:rsid w:val="009A6ED3"/>
    <w:rsid w:val="009B58F5"/>
    <w:rsid w:val="009C2CA0"/>
    <w:rsid w:val="009D164D"/>
    <w:rsid w:val="009D28B6"/>
    <w:rsid w:val="009D6476"/>
    <w:rsid w:val="009D67E5"/>
    <w:rsid w:val="00A00751"/>
    <w:rsid w:val="00A05C4C"/>
    <w:rsid w:val="00A11FC7"/>
    <w:rsid w:val="00A120A2"/>
    <w:rsid w:val="00A140E4"/>
    <w:rsid w:val="00A15D31"/>
    <w:rsid w:val="00A23318"/>
    <w:rsid w:val="00A23F46"/>
    <w:rsid w:val="00A332E6"/>
    <w:rsid w:val="00A33489"/>
    <w:rsid w:val="00A35661"/>
    <w:rsid w:val="00A37281"/>
    <w:rsid w:val="00A37388"/>
    <w:rsid w:val="00A375AF"/>
    <w:rsid w:val="00A471A1"/>
    <w:rsid w:val="00A50B54"/>
    <w:rsid w:val="00A54CB0"/>
    <w:rsid w:val="00A70048"/>
    <w:rsid w:val="00A73745"/>
    <w:rsid w:val="00A739BD"/>
    <w:rsid w:val="00A7608D"/>
    <w:rsid w:val="00A77EF7"/>
    <w:rsid w:val="00A915EA"/>
    <w:rsid w:val="00AA24C6"/>
    <w:rsid w:val="00AA3F12"/>
    <w:rsid w:val="00AB11EF"/>
    <w:rsid w:val="00AB4ABF"/>
    <w:rsid w:val="00AB5557"/>
    <w:rsid w:val="00AC1FBD"/>
    <w:rsid w:val="00AC26EC"/>
    <w:rsid w:val="00AC68BF"/>
    <w:rsid w:val="00AD1A1D"/>
    <w:rsid w:val="00AE2AAF"/>
    <w:rsid w:val="00AE3A42"/>
    <w:rsid w:val="00AE4BCE"/>
    <w:rsid w:val="00AF2BAE"/>
    <w:rsid w:val="00AF6660"/>
    <w:rsid w:val="00B012B0"/>
    <w:rsid w:val="00B0419A"/>
    <w:rsid w:val="00B13C64"/>
    <w:rsid w:val="00B147BF"/>
    <w:rsid w:val="00B1519B"/>
    <w:rsid w:val="00B15AD7"/>
    <w:rsid w:val="00B22469"/>
    <w:rsid w:val="00B272A3"/>
    <w:rsid w:val="00B33A86"/>
    <w:rsid w:val="00B4158F"/>
    <w:rsid w:val="00B51198"/>
    <w:rsid w:val="00B51F0C"/>
    <w:rsid w:val="00B55E00"/>
    <w:rsid w:val="00B576CF"/>
    <w:rsid w:val="00B67C7B"/>
    <w:rsid w:val="00B7546C"/>
    <w:rsid w:val="00B76187"/>
    <w:rsid w:val="00B832CE"/>
    <w:rsid w:val="00B84583"/>
    <w:rsid w:val="00B871D7"/>
    <w:rsid w:val="00B87BEA"/>
    <w:rsid w:val="00BA489A"/>
    <w:rsid w:val="00BB52E4"/>
    <w:rsid w:val="00BC32B5"/>
    <w:rsid w:val="00BD4933"/>
    <w:rsid w:val="00BE1F5F"/>
    <w:rsid w:val="00BE30AE"/>
    <w:rsid w:val="00BE575D"/>
    <w:rsid w:val="00BF22CA"/>
    <w:rsid w:val="00BF2626"/>
    <w:rsid w:val="00C02AEB"/>
    <w:rsid w:val="00C222B7"/>
    <w:rsid w:val="00C303E2"/>
    <w:rsid w:val="00C30659"/>
    <w:rsid w:val="00C34D52"/>
    <w:rsid w:val="00C430B9"/>
    <w:rsid w:val="00C578A6"/>
    <w:rsid w:val="00C635F2"/>
    <w:rsid w:val="00C76C1B"/>
    <w:rsid w:val="00C77462"/>
    <w:rsid w:val="00C8095C"/>
    <w:rsid w:val="00C81BC0"/>
    <w:rsid w:val="00C8764C"/>
    <w:rsid w:val="00C902C2"/>
    <w:rsid w:val="00C93FDE"/>
    <w:rsid w:val="00CA144C"/>
    <w:rsid w:val="00CA1EB7"/>
    <w:rsid w:val="00CA37B8"/>
    <w:rsid w:val="00CA56CE"/>
    <w:rsid w:val="00CA5F98"/>
    <w:rsid w:val="00CB0D59"/>
    <w:rsid w:val="00CC764F"/>
    <w:rsid w:val="00CD16E1"/>
    <w:rsid w:val="00CD51A7"/>
    <w:rsid w:val="00CE554F"/>
    <w:rsid w:val="00CE62AF"/>
    <w:rsid w:val="00D04301"/>
    <w:rsid w:val="00D16DF5"/>
    <w:rsid w:val="00D26D22"/>
    <w:rsid w:val="00D32362"/>
    <w:rsid w:val="00D337D8"/>
    <w:rsid w:val="00D36209"/>
    <w:rsid w:val="00D3630B"/>
    <w:rsid w:val="00D4543B"/>
    <w:rsid w:val="00D61004"/>
    <w:rsid w:val="00D67E5E"/>
    <w:rsid w:val="00D7287E"/>
    <w:rsid w:val="00D7366E"/>
    <w:rsid w:val="00D749CC"/>
    <w:rsid w:val="00D759EC"/>
    <w:rsid w:val="00D76068"/>
    <w:rsid w:val="00D871FB"/>
    <w:rsid w:val="00D91542"/>
    <w:rsid w:val="00D921B1"/>
    <w:rsid w:val="00D9391B"/>
    <w:rsid w:val="00D96CC1"/>
    <w:rsid w:val="00DA1B9A"/>
    <w:rsid w:val="00DA3C3D"/>
    <w:rsid w:val="00DA4E5E"/>
    <w:rsid w:val="00DA58BB"/>
    <w:rsid w:val="00DA5E7D"/>
    <w:rsid w:val="00DB5DE1"/>
    <w:rsid w:val="00DC3A15"/>
    <w:rsid w:val="00DD0862"/>
    <w:rsid w:val="00DD4E63"/>
    <w:rsid w:val="00DD5D70"/>
    <w:rsid w:val="00DF5E3C"/>
    <w:rsid w:val="00DF7F7D"/>
    <w:rsid w:val="00E03AA3"/>
    <w:rsid w:val="00E03F18"/>
    <w:rsid w:val="00E110C2"/>
    <w:rsid w:val="00E171BF"/>
    <w:rsid w:val="00E22131"/>
    <w:rsid w:val="00E27F5B"/>
    <w:rsid w:val="00E33658"/>
    <w:rsid w:val="00E377C2"/>
    <w:rsid w:val="00E43486"/>
    <w:rsid w:val="00E448AB"/>
    <w:rsid w:val="00E50158"/>
    <w:rsid w:val="00E56117"/>
    <w:rsid w:val="00E80776"/>
    <w:rsid w:val="00E912B8"/>
    <w:rsid w:val="00E92327"/>
    <w:rsid w:val="00E934EA"/>
    <w:rsid w:val="00E93EEA"/>
    <w:rsid w:val="00EA2D39"/>
    <w:rsid w:val="00EB4070"/>
    <w:rsid w:val="00EC3793"/>
    <w:rsid w:val="00EC534A"/>
    <w:rsid w:val="00EC7BDF"/>
    <w:rsid w:val="00EE611B"/>
    <w:rsid w:val="00EE72A5"/>
    <w:rsid w:val="00EF5173"/>
    <w:rsid w:val="00EF5994"/>
    <w:rsid w:val="00EF5B95"/>
    <w:rsid w:val="00F06991"/>
    <w:rsid w:val="00F13578"/>
    <w:rsid w:val="00F1524B"/>
    <w:rsid w:val="00F33A85"/>
    <w:rsid w:val="00F668D4"/>
    <w:rsid w:val="00F72D8A"/>
    <w:rsid w:val="00F76ED3"/>
    <w:rsid w:val="00F83C7F"/>
    <w:rsid w:val="00F90C00"/>
    <w:rsid w:val="00F969A6"/>
    <w:rsid w:val="00FA15A1"/>
    <w:rsid w:val="00FA17FA"/>
    <w:rsid w:val="00FB6BEE"/>
    <w:rsid w:val="00FC794A"/>
    <w:rsid w:val="00FE3221"/>
    <w:rsid w:val="00FF02B6"/>
    <w:rsid w:val="00FF3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B56CF31-4C42-4C6D-B75B-3C8418BD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137"/>
  </w:style>
  <w:style w:type="paragraph" w:styleId="2">
    <w:name w:val="heading 2"/>
    <w:basedOn w:val="a"/>
    <w:next w:val="a"/>
    <w:link w:val="20"/>
    <w:uiPriority w:val="9"/>
    <w:unhideWhenUsed/>
    <w:qFormat/>
    <w:rsid w:val="00A915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8E25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unhideWhenUsed/>
    <w:rsid w:val="00BE575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BE575D"/>
    <w:rPr>
      <w:rFonts w:ascii="Times New Roman" w:eastAsia="Times New Roman" w:hAnsi="Times New Roman" w:cs="Times New Roman"/>
      <w:sz w:val="16"/>
      <w:szCs w:val="16"/>
      <w:lang w:eastAsia="ru-RU"/>
    </w:rPr>
  </w:style>
  <w:style w:type="paragraph" w:styleId="a3">
    <w:name w:val="List Paragraph"/>
    <w:basedOn w:val="a"/>
    <w:uiPriority w:val="34"/>
    <w:qFormat/>
    <w:rsid w:val="00BE575D"/>
    <w:pPr>
      <w:ind w:left="720"/>
      <w:contextualSpacing/>
    </w:pPr>
  </w:style>
  <w:style w:type="paragraph" w:customStyle="1" w:styleId="a4">
    <w:name w:val="Таблицы (моноширинный)"/>
    <w:basedOn w:val="a"/>
    <w:next w:val="a"/>
    <w:uiPriority w:val="99"/>
    <w:rsid w:val="00BE575D"/>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table" w:styleId="a5">
    <w:name w:val="Table Grid"/>
    <w:basedOn w:val="a1"/>
    <w:uiPriority w:val="59"/>
    <w:rsid w:val="00BE57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ody Text"/>
    <w:basedOn w:val="a"/>
    <w:link w:val="a7"/>
    <w:uiPriority w:val="99"/>
    <w:unhideWhenUsed/>
    <w:rsid w:val="006E6137"/>
    <w:pPr>
      <w:spacing w:after="120"/>
    </w:pPr>
  </w:style>
  <w:style w:type="character" w:customStyle="1" w:styleId="a7">
    <w:name w:val="Основной текст Знак"/>
    <w:basedOn w:val="a0"/>
    <w:link w:val="a6"/>
    <w:uiPriority w:val="99"/>
    <w:rsid w:val="006E6137"/>
  </w:style>
  <w:style w:type="character" w:styleId="a8">
    <w:name w:val="Hyperlink"/>
    <w:basedOn w:val="a0"/>
    <w:uiPriority w:val="99"/>
    <w:unhideWhenUsed/>
    <w:rsid w:val="006E6137"/>
    <w:rPr>
      <w:color w:val="0000FF"/>
      <w:u w:val="single"/>
    </w:rPr>
  </w:style>
  <w:style w:type="paragraph" w:styleId="HTML">
    <w:name w:val="HTML Preformatted"/>
    <w:basedOn w:val="a"/>
    <w:link w:val="HTML0"/>
    <w:uiPriority w:val="99"/>
    <w:unhideWhenUsed/>
    <w:rsid w:val="006E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E6137"/>
    <w:rPr>
      <w:rFonts w:ascii="Courier New" w:eastAsia="Times New Roman" w:hAnsi="Courier New" w:cs="Courier New"/>
      <w:sz w:val="20"/>
      <w:szCs w:val="20"/>
      <w:lang w:eastAsia="ru-RU"/>
    </w:rPr>
  </w:style>
  <w:style w:type="paragraph" w:customStyle="1" w:styleId="ConsCell">
    <w:name w:val="ConsCell"/>
    <w:uiPriority w:val="99"/>
    <w:rsid w:val="006E6137"/>
    <w:pPr>
      <w:widowControl w:val="0"/>
      <w:snapToGrid w:val="0"/>
      <w:spacing w:after="0" w:line="240" w:lineRule="auto"/>
    </w:pPr>
    <w:rPr>
      <w:rFonts w:ascii="Arial" w:eastAsia="Times New Roman" w:hAnsi="Arial" w:cs="Times New Roman"/>
      <w:sz w:val="20"/>
      <w:szCs w:val="20"/>
      <w:lang w:eastAsia="ru-RU"/>
    </w:rPr>
  </w:style>
  <w:style w:type="paragraph" w:customStyle="1" w:styleId="c15">
    <w:name w:val="c15"/>
    <w:basedOn w:val="a"/>
    <w:uiPriority w:val="99"/>
    <w:rsid w:val="006E6137"/>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Bodytext">
    <w:name w:val="Body text_"/>
    <w:link w:val="21"/>
    <w:locked/>
    <w:rsid w:val="006E6137"/>
    <w:rPr>
      <w:rFonts w:ascii="Batang" w:eastAsia="Batang" w:hAnsi="Batang" w:cs="Batang"/>
      <w:sz w:val="16"/>
      <w:szCs w:val="16"/>
      <w:shd w:val="clear" w:color="auto" w:fill="FFFFFF"/>
    </w:rPr>
  </w:style>
  <w:style w:type="paragraph" w:customStyle="1" w:styleId="21">
    <w:name w:val="Основной текст2"/>
    <w:basedOn w:val="a"/>
    <w:link w:val="Bodytext"/>
    <w:rsid w:val="006E6137"/>
    <w:pPr>
      <w:shd w:val="clear" w:color="auto" w:fill="FFFFFF"/>
      <w:spacing w:after="660" w:line="254" w:lineRule="exact"/>
      <w:jc w:val="center"/>
    </w:pPr>
    <w:rPr>
      <w:rFonts w:ascii="Batang" w:eastAsia="Batang" w:hAnsi="Batang" w:cs="Batang"/>
      <w:sz w:val="16"/>
      <w:szCs w:val="16"/>
    </w:rPr>
  </w:style>
  <w:style w:type="character" w:customStyle="1" w:styleId="c0">
    <w:name w:val="c0"/>
    <w:uiPriority w:val="99"/>
    <w:rsid w:val="006E6137"/>
    <w:rPr>
      <w:rFonts w:ascii="Times New Roman" w:hAnsi="Times New Roman" w:cs="Times New Roman" w:hint="default"/>
    </w:rPr>
  </w:style>
  <w:style w:type="character" w:customStyle="1" w:styleId="apple-style-span">
    <w:name w:val="apple-style-span"/>
    <w:basedOn w:val="a0"/>
    <w:rsid w:val="006E6137"/>
  </w:style>
  <w:style w:type="character" w:styleId="a9">
    <w:name w:val="Strong"/>
    <w:basedOn w:val="a0"/>
    <w:uiPriority w:val="22"/>
    <w:qFormat/>
    <w:rsid w:val="006E6137"/>
    <w:rPr>
      <w:b/>
      <w:bCs/>
    </w:rPr>
  </w:style>
  <w:style w:type="character" w:customStyle="1" w:styleId="FontStyle20">
    <w:name w:val="Font Style20"/>
    <w:rsid w:val="00320D93"/>
    <w:rPr>
      <w:rFonts w:ascii="Arial" w:hAnsi="Arial" w:cs="Arial" w:hint="default"/>
      <w:sz w:val="18"/>
      <w:szCs w:val="18"/>
    </w:rPr>
  </w:style>
  <w:style w:type="character" w:customStyle="1" w:styleId="Zag11">
    <w:name w:val="Zag_11"/>
    <w:uiPriority w:val="99"/>
    <w:rsid w:val="00C93FDE"/>
  </w:style>
  <w:style w:type="paragraph" w:customStyle="1" w:styleId="Osnova">
    <w:name w:val="Osnova"/>
    <w:basedOn w:val="a"/>
    <w:uiPriority w:val="99"/>
    <w:rsid w:val="00C93FD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ConsPlusTitle">
    <w:name w:val="ConsPlusTitle"/>
    <w:uiPriority w:val="99"/>
    <w:rsid w:val="0042005F"/>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30">
    <w:name w:val="Заголовок 3 Знак"/>
    <w:basedOn w:val="a0"/>
    <w:link w:val="3"/>
    <w:rsid w:val="008E2547"/>
    <w:rPr>
      <w:rFonts w:ascii="Times New Roman" w:eastAsia="Times New Roman" w:hAnsi="Times New Roman" w:cs="Times New Roman"/>
      <w:b/>
      <w:bCs/>
      <w:sz w:val="27"/>
      <w:szCs w:val="27"/>
      <w:lang w:eastAsia="ru-RU"/>
    </w:rPr>
  </w:style>
  <w:style w:type="paragraph" w:styleId="aa">
    <w:name w:val="Normal (Web)"/>
    <w:basedOn w:val="a"/>
    <w:link w:val="ab"/>
    <w:unhideWhenUsed/>
    <w:rsid w:val="002479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itle"/>
    <w:basedOn w:val="a"/>
    <w:link w:val="ad"/>
    <w:qFormat/>
    <w:rsid w:val="00707920"/>
    <w:pPr>
      <w:spacing w:after="0" w:line="360" w:lineRule="auto"/>
      <w:jc w:val="center"/>
    </w:pPr>
    <w:rPr>
      <w:rFonts w:ascii="Times New Roman" w:eastAsia="Times New Roman" w:hAnsi="Times New Roman" w:cs="Times New Roman"/>
      <w:sz w:val="40"/>
      <w:szCs w:val="20"/>
      <w:lang w:eastAsia="ru-RU"/>
    </w:rPr>
  </w:style>
  <w:style w:type="character" w:customStyle="1" w:styleId="ad">
    <w:name w:val="Заголовок Знак"/>
    <w:basedOn w:val="a0"/>
    <w:link w:val="ac"/>
    <w:rsid w:val="00707920"/>
    <w:rPr>
      <w:rFonts w:ascii="Times New Roman" w:eastAsia="Times New Roman" w:hAnsi="Times New Roman" w:cs="Times New Roman"/>
      <w:sz w:val="40"/>
      <w:szCs w:val="20"/>
      <w:lang w:eastAsia="ru-RU"/>
    </w:rPr>
  </w:style>
  <w:style w:type="character" w:customStyle="1" w:styleId="apple-converted-space">
    <w:name w:val="apple-converted-space"/>
    <w:basedOn w:val="a0"/>
    <w:rsid w:val="00033C21"/>
  </w:style>
  <w:style w:type="character" w:customStyle="1" w:styleId="22">
    <w:name w:val="Основной текст (2)_"/>
    <w:basedOn w:val="a0"/>
    <w:link w:val="210"/>
    <w:uiPriority w:val="99"/>
    <w:locked/>
    <w:rsid w:val="00A77EF7"/>
    <w:rPr>
      <w:rFonts w:ascii="Times New Roman" w:hAnsi="Times New Roman" w:cs="Times New Roman"/>
      <w:shd w:val="clear" w:color="auto" w:fill="FFFFFF"/>
    </w:rPr>
  </w:style>
  <w:style w:type="character" w:customStyle="1" w:styleId="25">
    <w:name w:val="Основной текст (2)5"/>
    <w:basedOn w:val="22"/>
    <w:uiPriority w:val="99"/>
    <w:rsid w:val="00A77EF7"/>
    <w:rPr>
      <w:rFonts w:ascii="Times New Roman" w:hAnsi="Times New Roman" w:cs="Times New Roman"/>
      <w:shd w:val="clear" w:color="auto" w:fill="FFFFFF"/>
    </w:rPr>
  </w:style>
  <w:style w:type="paragraph" w:customStyle="1" w:styleId="210">
    <w:name w:val="Основной текст (2)1"/>
    <w:basedOn w:val="a"/>
    <w:link w:val="22"/>
    <w:uiPriority w:val="99"/>
    <w:rsid w:val="00A77EF7"/>
    <w:pPr>
      <w:shd w:val="clear" w:color="auto" w:fill="FFFFFF"/>
      <w:spacing w:after="0" w:line="240" w:lineRule="atLeast"/>
      <w:ind w:hanging="300"/>
    </w:pPr>
    <w:rPr>
      <w:rFonts w:ascii="Times New Roman" w:hAnsi="Times New Roman" w:cs="Times New Roman"/>
    </w:rPr>
  </w:style>
  <w:style w:type="character" w:customStyle="1" w:styleId="ae">
    <w:name w:val="Основной текст_"/>
    <w:basedOn w:val="a0"/>
    <w:link w:val="18"/>
    <w:locked/>
    <w:rsid w:val="007D7A7F"/>
    <w:rPr>
      <w:rFonts w:ascii="Times New Roman" w:eastAsia="Times New Roman" w:hAnsi="Times New Roman" w:cs="Times New Roman"/>
      <w:sz w:val="28"/>
      <w:szCs w:val="28"/>
      <w:shd w:val="clear" w:color="auto" w:fill="FFFFFF"/>
    </w:rPr>
  </w:style>
  <w:style w:type="paragraph" w:customStyle="1" w:styleId="18">
    <w:name w:val="Основной текст18"/>
    <w:basedOn w:val="a"/>
    <w:link w:val="ae"/>
    <w:rsid w:val="007D7A7F"/>
    <w:pPr>
      <w:widowControl w:val="0"/>
      <w:shd w:val="clear" w:color="auto" w:fill="FFFFFF"/>
      <w:spacing w:after="900" w:line="0" w:lineRule="atLeast"/>
    </w:pPr>
    <w:rPr>
      <w:rFonts w:ascii="Times New Roman" w:eastAsia="Times New Roman" w:hAnsi="Times New Roman" w:cs="Times New Roman"/>
      <w:sz w:val="28"/>
      <w:szCs w:val="28"/>
    </w:rPr>
  </w:style>
  <w:style w:type="paragraph" w:customStyle="1" w:styleId="Default">
    <w:name w:val="Default"/>
    <w:rsid w:val="007D7A7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
    <w:name w:val="No Spacing"/>
    <w:link w:val="af0"/>
    <w:uiPriority w:val="1"/>
    <w:qFormat/>
    <w:rsid w:val="007D7A7F"/>
    <w:pPr>
      <w:suppressAutoHyphens/>
      <w:spacing w:after="0" w:line="240" w:lineRule="auto"/>
    </w:pPr>
    <w:rPr>
      <w:rFonts w:ascii="Calibri" w:eastAsia="Times New Roman" w:hAnsi="Calibri" w:cs="Times New Roman"/>
      <w:lang w:eastAsia="ar-SA"/>
    </w:rPr>
  </w:style>
  <w:style w:type="character" w:customStyle="1" w:styleId="af0">
    <w:name w:val="Без интервала Знак"/>
    <w:link w:val="af"/>
    <w:uiPriority w:val="1"/>
    <w:rsid w:val="007D7A7F"/>
    <w:rPr>
      <w:rFonts w:ascii="Calibri" w:eastAsia="Times New Roman" w:hAnsi="Calibri" w:cs="Times New Roman"/>
      <w:lang w:eastAsia="ar-SA"/>
    </w:rPr>
  </w:style>
  <w:style w:type="character" w:customStyle="1" w:styleId="23">
    <w:name w:val="Заголовок №2_"/>
    <w:basedOn w:val="a0"/>
    <w:link w:val="24"/>
    <w:uiPriority w:val="99"/>
    <w:rsid w:val="003F3B80"/>
    <w:rPr>
      <w:rFonts w:ascii="Times New Roman" w:eastAsia="Times New Roman" w:hAnsi="Times New Roman" w:cs="Times New Roman"/>
      <w:sz w:val="26"/>
      <w:szCs w:val="26"/>
      <w:shd w:val="clear" w:color="auto" w:fill="FFFFFF"/>
    </w:rPr>
  </w:style>
  <w:style w:type="paragraph" w:customStyle="1" w:styleId="24">
    <w:name w:val="Заголовок №2"/>
    <w:basedOn w:val="a"/>
    <w:link w:val="23"/>
    <w:uiPriority w:val="99"/>
    <w:rsid w:val="003F3B80"/>
    <w:pPr>
      <w:shd w:val="clear" w:color="auto" w:fill="FFFFFF"/>
      <w:spacing w:before="420" w:after="420" w:line="0" w:lineRule="atLeast"/>
      <w:outlineLvl w:val="1"/>
    </w:pPr>
    <w:rPr>
      <w:rFonts w:ascii="Times New Roman" w:eastAsia="Times New Roman" w:hAnsi="Times New Roman" w:cs="Times New Roman"/>
      <w:sz w:val="26"/>
      <w:szCs w:val="26"/>
    </w:rPr>
  </w:style>
  <w:style w:type="character" w:customStyle="1" w:styleId="FontStyle13">
    <w:name w:val="Font Style13"/>
    <w:basedOn w:val="a0"/>
    <w:uiPriority w:val="99"/>
    <w:rsid w:val="003F3B80"/>
    <w:rPr>
      <w:rFonts w:ascii="Times New Roman" w:hAnsi="Times New Roman" w:cs="Times New Roman" w:hint="default"/>
      <w:b/>
      <w:bCs/>
      <w:sz w:val="22"/>
      <w:szCs w:val="22"/>
    </w:rPr>
  </w:style>
  <w:style w:type="paragraph" w:styleId="33">
    <w:name w:val="Body Text Indent 3"/>
    <w:basedOn w:val="a"/>
    <w:link w:val="34"/>
    <w:uiPriority w:val="99"/>
    <w:semiHidden/>
    <w:unhideWhenUsed/>
    <w:rsid w:val="00B51198"/>
    <w:pPr>
      <w:spacing w:after="120"/>
      <w:ind w:left="283"/>
    </w:pPr>
    <w:rPr>
      <w:sz w:val="16"/>
      <w:szCs w:val="16"/>
    </w:rPr>
  </w:style>
  <w:style w:type="character" w:customStyle="1" w:styleId="34">
    <w:name w:val="Основной текст с отступом 3 Знак"/>
    <w:basedOn w:val="a0"/>
    <w:link w:val="33"/>
    <w:uiPriority w:val="99"/>
    <w:semiHidden/>
    <w:rsid w:val="00B51198"/>
    <w:rPr>
      <w:sz w:val="16"/>
      <w:szCs w:val="16"/>
    </w:rPr>
  </w:style>
  <w:style w:type="paragraph" w:customStyle="1" w:styleId="1">
    <w:name w:val="Без интервала1"/>
    <w:basedOn w:val="a"/>
    <w:rsid w:val="00AF6660"/>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2">
    <w:name w:val="c2"/>
    <w:rsid w:val="00AF6660"/>
  </w:style>
  <w:style w:type="paragraph" w:customStyle="1" w:styleId="c5">
    <w:name w:val="c5"/>
    <w:basedOn w:val="a"/>
    <w:rsid w:val="00AF66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ody Text Indent"/>
    <w:basedOn w:val="a"/>
    <w:link w:val="af2"/>
    <w:unhideWhenUsed/>
    <w:rsid w:val="00A35661"/>
    <w:pPr>
      <w:spacing w:after="120"/>
      <w:ind w:left="283"/>
    </w:pPr>
  </w:style>
  <w:style w:type="character" w:customStyle="1" w:styleId="af2">
    <w:name w:val="Основной текст с отступом Знак"/>
    <w:basedOn w:val="a0"/>
    <w:link w:val="af1"/>
    <w:rsid w:val="00A35661"/>
  </w:style>
  <w:style w:type="character" w:styleId="af3">
    <w:name w:val="Emphasis"/>
    <w:basedOn w:val="a0"/>
    <w:qFormat/>
    <w:rsid w:val="00A00751"/>
    <w:rPr>
      <w:b/>
      <w:bCs/>
      <w:i w:val="0"/>
      <w:iCs w:val="0"/>
    </w:rPr>
  </w:style>
  <w:style w:type="character" w:customStyle="1" w:styleId="st1">
    <w:name w:val="st1"/>
    <w:basedOn w:val="a0"/>
    <w:rsid w:val="00A00751"/>
  </w:style>
  <w:style w:type="paragraph" w:customStyle="1" w:styleId="4">
    <w:name w:val="Основной текст4"/>
    <w:basedOn w:val="a"/>
    <w:rsid w:val="00A00751"/>
    <w:pPr>
      <w:widowControl w:val="0"/>
      <w:shd w:val="clear" w:color="auto" w:fill="FFFFFF"/>
      <w:spacing w:before="60" w:after="60" w:line="0" w:lineRule="atLeast"/>
      <w:ind w:hanging="440"/>
      <w:jc w:val="center"/>
    </w:pPr>
    <w:rPr>
      <w:rFonts w:ascii="Times New Roman" w:eastAsia="Times New Roman" w:hAnsi="Times New Roman" w:cs="Times New Roman"/>
      <w:spacing w:val="3"/>
      <w:sz w:val="21"/>
      <w:szCs w:val="21"/>
    </w:rPr>
  </w:style>
  <w:style w:type="paragraph" w:styleId="af4">
    <w:name w:val="Subtitle"/>
    <w:basedOn w:val="a"/>
    <w:next w:val="a6"/>
    <w:link w:val="af5"/>
    <w:qFormat/>
    <w:rsid w:val="007C5FBE"/>
    <w:pPr>
      <w:suppressAutoHyphens/>
      <w:spacing w:after="0" w:line="240" w:lineRule="auto"/>
      <w:jc w:val="both"/>
    </w:pPr>
    <w:rPr>
      <w:rFonts w:ascii="Times New Roman" w:eastAsia="Times New Roman" w:hAnsi="Times New Roman" w:cs="Times New Roman"/>
      <w:sz w:val="28"/>
      <w:szCs w:val="24"/>
      <w:lang w:val="x-none" w:eastAsia="ar-SA"/>
    </w:rPr>
  </w:style>
  <w:style w:type="character" w:customStyle="1" w:styleId="af5">
    <w:name w:val="Подзаголовок Знак"/>
    <w:basedOn w:val="a0"/>
    <w:link w:val="af4"/>
    <w:rsid w:val="007C5FBE"/>
    <w:rPr>
      <w:rFonts w:ascii="Times New Roman" w:eastAsia="Times New Roman" w:hAnsi="Times New Roman" w:cs="Times New Roman"/>
      <w:sz w:val="28"/>
      <w:szCs w:val="24"/>
      <w:lang w:val="x-none" w:eastAsia="ar-SA"/>
    </w:rPr>
  </w:style>
  <w:style w:type="character" w:customStyle="1" w:styleId="20">
    <w:name w:val="Заголовок 2 Знак"/>
    <w:basedOn w:val="a0"/>
    <w:link w:val="2"/>
    <w:uiPriority w:val="9"/>
    <w:rsid w:val="00A915EA"/>
    <w:rPr>
      <w:rFonts w:asciiTheme="majorHAnsi" w:eastAsiaTheme="majorEastAsia" w:hAnsiTheme="majorHAnsi" w:cstheme="majorBidi"/>
      <w:b/>
      <w:bCs/>
      <w:color w:val="4F81BD" w:themeColor="accent1"/>
      <w:sz w:val="26"/>
      <w:szCs w:val="26"/>
    </w:rPr>
  </w:style>
  <w:style w:type="paragraph" w:customStyle="1" w:styleId="10">
    <w:name w:val="Абзац списка1"/>
    <w:basedOn w:val="a"/>
    <w:rsid w:val="00A50B54"/>
    <w:pPr>
      <w:ind w:left="720"/>
      <w:contextualSpacing/>
    </w:pPr>
    <w:rPr>
      <w:rFonts w:ascii="Calibri" w:eastAsia="Times New Roman" w:hAnsi="Calibri" w:cs="Times New Roman"/>
      <w:lang w:eastAsia="ru-RU"/>
    </w:rPr>
  </w:style>
  <w:style w:type="character" w:customStyle="1" w:styleId="ab">
    <w:name w:val="Обычный (веб) Знак"/>
    <w:link w:val="aa"/>
    <w:uiPriority w:val="99"/>
    <w:locked/>
    <w:rsid w:val="00E934EA"/>
    <w:rPr>
      <w:rFonts w:ascii="Times New Roman" w:eastAsia="Times New Roman" w:hAnsi="Times New Roman" w:cs="Times New Roman"/>
      <w:sz w:val="24"/>
      <w:szCs w:val="24"/>
      <w:lang w:eastAsia="ru-RU"/>
    </w:rPr>
  </w:style>
  <w:style w:type="paragraph" w:customStyle="1" w:styleId="200">
    <w:name w:val="Основной текст20"/>
    <w:basedOn w:val="a"/>
    <w:rsid w:val="00E934EA"/>
    <w:pPr>
      <w:shd w:val="clear" w:color="auto" w:fill="FFFFFF"/>
      <w:spacing w:after="0" w:line="370" w:lineRule="exact"/>
    </w:pPr>
    <w:rPr>
      <w:rFonts w:ascii="Times New Roman" w:eastAsia="Times New Roman" w:hAnsi="Times New Roman" w:cs="Times New Roman"/>
      <w:sz w:val="27"/>
      <w:szCs w:val="27"/>
      <w:lang w:eastAsia="ru-RU"/>
    </w:rPr>
  </w:style>
  <w:style w:type="paragraph" w:customStyle="1" w:styleId="p3">
    <w:name w:val="p3"/>
    <w:basedOn w:val="a"/>
    <w:rsid w:val="00E934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E934EA"/>
  </w:style>
  <w:style w:type="paragraph" w:customStyle="1" w:styleId="p2">
    <w:name w:val="p2"/>
    <w:basedOn w:val="a"/>
    <w:rsid w:val="00E93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CE554F"/>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CE554F"/>
  </w:style>
  <w:style w:type="paragraph" w:styleId="af8">
    <w:name w:val="footer"/>
    <w:basedOn w:val="a"/>
    <w:link w:val="af9"/>
    <w:uiPriority w:val="99"/>
    <w:unhideWhenUsed/>
    <w:rsid w:val="00CE554F"/>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CE554F"/>
  </w:style>
  <w:style w:type="character" w:customStyle="1" w:styleId="c6">
    <w:name w:val="c6"/>
    <w:basedOn w:val="a0"/>
    <w:rsid w:val="00B832CE"/>
  </w:style>
  <w:style w:type="paragraph" w:styleId="afa">
    <w:name w:val="Balloon Text"/>
    <w:basedOn w:val="a"/>
    <w:link w:val="afb"/>
    <w:uiPriority w:val="99"/>
    <w:semiHidden/>
    <w:unhideWhenUsed/>
    <w:rsid w:val="00D36209"/>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D36209"/>
    <w:rPr>
      <w:rFonts w:ascii="Tahoma" w:hAnsi="Tahoma" w:cs="Tahoma"/>
      <w:sz w:val="16"/>
      <w:szCs w:val="16"/>
    </w:rPr>
  </w:style>
  <w:style w:type="character" w:customStyle="1" w:styleId="c4">
    <w:name w:val="c4"/>
    <w:rsid w:val="005E4352"/>
  </w:style>
  <w:style w:type="character" w:customStyle="1" w:styleId="11">
    <w:name w:val="Заголовок №1_"/>
    <w:basedOn w:val="a0"/>
    <w:link w:val="12"/>
    <w:rsid w:val="00DD0862"/>
    <w:rPr>
      <w:rFonts w:ascii="Times New Roman" w:eastAsia="Times New Roman" w:hAnsi="Times New Roman" w:cs="Times New Roman"/>
      <w:spacing w:val="9"/>
      <w:sz w:val="24"/>
      <w:szCs w:val="24"/>
    </w:rPr>
  </w:style>
  <w:style w:type="paragraph" w:customStyle="1" w:styleId="12">
    <w:name w:val="Заголовок №1"/>
    <w:basedOn w:val="a"/>
    <w:link w:val="11"/>
    <w:rsid w:val="00DD0862"/>
    <w:pPr>
      <w:spacing w:after="240" w:line="326" w:lineRule="exact"/>
      <w:jc w:val="center"/>
      <w:outlineLvl w:val="0"/>
    </w:pPr>
    <w:rPr>
      <w:rFonts w:ascii="Times New Roman" w:eastAsia="Times New Roman" w:hAnsi="Times New Roman" w:cs="Times New Roman"/>
      <w:spacing w:val="9"/>
      <w:sz w:val="24"/>
      <w:szCs w:val="24"/>
    </w:rPr>
  </w:style>
  <w:style w:type="paragraph" w:customStyle="1" w:styleId="p4">
    <w:name w:val="p4"/>
    <w:basedOn w:val="a"/>
    <w:rsid w:val="000938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0938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1660E5"/>
  </w:style>
  <w:style w:type="character" w:customStyle="1" w:styleId="c8">
    <w:name w:val="c8"/>
    <w:basedOn w:val="a0"/>
    <w:rsid w:val="001660E5"/>
  </w:style>
  <w:style w:type="character" w:customStyle="1" w:styleId="s3">
    <w:name w:val="s3"/>
    <w:basedOn w:val="a0"/>
    <w:rsid w:val="00003B0C"/>
  </w:style>
  <w:style w:type="character" w:styleId="afc">
    <w:name w:val="FollowedHyperlink"/>
    <w:basedOn w:val="a0"/>
    <w:uiPriority w:val="99"/>
    <w:semiHidden/>
    <w:unhideWhenUsed/>
    <w:rsid w:val="00C303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0126">
      <w:bodyDiv w:val="1"/>
      <w:marLeft w:val="0"/>
      <w:marRight w:val="0"/>
      <w:marTop w:val="0"/>
      <w:marBottom w:val="0"/>
      <w:divBdr>
        <w:top w:val="none" w:sz="0" w:space="0" w:color="auto"/>
        <w:left w:val="none" w:sz="0" w:space="0" w:color="auto"/>
        <w:bottom w:val="none" w:sz="0" w:space="0" w:color="auto"/>
        <w:right w:val="none" w:sz="0" w:space="0" w:color="auto"/>
      </w:divBdr>
    </w:div>
    <w:div w:id="150566502">
      <w:bodyDiv w:val="1"/>
      <w:marLeft w:val="0"/>
      <w:marRight w:val="0"/>
      <w:marTop w:val="0"/>
      <w:marBottom w:val="0"/>
      <w:divBdr>
        <w:top w:val="none" w:sz="0" w:space="0" w:color="auto"/>
        <w:left w:val="none" w:sz="0" w:space="0" w:color="auto"/>
        <w:bottom w:val="none" w:sz="0" w:space="0" w:color="auto"/>
        <w:right w:val="none" w:sz="0" w:space="0" w:color="auto"/>
      </w:divBdr>
    </w:div>
    <w:div w:id="312834282">
      <w:bodyDiv w:val="1"/>
      <w:marLeft w:val="0"/>
      <w:marRight w:val="0"/>
      <w:marTop w:val="0"/>
      <w:marBottom w:val="0"/>
      <w:divBdr>
        <w:top w:val="none" w:sz="0" w:space="0" w:color="auto"/>
        <w:left w:val="none" w:sz="0" w:space="0" w:color="auto"/>
        <w:bottom w:val="none" w:sz="0" w:space="0" w:color="auto"/>
        <w:right w:val="none" w:sz="0" w:space="0" w:color="auto"/>
      </w:divBdr>
    </w:div>
    <w:div w:id="386803255">
      <w:bodyDiv w:val="1"/>
      <w:marLeft w:val="0"/>
      <w:marRight w:val="0"/>
      <w:marTop w:val="0"/>
      <w:marBottom w:val="0"/>
      <w:divBdr>
        <w:top w:val="none" w:sz="0" w:space="0" w:color="auto"/>
        <w:left w:val="none" w:sz="0" w:space="0" w:color="auto"/>
        <w:bottom w:val="none" w:sz="0" w:space="0" w:color="auto"/>
        <w:right w:val="none" w:sz="0" w:space="0" w:color="auto"/>
      </w:divBdr>
    </w:div>
    <w:div w:id="583076586">
      <w:bodyDiv w:val="1"/>
      <w:marLeft w:val="0"/>
      <w:marRight w:val="0"/>
      <w:marTop w:val="0"/>
      <w:marBottom w:val="0"/>
      <w:divBdr>
        <w:top w:val="none" w:sz="0" w:space="0" w:color="auto"/>
        <w:left w:val="none" w:sz="0" w:space="0" w:color="auto"/>
        <w:bottom w:val="none" w:sz="0" w:space="0" w:color="auto"/>
        <w:right w:val="none" w:sz="0" w:space="0" w:color="auto"/>
      </w:divBdr>
    </w:div>
    <w:div w:id="777917595">
      <w:bodyDiv w:val="1"/>
      <w:marLeft w:val="0"/>
      <w:marRight w:val="0"/>
      <w:marTop w:val="0"/>
      <w:marBottom w:val="0"/>
      <w:divBdr>
        <w:top w:val="none" w:sz="0" w:space="0" w:color="auto"/>
        <w:left w:val="none" w:sz="0" w:space="0" w:color="auto"/>
        <w:bottom w:val="none" w:sz="0" w:space="0" w:color="auto"/>
        <w:right w:val="none" w:sz="0" w:space="0" w:color="auto"/>
      </w:divBdr>
    </w:div>
    <w:div w:id="912662791">
      <w:bodyDiv w:val="1"/>
      <w:marLeft w:val="0"/>
      <w:marRight w:val="0"/>
      <w:marTop w:val="0"/>
      <w:marBottom w:val="0"/>
      <w:divBdr>
        <w:top w:val="none" w:sz="0" w:space="0" w:color="auto"/>
        <w:left w:val="none" w:sz="0" w:space="0" w:color="auto"/>
        <w:bottom w:val="none" w:sz="0" w:space="0" w:color="auto"/>
        <w:right w:val="none" w:sz="0" w:space="0" w:color="auto"/>
      </w:divBdr>
    </w:div>
    <w:div w:id="1067000347">
      <w:bodyDiv w:val="1"/>
      <w:marLeft w:val="0"/>
      <w:marRight w:val="0"/>
      <w:marTop w:val="0"/>
      <w:marBottom w:val="0"/>
      <w:divBdr>
        <w:top w:val="none" w:sz="0" w:space="0" w:color="auto"/>
        <w:left w:val="none" w:sz="0" w:space="0" w:color="auto"/>
        <w:bottom w:val="none" w:sz="0" w:space="0" w:color="auto"/>
        <w:right w:val="none" w:sz="0" w:space="0" w:color="auto"/>
      </w:divBdr>
    </w:div>
    <w:div w:id="1133519225">
      <w:bodyDiv w:val="1"/>
      <w:marLeft w:val="0"/>
      <w:marRight w:val="0"/>
      <w:marTop w:val="0"/>
      <w:marBottom w:val="0"/>
      <w:divBdr>
        <w:top w:val="none" w:sz="0" w:space="0" w:color="auto"/>
        <w:left w:val="none" w:sz="0" w:space="0" w:color="auto"/>
        <w:bottom w:val="none" w:sz="0" w:space="0" w:color="auto"/>
        <w:right w:val="none" w:sz="0" w:space="0" w:color="auto"/>
      </w:divBdr>
    </w:div>
    <w:div w:id="1153595705">
      <w:bodyDiv w:val="1"/>
      <w:marLeft w:val="0"/>
      <w:marRight w:val="0"/>
      <w:marTop w:val="0"/>
      <w:marBottom w:val="0"/>
      <w:divBdr>
        <w:top w:val="none" w:sz="0" w:space="0" w:color="auto"/>
        <w:left w:val="none" w:sz="0" w:space="0" w:color="auto"/>
        <w:bottom w:val="none" w:sz="0" w:space="0" w:color="auto"/>
        <w:right w:val="none" w:sz="0" w:space="0" w:color="auto"/>
      </w:divBdr>
    </w:div>
    <w:div w:id="1174879326">
      <w:bodyDiv w:val="1"/>
      <w:marLeft w:val="0"/>
      <w:marRight w:val="0"/>
      <w:marTop w:val="0"/>
      <w:marBottom w:val="0"/>
      <w:divBdr>
        <w:top w:val="none" w:sz="0" w:space="0" w:color="auto"/>
        <w:left w:val="none" w:sz="0" w:space="0" w:color="auto"/>
        <w:bottom w:val="none" w:sz="0" w:space="0" w:color="auto"/>
        <w:right w:val="none" w:sz="0" w:space="0" w:color="auto"/>
      </w:divBdr>
    </w:div>
    <w:div w:id="1246233389">
      <w:bodyDiv w:val="1"/>
      <w:marLeft w:val="0"/>
      <w:marRight w:val="0"/>
      <w:marTop w:val="0"/>
      <w:marBottom w:val="0"/>
      <w:divBdr>
        <w:top w:val="none" w:sz="0" w:space="0" w:color="auto"/>
        <w:left w:val="none" w:sz="0" w:space="0" w:color="auto"/>
        <w:bottom w:val="none" w:sz="0" w:space="0" w:color="auto"/>
        <w:right w:val="none" w:sz="0" w:space="0" w:color="auto"/>
      </w:divBdr>
    </w:div>
    <w:div w:id="1336424024">
      <w:bodyDiv w:val="1"/>
      <w:marLeft w:val="0"/>
      <w:marRight w:val="0"/>
      <w:marTop w:val="0"/>
      <w:marBottom w:val="0"/>
      <w:divBdr>
        <w:top w:val="none" w:sz="0" w:space="0" w:color="auto"/>
        <w:left w:val="none" w:sz="0" w:space="0" w:color="auto"/>
        <w:bottom w:val="none" w:sz="0" w:space="0" w:color="auto"/>
        <w:right w:val="none" w:sz="0" w:space="0" w:color="auto"/>
      </w:divBdr>
    </w:div>
    <w:div w:id="1445922360">
      <w:bodyDiv w:val="1"/>
      <w:marLeft w:val="0"/>
      <w:marRight w:val="0"/>
      <w:marTop w:val="0"/>
      <w:marBottom w:val="0"/>
      <w:divBdr>
        <w:top w:val="none" w:sz="0" w:space="0" w:color="auto"/>
        <w:left w:val="none" w:sz="0" w:space="0" w:color="auto"/>
        <w:bottom w:val="none" w:sz="0" w:space="0" w:color="auto"/>
        <w:right w:val="none" w:sz="0" w:space="0" w:color="auto"/>
      </w:divBdr>
    </w:div>
    <w:div w:id="1526554341">
      <w:bodyDiv w:val="1"/>
      <w:marLeft w:val="0"/>
      <w:marRight w:val="0"/>
      <w:marTop w:val="0"/>
      <w:marBottom w:val="0"/>
      <w:divBdr>
        <w:top w:val="none" w:sz="0" w:space="0" w:color="auto"/>
        <w:left w:val="none" w:sz="0" w:space="0" w:color="auto"/>
        <w:bottom w:val="none" w:sz="0" w:space="0" w:color="auto"/>
        <w:right w:val="none" w:sz="0" w:space="0" w:color="auto"/>
      </w:divBdr>
    </w:div>
    <w:div w:id="1575357947">
      <w:bodyDiv w:val="1"/>
      <w:marLeft w:val="0"/>
      <w:marRight w:val="0"/>
      <w:marTop w:val="0"/>
      <w:marBottom w:val="0"/>
      <w:divBdr>
        <w:top w:val="none" w:sz="0" w:space="0" w:color="auto"/>
        <w:left w:val="none" w:sz="0" w:space="0" w:color="auto"/>
        <w:bottom w:val="none" w:sz="0" w:space="0" w:color="auto"/>
        <w:right w:val="none" w:sz="0" w:space="0" w:color="auto"/>
      </w:divBdr>
    </w:div>
    <w:div w:id="1794209313">
      <w:bodyDiv w:val="1"/>
      <w:marLeft w:val="0"/>
      <w:marRight w:val="0"/>
      <w:marTop w:val="0"/>
      <w:marBottom w:val="0"/>
      <w:divBdr>
        <w:top w:val="none" w:sz="0" w:space="0" w:color="auto"/>
        <w:left w:val="none" w:sz="0" w:space="0" w:color="auto"/>
        <w:bottom w:val="none" w:sz="0" w:space="0" w:color="auto"/>
        <w:right w:val="none" w:sz="0" w:space="0" w:color="auto"/>
      </w:divBdr>
    </w:div>
    <w:div w:id="1964537838">
      <w:bodyDiv w:val="1"/>
      <w:marLeft w:val="0"/>
      <w:marRight w:val="0"/>
      <w:marTop w:val="0"/>
      <w:marBottom w:val="0"/>
      <w:divBdr>
        <w:top w:val="none" w:sz="0" w:space="0" w:color="auto"/>
        <w:left w:val="none" w:sz="0" w:space="0" w:color="auto"/>
        <w:bottom w:val="none" w:sz="0" w:space="0" w:color="auto"/>
        <w:right w:val="none" w:sz="0" w:space="0" w:color="auto"/>
      </w:divBdr>
    </w:div>
    <w:div w:id="1999534797">
      <w:bodyDiv w:val="1"/>
      <w:marLeft w:val="0"/>
      <w:marRight w:val="0"/>
      <w:marTop w:val="0"/>
      <w:marBottom w:val="0"/>
      <w:divBdr>
        <w:top w:val="none" w:sz="0" w:space="0" w:color="auto"/>
        <w:left w:val="none" w:sz="0" w:space="0" w:color="auto"/>
        <w:bottom w:val="none" w:sz="0" w:space="0" w:color="auto"/>
        <w:right w:val="none" w:sz="0" w:space="0" w:color="auto"/>
      </w:divBdr>
    </w:div>
    <w:div w:id="2009747033">
      <w:bodyDiv w:val="1"/>
      <w:marLeft w:val="0"/>
      <w:marRight w:val="0"/>
      <w:marTop w:val="0"/>
      <w:marBottom w:val="0"/>
      <w:divBdr>
        <w:top w:val="none" w:sz="0" w:space="0" w:color="auto"/>
        <w:left w:val="none" w:sz="0" w:space="0" w:color="auto"/>
        <w:bottom w:val="none" w:sz="0" w:space="0" w:color="auto"/>
        <w:right w:val="none" w:sz="0" w:space="0" w:color="auto"/>
      </w:divBdr>
    </w:div>
    <w:div w:id="204355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sh07@mail.ru" TargetMode="External"/><Relationship Id="rId13" Type="http://schemas.openxmlformats.org/officeDocument/2006/relationships/hyperlink" Target="https://kruf.uralschool.ru/sveden/document" TargetMode="External"/><Relationship Id="rId18" Type="http://schemas.openxmlformats.org/officeDocument/2006/relationships/hyperlink" Target="https://kruf.uralschool.ru/?section_id=10" TargetMode="External"/><Relationship Id="rId26" Type="http://schemas.openxmlformats.org/officeDocument/2006/relationships/hyperlink" Target="https://kruf.uralschool.ru/?section_id=10" TargetMode="External"/><Relationship Id="rId39" Type="http://schemas.openxmlformats.org/officeDocument/2006/relationships/hyperlink" Target="https://kruf.uralschool.ru/site/pub?id=1" TargetMode="Externa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chart" Target="charts/chart12.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ruf.uralschool.ru/sveden/struct" TargetMode="External"/><Relationship Id="rId17" Type="http://schemas.openxmlformats.org/officeDocument/2006/relationships/hyperlink" Target="https://kruf.uralschool.ru/?section_id=10" TargetMode="External"/><Relationship Id="rId25" Type="http://schemas.openxmlformats.org/officeDocument/2006/relationships/hyperlink" Target="https://kruf.uralschool.ru/sveden/document" TargetMode="External"/><Relationship Id="rId33" Type="http://schemas.openxmlformats.org/officeDocument/2006/relationships/chart" Target="charts/chart11.xml"/><Relationship Id="rId38" Type="http://schemas.openxmlformats.org/officeDocument/2006/relationships/hyperlink" Target="mailto:skosh07@mail.ru" TargetMode="External"/><Relationship Id="rId2" Type="http://schemas.openxmlformats.org/officeDocument/2006/relationships/numbering" Target="numbering.xml"/><Relationship Id="rId16" Type="http://schemas.openxmlformats.org/officeDocument/2006/relationships/hyperlink" Target="https://kruf.uralschool.ru/sveden/education" TargetMode="External"/><Relationship Id="rId20" Type="http://schemas.openxmlformats.org/officeDocument/2006/relationships/chart" Target="charts/chart2.xml"/><Relationship Id="rId29" Type="http://schemas.openxmlformats.org/officeDocument/2006/relationships/chart" Target="charts/chart7.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ruf.uralschool.ru/sveden/document" TargetMode="External"/><Relationship Id="rId24" Type="http://schemas.openxmlformats.org/officeDocument/2006/relationships/hyperlink" Target="https://kruf.uralschool.ru/sveden/education" TargetMode="External"/><Relationship Id="rId32" Type="http://schemas.openxmlformats.org/officeDocument/2006/relationships/chart" Target="charts/chart10.xml"/><Relationship Id="rId37" Type="http://schemas.openxmlformats.org/officeDocument/2006/relationships/chart" Target="charts/chart15.xml"/><Relationship Id="rId40"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topmpk.jimdo.com/" TargetMode="External"/><Relationship Id="rId23" Type="http://schemas.openxmlformats.org/officeDocument/2006/relationships/hyperlink" Target="https://kruf.uralschool.ru/sveden/document" TargetMode="External"/><Relationship Id="rId28" Type="http://schemas.openxmlformats.org/officeDocument/2006/relationships/chart" Target="charts/chart6.xml"/><Relationship Id="rId36" Type="http://schemas.openxmlformats.org/officeDocument/2006/relationships/chart" Target="charts/chart14.xml"/><Relationship Id="rId10" Type="http://schemas.openxmlformats.org/officeDocument/2006/relationships/hyperlink" Target="https://kruf.uralschool.ru/sveden/employees" TargetMode="External"/><Relationship Id="rId19" Type="http://schemas.openxmlformats.org/officeDocument/2006/relationships/hyperlink" Target="https://kruf.uralschool.ru/?section_id=11" TargetMode="External"/><Relationship Id="rId31"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yperlink" Target="https://kruf.uralschool.ru" TargetMode="External"/><Relationship Id="rId14" Type="http://schemas.openxmlformats.org/officeDocument/2006/relationships/chart" Target="charts/chart1.xml"/><Relationship Id="rId22" Type="http://schemas.openxmlformats.org/officeDocument/2006/relationships/chart" Target="charts/chart4.xml"/><Relationship Id="rId27" Type="http://schemas.openxmlformats.org/officeDocument/2006/relationships/chart" Target="charts/chart5.xml"/><Relationship Id="rId30" Type="http://schemas.openxmlformats.org/officeDocument/2006/relationships/chart" Target="charts/chart8.xml"/><Relationship Id="rId35" Type="http://schemas.openxmlformats.org/officeDocument/2006/relationships/chart" Target="charts/chart13.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количество обучающихся</c:v>
                </c:pt>
              </c:strCache>
            </c:strRef>
          </c:tx>
          <c:invertIfNegative val="0"/>
          <c:cat>
            <c:numRef>
              <c:f>Лист1!$A$2:$A$5</c:f>
              <c:numCache>
                <c:formatCode>General</c:formatCode>
                <c:ptCount val="4"/>
                <c:pt idx="0">
                  <c:v>11</c:v>
                </c:pt>
                <c:pt idx="1">
                  <c:v>49</c:v>
                </c:pt>
                <c:pt idx="2">
                  <c:v>24</c:v>
                </c:pt>
                <c:pt idx="3">
                  <c:v>106</c:v>
                </c:pt>
              </c:numCache>
            </c:numRef>
          </c:cat>
          <c:val>
            <c:numRef>
              <c:f>Лист1!$B$2:$B$5</c:f>
              <c:numCache>
                <c:formatCode>General</c:formatCode>
                <c:ptCount val="4"/>
                <c:pt idx="3">
                  <c:v>105</c:v>
                </c:pt>
              </c:numCache>
            </c:numRef>
          </c:val>
          <c:extLst>
            <c:ext xmlns:c16="http://schemas.microsoft.com/office/drawing/2014/chart" uri="{C3380CC4-5D6E-409C-BE32-E72D297353CC}">
              <c16:uniqueId val="{00000000-FB6B-4576-9092-8F7485345112}"/>
            </c:ext>
          </c:extLst>
        </c:ser>
        <c:ser>
          <c:idx val="1"/>
          <c:order val="1"/>
          <c:tx>
            <c:strRef>
              <c:f>Лист1!$C$1</c:f>
              <c:strCache>
                <c:ptCount val="1"/>
                <c:pt idx="0">
                  <c:v>Из них: обучающиеся на дому</c:v>
                </c:pt>
              </c:strCache>
            </c:strRef>
          </c:tx>
          <c:invertIfNegative val="0"/>
          <c:cat>
            <c:numRef>
              <c:f>Лист1!$A$2:$A$5</c:f>
              <c:numCache>
                <c:formatCode>General</c:formatCode>
                <c:ptCount val="4"/>
                <c:pt idx="0">
                  <c:v>11</c:v>
                </c:pt>
                <c:pt idx="1">
                  <c:v>49</c:v>
                </c:pt>
                <c:pt idx="2">
                  <c:v>24</c:v>
                </c:pt>
                <c:pt idx="3">
                  <c:v>106</c:v>
                </c:pt>
              </c:numCache>
            </c:numRef>
          </c:cat>
          <c:val>
            <c:numRef>
              <c:f>Лист1!$C$2:$C$5</c:f>
              <c:numCache>
                <c:formatCode>General</c:formatCode>
                <c:ptCount val="4"/>
                <c:pt idx="2">
                  <c:v>24</c:v>
                </c:pt>
              </c:numCache>
            </c:numRef>
          </c:val>
          <c:extLst>
            <c:ext xmlns:c16="http://schemas.microsoft.com/office/drawing/2014/chart" uri="{C3380CC4-5D6E-409C-BE32-E72D297353CC}">
              <c16:uniqueId val="{00000001-FB6B-4576-9092-8F7485345112}"/>
            </c:ext>
          </c:extLst>
        </c:ser>
        <c:ser>
          <c:idx val="2"/>
          <c:order val="2"/>
          <c:tx>
            <c:strRef>
              <c:f>Лист1!$D$1</c:f>
              <c:strCache>
                <c:ptCount val="1"/>
                <c:pt idx="0">
                  <c:v>Из них: ребёнок-инвалид</c:v>
                </c:pt>
              </c:strCache>
            </c:strRef>
          </c:tx>
          <c:invertIfNegative val="0"/>
          <c:cat>
            <c:numRef>
              <c:f>Лист1!$A$2:$A$5</c:f>
              <c:numCache>
                <c:formatCode>General</c:formatCode>
                <c:ptCount val="4"/>
                <c:pt idx="0">
                  <c:v>11</c:v>
                </c:pt>
                <c:pt idx="1">
                  <c:v>49</c:v>
                </c:pt>
                <c:pt idx="2">
                  <c:v>24</c:v>
                </c:pt>
                <c:pt idx="3">
                  <c:v>106</c:v>
                </c:pt>
              </c:numCache>
            </c:numRef>
          </c:cat>
          <c:val>
            <c:numRef>
              <c:f>Лист1!$D$2:$D$5</c:f>
              <c:numCache>
                <c:formatCode>General</c:formatCode>
                <c:ptCount val="4"/>
                <c:pt idx="1">
                  <c:v>49</c:v>
                </c:pt>
              </c:numCache>
            </c:numRef>
          </c:val>
          <c:extLst>
            <c:ext xmlns:c16="http://schemas.microsoft.com/office/drawing/2014/chart" uri="{C3380CC4-5D6E-409C-BE32-E72D297353CC}">
              <c16:uniqueId val="{00000002-FB6B-4576-9092-8F7485345112}"/>
            </c:ext>
          </c:extLst>
        </c:ser>
        <c:ser>
          <c:idx val="3"/>
          <c:order val="3"/>
          <c:tx>
            <c:strRef>
              <c:f>Лист1!$E$1</c:f>
              <c:strCache>
                <c:ptCount val="1"/>
                <c:pt idx="0">
                  <c:v>Из них: опекаемых</c:v>
                </c:pt>
              </c:strCache>
            </c:strRef>
          </c:tx>
          <c:invertIfNegative val="0"/>
          <c:cat>
            <c:numRef>
              <c:f>Лист1!$A$2:$A$5</c:f>
              <c:numCache>
                <c:formatCode>General</c:formatCode>
                <c:ptCount val="4"/>
                <c:pt idx="0">
                  <c:v>11</c:v>
                </c:pt>
                <c:pt idx="1">
                  <c:v>49</c:v>
                </c:pt>
                <c:pt idx="2">
                  <c:v>24</c:v>
                </c:pt>
                <c:pt idx="3">
                  <c:v>106</c:v>
                </c:pt>
              </c:numCache>
            </c:numRef>
          </c:cat>
          <c:val>
            <c:numRef>
              <c:f>Лист1!$E$2:$E$5</c:f>
              <c:numCache>
                <c:formatCode>General</c:formatCode>
                <c:ptCount val="4"/>
                <c:pt idx="0">
                  <c:v>11</c:v>
                </c:pt>
              </c:numCache>
            </c:numRef>
          </c:val>
          <c:extLst>
            <c:ext xmlns:c16="http://schemas.microsoft.com/office/drawing/2014/chart" uri="{C3380CC4-5D6E-409C-BE32-E72D297353CC}">
              <c16:uniqueId val="{00000003-FB6B-4576-9092-8F7485345112}"/>
            </c:ext>
          </c:extLst>
        </c:ser>
        <c:dLbls>
          <c:showLegendKey val="0"/>
          <c:showVal val="0"/>
          <c:showCatName val="0"/>
          <c:showSerName val="0"/>
          <c:showPercent val="0"/>
          <c:showBubbleSize val="0"/>
        </c:dLbls>
        <c:gapWidth val="150"/>
        <c:axId val="69161344"/>
        <c:axId val="69162880"/>
      </c:barChart>
      <c:catAx>
        <c:axId val="69161344"/>
        <c:scaling>
          <c:orientation val="minMax"/>
        </c:scaling>
        <c:delete val="0"/>
        <c:axPos val="l"/>
        <c:numFmt formatCode="General" sourceLinked="1"/>
        <c:majorTickMark val="out"/>
        <c:minorTickMark val="none"/>
        <c:tickLblPos val="nextTo"/>
        <c:crossAx val="69162880"/>
        <c:crosses val="autoZero"/>
        <c:auto val="1"/>
        <c:lblAlgn val="ctr"/>
        <c:lblOffset val="100"/>
        <c:noMultiLvlLbl val="0"/>
      </c:catAx>
      <c:valAx>
        <c:axId val="69162880"/>
        <c:scaling>
          <c:orientation val="minMax"/>
        </c:scaling>
        <c:delete val="0"/>
        <c:axPos val="b"/>
        <c:majorGridlines/>
        <c:numFmt formatCode="General" sourceLinked="1"/>
        <c:majorTickMark val="out"/>
        <c:minorTickMark val="none"/>
        <c:tickLblPos val="nextTo"/>
        <c:crossAx val="69161344"/>
        <c:crosses val="autoZero"/>
        <c:crossBetween val="between"/>
      </c:valAx>
    </c:plotArea>
    <c:legend>
      <c:legendPos val="r"/>
      <c:layout>
        <c:manualLayout>
          <c:xMode val="edge"/>
          <c:yMode val="edge"/>
          <c:x val="0.67708909186351707"/>
          <c:y val="4.2889901920154724E-2"/>
          <c:w val="0.31011090813648295"/>
          <c:h val="0.89082838329419345"/>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t>стаж</a:t>
            </a:r>
          </a:p>
        </c:rich>
      </c:tx>
      <c:layout>
        <c:manualLayout>
          <c:xMode val="edge"/>
          <c:yMode val="edge"/>
          <c:x val="5.3693170706602872E-2"/>
          <c:y val="5.7142857142857141E-2"/>
        </c:manualLayout>
      </c:layout>
      <c:overlay val="0"/>
    </c:title>
    <c:autoTitleDeleted val="0"/>
    <c:plotArea>
      <c:layout/>
      <c:pieChart>
        <c:varyColors val="1"/>
        <c:ser>
          <c:idx val="0"/>
          <c:order val="0"/>
          <c:tx>
            <c:strRef>
              <c:f>Лист1!$B$1</c:f>
              <c:strCache>
                <c:ptCount val="1"/>
                <c:pt idx="0">
                  <c:v>стаж</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до 3-х лет</c:v>
                </c:pt>
                <c:pt idx="1">
                  <c:v>от 3 -до 5 лет</c:v>
                </c:pt>
                <c:pt idx="2">
                  <c:v>от 5-до 10 лет</c:v>
                </c:pt>
                <c:pt idx="3">
                  <c:v>от 10-до 15 лет</c:v>
                </c:pt>
                <c:pt idx="4">
                  <c:v>от 15-до 20 лет</c:v>
                </c:pt>
                <c:pt idx="5">
                  <c:v>от 20 и более</c:v>
                </c:pt>
              </c:strCache>
            </c:strRef>
          </c:cat>
          <c:val>
            <c:numRef>
              <c:f>Лист1!$B$2:$B$7</c:f>
              <c:numCache>
                <c:formatCode>General</c:formatCode>
                <c:ptCount val="6"/>
                <c:pt idx="0">
                  <c:v>0</c:v>
                </c:pt>
                <c:pt idx="1">
                  <c:v>3</c:v>
                </c:pt>
                <c:pt idx="2">
                  <c:v>6</c:v>
                </c:pt>
                <c:pt idx="3">
                  <c:v>0</c:v>
                </c:pt>
                <c:pt idx="4">
                  <c:v>4</c:v>
                </c:pt>
                <c:pt idx="5">
                  <c:v>16</c:v>
                </c:pt>
              </c:numCache>
            </c:numRef>
          </c:val>
          <c:extLst>
            <c:ext xmlns:c16="http://schemas.microsoft.com/office/drawing/2014/chart" uri="{C3380CC4-5D6E-409C-BE32-E72D297353CC}">
              <c16:uniqueId val="{00000000-2BD5-4919-AFD8-81A164366EA8}"/>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4807108127877469"/>
          <c:y val="0.10936204403021051"/>
          <c:w val="0.29528046699080646"/>
          <c:h val="0.73807809738068453"/>
        </c:manualLayout>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Высшее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2016</c:v>
                </c:pt>
                <c:pt idx="1">
                  <c:v>2017</c:v>
                </c:pt>
                <c:pt idx="2">
                  <c:v>2018</c:v>
                </c:pt>
              </c:numCache>
            </c:numRef>
          </c:cat>
          <c:val>
            <c:numRef>
              <c:f>Лист1!$B$2:$B$4</c:f>
              <c:numCache>
                <c:formatCode>General</c:formatCode>
                <c:ptCount val="3"/>
                <c:pt idx="0">
                  <c:v>20</c:v>
                </c:pt>
                <c:pt idx="1">
                  <c:v>21</c:v>
                </c:pt>
                <c:pt idx="2">
                  <c:v>22</c:v>
                </c:pt>
              </c:numCache>
            </c:numRef>
          </c:val>
          <c:extLst>
            <c:ext xmlns:c16="http://schemas.microsoft.com/office/drawing/2014/chart" uri="{C3380CC4-5D6E-409C-BE32-E72D297353CC}">
              <c16:uniqueId val="{00000000-AD3B-4F06-A4EB-D0FA2FC44A52}"/>
            </c:ext>
          </c:extLst>
        </c:ser>
        <c:ser>
          <c:idx val="1"/>
          <c:order val="1"/>
          <c:tx>
            <c:strRef>
              <c:f>Лист1!$C$1</c:f>
              <c:strCache>
                <c:ptCount val="1"/>
                <c:pt idx="0">
                  <c:v>Среднее специальное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2016</c:v>
                </c:pt>
                <c:pt idx="1">
                  <c:v>2017</c:v>
                </c:pt>
                <c:pt idx="2">
                  <c:v>2018</c:v>
                </c:pt>
              </c:numCache>
            </c:numRef>
          </c:cat>
          <c:val>
            <c:numRef>
              <c:f>Лист1!$C$2:$C$4</c:f>
              <c:numCache>
                <c:formatCode>General</c:formatCode>
                <c:ptCount val="3"/>
                <c:pt idx="0">
                  <c:v>9</c:v>
                </c:pt>
                <c:pt idx="1">
                  <c:v>8</c:v>
                </c:pt>
                <c:pt idx="2">
                  <c:v>7</c:v>
                </c:pt>
              </c:numCache>
            </c:numRef>
          </c:val>
          <c:extLst>
            <c:ext xmlns:c16="http://schemas.microsoft.com/office/drawing/2014/chart" uri="{C3380CC4-5D6E-409C-BE32-E72D297353CC}">
              <c16:uniqueId val="{00000001-AD3B-4F06-A4EB-D0FA2FC44A52}"/>
            </c:ext>
          </c:extLst>
        </c:ser>
        <c:dLbls>
          <c:showLegendKey val="0"/>
          <c:showVal val="0"/>
          <c:showCatName val="0"/>
          <c:showSerName val="0"/>
          <c:showPercent val="0"/>
          <c:showBubbleSize val="0"/>
        </c:dLbls>
        <c:gapWidth val="150"/>
        <c:axId val="77880704"/>
        <c:axId val="77890688"/>
      </c:barChart>
      <c:catAx>
        <c:axId val="77880704"/>
        <c:scaling>
          <c:orientation val="minMax"/>
        </c:scaling>
        <c:delete val="0"/>
        <c:axPos val="b"/>
        <c:numFmt formatCode="General" sourceLinked="1"/>
        <c:majorTickMark val="out"/>
        <c:minorTickMark val="none"/>
        <c:tickLblPos val="nextTo"/>
        <c:crossAx val="77890688"/>
        <c:crosses val="autoZero"/>
        <c:auto val="1"/>
        <c:lblAlgn val="ctr"/>
        <c:lblOffset val="100"/>
        <c:noMultiLvlLbl val="0"/>
      </c:catAx>
      <c:valAx>
        <c:axId val="77890688"/>
        <c:scaling>
          <c:orientation val="minMax"/>
        </c:scaling>
        <c:delete val="0"/>
        <c:axPos val="l"/>
        <c:majorGridlines/>
        <c:numFmt formatCode="General" sourceLinked="1"/>
        <c:majorTickMark val="out"/>
        <c:minorTickMark val="none"/>
        <c:tickLblPos val="nextTo"/>
        <c:crossAx val="77880704"/>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2016</c:v>
                </c:pt>
              </c:strCache>
            </c:strRef>
          </c:tx>
          <c:invertIfNegative val="0"/>
          <c:cat>
            <c:strRef>
              <c:f>Лист1!$A$2:$A$5</c:f>
              <c:strCache>
                <c:ptCount val="4"/>
                <c:pt idx="0">
                  <c:v>ВКК</c:v>
                </c:pt>
                <c:pt idx="1">
                  <c:v>1КК</c:v>
                </c:pt>
                <c:pt idx="2">
                  <c:v>СЗД</c:v>
                </c:pt>
                <c:pt idx="3">
                  <c:v>Не имеют КК</c:v>
                </c:pt>
              </c:strCache>
            </c:strRef>
          </c:cat>
          <c:val>
            <c:numRef>
              <c:f>Лист1!$B$2:$B$5</c:f>
              <c:numCache>
                <c:formatCode>General</c:formatCode>
                <c:ptCount val="4"/>
              </c:numCache>
            </c:numRef>
          </c:val>
          <c:extLst>
            <c:ext xmlns:c16="http://schemas.microsoft.com/office/drawing/2014/chart" uri="{C3380CC4-5D6E-409C-BE32-E72D297353CC}">
              <c16:uniqueId val="{00000000-31CC-4D9F-92AA-94CC4A9042FE}"/>
            </c:ext>
          </c:extLst>
        </c:ser>
        <c:ser>
          <c:idx val="1"/>
          <c:order val="1"/>
          <c:tx>
            <c:strRef>
              <c:f>Лист1!$C$1</c:f>
              <c:strCache>
                <c:ptCount val="1"/>
                <c:pt idx="0">
                  <c:v>2017</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CC-4D9F-92AA-94CC4A9042FE}"/>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1CC-4D9F-92AA-94CC4A9042FE}"/>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CC-4D9F-92AA-94CC4A9042FE}"/>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1CC-4D9F-92AA-94CC4A9042F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Лист1!$A$2:$A$5</c:f>
              <c:strCache>
                <c:ptCount val="4"/>
                <c:pt idx="0">
                  <c:v>ВКК</c:v>
                </c:pt>
                <c:pt idx="1">
                  <c:v>1КК</c:v>
                </c:pt>
                <c:pt idx="2">
                  <c:v>СЗД</c:v>
                </c:pt>
                <c:pt idx="3">
                  <c:v>Не имеют КК</c:v>
                </c:pt>
              </c:strCache>
            </c:strRef>
          </c:cat>
          <c:val>
            <c:numRef>
              <c:f>Лист1!$C$2:$C$5</c:f>
              <c:numCache>
                <c:formatCode>General</c:formatCode>
                <c:ptCount val="4"/>
                <c:pt idx="0">
                  <c:v>4</c:v>
                </c:pt>
                <c:pt idx="1">
                  <c:v>8</c:v>
                </c:pt>
                <c:pt idx="2">
                  <c:v>11</c:v>
                </c:pt>
                <c:pt idx="3">
                  <c:v>6</c:v>
                </c:pt>
              </c:numCache>
            </c:numRef>
          </c:val>
          <c:extLst>
            <c:ext xmlns:c16="http://schemas.microsoft.com/office/drawing/2014/chart" uri="{C3380CC4-5D6E-409C-BE32-E72D297353CC}">
              <c16:uniqueId val="{00000005-31CC-4D9F-92AA-94CC4A9042FE}"/>
            </c:ext>
          </c:extLst>
        </c:ser>
        <c:ser>
          <c:idx val="2"/>
          <c:order val="2"/>
          <c:tx>
            <c:strRef>
              <c:f>Лист1!$D$1</c:f>
              <c:strCache>
                <c:ptCount val="1"/>
                <c:pt idx="0">
                  <c:v>2018</c:v>
                </c:pt>
              </c:strCache>
            </c:strRef>
          </c:tx>
          <c:invertIfNegative val="0"/>
          <c:cat>
            <c:strRef>
              <c:f>Лист1!$A$2:$A$5</c:f>
              <c:strCache>
                <c:ptCount val="4"/>
                <c:pt idx="0">
                  <c:v>ВКК</c:v>
                </c:pt>
                <c:pt idx="1">
                  <c:v>1КК</c:v>
                </c:pt>
                <c:pt idx="2">
                  <c:v>СЗД</c:v>
                </c:pt>
                <c:pt idx="3">
                  <c:v>Не имеют КК</c:v>
                </c:pt>
              </c:strCache>
            </c:strRef>
          </c:cat>
          <c:val>
            <c:numRef>
              <c:f>Лист1!$D$2:$D$5</c:f>
              <c:numCache>
                <c:formatCode>General</c:formatCode>
                <c:ptCount val="4"/>
                <c:pt idx="1">
                  <c:v>7</c:v>
                </c:pt>
                <c:pt idx="2">
                  <c:v>3</c:v>
                </c:pt>
              </c:numCache>
            </c:numRef>
          </c:val>
          <c:extLst>
            <c:ext xmlns:c16="http://schemas.microsoft.com/office/drawing/2014/chart" uri="{C3380CC4-5D6E-409C-BE32-E72D297353CC}">
              <c16:uniqueId val="{00000006-31CC-4D9F-92AA-94CC4A9042FE}"/>
            </c:ext>
          </c:extLst>
        </c:ser>
        <c:dLbls>
          <c:showLegendKey val="0"/>
          <c:showVal val="0"/>
          <c:showCatName val="0"/>
          <c:showSerName val="0"/>
          <c:showPercent val="0"/>
          <c:showBubbleSize val="0"/>
        </c:dLbls>
        <c:gapWidth val="150"/>
        <c:axId val="77917568"/>
        <c:axId val="77923456"/>
      </c:barChart>
      <c:catAx>
        <c:axId val="77917568"/>
        <c:scaling>
          <c:orientation val="minMax"/>
        </c:scaling>
        <c:delete val="0"/>
        <c:axPos val="b"/>
        <c:numFmt formatCode="General" sourceLinked="0"/>
        <c:majorTickMark val="out"/>
        <c:minorTickMark val="none"/>
        <c:tickLblPos val="nextTo"/>
        <c:crossAx val="77923456"/>
        <c:crosses val="autoZero"/>
        <c:auto val="1"/>
        <c:lblAlgn val="ctr"/>
        <c:lblOffset val="100"/>
        <c:noMultiLvlLbl val="0"/>
      </c:catAx>
      <c:valAx>
        <c:axId val="77923456"/>
        <c:scaling>
          <c:orientation val="minMax"/>
        </c:scaling>
        <c:delete val="0"/>
        <c:axPos val="l"/>
        <c:majorGridlines/>
        <c:numFmt formatCode="General" sourceLinked="1"/>
        <c:majorTickMark val="out"/>
        <c:minorTickMark val="none"/>
        <c:tickLblPos val="nextTo"/>
        <c:crossAx val="77917568"/>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6.2753519446431859E-4"/>
          <c:y val="0"/>
        </c:manualLayout>
      </c:layout>
      <c:overlay val="0"/>
      <c:txPr>
        <a:bodyPr/>
        <a:lstStyle/>
        <a:p>
          <a:pPr>
            <a:defRPr sz="1100"/>
          </a:pPr>
          <a:endParaRPr lang="ru-RU"/>
        </a:p>
      </c:txPr>
    </c:title>
    <c:autoTitleDeleted val="0"/>
    <c:plotArea>
      <c:layout/>
      <c:pieChart>
        <c:varyColors val="1"/>
        <c:ser>
          <c:idx val="0"/>
          <c:order val="0"/>
          <c:tx>
            <c:strRef>
              <c:f>Лист1!$B$1</c:f>
              <c:strCache>
                <c:ptCount val="1"/>
                <c:pt idx="0">
                  <c:v>Аттестация по годам</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numRef>
              <c:f>Лист1!$A$2:$A$4</c:f>
              <c:numCache>
                <c:formatCode>General</c:formatCode>
                <c:ptCount val="3"/>
                <c:pt idx="0">
                  <c:v>2016</c:v>
                </c:pt>
                <c:pt idx="1">
                  <c:v>2017</c:v>
                </c:pt>
                <c:pt idx="2">
                  <c:v>2018</c:v>
                </c:pt>
              </c:numCache>
            </c:numRef>
          </c:cat>
          <c:val>
            <c:numRef>
              <c:f>Лист1!$B$2:$B$4</c:f>
              <c:numCache>
                <c:formatCode>General</c:formatCode>
                <c:ptCount val="3"/>
                <c:pt idx="0">
                  <c:v>3</c:v>
                </c:pt>
                <c:pt idx="1">
                  <c:v>8</c:v>
                </c:pt>
                <c:pt idx="2">
                  <c:v>4</c:v>
                </c:pt>
              </c:numCache>
            </c:numRef>
          </c:val>
          <c:extLst>
            <c:ext xmlns:c16="http://schemas.microsoft.com/office/drawing/2014/chart" uri="{C3380CC4-5D6E-409C-BE32-E72D297353CC}">
              <c16:uniqueId val="{00000000-1B23-42A4-8C99-A3423AB4E93F}"/>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7894160957153085"/>
          <c:y val="0.24731435493640219"/>
          <c:w val="0.39250105833545001"/>
          <c:h val="0.56665374520492628"/>
        </c:manualLayout>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100">
                <a:latin typeface="Times New Roman" panose="02020603050405020304" pitchFamily="18" charset="0"/>
                <a:cs typeface="Times New Roman" panose="02020603050405020304" pitchFamily="18" charset="0"/>
              </a:rPr>
              <a:t>курсы повышения квалификации</a:t>
            </a:r>
          </a:p>
        </c:rich>
      </c:tx>
      <c:layout>
        <c:manualLayout>
          <c:xMode val="edge"/>
          <c:yMode val="edge"/>
          <c:x val="0.10999510992684849"/>
          <c:y val="7.1717171717171077E-3"/>
        </c:manualLayout>
      </c:layout>
      <c:overlay val="0"/>
    </c:title>
    <c:autoTitleDeleted val="0"/>
    <c:plotArea>
      <c:layout/>
      <c:pieChart>
        <c:varyColors val="1"/>
        <c:ser>
          <c:idx val="0"/>
          <c:order val="0"/>
          <c:tx>
            <c:strRef>
              <c:f>Лист1!$B$1</c:f>
              <c:strCache>
                <c:ptCount val="1"/>
                <c:pt idx="0">
                  <c:v>курсы повышения квалификации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numRef>
              <c:f>Лист1!$A$2:$A$4</c:f>
              <c:numCache>
                <c:formatCode>General</c:formatCode>
                <c:ptCount val="3"/>
                <c:pt idx="0">
                  <c:v>2016</c:v>
                </c:pt>
                <c:pt idx="1">
                  <c:v>2017</c:v>
                </c:pt>
                <c:pt idx="2">
                  <c:v>2018</c:v>
                </c:pt>
              </c:numCache>
            </c:numRef>
          </c:cat>
          <c:val>
            <c:numRef>
              <c:f>Лист1!$B$2:$B$4</c:f>
              <c:numCache>
                <c:formatCode>General</c:formatCode>
                <c:ptCount val="3"/>
                <c:pt idx="0">
                  <c:v>6</c:v>
                </c:pt>
                <c:pt idx="1">
                  <c:v>5</c:v>
                </c:pt>
                <c:pt idx="2">
                  <c:v>24</c:v>
                </c:pt>
              </c:numCache>
            </c:numRef>
          </c:val>
          <c:extLst>
            <c:ext xmlns:c16="http://schemas.microsoft.com/office/drawing/2014/chart" uri="{C3380CC4-5D6E-409C-BE32-E72D297353CC}">
              <c16:uniqueId val="{00000000-38D9-410B-8330-CBC094DFF9DA}"/>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0616748001556842"/>
          <c:y val="0.15477928895251727"/>
          <c:w val="0.28601578795046056"/>
          <c:h val="0.54796707229778097"/>
        </c:manualLayout>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000"/>
              <a:t>Предъявление, распространение педагогического опыта</a:t>
            </a:r>
          </a:p>
        </c:rich>
      </c:tx>
      <c:layout>
        <c:manualLayout>
          <c:xMode val="edge"/>
          <c:yMode val="edge"/>
          <c:x val="1.0997273989399974E-3"/>
          <c:y val="3.968253968253968E-2"/>
        </c:manualLayout>
      </c:layout>
      <c:overlay val="0"/>
    </c:title>
    <c:autoTitleDeleted val="0"/>
    <c:plotArea>
      <c:layout/>
      <c:pieChart>
        <c:varyColors val="1"/>
        <c:ser>
          <c:idx val="0"/>
          <c:order val="0"/>
          <c:tx>
            <c:strRef>
              <c:f>Лист1!$B$1</c:f>
              <c:strCache>
                <c:ptCount val="1"/>
                <c:pt idx="0">
                  <c:v>Предъявление, распространение педагогического опыта</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Лист1!$A$2:$A$4</c:f>
              <c:strCache>
                <c:ptCount val="3"/>
                <c:pt idx="0">
                  <c:v>на школьном уровне</c:v>
                </c:pt>
                <c:pt idx="1">
                  <c:v>на областном уровне</c:v>
                </c:pt>
                <c:pt idx="2">
                  <c:v>на всероссийском уровне</c:v>
                </c:pt>
              </c:strCache>
            </c:strRef>
          </c:cat>
          <c:val>
            <c:numRef>
              <c:f>Лист1!$B$2:$B$4</c:f>
              <c:numCache>
                <c:formatCode>General</c:formatCode>
                <c:ptCount val="3"/>
                <c:pt idx="0">
                  <c:v>16</c:v>
                </c:pt>
                <c:pt idx="1">
                  <c:v>13</c:v>
                </c:pt>
                <c:pt idx="2">
                  <c:v>4</c:v>
                </c:pt>
              </c:numCache>
            </c:numRef>
          </c:val>
          <c:extLst>
            <c:ext xmlns:c16="http://schemas.microsoft.com/office/drawing/2014/chart" uri="{C3380CC4-5D6E-409C-BE32-E72D297353CC}">
              <c16:uniqueId val="{00000000-8823-4806-83E6-09A7A3220B9F}"/>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4792853596003202"/>
          <c:y val="0.20912948381452318"/>
          <c:w val="0.43013407107895296"/>
          <c:h val="0.79087051618547677"/>
        </c:manualLayout>
      </c:layout>
      <c:overlay val="0"/>
      <c:txPr>
        <a:bodyPr/>
        <a:lstStyle/>
        <a:p>
          <a:pPr>
            <a:defRPr sz="800"/>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000"/>
              <a:t>Результаты участия. Победители и призёры</a:t>
            </a:r>
          </a:p>
        </c:rich>
      </c:tx>
      <c:layout>
        <c:manualLayout>
          <c:xMode val="edge"/>
          <c:yMode val="edge"/>
          <c:x val="7.0371638327817738E-4"/>
          <c:y val="0"/>
        </c:manualLayout>
      </c:layout>
      <c:overlay val="0"/>
    </c:title>
    <c:autoTitleDeleted val="0"/>
    <c:plotArea>
      <c:layout/>
      <c:pieChart>
        <c:varyColors val="1"/>
        <c:ser>
          <c:idx val="0"/>
          <c:order val="0"/>
          <c:tx>
            <c:strRef>
              <c:f>Лист1!$B$1</c:f>
              <c:strCache>
                <c:ptCount val="1"/>
                <c:pt idx="0">
                  <c:v>Результаты участия. Победители и призёры</c:v>
                </c:pt>
              </c:strCache>
            </c:strRef>
          </c:tx>
          <c:dLbls>
            <c:spPr>
              <a:noFill/>
              <a:ln>
                <a:noFill/>
              </a:ln>
              <a:effectLst/>
            </c:spPr>
            <c:txPr>
              <a:bodyPr/>
              <a:lstStyle/>
              <a:p>
                <a:pPr>
                  <a:defRPr sz="800"/>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Победители и призёры гороского уровеня</c:v>
                </c:pt>
                <c:pt idx="1">
                  <c:v>Победители и призёры областного уровеня</c:v>
                </c:pt>
                <c:pt idx="2">
                  <c:v>Победители и призёры всероссийского уровеня</c:v>
                </c:pt>
                <c:pt idx="3">
                  <c:v>Победители и призёры международного уровня</c:v>
                </c:pt>
              </c:strCache>
            </c:strRef>
          </c:cat>
          <c:val>
            <c:numRef>
              <c:f>Лист1!$B$2:$B$5</c:f>
              <c:numCache>
                <c:formatCode>General</c:formatCode>
                <c:ptCount val="4"/>
                <c:pt idx="0">
                  <c:v>17</c:v>
                </c:pt>
                <c:pt idx="1">
                  <c:v>10</c:v>
                </c:pt>
                <c:pt idx="2">
                  <c:v>15</c:v>
                </c:pt>
                <c:pt idx="3">
                  <c:v>12</c:v>
                </c:pt>
              </c:numCache>
            </c:numRef>
          </c:val>
          <c:extLst>
            <c:ext xmlns:c16="http://schemas.microsoft.com/office/drawing/2014/chart" uri="{C3380CC4-5D6E-409C-BE32-E72D297353CC}">
              <c16:uniqueId val="{00000000-DB19-42BB-9F6C-0DDD6E8E6093}"/>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43235994507309106"/>
          <c:y val="0.27612123826987378"/>
          <c:w val="0.56575272461803205"/>
          <c:h val="0.72219106173372161"/>
        </c:manualLayout>
      </c:layout>
      <c:overlay val="0"/>
      <c:txPr>
        <a:bodyPr/>
        <a:lstStyle/>
        <a:p>
          <a:pPr>
            <a:defRPr sz="800"/>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000"/>
              <a:t>Направления дополнительного образования,</a:t>
            </a:r>
            <a:r>
              <a:rPr lang="ru-RU" sz="1000" baseline="0"/>
              <a:t> </a:t>
            </a:r>
            <a:r>
              <a:rPr lang="ru-RU" sz="1000"/>
              <a:t>которые осваивали  обучающиеся</a:t>
            </a:r>
          </a:p>
        </c:rich>
      </c:tx>
      <c:layout>
        <c:manualLayout>
          <c:xMode val="edge"/>
          <c:yMode val="edge"/>
          <c:x val="3.7966682736086514E-3"/>
          <c:y val="3.8500742962685221E-3"/>
        </c:manualLayout>
      </c:layout>
      <c:overlay val="0"/>
    </c:title>
    <c:autoTitleDeleted val="0"/>
    <c:plotArea>
      <c:layout/>
      <c:pieChart>
        <c:varyColors val="1"/>
        <c:ser>
          <c:idx val="0"/>
          <c:order val="0"/>
          <c:tx>
            <c:strRef>
              <c:f>Лист1!$B$1</c:f>
              <c:strCache>
                <c:ptCount val="1"/>
                <c:pt idx="0">
                  <c:v>Направления дополнительного образования, которые осваивали  обучающиеся</c:v>
                </c:pt>
              </c:strCache>
            </c:strRef>
          </c:tx>
          <c:dLbls>
            <c:spPr>
              <a:noFill/>
              <a:ln>
                <a:noFill/>
              </a:ln>
              <a:effectLst/>
            </c:spPr>
            <c:txPr>
              <a:bodyPr/>
              <a:lstStyle/>
              <a:p>
                <a:pPr>
                  <a:defRPr sz="800"/>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спортивно-оздоровительное</c:v>
                </c:pt>
                <c:pt idx="1">
                  <c:v>общекультурное</c:v>
                </c:pt>
                <c:pt idx="2">
                  <c:v>социальное</c:v>
                </c:pt>
                <c:pt idx="3">
                  <c:v>духовно нарвственное</c:v>
                </c:pt>
              </c:strCache>
            </c:strRef>
          </c:cat>
          <c:val>
            <c:numRef>
              <c:f>Лист1!$B$2:$B$5</c:f>
              <c:numCache>
                <c:formatCode>General</c:formatCode>
                <c:ptCount val="4"/>
                <c:pt idx="0">
                  <c:v>38</c:v>
                </c:pt>
                <c:pt idx="1">
                  <c:v>33</c:v>
                </c:pt>
                <c:pt idx="2">
                  <c:v>15</c:v>
                </c:pt>
                <c:pt idx="3">
                  <c:v>20</c:v>
                </c:pt>
              </c:numCache>
            </c:numRef>
          </c:val>
          <c:extLst>
            <c:ext xmlns:c16="http://schemas.microsoft.com/office/drawing/2014/chart" uri="{C3380CC4-5D6E-409C-BE32-E72D297353CC}">
              <c16:uniqueId val="{00000000-9292-4FDB-86F1-829B4A01FFC2}"/>
            </c:ext>
          </c:extLst>
        </c:ser>
        <c:dLbls>
          <c:showLegendKey val="0"/>
          <c:showVal val="0"/>
          <c:showCatName val="0"/>
          <c:showSerName val="0"/>
          <c:showPercent val="0"/>
          <c:showBubbleSize val="0"/>
          <c:showLeaderLines val="1"/>
        </c:dLbls>
        <c:firstSliceAng val="0"/>
      </c:pieChart>
    </c:plotArea>
    <c:legend>
      <c:legendPos val="r"/>
      <c:legendEntry>
        <c:idx val="0"/>
        <c:txPr>
          <a:bodyPr/>
          <a:lstStyle/>
          <a:p>
            <a:pPr>
              <a:defRPr sz="1000"/>
            </a:pPr>
            <a:endParaRPr lang="ru-RU"/>
          </a:p>
        </c:txPr>
      </c:legendEntry>
      <c:legendEntry>
        <c:idx val="2"/>
        <c:txPr>
          <a:bodyPr/>
          <a:lstStyle/>
          <a:p>
            <a:pPr>
              <a:defRPr sz="1000"/>
            </a:pPr>
            <a:endParaRPr lang="ru-RU"/>
          </a:p>
        </c:txPr>
      </c:legendEntry>
      <c:layout>
        <c:manualLayout>
          <c:xMode val="edge"/>
          <c:yMode val="edge"/>
          <c:x val="0.43909225632510224"/>
          <c:y val="0.27842186393367491"/>
          <c:w val="0.54146560948174161"/>
          <c:h val="0.71795641823841783"/>
        </c:manualLayout>
      </c:layout>
      <c:overlay val="0"/>
      <c:txPr>
        <a:bodyPr/>
        <a:lstStyle/>
        <a:p>
          <a:pPr>
            <a:defRPr sz="1000"/>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000">
                <a:latin typeface="Times New Roman" panose="02020603050405020304" pitchFamily="18" charset="0"/>
                <a:cs typeface="Times New Roman" panose="02020603050405020304" pitchFamily="18" charset="0"/>
              </a:rPr>
              <a:t>Количестов обучающих, получающих дополнительное образование</a:t>
            </a:r>
          </a:p>
        </c:rich>
      </c:tx>
      <c:layout>
        <c:manualLayout>
          <c:xMode val="edge"/>
          <c:yMode val="edge"/>
          <c:x val="5.6438923395445144E-2"/>
          <c:y val="3.3840947546531303E-2"/>
        </c:manualLayout>
      </c:layout>
      <c:overlay val="0"/>
    </c:title>
    <c:autoTitleDeleted val="0"/>
    <c:plotArea>
      <c:layout/>
      <c:pieChart>
        <c:varyColors val="1"/>
        <c:ser>
          <c:idx val="0"/>
          <c:order val="0"/>
          <c:tx>
            <c:strRef>
              <c:f>Лист1!$B$1</c:f>
              <c:strCache>
                <c:ptCount val="1"/>
                <c:pt idx="0">
                  <c:v>Процент обучающих, получающих дополнительное образование</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numRef>
              <c:f>Лист1!$A$2:$A$4</c:f>
              <c:numCache>
                <c:formatCode>General</c:formatCode>
                <c:ptCount val="3"/>
                <c:pt idx="0">
                  <c:v>2016</c:v>
                </c:pt>
                <c:pt idx="1">
                  <c:v>2017</c:v>
                </c:pt>
                <c:pt idx="2">
                  <c:v>2018</c:v>
                </c:pt>
              </c:numCache>
            </c:numRef>
          </c:cat>
          <c:val>
            <c:numRef>
              <c:f>Лист1!$B$2:$B$4</c:f>
              <c:numCache>
                <c:formatCode>General</c:formatCode>
                <c:ptCount val="3"/>
                <c:pt idx="0">
                  <c:v>68</c:v>
                </c:pt>
                <c:pt idx="1">
                  <c:v>91</c:v>
                </c:pt>
                <c:pt idx="2">
                  <c:v>83</c:v>
                </c:pt>
              </c:numCache>
            </c:numRef>
          </c:val>
          <c:extLst>
            <c:ext xmlns:c16="http://schemas.microsoft.com/office/drawing/2014/chart" uri="{C3380CC4-5D6E-409C-BE32-E72D297353CC}">
              <c16:uniqueId val="{00000000-1761-42D1-AC2A-730C4EC811B6}"/>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5.9572879477021896E-2"/>
          <c:y val="0.31934343232476653"/>
          <c:w val="0.22085032849154726"/>
          <c:h val="0.67948000089732374"/>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Столбец1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2016</c:v>
                </c:pt>
                <c:pt idx="2">
                  <c:v>2017</c:v>
                </c:pt>
                <c:pt idx="4">
                  <c:v>2018</c:v>
                </c:pt>
              </c:numCache>
            </c:numRef>
          </c:cat>
          <c:val>
            <c:numRef>
              <c:f>Лист1!$B$2:$B$6</c:f>
              <c:numCache>
                <c:formatCode>General</c:formatCode>
                <c:ptCount val="5"/>
                <c:pt idx="0">
                  <c:v>72</c:v>
                </c:pt>
              </c:numCache>
            </c:numRef>
          </c:val>
          <c:extLst>
            <c:ext xmlns:c16="http://schemas.microsoft.com/office/drawing/2014/chart" uri="{C3380CC4-5D6E-409C-BE32-E72D297353CC}">
              <c16:uniqueId val="{00000000-55C1-4B0E-957C-7F461851C66B}"/>
            </c:ext>
          </c:extLst>
        </c:ser>
        <c:ser>
          <c:idx val="1"/>
          <c:order val="1"/>
          <c:tx>
            <c:strRef>
              <c:f>Лист1!$C$1</c:f>
              <c:strCache>
                <c:ptCount val="1"/>
                <c:pt idx="0">
                  <c:v>Столбец2</c:v>
                </c:pt>
              </c:strCache>
            </c:strRef>
          </c:tx>
          <c:spPr>
            <a:solidFill>
              <a:srgbClr val="0070C0"/>
            </a:solidFill>
            <a:ln>
              <a:solidFill>
                <a:schemeClr val="accent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2016</c:v>
                </c:pt>
                <c:pt idx="2">
                  <c:v>2017</c:v>
                </c:pt>
                <c:pt idx="4">
                  <c:v>2018</c:v>
                </c:pt>
              </c:numCache>
            </c:numRef>
          </c:cat>
          <c:val>
            <c:numRef>
              <c:f>Лист1!$C$2:$C$6</c:f>
              <c:numCache>
                <c:formatCode>General</c:formatCode>
                <c:ptCount val="5"/>
                <c:pt idx="2">
                  <c:v>70</c:v>
                </c:pt>
              </c:numCache>
            </c:numRef>
          </c:val>
          <c:extLst>
            <c:ext xmlns:c16="http://schemas.microsoft.com/office/drawing/2014/chart" uri="{C3380CC4-5D6E-409C-BE32-E72D297353CC}">
              <c16:uniqueId val="{00000001-55C1-4B0E-957C-7F461851C66B}"/>
            </c:ext>
          </c:extLst>
        </c:ser>
        <c:ser>
          <c:idx val="2"/>
          <c:order val="2"/>
          <c:tx>
            <c:strRef>
              <c:f>Лист1!$D$1</c:f>
              <c:strCache>
                <c:ptCount val="1"/>
                <c:pt idx="0">
                  <c:v>Столбец3</c:v>
                </c:pt>
              </c:strCache>
            </c:strRef>
          </c:tx>
          <c:spPr>
            <a:solidFill>
              <a:srgbClr val="0070C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2016</c:v>
                </c:pt>
                <c:pt idx="2">
                  <c:v>2017</c:v>
                </c:pt>
                <c:pt idx="4">
                  <c:v>2018</c:v>
                </c:pt>
              </c:numCache>
            </c:numRef>
          </c:cat>
          <c:val>
            <c:numRef>
              <c:f>Лист1!$D$2:$D$6</c:f>
              <c:numCache>
                <c:formatCode>General</c:formatCode>
                <c:ptCount val="5"/>
                <c:pt idx="4">
                  <c:v>63</c:v>
                </c:pt>
              </c:numCache>
            </c:numRef>
          </c:val>
          <c:extLst>
            <c:ext xmlns:c16="http://schemas.microsoft.com/office/drawing/2014/chart" uri="{C3380CC4-5D6E-409C-BE32-E72D297353CC}">
              <c16:uniqueId val="{00000002-55C1-4B0E-957C-7F461851C66B}"/>
            </c:ext>
          </c:extLst>
        </c:ser>
        <c:dLbls>
          <c:showLegendKey val="0"/>
          <c:showVal val="0"/>
          <c:showCatName val="0"/>
          <c:showSerName val="0"/>
          <c:showPercent val="0"/>
          <c:showBubbleSize val="0"/>
        </c:dLbls>
        <c:gapWidth val="150"/>
        <c:axId val="77184000"/>
        <c:axId val="77198080"/>
      </c:barChart>
      <c:catAx>
        <c:axId val="77184000"/>
        <c:scaling>
          <c:orientation val="minMax"/>
        </c:scaling>
        <c:delete val="0"/>
        <c:axPos val="b"/>
        <c:numFmt formatCode="General" sourceLinked="1"/>
        <c:majorTickMark val="out"/>
        <c:minorTickMark val="none"/>
        <c:tickLblPos val="nextTo"/>
        <c:crossAx val="77198080"/>
        <c:crosses val="autoZero"/>
        <c:auto val="1"/>
        <c:lblAlgn val="ctr"/>
        <c:lblOffset val="100"/>
        <c:noMultiLvlLbl val="0"/>
      </c:catAx>
      <c:valAx>
        <c:axId val="77198080"/>
        <c:scaling>
          <c:orientation val="minMax"/>
        </c:scaling>
        <c:delete val="0"/>
        <c:axPos val="l"/>
        <c:majorGridlines/>
        <c:numFmt formatCode="General" sourceLinked="1"/>
        <c:majorTickMark val="out"/>
        <c:minorTickMark val="none"/>
        <c:tickLblPos val="nextTo"/>
        <c:crossAx val="7718400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пропуски по болезни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pt idx="0">
                  <c:v>2016</c:v>
                </c:pt>
                <c:pt idx="1">
                  <c:v>2017</c:v>
                </c:pt>
                <c:pt idx="2">
                  <c:v>2018</c:v>
                </c:pt>
              </c:numCache>
            </c:numRef>
          </c:cat>
          <c:val>
            <c:numRef>
              <c:f>Лист1!$B$2:$B$5</c:f>
              <c:numCache>
                <c:formatCode>General</c:formatCode>
                <c:ptCount val="4"/>
                <c:pt idx="0">
                  <c:v>194</c:v>
                </c:pt>
                <c:pt idx="1">
                  <c:v>194</c:v>
                </c:pt>
                <c:pt idx="2">
                  <c:v>178</c:v>
                </c:pt>
              </c:numCache>
            </c:numRef>
          </c:val>
          <c:extLst>
            <c:ext xmlns:c16="http://schemas.microsoft.com/office/drawing/2014/chart" uri="{C3380CC4-5D6E-409C-BE32-E72D297353CC}">
              <c16:uniqueId val="{00000000-B687-4E5B-84E1-A596F2604FAC}"/>
            </c:ext>
          </c:extLst>
        </c:ser>
        <c:ser>
          <c:idx val="1"/>
          <c:order val="1"/>
          <c:tx>
            <c:strRef>
              <c:f>Лист1!$C$1</c:f>
              <c:strCache>
                <c:ptCount val="1"/>
                <c:pt idx="0">
                  <c:v>Столбец1</c:v>
                </c:pt>
              </c:strCache>
            </c:strRef>
          </c:tx>
          <c:invertIfNegative val="0"/>
          <c:cat>
            <c:numRef>
              <c:f>Лист1!$A$2:$A$5</c:f>
              <c:numCache>
                <c:formatCode>General</c:formatCode>
                <c:ptCount val="4"/>
                <c:pt idx="0">
                  <c:v>2016</c:v>
                </c:pt>
                <c:pt idx="1">
                  <c:v>2017</c:v>
                </c:pt>
                <c:pt idx="2">
                  <c:v>2018</c:v>
                </c:pt>
              </c:numCache>
            </c:numRef>
          </c:cat>
          <c:val>
            <c:numRef>
              <c:f>Лист1!$C$2:$C$5</c:f>
              <c:numCache>
                <c:formatCode>General</c:formatCode>
                <c:ptCount val="4"/>
              </c:numCache>
            </c:numRef>
          </c:val>
          <c:extLst>
            <c:ext xmlns:c16="http://schemas.microsoft.com/office/drawing/2014/chart" uri="{C3380CC4-5D6E-409C-BE32-E72D297353CC}">
              <c16:uniqueId val="{00000001-B687-4E5B-84E1-A596F2604FAC}"/>
            </c:ext>
          </c:extLst>
        </c:ser>
        <c:ser>
          <c:idx val="2"/>
          <c:order val="2"/>
          <c:tx>
            <c:strRef>
              <c:f>Лист1!$D$1</c:f>
              <c:strCache>
                <c:ptCount val="1"/>
                <c:pt idx="0">
                  <c:v>Столбец2</c:v>
                </c:pt>
              </c:strCache>
            </c:strRef>
          </c:tx>
          <c:invertIfNegative val="0"/>
          <c:cat>
            <c:numRef>
              <c:f>Лист1!$A$2:$A$5</c:f>
              <c:numCache>
                <c:formatCode>General</c:formatCode>
                <c:ptCount val="4"/>
                <c:pt idx="0">
                  <c:v>2016</c:v>
                </c:pt>
                <c:pt idx="1">
                  <c:v>2017</c:v>
                </c:pt>
                <c:pt idx="2">
                  <c:v>2018</c:v>
                </c:pt>
              </c:numCache>
            </c:numRef>
          </c:cat>
          <c:val>
            <c:numRef>
              <c:f>Лист1!$D$2:$D$5</c:f>
              <c:numCache>
                <c:formatCode>General</c:formatCode>
                <c:ptCount val="4"/>
              </c:numCache>
            </c:numRef>
          </c:val>
          <c:extLst>
            <c:ext xmlns:c16="http://schemas.microsoft.com/office/drawing/2014/chart" uri="{C3380CC4-5D6E-409C-BE32-E72D297353CC}">
              <c16:uniqueId val="{00000002-B687-4E5B-84E1-A596F2604FAC}"/>
            </c:ext>
          </c:extLst>
        </c:ser>
        <c:dLbls>
          <c:showLegendKey val="0"/>
          <c:showVal val="0"/>
          <c:showCatName val="0"/>
          <c:showSerName val="0"/>
          <c:showPercent val="0"/>
          <c:showBubbleSize val="0"/>
        </c:dLbls>
        <c:gapWidth val="150"/>
        <c:axId val="77260672"/>
        <c:axId val="77262208"/>
      </c:barChart>
      <c:catAx>
        <c:axId val="77260672"/>
        <c:scaling>
          <c:orientation val="minMax"/>
        </c:scaling>
        <c:delete val="0"/>
        <c:axPos val="b"/>
        <c:numFmt formatCode="General" sourceLinked="1"/>
        <c:majorTickMark val="out"/>
        <c:minorTickMark val="none"/>
        <c:tickLblPos val="nextTo"/>
        <c:crossAx val="77262208"/>
        <c:crosses val="autoZero"/>
        <c:auto val="1"/>
        <c:lblAlgn val="ctr"/>
        <c:lblOffset val="100"/>
        <c:noMultiLvlLbl val="0"/>
      </c:catAx>
      <c:valAx>
        <c:axId val="77262208"/>
        <c:scaling>
          <c:orientation val="minMax"/>
        </c:scaling>
        <c:delete val="0"/>
        <c:axPos val="l"/>
        <c:majorGridlines/>
        <c:numFmt formatCode="General" sourceLinked="1"/>
        <c:majorTickMark val="out"/>
        <c:minorTickMark val="none"/>
        <c:tickLblPos val="nextTo"/>
        <c:crossAx val="77260672"/>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Катамнестические данные 2018г.</a:t>
            </a:r>
          </a:p>
        </c:rich>
      </c:tx>
      <c:layout>
        <c:manualLayout>
          <c:xMode val="edge"/>
          <c:yMode val="edge"/>
          <c:x val="3.6015063334474497E-2"/>
          <c:y val="1.1848724107844911E-3"/>
        </c:manualLayout>
      </c:layout>
      <c:overlay val="0"/>
    </c:title>
    <c:autoTitleDeleted val="0"/>
    <c:plotArea>
      <c:layout/>
      <c:pieChart>
        <c:varyColors val="1"/>
        <c:ser>
          <c:idx val="0"/>
          <c:order val="0"/>
          <c:tx>
            <c:strRef>
              <c:f>Лист1!$B$1</c:f>
              <c:strCache>
                <c:ptCount val="1"/>
                <c:pt idx="0">
                  <c:v>Катамнестические данные 2018г.</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продолжили обучение в СПО</c:v>
                </c:pt>
                <c:pt idx="1">
                  <c:v>трудоустроены</c:v>
                </c:pt>
                <c:pt idx="2">
                  <c:v>социальная пенсия</c:v>
                </c:pt>
                <c:pt idx="3">
                  <c:v>не учатся, не работают</c:v>
                </c:pt>
              </c:strCache>
            </c:strRef>
          </c:cat>
          <c:val>
            <c:numRef>
              <c:f>Лист1!$B$2:$B$5</c:f>
              <c:numCache>
                <c:formatCode>General</c:formatCode>
                <c:ptCount val="4"/>
                <c:pt idx="2">
                  <c:v>6</c:v>
                </c:pt>
              </c:numCache>
            </c:numRef>
          </c:val>
          <c:extLst>
            <c:ext xmlns:c16="http://schemas.microsoft.com/office/drawing/2014/chart" uri="{C3380CC4-5D6E-409C-BE32-E72D297353CC}">
              <c16:uniqueId val="{00000000-C8F5-4701-AA41-B53C148804C8}"/>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47044232730577185"/>
          <c:y val="0.18315049601850616"/>
          <c:w val="0.45591546912989467"/>
          <c:h val="0.67988751406074244"/>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продолжили обучение в СПО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2016</c:v>
                </c:pt>
                <c:pt idx="1">
                  <c:v>2017</c:v>
                </c:pt>
                <c:pt idx="2">
                  <c:v>2018</c:v>
                </c:pt>
              </c:numCache>
            </c:numRef>
          </c:cat>
          <c:val>
            <c:numRef>
              <c:f>Лист1!$B$2:$B$4</c:f>
              <c:numCache>
                <c:formatCode>General</c:formatCode>
                <c:ptCount val="3"/>
                <c:pt idx="1">
                  <c:v>15</c:v>
                </c:pt>
              </c:numCache>
            </c:numRef>
          </c:val>
          <c:extLst>
            <c:ext xmlns:c16="http://schemas.microsoft.com/office/drawing/2014/chart" uri="{C3380CC4-5D6E-409C-BE32-E72D297353CC}">
              <c16:uniqueId val="{00000000-783A-4DC7-8A14-238F2BEE7B1C}"/>
            </c:ext>
          </c:extLst>
        </c:ser>
        <c:ser>
          <c:idx val="1"/>
          <c:order val="1"/>
          <c:tx>
            <c:strRef>
              <c:f>Лист1!$C$1</c:f>
              <c:strCache>
                <c:ptCount val="1"/>
                <c:pt idx="0">
                  <c:v>трудоустроились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2016</c:v>
                </c:pt>
                <c:pt idx="1">
                  <c:v>2017</c:v>
                </c:pt>
                <c:pt idx="2">
                  <c:v>2018</c:v>
                </c:pt>
              </c:numCache>
            </c:numRef>
          </c:cat>
          <c:val>
            <c:numRef>
              <c:f>Лист1!$C$2:$C$4</c:f>
              <c:numCache>
                <c:formatCode>General</c:formatCode>
                <c:ptCount val="3"/>
                <c:pt idx="1">
                  <c:v>2</c:v>
                </c:pt>
              </c:numCache>
            </c:numRef>
          </c:val>
          <c:extLst>
            <c:ext xmlns:c16="http://schemas.microsoft.com/office/drawing/2014/chart" uri="{C3380CC4-5D6E-409C-BE32-E72D297353CC}">
              <c16:uniqueId val="{00000001-783A-4DC7-8A14-238F2BEE7B1C}"/>
            </c:ext>
          </c:extLst>
        </c:ser>
        <c:ser>
          <c:idx val="2"/>
          <c:order val="2"/>
          <c:tx>
            <c:strRef>
              <c:f>Лист1!$D$1</c:f>
              <c:strCache>
                <c:ptCount val="1"/>
                <c:pt idx="0">
                  <c:v>получают социальную пенсию</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2016</c:v>
                </c:pt>
                <c:pt idx="1">
                  <c:v>2017</c:v>
                </c:pt>
                <c:pt idx="2">
                  <c:v>2018</c:v>
                </c:pt>
              </c:numCache>
            </c:numRef>
          </c:cat>
          <c:val>
            <c:numRef>
              <c:f>Лист1!$D$2:$D$4</c:f>
              <c:numCache>
                <c:formatCode>General</c:formatCode>
                <c:ptCount val="3"/>
                <c:pt idx="0">
                  <c:v>5</c:v>
                </c:pt>
                <c:pt idx="1">
                  <c:v>3</c:v>
                </c:pt>
                <c:pt idx="2">
                  <c:v>6</c:v>
                </c:pt>
              </c:numCache>
            </c:numRef>
          </c:val>
          <c:extLst>
            <c:ext xmlns:c16="http://schemas.microsoft.com/office/drawing/2014/chart" uri="{C3380CC4-5D6E-409C-BE32-E72D297353CC}">
              <c16:uniqueId val="{00000002-783A-4DC7-8A14-238F2BEE7B1C}"/>
            </c:ext>
          </c:extLst>
        </c:ser>
        <c:ser>
          <c:idx val="3"/>
          <c:order val="3"/>
          <c:tx>
            <c:strRef>
              <c:f>Лист1!$E$1</c:f>
              <c:strCache>
                <c:ptCount val="1"/>
                <c:pt idx="0">
                  <c:v>не учатся, не работают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2016</c:v>
                </c:pt>
                <c:pt idx="1">
                  <c:v>2017</c:v>
                </c:pt>
                <c:pt idx="2">
                  <c:v>2018</c:v>
                </c:pt>
              </c:numCache>
            </c:numRef>
          </c:cat>
          <c:val>
            <c:numRef>
              <c:f>Лист1!$E$2:$E$4</c:f>
              <c:numCache>
                <c:formatCode>General</c:formatCode>
                <c:ptCount val="3"/>
                <c:pt idx="1">
                  <c:v>3</c:v>
                </c:pt>
              </c:numCache>
            </c:numRef>
          </c:val>
          <c:extLst>
            <c:ext xmlns:c16="http://schemas.microsoft.com/office/drawing/2014/chart" uri="{C3380CC4-5D6E-409C-BE32-E72D297353CC}">
              <c16:uniqueId val="{00000003-783A-4DC7-8A14-238F2BEE7B1C}"/>
            </c:ext>
          </c:extLst>
        </c:ser>
        <c:dLbls>
          <c:showLegendKey val="0"/>
          <c:showVal val="0"/>
          <c:showCatName val="0"/>
          <c:showSerName val="0"/>
          <c:showPercent val="0"/>
          <c:showBubbleSize val="0"/>
        </c:dLbls>
        <c:gapWidth val="150"/>
        <c:axId val="77318784"/>
        <c:axId val="77668736"/>
      </c:barChart>
      <c:catAx>
        <c:axId val="77318784"/>
        <c:scaling>
          <c:orientation val="minMax"/>
        </c:scaling>
        <c:delete val="0"/>
        <c:axPos val="b"/>
        <c:numFmt formatCode="General" sourceLinked="1"/>
        <c:majorTickMark val="out"/>
        <c:minorTickMark val="none"/>
        <c:tickLblPos val="nextTo"/>
        <c:crossAx val="77668736"/>
        <c:crosses val="autoZero"/>
        <c:auto val="1"/>
        <c:lblAlgn val="ctr"/>
        <c:lblOffset val="100"/>
        <c:noMultiLvlLbl val="0"/>
      </c:catAx>
      <c:valAx>
        <c:axId val="77668736"/>
        <c:scaling>
          <c:orientation val="minMax"/>
        </c:scaling>
        <c:delete val="0"/>
        <c:axPos val="l"/>
        <c:majorGridlines/>
        <c:numFmt formatCode="General" sourceLinked="1"/>
        <c:majorTickMark val="out"/>
        <c:minorTickMark val="none"/>
        <c:tickLblPos val="nextTo"/>
        <c:crossAx val="77318784"/>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000"/>
              <a:t>Состав педагогических кадров</a:t>
            </a:r>
          </a:p>
        </c:rich>
      </c:tx>
      <c:layout>
        <c:manualLayout>
          <c:xMode val="edge"/>
          <c:yMode val="edge"/>
          <c:x val="2.8575936204695692E-3"/>
          <c:y val="0"/>
        </c:manualLayout>
      </c:layout>
      <c:overlay val="0"/>
    </c:title>
    <c:autoTitleDeleted val="0"/>
    <c:plotArea>
      <c:layout/>
      <c:pieChart>
        <c:varyColors val="1"/>
        <c:ser>
          <c:idx val="0"/>
          <c:order val="0"/>
          <c:tx>
            <c:strRef>
              <c:f>Лист1!$B$1</c:f>
              <c:strCache>
                <c:ptCount val="1"/>
                <c:pt idx="0">
                  <c:v>Состав педагогических кадров</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Лист1!$A$2:$A$8</c:f>
              <c:strCache>
                <c:ptCount val="7"/>
                <c:pt idx="0">
                  <c:v>учителя начальных классов</c:v>
                </c:pt>
                <c:pt idx="1">
                  <c:v>учителя основного звена</c:v>
                </c:pt>
                <c:pt idx="2">
                  <c:v>учителя д/о</c:v>
                </c:pt>
                <c:pt idx="3">
                  <c:v>воспитатели ГПД</c:v>
                </c:pt>
                <c:pt idx="4">
                  <c:v>социальный педагог</c:v>
                </c:pt>
                <c:pt idx="5">
                  <c:v>педагог - организатор</c:v>
                </c:pt>
                <c:pt idx="6">
                  <c:v>учитель- логопед</c:v>
                </c:pt>
              </c:strCache>
            </c:strRef>
          </c:cat>
          <c:val>
            <c:numRef>
              <c:f>Лист1!$B$2:$B$8</c:f>
              <c:numCache>
                <c:formatCode>General</c:formatCode>
                <c:ptCount val="7"/>
                <c:pt idx="0">
                  <c:v>5</c:v>
                </c:pt>
                <c:pt idx="1">
                  <c:v>14</c:v>
                </c:pt>
                <c:pt idx="2">
                  <c:v>2</c:v>
                </c:pt>
                <c:pt idx="3">
                  <c:v>3</c:v>
                </c:pt>
                <c:pt idx="4">
                  <c:v>2</c:v>
                </c:pt>
                <c:pt idx="5">
                  <c:v>1</c:v>
                </c:pt>
                <c:pt idx="6">
                  <c:v>2</c:v>
                </c:pt>
              </c:numCache>
            </c:numRef>
          </c:val>
          <c:extLst>
            <c:ext xmlns:c16="http://schemas.microsoft.com/office/drawing/2014/chart" uri="{C3380CC4-5D6E-409C-BE32-E72D297353CC}">
              <c16:uniqueId val="{00000000-F188-4597-BF0E-6F608DE6B665}"/>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0706044265956718"/>
          <c:y val="6.2276798733491644E-2"/>
          <c:w val="0.48894680968849114"/>
          <c:h val="0.91432155595935127"/>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4E315-FA53-47CF-927A-3A58E964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102</Pages>
  <Words>27097</Words>
  <Characters>154455</Characters>
  <Application>Microsoft Office Word</Application>
  <DocSecurity>0</DocSecurity>
  <Lines>1287</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Зам.дир.поУВР</dc:creator>
  <cp:lastModifiedBy>Директор</cp:lastModifiedBy>
  <cp:revision>5</cp:revision>
  <cp:lastPrinted>2019-04-18T04:56:00Z</cp:lastPrinted>
  <dcterms:created xsi:type="dcterms:W3CDTF">2019-04-18T04:57:00Z</dcterms:created>
  <dcterms:modified xsi:type="dcterms:W3CDTF">2019-04-18T05:04:00Z</dcterms:modified>
</cp:coreProperties>
</file>